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65B3" w:rsidP="29812154" w:rsidRDefault="005365B3" w14:paraId="344BE72E" w14:textId="66A658A1">
      <w:pPr>
        <w:rPr>
          <w:rFonts w:ascii="Times New Roman" w:hAnsi="Times New Roman" w:eastAsia="Times New Roman" w:cs="Times New Roman"/>
          <w:b/>
          <w:bCs/>
          <w:color w:val="000000" w:themeColor="text1"/>
          <w:sz w:val="24"/>
          <w:szCs w:val="24"/>
        </w:rPr>
      </w:pPr>
      <w:r w:rsidRPr="005365B3">
        <w:rPr>
          <w:rFonts w:ascii="Times New Roman" w:hAnsi="Times New Roman" w:eastAsia="Times New Roman" w:cs="Times New Roman"/>
          <w:b/>
          <w:bCs/>
          <w:color w:val="000000" w:themeColor="text1"/>
          <w:sz w:val="24"/>
          <w:szCs w:val="24"/>
        </w:rPr>
        <w:t>Justification for Change</w:t>
      </w:r>
    </w:p>
    <w:p w:rsidR="005365B3" w:rsidP="29812154" w:rsidRDefault="005365B3" w14:paraId="16A3194B" w14:textId="31A16BAA">
      <w:pPr>
        <w:rPr>
          <w:rFonts w:ascii="Times New Roman" w:hAnsi="Times New Roman" w:eastAsia="Times New Roman" w:cs="Times New Roman"/>
          <w:color w:val="000000" w:themeColor="text1"/>
          <w:sz w:val="24"/>
          <w:szCs w:val="24"/>
        </w:rPr>
      </w:pPr>
      <w:r w:rsidRPr="004468DD">
        <w:rPr>
          <w:rFonts w:ascii="Times New Roman" w:hAnsi="Times New Roman" w:eastAsia="Times New Roman" w:cs="Times New Roman"/>
          <w:color w:val="000000" w:themeColor="text1"/>
          <w:sz w:val="24"/>
          <w:szCs w:val="24"/>
        </w:rPr>
        <w:t>Public Libraries Survey</w:t>
      </w:r>
      <w:r w:rsidR="004468DD">
        <w:rPr>
          <w:rFonts w:ascii="Times New Roman" w:hAnsi="Times New Roman" w:eastAsia="Times New Roman" w:cs="Times New Roman"/>
          <w:color w:val="000000" w:themeColor="text1"/>
          <w:sz w:val="24"/>
          <w:szCs w:val="24"/>
        </w:rPr>
        <w:t xml:space="preserve"> (3137-0074)</w:t>
      </w:r>
    </w:p>
    <w:p w:rsidRPr="004468DD" w:rsidR="004468DD" w:rsidP="29812154" w:rsidRDefault="004468DD" w14:paraId="18AC3167" w14:textId="77777777">
      <w:pPr>
        <w:rPr>
          <w:rFonts w:ascii="Times New Roman" w:hAnsi="Times New Roman" w:eastAsia="Times New Roman" w:cs="Times New Roman"/>
          <w:sz w:val="24"/>
          <w:szCs w:val="24"/>
        </w:rPr>
      </w:pPr>
    </w:p>
    <w:p w:rsidR="004468DD" w:rsidP="29812154" w:rsidRDefault="004468DD" w14:paraId="2F239DC1" w14:textId="14397223">
      <w:p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IMLS is requesting approval for non-substantive changes to the 35</w:t>
      </w:r>
      <w:r w:rsidRPr="004468DD">
        <w:rPr>
          <w:rFonts w:ascii="Times New Roman" w:hAnsi="Times New Roman" w:eastAsia="Times New Roman" w:cs="Times New Roman"/>
          <w:color w:val="000000" w:themeColor="text1"/>
          <w:sz w:val="24"/>
          <w:szCs w:val="24"/>
          <w:vertAlign w:val="superscript"/>
        </w:rPr>
        <w:t>th</w:t>
      </w:r>
      <w:r>
        <w:rPr>
          <w:rFonts w:ascii="Times New Roman" w:hAnsi="Times New Roman" w:eastAsia="Times New Roman" w:cs="Times New Roman"/>
          <w:color w:val="000000" w:themeColor="text1"/>
          <w:sz w:val="24"/>
          <w:szCs w:val="24"/>
        </w:rPr>
        <w:t xml:space="preserve"> cycle of the Public Libraries Survey, conducted following the close of FY2022. Data collection will take place from January 2023 through early August 2023. </w:t>
      </w:r>
    </w:p>
    <w:p w:rsidR="004468DD" w:rsidP="29812154" w:rsidRDefault="004468DD" w14:paraId="7ADC6ED8" w14:textId="75955544">
      <w:pPr>
        <w:rPr>
          <w:rFonts w:ascii="Times New Roman" w:hAnsi="Times New Roman" w:eastAsia="Times New Roman" w:cs="Times New Roman"/>
          <w:color w:val="000000" w:themeColor="text1"/>
          <w:sz w:val="24"/>
          <w:szCs w:val="24"/>
        </w:rPr>
      </w:pPr>
    </w:p>
    <w:p w:rsidRPr="004468DD" w:rsidR="004468DD" w:rsidP="29812154" w:rsidRDefault="004468DD" w14:paraId="7CF51B31" w14:textId="5D9BB8B1">
      <w:pPr>
        <w:rPr>
          <w:rFonts w:ascii="Times New Roman" w:hAnsi="Times New Roman" w:eastAsia="Times New Roman" w:cs="Times New Roman"/>
          <w:b/>
          <w:bCs/>
          <w:color w:val="000000" w:themeColor="text1"/>
          <w:sz w:val="24"/>
          <w:szCs w:val="24"/>
        </w:rPr>
      </w:pPr>
      <w:r w:rsidRPr="004468DD">
        <w:rPr>
          <w:rFonts w:ascii="Times New Roman" w:hAnsi="Times New Roman" w:eastAsia="Times New Roman" w:cs="Times New Roman"/>
          <w:b/>
          <w:bCs/>
          <w:color w:val="000000" w:themeColor="text1"/>
          <w:sz w:val="24"/>
          <w:szCs w:val="24"/>
        </w:rPr>
        <w:t xml:space="preserve">Request Abstract: </w:t>
      </w:r>
    </w:p>
    <w:p w:rsidR="004468DD" w:rsidP="29812154" w:rsidRDefault="004468DD" w14:paraId="1AD7B6B5" w14:textId="6E35D79A">
      <w:p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In this clearance submission (3137-0074) and justification, IMLS</w:t>
      </w:r>
      <w:r w:rsidR="007A5FE9">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is requesting approval of non-substantive changes to a previously approved clearance for the Public Libraries Survey. The changes consist of</w:t>
      </w:r>
      <w:r w:rsidR="007A5FE9">
        <w:rPr>
          <w:rFonts w:ascii="Times New Roman" w:hAnsi="Times New Roman" w:eastAsia="Times New Roman" w:cs="Times New Roman"/>
          <w:color w:val="000000" w:themeColor="text1"/>
          <w:sz w:val="24"/>
          <w:szCs w:val="24"/>
        </w:rPr>
        <w:t xml:space="preserve"> three modifications to data elements approved by the Chief Officers of the State Library Administrative Agencies and the State Data Coordinators that respond to the survey. These changes do not introduce significant changes to the estimated respondent burden nor to the costs to the federal government</w:t>
      </w:r>
      <w:r>
        <w:rPr>
          <w:rFonts w:ascii="Times New Roman" w:hAnsi="Times New Roman" w:eastAsia="Times New Roman" w:cs="Times New Roman"/>
          <w:color w:val="000000" w:themeColor="text1"/>
          <w:sz w:val="24"/>
          <w:szCs w:val="24"/>
        </w:rPr>
        <w:t>:</w:t>
      </w:r>
    </w:p>
    <w:p w:rsidR="007A5FE9" w:rsidP="29812154" w:rsidRDefault="007A5FE9" w14:paraId="183D4281" w14:textId="77777777">
      <w:pPr>
        <w:rPr>
          <w:rFonts w:ascii="Times New Roman" w:hAnsi="Times New Roman" w:eastAsia="Times New Roman" w:cs="Times New Roman"/>
          <w:color w:val="000000" w:themeColor="text1"/>
          <w:sz w:val="24"/>
          <w:szCs w:val="24"/>
        </w:rPr>
      </w:pPr>
    </w:p>
    <w:p w:rsidR="004468DD" w:rsidP="004468DD" w:rsidRDefault="004468DD" w14:paraId="306A9C2C" w14:textId="77777777">
      <w:pPr>
        <w:spacing w:line="259" w:lineRule="auto"/>
        <w:rPr>
          <w:rFonts w:ascii="Times New Roman" w:hAnsi="Times New Roman" w:eastAsia="Times New Roman" w:cs="Times New Roman"/>
          <w:color w:val="000000" w:themeColor="text1"/>
          <w:sz w:val="24"/>
          <w:szCs w:val="24"/>
        </w:rPr>
      </w:pPr>
      <w:r w:rsidRPr="29812154">
        <w:rPr>
          <w:rFonts w:ascii="Times New Roman" w:hAnsi="Times New Roman" w:eastAsia="Times New Roman" w:cs="Times New Roman"/>
          <w:b/>
          <w:bCs/>
          <w:color w:val="000000" w:themeColor="text1"/>
          <w:sz w:val="24"/>
          <w:szCs w:val="24"/>
        </w:rPr>
        <w:t xml:space="preserve">1. </w:t>
      </w:r>
      <w:r w:rsidRPr="29812154">
        <w:rPr>
          <w:rFonts w:ascii="Times New Roman" w:hAnsi="Times New Roman" w:eastAsia="Times New Roman" w:cs="Times New Roman"/>
          <w:b/>
          <w:bCs/>
          <w:i/>
          <w:iCs/>
          <w:color w:val="000000" w:themeColor="text1"/>
          <w:sz w:val="24"/>
          <w:szCs w:val="24"/>
        </w:rPr>
        <w:t xml:space="preserve">Revision </w:t>
      </w:r>
      <w:r w:rsidRPr="29812154">
        <w:rPr>
          <w:rFonts w:ascii="Times New Roman" w:hAnsi="Times New Roman" w:eastAsia="Times New Roman" w:cs="Times New Roman"/>
          <w:b/>
          <w:bCs/>
          <w:color w:val="000000" w:themeColor="text1"/>
          <w:sz w:val="24"/>
          <w:szCs w:val="24"/>
        </w:rPr>
        <w:t xml:space="preserve">204 Geographic Code: </w:t>
      </w:r>
      <w:r w:rsidRPr="29812154">
        <w:rPr>
          <w:rFonts w:ascii="Times New Roman" w:hAnsi="Times New Roman" w:eastAsia="Times New Roman" w:cs="Times New Roman"/>
          <w:color w:val="000000" w:themeColor="text1"/>
          <w:sz w:val="24"/>
          <w:szCs w:val="24"/>
        </w:rPr>
        <w:t xml:space="preserve">The revised definition and list of categories now align with current U.S. Census Bureau geographic categories, use updated terminology for subcategories, and specify that the State Library Administrative Agency (SLAA) is responsible to determine the values of this data element for their Administrative Entities. </w:t>
      </w:r>
    </w:p>
    <w:p w:rsidR="004468DD" w:rsidP="004468DD" w:rsidRDefault="004468DD" w14:paraId="04F609D2" w14:textId="77777777">
      <w:pPr>
        <w:autoSpaceDE w:val="0"/>
        <w:autoSpaceDN w:val="0"/>
        <w:adjustRightInd w:val="0"/>
        <w:spacing w:line="259" w:lineRule="auto"/>
        <w:rPr>
          <w:rFonts w:ascii="Times New Roman" w:hAnsi="Times New Roman" w:eastAsia="Times New Roman" w:cs="Times New Roman"/>
          <w:color w:val="000000" w:themeColor="text1"/>
          <w:sz w:val="24"/>
          <w:szCs w:val="24"/>
        </w:rPr>
      </w:pPr>
    </w:p>
    <w:p w:rsidR="004468DD" w:rsidP="004468DD" w:rsidRDefault="004468DD" w14:paraId="6DE37BDA" w14:textId="1CC5DE61">
      <w:pPr>
        <w:autoSpaceDE w:val="0"/>
        <w:autoSpaceDN w:val="0"/>
        <w:adjustRightInd w:val="0"/>
        <w:spacing w:line="259" w:lineRule="auto"/>
        <w:rPr>
          <w:rFonts w:ascii="Times New Roman" w:hAnsi="Times New Roman" w:eastAsia="Times New Roman" w:cs="Times New Roman"/>
          <w:color w:val="000000" w:themeColor="text1"/>
          <w:sz w:val="24"/>
          <w:szCs w:val="24"/>
        </w:rPr>
      </w:pPr>
      <w:r w:rsidRPr="29812154">
        <w:rPr>
          <w:rFonts w:ascii="Times New Roman" w:hAnsi="Times New Roman" w:eastAsia="Times New Roman" w:cs="Times New Roman"/>
          <w:b/>
          <w:bCs/>
          <w:color w:val="000000" w:themeColor="text1"/>
          <w:sz w:val="24"/>
          <w:szCs w:val="24"/>
        </w:rPr>
        <w:t xml:space="preserve">2. </w:t>
      </w:r>
      <w:r w:rsidRPr="29812154">
        <w:rPr>
          <w:rFonts w:ascii="Times New Roman" w:hAnsi="Times New Roman" w:eastAsia="Times New Roman" w:cs="Times New Roman"/>
          <w:b/>
          <w:bCs/>
          <w:i/>
          <w:iCs/>
          <w:color w:val="000000" w:themeColor="text1"/>
          <w:sz w:val="24"/>
          <w:szCs w:val="24"/>
        </w:rPr>
        <w:t xml:space="preserve">Revision </w:t>
      </w:r>
      <w:r w:rsidRPr="29812154">
        <w:rPr>
          <w:rFonts w:ascii="Times New Roman" w:hAnsi="Times New Roman" w:eastAsia="Times New Roman" w:cs="Times New Roman"/>
          <w:b/>
          <w:bCs/>
          <w:color w:val="000000" w:themeColor="text1"/>
          <w:sz w:val="24"/>
          <w:szCs w:val="24"/>
        </w:rPr>
        <w:t xml:space="preserve">630 Total Views of Asynchronous Program Presentations within 30 Days: </w:t>
      </w:r>
      <w:r w:rsidRPr="29812154">
        <w:rPr>
          <w:rFonts w:ascii="Times New Roman" w:hAnsi="Times New Roman" w:eastAsia="Times New Roman" w:cs="Times New Roman"/>
          <w:color w:val="000000" w:themeColor="text1"/>
          <w:sz w:val="24"/>
          <w:szCs w:val="24"/>
        </w:rPr>
        <w:t xml:space="preserve">This revision changes the tracking period for each asynchronous program presentation (e.g., recordings) to 30 days from 7 days (as originally implemented in </w:t>
      </w:r>
      <w:r w:rsidR="007A5FE9">
        <w:rPr>
          <w:rFonts w:ascii="Times New Roman" w:hAnsi="Times New Roman" w:eastAsia="Times New Roman" w:cs="Times New Roman"/>
          <w:color w:val="000000" w:themeColor="text1"/>
          <w:sz w:val="24"/>
          <w:szCs w:val="24"/>
        </w:rPr>
        <w:t xml:space="preserve">the </w:t>
      </w:r>
      <w:r w:rsidRPr="29812154">
        <w:rPr>
          <w:rFonts w:ascii="Times New Roman" w:hAnsi="Times New Roman" w:eastAsia="Times New Roman" w:cs="Times New Roman"/>
          <w:color w:val="000000" w:themeColor="text1"/>
          <w:sz w:val="24"/>
          <w:szCs w:val="24"/>
        </w:rPr>
        <w:t>FY21 instrument).</w:t>
      </w:r>
    </w:p>
    <w:p w:rsidR="004468DD" w:rsidP="004468DD" w:rsidRDefault="004468DD" w14:paraId="4B134DBC" w14:textId="77777777">
      <w:pPr>
        <w:autoSpaceDE w:val="0"/>
        <w:autoSpaceDN w:val="0"/>
        <w:adjustRightInd w:val="0"/>
        <w:spacing w:line="259" w:lineRule="auto"/>
        <w:rPr>
          <w:rFonts w:ascii="Times New Roman" w:hAnsi="Times New Roman" w:eastAsia="Times New Roman" w:cs="Times New Roman"/>
          <w:color w:val="000000" w:themeColor="text1"/>
          <w:sz w:val="24"/>
          <w:szCs w:val="24"/>
        </w:rPr>
      </w:pPr>
    </w:p>
    <w:p w:rsidR="004468DD" w:rsidP="004468DD" w:rsidRDefault="004468DD" w14:paraId="3E9A02BC" w14:textId="77777777">
      <w:pPr>
        <w:autoSpaceDE w:val="0"/>
        <w:autoSpaceDN w:val="0"/>
        <w:adjustRightInd w:val="0"/>
        <w:spacing w:line="259" w:lineRule="auto"/>
        <w:rPr>
          <w:rFonts w:ascii="Times New Roman" w:hAnsi="Times New Roman" w:eastAsia="Times New Roman" w:cs="Times New Roman"/>
          <w:color w:val="000000" w:themeColor="text1"/>
          <w:sz w:val="24"/>
          <w:szCs w:val="24"/>
        </w:rPr>
      </w:pPr>
      <w:r w:rsidRPr="29812154">
        <w:rPr>
          <w:rFonts w:ascii="Times New Roman" w:hAnsi="Times New Roman" w:eastAsia="Times New Roman" w:cs="Times New Roman"/>
          <w:b/>
          <w:bCs/>
          <w:color w:val="000000" w:themeColor="text1"/>
          <w:sz w:val="24"/>
          <w:szCs w:val="24"/>
        </w:rPr>
        <w:t xml:space="preserve">3. </w:t>
      </w:r>
      <w:r w:rsidRPr="29812154">
        <w:rPr>
          <w:rFonts w:ascii="Times New Roman" w:hAnsi="Times New Roman" w:eastAsia="Times New Roman" w:cs="Times New Roman"/>
          <w:b/>
          <w:bCs/>
          <w:i/>
          <w:iCs/>
          <w:color w:val="000000" w:themeColor="text1"/>
          <w:sz w:val="24"/>
          <w:szCs w:val="24"/>
        </w:rPr>
        <w:t xml:space="preserve">Addition </w:t>
      </w:r>
      <w:r w:rsidRPr="29812154">
        <w:rPr>
          <w:rFonts w:ascii="Times New Roman" w:hAnsi="Times New Roman" w:eastAsia="Times New Roman" w:cs="Times New Roman"/>
          <w:b/>
          <w:bCs/>
          <w:color w:val="000000" w:themeColor="text1"/>
          <w:sz w:val="24"/>
          <w:szCs w:val="24"/>
        </w:rPr>
        <w:t xml:space="preserve">504 Current Overdue Fine Policy:  </w:t>
      </w:r>
      <w:r w:rsidRPr="29812154">
        <w:rPr>
          <w:rFonts w:ascii="Times New Roman" w:hAnsi="Times New Roman" w:eastAsia="Times New Roman" w:cs="Times New Roman"/>
          <w:color w:val="000000" w:themeColor="text1"/>
          <w:sz w:val="24"/>
          <w:szCs w:val="24"/>
        </w:rPr>
        <w:t>This addition adds one “Yes/No” data element about the library’s current overdue fine policy for physical print materials.</w:t>
      </w:r>
    </w:p>
    <w:p w:rsidR="004468DD" w:rsidP="004468DD" w:rsidRDefault="004468DD" w14:paraId="3567AD2E" w14:textId="77777777">
      <w:pPr>
        <w:spacing w:line="259" w:lineRule="auto"/>
        <w:rPr>
          <w:rFonts w:ascii="Times New Roman" w:hAnsi="Times New Roman" w:eastAsia="Times New Roman" w:cs="Times New Roman"/>
          <w:color w:val="000000" w:themeColor="text1"/>
          <w:sz w:val="24"/>
          <w:szCs w:val="24"/>
        </w:rPr>
      </w:pPr>
    </w:p>
    <w:p w:rsidR="004468DD" w:rsidP="004468DD" w:rsidRDefault="004468DD" w14:paraId="0E14D641" w14:textId="656B911B">
      <w:pPr>
        <w:rPr>
          <w:rFonts w:ascii="Times New Roman" w:hAnsi="Times New Roman" w:eastAsia="Times New Roman" w:cs="Times New Roman"/>
          <w:color w:val="000000" w:themeColor="text1"/>
          <w:sz w:val="24"/>
          <w:szCs w:val="24"/>
        </w:rPr>
      </w:pPr>
      <w:r w:rsidRPr="29812154">
        <w:rPr>
          <w:rFonts w:ascii="Times New Roman" w:hAnsi="Times New Roman" w:eastAsia="Times New Roman" w:cs="Times New Roman"/>
          <w:color w:val="000000" w:themeColor="text1"/>
          <w:sz w:val="24"/>
          <w:szCs w:val="24"/>
        </w:rPr>
        <w:t xml:space="preserve">For reference, the FY 2021 PLS survey instrument can be found here: </w:t>
      </w:r>
      <w:hyperlink r:id="rId10">
        <w:r w:rsidRPr="29812154">
          <w:rPr>
            <w:rStyle w:val="Hyperlink"/>
            <w:rFonts w:ascii="Times New Roman" w:hAnsi="Times New Roman" w:eastAsia="Times New Roman" w:cs="Times New Roman"/>
            <w:color w:val="000000" w:themeColor="text1"/>
            <w:sz w:val="24"/>
            <w:szCs w:val="24"/>
          </w:rPr>
          <w:t>https://submitpls.imls.gov/Assets/pdfs/Appendix%20A2%20Survey%20Instrument%20Data%20Element%20Definitions.pdf</w:t>
        </w:r>
      </w:hyperlink>
    </w:p>
    <w:p w:rsidR="008364F2" w:rsidP="29812154" w:rsidRDefault="008364F2" w14:paraId="3B403144" w14:textId="7411F0B0">
      <w:pPr>
        <w:rPr>
          <w:rFonts w:ascii="Times New Roman" w:hAnsi="Times New Roman" w:eastAsia="Times New Roman" w:cs="Times New Roman"/>
          <w:color w:val="000000" w:themeColor="text1"/>
          <w:sz w:val="24"/>
          <w:szCs w:val="24"/>
        </w:rPr>
      </w:pPr>
    </w:p>
    <w:p w:rsidR="47411B0D" w:rsidP="29812154" w:rsidRDefault="007A5FE9" w14:paraId="21D17A83" w14:textId="18AB62AE">
      <w:pPr>
        <w:spacing w:line="259" w:lineRule="auto"/>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Burden Estimate:</w:t>
      </w:r>
    </w:p>
    <w:p w:rsidRPr="005F17AE" w:rsidR="007A5FE9" w:rsidP="007A5FE9" w:rsidRDefault="007A5FE9" w14:paraId="3EF8B075" w14:textId="77777777">
      <w:pPr>
        <w:rPr>
          <w:rFonts w:ascii="Times New Roman" w:hAnsi="Times New Roman" w:cs="Times New Roman"/>
          <w:sz w:val="24"/>
          <w:szCs w:val="24"/>
        </w:rPr>
      </w:pPr>
      <w:r w:rsidRPr="00C712B3">
        <w:rPr>
          <w:rFonts w:ascii="Times New Roman" w:hAnsi="Times New Roman" w:cs="Times New Roman"/>
          <w:sz w:val="24"/>
          <w:szCs w:val="24"/>
        </w:rPr>
        <w:t>The respondent burden</w:t>
      </w:r>
      <w:r>
        <w:rPr>
          <w:rFonts w:ascii="Times New Roman" w:hAnsi="Times New Roman" w:cs="Times New Roman"/>
          <w:sz w:val="24"/>
          <w:szCs w:val="24"/>
        </w:rPr>
        <w:t xml:space="preserve"> remains the same.</w:t>
      </w:r>
    </w:p>
    <w:p w:rsidRPr="007A5FE9" w:rsidR="007A5FE9" w:rsidP="29812154" w:rsidRDefault="007A5FE9" w14:paraId="01F57C31" w14:textId="77777777">
      <w:pPr>
        <w:spacing w:line="259" w:lineRule="auto"/>
        <w:rPr>
          <w:rFonts w:ascii="Times New Roman" w:hAnsi="Times New Roman" w:eastAsia="Times New Roman" w:cs="Times New Roman"/>
          <w:b/>
          <w:bCs/>
          <w:color w:val="000000" w:themeColor="text1"/>
          <w:sz w:val="24"/>
          <w:szCs w:val="24"/>
        </w:rPr>
      </w:pPr>
    </w:p>
    <w:p w:rsidR="29812154" w:rsidP="001C0395" w:rsidRDefault="29812154" w14:paraId="18BE0735" w14:textId="0B50A8DB">
      <w:pPr>
        <w:spacing w:line="259" w:lineRule="auto"/>
        <w:rPr>
          <w:rFonts w:ascii="Times New Roman" w:hAnsi="Times New Roman" w:eastAsia="Times New Roman" w:cs="Times New Roman"/>
          <w:color w:val="000000" w:themeColor="text1"/>
        </w:rPr>
      </w:pPr>
      <w:r w:rsidRPr="29812154">
        <w:rPr>
          <w:rFonts w:ascii="Times New Roman" w:hAnsi="Times New Roman" w:eastAsia="Times New Roman" w:cs="Times New Roman"/>
          <w:color w:val="000000" w:themeColor="text1"/>
          <w:sz w:val="24"/>
          <w:szCs w:val="24"/>
        </w:rPr>
        <w:t xml:space="preserve">  </w:t>
      </w:r>
      <w:r w:rsidRPr="29812154">
        <w:rPr>
          <w:rFonts w:ascii="Times New Roman" w:hAnsi="Times New Roman" w:eastAsia="Times New Roman" w:cs="Times New Roman"/>
          <w:color w:val="000000" w:themeColor="text1"/>
        </w:rPr>
        <w:br w:type="page"/>
      </w:r>
    </w:p>
    <w:sectPr w:rsidR="29812154" w:rsidSect="00CD3DE6">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4AEF0" w14:textId="77777777" w:rsidR="00730F1D" w:rsidRDefault="00730F1D" w:rsidP="00C2554E">
      <w:r>
        <w:separator/>
      </w:r>
    </w:p>
  </w:endnote>
  <w:endnote w:type="continuationSeparator" w:id="0">
    <w:p w14:paraId="4D160187" w14:textId="77777777" w:rsidR="00730F1D" w:rsidRDefault="00730F1D" w:rsidP="00C2554E">
      <w:r>
        <w:continuationSeparator/>
      </w:r>
    </w:p>
  </w:endnote>
  <w:endnote w:type="continuationNotice" w:id="1">
    <w:p w14:paraId="643CF09D" w14:textId="77777777" w:rsidR="00730F1D" w:rsidRDefault="00730F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1890853"/>
      <w:docPartObj>
        <w:docPartGallery w:val="Page Numbers (Bottom of Page)"/>
        <w:docPartUnique/>
      </w:docPartObj>
    </w:sdtPr>
    <w:sdtEndPr>
      <w:rPr>
        <w:noProof/>
      </w:rPr>
    </w:sdtEndPr>
    <w:sdtContent>
      <w:p w14:paraId="49E4680F" w14:textId="28ABB86E" w:rsidR="00C2554E" w:rsidRDefault="00C2554E" w:rsidP="00924794">
        <w:pPr>
          <w:pStyle w:val="Footer"/>
          <w:jc w:val="center"/>
        </w:pPr>
        <w:r>
          <w:fldChar w:fldCharType="begin"/>
        </w:r>
        <w:r>
          <w:instrText xml:space="preserve"> PAGE   \* MERGEFORMAT </w:instrText>
        </w:r>
        <w:r>
          <w:fldChar w:fldCharType="separate"/>
        </w:r>
        <w:r w:rsidR="004D41C0">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076DC" w14:textId="77777777" w:rsidR="00730F1D" w:rsidRDefault="00730F1D" w:rsidP="00C2554E">
      <w:r>
        <w:separator/>
      </w:r>
    </w:p>
  </w:footnote>
  <w:footnote w:type="continuationSeparator" w:id="0">
    <w:p w14:paraId="1BAB33B4" w14:textId="77777777" w:rsidR="00730F1D" w:rsidRDefault="00730F1D" w:rsidP="00C2554E">
      <w:r>
        <w:continuationSeparator/>
      </w:r>
    </w:p>
  </w:footnote>
  <w:footnote w:type="continuationNotice" w:id="1">
    <w:p w14:paraId="07319D53" w14:textId="77777777" w:rsidR="00730F1D" w:rsidRDefault="00730F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9A8"/>
    <w:multiLevelType w:val="hybridMultilevel"/>
    <w:tmpl w:val="6986A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06299"/>
    <w:multiLevelType w:val="multilevel"/>
    <w:tmpl w:val="9766C038"/>
    <w:lvl w:ilvl="0">
      <w:start w:val="6"/>
      <w:numFmt w:val="decimal"/>
      <w:lvlText w:val="%1."/>
      <w:lvlJc w:val="left"/>
      <w:pPr>
        <w:tabs>
          <w:tab w:val="num" w:pos="720"/>
        </w:tabs>
        <w:ind w:left="720" w:hanging="360"/>
      </w:pPr>
      <w:rPr>
        <w:color w:val="FF0000"/>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67260"/>
    <w:multiLevelType w:val="multilevel"/>
    <w:tmpl w:val="3EB2AD70"/>
    <w:lvl w:ilvl="0">
      <w:start w:val="2"/>
      <w:numFmt w:val="decimal"/>
      <w:lvlText w:val="%1."/>
      <w:lvlJc w:val="left"/>
      <w:pPr>
        <w:tabs>
          <w:tab w:val="num" w:pos="720"/>
        </w:tabs>
        <w:ind w:left="720" w:hanging="360"/>
      </w:pPr>
      <w:rPr>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480DC3"/>
    <w:multiLevelType w:val="multilevel"/>
    <w:tmpl w:val="CD6660CE"/>
    <w:lvl w:ilvl="0">
      <w:start w:val="5"/>
      <w:numFmt w:val="decimal"/>
      <w:lvlText w:val="%1."/>
      <w:lvlJc w:val="left"/>
      <w:pPr>
        <w:tabs>
          <w:tab w:val="num" w:pos="720"/>
        </w:tabs>
        <w:ind w:left="720" w:hanging="360"/>
      </w:pPr>
      <w:rPr>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5750DB"/>
    <w:multiLevelType w:val="multilevel"/>
    <w:tmpl w:val="27BE2244"/>
    <w:lvl w:ilvl="0">
      <w:start w:val="3"/>
      <w:numFmt w:val="decimal"/>
      <w:lvlText w:val="%1."/>
      <w:lvlJc w:val="left"/>
      <w:pPr>
        <w:tabs>
          <w:tab w:val="num" w:pos="720"/>
        </w:tabs>
        <w:ind w:left="720" w:hanging="360"/>
      </w:pPr>
      <w:rPr>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E30075"/>
    <w:multiLevelType w:val="hybridMultilevel"/>
    <w:tmpl w:val="863C3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207503"/>
    <w:multiLevelType w:val="multilevel"/>
    <w:tmpl w:val="9766C038"/>
    <w:lvl w:ilvl="0">
      <w:start w:val="6"/>
      <w:numFmt w:val="decimal"/>
      <w:lvlText w:val="%1."/>
      <w:lvlJc w:val="left"/>
      <w:pPr>
        <w:tabs>
          <w:tab w:val="num" w:pos="720"/>
        </w:tabs>
        <w:ind w:left="720" w:hanging="360"/>
      </w:pPr>
      <w:rPr>
        <w:color w:val="FF0000"/>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715E37"/>
    <w:multiLevelType w:val="hybridMultilevel"/>
    <w:tmpl w:val="4F4A22B4"/>
    <w:lvl w:ilvl="0" w:tplc="43B85D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281E41"/>
    <w:multiLevelType w:val="hybridMultilevel"/>
    <w:tmpl w:val="D28AA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4975E7"/>
    <w:multiLevelType w:val="hybridMultilevel"/>
    <w:tmpl w:val="A6326098"/>
    <w:lvl w:ilvl="0" w:tplc="414092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597CA3"/>
    <w:multiLevelType w:val="hybridMultilevel"/>
    <w:tmpl w:val="59429042"/>
    <w:lvl w:ilvl="0" w:tplc="3AAE95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41680"/>
    <w:multiLevelType w:val="multilevel"/>
    <w:tmpl w:val="2E62CF0C"/>
    <w:lvl w:ilvl="0">
      <w:start w:val="7"/>
      <w:numFmt w:val="decimal"/>
      <w:lvlText w:val="%1."/>
      <w:lvlJc w:val="left"/>
      <w:pPr>
        <w:tabs>
          <w:tab w:val="num" w:pos="720"/>
        </w:tabs>
        <w:ind w:left="720" w:hanging="360"/>
      </w:pPr>
      <w:rPr>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A468D0"/>
    <w:multiLevelType w:val="multilevel"/>
    <w:tmpl w:val="062642F2"/>
    <w:lvl w:ilvl="0">
      <w:start w:val="4"/>
      <w:numFmt w:val="decimal"/>
      <w:lvlText w:val="%1."/>
      <w:lvlJc w:val="left"/>
      <w:pPr>
        <w:tabs>
          <w:tab w:val="num" w:pos="720"/>
        </w:tabs>
        <w:ind w:left="720" w:hanging="360"/>
      </w:pPr>
      <w:rPr>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EA68D8"/>
    <w:multiLevelType w:val="hybridMultilevel"/>
    <w:tmpl w:val="F64A3996"/>
    <w:lvl w:ilvl="0" w:tplc="B3FEB76A">
      <w:start w:val="1"/>
      <w:numFmt w:val="bullet"/>
      <w:lvlText w:val=""/>
      <w:lvlJc w:val="left"/>
      <w:pPr>
        <w:ind w:left="720" w:hanging="360"/>
      </w:pPr>
      <w:rPr>
        <w:rFonts w:ascii="Symbol" w:hAnsi="Symbol" w:hint="default"/>
      </w:rPr>
    </w:lvl>
    <w:lvl w:ilvl="1" w:tplc="D5EA331A">
      <w:start w:val="1"/>
      <w:numFmt w:val="bullet"/>
      <w:lvlText w:val="o"/>
      <w:lvlJc w:val="left"/>
      <w:pPr>
        <w:ind w:left="1440" w:hanging="360"/>
      </w:pPr>
      <w:rPr>
        <w:rFonts w:ascii="Courier New" w:hAnsi="Courier New" w:hint="default"/>
      </w:rPr>
    </w:lvl>
    <w:lvl w:ilvl="2" w:tplc="D94E3422">
      <w:start w:val="1"/>
      <w:numFmt w:val="bullet"/>
      <w:lvlText w:val=""/>
      <w:lvlJc w:val="left"/>
      <w:pPr>
        <w:ind w:left="2160" w:hanging="360"/>
      </w:pPr>
      <w:rPr>
        <w:rFonts w:ascii="Wingdings" w:hAnsi="Wingdings" w:hint="default"/>
      </w:rPr>
    </w:lvl>
    <w:lvl w:ilvl="3" w:tplc="773A851A">
      <w:start w:val="1"/>
      <w:numFmt w:val="bullet"/>
      <w:lvlText w:val=""/>
      <w:lvlJc w:val="left"/>
      <w:pPr>
        <w:ind w:left="2880" w:hanging="360"/>
      </w:pPr>
      <w:rPr>
        <w:rFonts w:ascii="Symbol" w:hAnsi="Symbol" w:hint="default"/>
      </w:rPr>
    </w:lvl>
    <w:lvl w:ilvl="4" w:tplc="DBD2AD14">
      <w:start w:val="1"/>
      <w:numFmt w:val="bullet"/>
      <w:lvlText w:val="o"/>
      <w:lvlJc w:val="left"/>
      <w:pPr>
        <w:ind w:left="3600" w:hanging="360"/>
      </w:pPr>
      <w:rPr>
        <w:rFonts w:ascii="Courier New" w:hAnsi="Courier New" w:hint="default"/>
      </w:rPr>
    </w:lvl>
    <w:lvl w:ilvl="5" w:tplc="815E551E">
      <w:start w:val="1"/>
      <w:numFmt w:val="bullet"/>
      <w:lvlText w:val=""/>
      <w:lvlJc w:val="left"/>
      <w:pPr>
        <w:ind w:left="4320" w:hanging="360"/>
      </w:pPr>
      <w:rPr>
        <w:rFonts w:ascii="Wingdings" w:hAnsi="Wingdings" w:hint="default"/>
      </w:rPr>
    </w:lvl>
    <w:lvl w:ilvl="6" w:tplc="BA6EB3A6">
      <w:start w:val="1"/>
      <w:numFmt w:val="bullet"/>
      <w:lvlText w:val=""/>
      <w:lvlJc w:val="left"/>
      <w:pPr>
        <w:ind w:left="5040" w:hanging="360"/>
      </w:pPr>
      <w:rPr>
        <w:rFonts w:ascii="Symbol" w:hAnsi="Symbol" w:hint="default"/>
      </w:rPr>
    </w:lvl>
    <w:lvl w:ilvl="7" w:tplc="6CEAE774">
      <w:start w:val="1"/>
      <w:numFmt w:val="bullet"/>
      <w:lvlText w:val="o"/>
      <w:lvlJc w:val="left"/>
      <w:pPr>
        <w:ind w:left="5760" w:hanging="360"/>
      </w:pPr>
      <w:rPr>
        <w:rFonts w:ascii="Courier New" w:hAnsi="Courier New" w:hint="default"/>
      </w:rPr>
    </w:lvl>
    <w:lvl w:ilvl="8" w:tplc="151884C2">
      <w:start w:val="1"/>
      <w:numFmt w:val="bullet"/>
      <w:lvlText w:val=""/>
      <w:lvlJc w:val="left"/>
      <w:pPr>
        <w:ind w:left="6480" w:hanging="360"/>
      </w:pPr>
      <w:rPr>
        <w:rFonts w:ascii="Wingdings" w:hAnsi="Wingdings" w:hint="default"/>
      </w:rPr>
    </w:lvl>
  </w:abstractNum>
  <w:abstractNum w:abstractNumId="14" w15:restartNumberingAfterBreak="0">
    <w:nsid w:val="535F2744"/>
    <w:multiLevelType w:val="hybridMultilevel"/>
    <w:tmpl w:val="1A4E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59001B"/>
    <w:multiLevelType w:val="multilevel"/>
    <w:tmpl w:val="7954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05210A"/>
    <w:multiLevelType w:val="multilevel"/>
    <w:tmpl w:val="4480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F31910"/>
    <w:multiLevelType w:val="hybridMultilevel"/>
    <w:tmpl w:val="B22E26D4"/>
    <w:lvl w:ilvl="0" w:tplc="C7C6A554">
      <w:start w:val="2"/>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571EC5"/>
    <w:multiLevelType w:val="hybridMultilevel"/>
    <w:tmpl w:val="5CE42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F70483"/>
    <w:multiLevelType w:val="multilevel"/>
    <w:tmpl w:val="60C4D552"/>
    <w:lvl w:ilvl="0">
      <w:start w:val="1"/>
      <w:numFmt w:val="decimal"/>
      <w:lvlText w:val="%1."/>
      <w:lvlJc w:val="left"/>
      <w:pPr>
        <w:tabs>
          <w:tab w:val="num" w:pos="720"/>
        </w:tabs>
        <w:ind w:left="720" w:hanging="360"/>
      </w:pPr>
      <w:rPr>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741F00"/>
    <w:multiLevelType w:val="hybridMultilevel"/>
    <w:tmpl w:val="02A860EC"/>
    <w:lvl w:ilvl="0" w:tplc="B6E4F360">
      <w:start w:val="1"/>
      <w:numFmt w:val="decimal"/>
      <w:lvlText w:val="%1."/>
      <w:lvlJc w:val="left"/>
      <w:pPr>
        <w:ind w:left="720" w:hanging="360"/>
      </w:pPr>
    </w:lvl>
    <w:lvl w:ilvl="1" w:tplc="6BA27E58">
      <w:start w:val="1"/>
      <w:numFmt w:val="lowerLetter"/>
      <w:lvlText w:val="%2."/>
      <w:lvlJc w:val="left"/>
      <w:pPr>
        <w:ind w:left="1440" w:hanging="360"/>
      </w:pPr>
    </w:lvl>
    <w:lvl w:ilvl="2" w:tplc="917A7828">
      <w:start w:val="1"/>
      <w:numFmt w:val="lowerRoman"/>
      <w:lvlText w:val="%3."/>
      <w:lvlJc w:val="right"/>
      <w:pPr>
        <w:ind w:left="2160" w:hanging="180"/>
      </w:pPr>
    </w:lvl>
    <w:lvl w:ilvl="3" w:tplc="FA145CDE">
      <w:start w:val="1"/>
      <w:numFmt w:val="decimal"/>
      <w:lvlText w:val="%4."/>
      <w:lvlJc w:val="left"/>
      <w:pPr>
        <w:ind w:left="2880" w:hanging="360"/>
      </w:pPr>
    </w:lvl>
    <w:lvl w:ilvl="4" w:tplc="09403C1A">
      <w:start w:val="1"/>
      <w:numFmt w:val="lowerLetter"/>
      <w:lvlText w:val="%5."/>
      <w:lvlJc w:val="left"/>
      <w:pPr>
        <w:ind w:left="3600" w:hanging="360"/>
      </w:pPr>
    </w:lvl>
    <w:lvl w:ilvl="5" w:tplc="41F015E4">
      <w:start w:val="1"/>
      <w:numFmt w:val="lowerRoman"/>
      <w:lvlText w:val="%6."/>
      <w:lvlJc w:val="right"/>
      <w:pPr>
        <w:ind w:left="4320" w:hanging="180"/>
      </w:pPr>
    </w:lvl>
    <w:lvl w:ilvl="6" w:tplc="2056D3F8">
      <w:start w:val="1"/>
      <w:numFmt w:val="decimal"/>
      <w:lvlText w:val="%7."/>
      <w:lvlJc w:val="left"/>
      <w:pPr>
        <w:ind w:left="5040" w:hanging="360"/>
      </w:pPr>
    </w:lvl>
    <w:lvl w:ilvl="7" w:tplc="75ACA896">
      <w:start w:val="1"/>
      <w:numFmt w:val="lowerLetter"/>
      <w:lvlText w:val="%8."/>
      <w:lvlJc w:val="left"/>
      <w:pPr>
        <w:ind w:left="5760" w:hanging="360"/>
      </w:pPr>
    </w:lvl>
    <w:lvl w:ilvl="8" w:tplc="0CA8CFE6">
      <w:start w:val="1"/>
      <w:numFmt w:val="lowerRoman"/>
      <w:lvlText w:val="%9."/>
      <w:lvlJc w:val="right"/>
      <w:pPr>
        <w:ind w:left="6480" w:hanging="180"/>
      </w:pPr>
    </w:lvl>
  </w:abstractNum>
  <w:num w:numId="1" w16cid:durableId="1930190347">
    <w:abstractNumId w:val="13"/>
  </w:num>
  <w:num w:numId="2" w16cid:durableId="535197653">
    <w:abstractNumId w:val="20"/>
  </w:num>
  <w:num w:numId="3" w16cid:durableId="530727332">
    <w:abstractNumId w:val="8"/>
  </w:num>
  <w:num w:numId="4" w16cid:durableId="1198660933">
    <w:abstractNumId w:val="10"/>
  </w:num>
  <w:num w:numId="5" w16cid:durableId="983461287">
    <w:abstractNumId w:val="18"/>
  </w:num>
  <w:num w:numId="6" w16cid:durableId="772752324">
    <w:abstractNumId w:val="14"/>
  </w:num>
  <w:num w:numId="7" w16cid:durableId="1917011759">
    <w:abstractNumId w:val="17"/>
  </w:num>
  <w:num w:numId="8" w16cid:durableId="498539383">
    <w:abstractNumId w:val="19"/>
  </w:num>
  <w:num w:numId="9" w16cid:durableId="888954802">
    <w:abstractNumId w:val="2"/>
  </w:num>
  <w:num w:numId="10" w16cid:durableId="256062855">
    <w:abstractNumId w:val="4"/>
  </w:num>
  <w:num w:numId="11" w16cid:durableId="744883584">
    <w:abstractNumId w:val="12"/>
  </w:num>
  <w:num w:numId="12" w16cid:durableId="270357670">
    <w:abstractNumId w:val="3"/>
  </w:num>
  <w:num w:numId="13" w16cid:durableId="139274257">
    <w:abstractNumId w:val="6"/>
  </w:num>
  <w:num w:numId="14" w16cid:durableId="958609921">
    <w:abstractNumId w:val="11"/>
  </w:num>
  <w:num w:numId="15" w16cid:durableId="1733654152">
    <w:abstractNumId w:val="5"/>
  </w:num>
  <w:num w:numId="16" w16cid:durableId="1431438219">
    <w:abstractNumId w:val="0"/>
  </w:num>
  <w:num w:numId="17" w16cid:durableId="946471072">
    <w:abstractNumId w:val="9"/>
  </w:num>
  <w:num w:numId="18" w16cid:durableId="573978430">
    <w:abstractNumId w:val="7"/>
  </w:num>
  <w:num w:numId="19" w16cid:durableId="1445881879">
    <w:abstractNumId w:val="1"/>
  </w:num>
  <w:num w:numId="20" w16cid:durableId="647317909">
    <w:abstractNumId w:val="15"/>
  </w:num>
  <w:num w:numId="21" w16cid:durableId="5730130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A3"/>
    <w:rsid w:val="000152AB"/>
    <w:rsid w:val="00023A91"/>
    <w:rsid w:val="0003582C"/>
    <w:rsid w:val="00052A30"/>
    <w:rsid w:val="00083E2E"/>
    <w:rsid w:val="00087FB7"/>
    <w:rsid w:val="00094B3D"/>
    <w:rsid w:val="000A7BF0"/>
    <w:rsid w:val="000B0D1F"/>
    <w:rsid w:val="000C0747"/>
    <w:rsid w:val="000C0F76"/>
    <w:rsid w:val="000C4BC2"/>
    <w:rsid w:val="000E70E6"/>
    <w:rsid w:val="001253AD"/>
    <w:rsid w:val="0014265F"/>
    <w:rsid w:val="00155054"/>
    <w:rsid w:val="0017401A"/>
    <w:rsid w:val="00187200"/>
    <w:rsid w:val="001C0395"/>
    <w:rsid w:val="001E2149"/>
    <w:rsid w:val="001E3FC2"/>
    <w:rsid w:val="0020012A"/>
    <w:rsid w:val="00226940"/>
    <w:rsid w:val="00241B11"/>
    <w:rsid w:val="00242F70"/>
    <w:rsid w:val="00250D05"/>
    <w:rsid w:val="00251CA6"/>
    <w:rsid w:val="00252219"/>
    <w:rsid w:val="00252638"/>
    <w:rsid w:val="00252C36"/>
    <w:rsid w:val="0026015B"/>
    <w:rsid w:val="0026378F"/>
    <w:rsid w:val="00274858"/>
    <w:rsid w:val="00277717"/>
    <w:rsid w:val="00286C3D"/>
    <w:rsid w:val="002B1E34"/>
    <w:rsid w:val="002B6AC2"/>
    <w:rsid w:val="002C4E78"/>
    <w:rsid w:val="002C5114"/>
    <w:rsid w:val="002E5314"/>
    <w:rsid w:val="00301D3A"/>
    <w:rsid w:val="003203C4"/>
    <w:rsid w:val="00327069"/>
    <w:rsid w:val="0035076C"/>
    <w:rsid w:val="00377F2A"/>
    <w:rsid w:val="003A1608"/>
    <w:rsid w:val="003C6473"/>
    <w:rsid w:val="003F3F8C"/>
    <w:rsid w:val="00411D9F"/>
    <w:rsid w:val="00425CE0"/>
    <w:rsid w:val="00440B33"/>
    <w:rsid w:val="004468DD"/>
    <w:rsid w:val="00450CFA"/>
    <w:rsid w:val="00470AA6"/>
    <w:rsid w:val="0048764B"/>
    <w:rsid w:val="00494146"/>
    <w:rsid w:val="004966A0"/>
    <w:rsid w:val="004A195B"/>
    <w:rsid w:val="004A384A"/>
    <w:rsid w:val="004A5716"/>
    <w:rsid w:val="004B1F71"/>
    <w:rsid w:val="004B5786"/>
    <w:rsid w:val="004D41C0"/>
    <w:rsid w:val="004D4B43"/>
    <w:rsid w:val="004D620E"/>
    <w:rsid w:val="004E338D"/>
    <w:rsid w:val="00500E74"/>
    <w:rsid w:val="005365B3"/>
    <w:rsid w:val="00537BE1"/>
    <w:rsid w:val="005607B4"/>
    <w:rsid w:val="00562090"/>
    <w:rsid w:val="005766A1"/>
    <w:rsid w:val="005A3B77"/>
    <w:rsid w:val="005D08D5"/>
    <w:rsid w:val="005D6936"/>
    <w:rsid w:val="005E032A"/>
    <w:rsid w:val="006126E7"/>
    <w:rsid w:val="00615DDC"/>
    <w:rsid w:val="0063506A"/>
    <w:rsid w:val="00636D8B"/>
    <w:rsid w:val="00642D65"/>
    <w:rsid w:val="00644944"/>
    <w:rsid w:val="00644C16"/>
    <w:rsid w:val="00653553"/>
    <w:rsid w:val="0067745E"/>
    <w:rsid w:val="006A23FB"/>
    <w:rsid w:val="006B1DA3"/>
    <w:rsid w:val="006C2C9E"/>
    <w:rsid w:val="006E26BC"/>
    <w:rsid w:val="006E74B7"/>
    <w:rsid w:val="006F7945"/>
    <w:rsid w:val="00702817"/>
    <w:rsid w:val="00704A14"/>
    <w:rsid w:val="0071329A"/>
    <w:rsid w:val="00717CF6"/>
    <w:rsid w:val="00727ECE"/>
    <w:rsid w:val="00730F1D"/>
    <w:rsid w:val="00754059"/>
    <w:rsid w:val="007618E0"/>
    <w:rsid w:val="00782A59"/>
    <w:rsid w:val="007A5FE9"/>
    <w:rsid w:val="007C32D7"/>
    <w:rsid w:val="007D1821"/>
    <w:rsid w:val="007D52FA"/>
    <w:rsid w:val="007D5F3E"/>
    <w:rsid w:val="0082452B"/>
    <w:rsid w:val="008359DD"/>
    <w:rsid w:val="008364F2"/>
    <w:rsid w:val="00845247"/>
    <w:rsid w:val="0089176B"/>
    <w:rsid w:val="008932B6"/>
    <w:rsid w:val="008966D2"/>
    <w:rsid w:val="008A1EAF"/>
    <w:rsid w:val="008A4FBE"/>
    <w:rsid w:val="008B30F4"/>
    <w:rsid w:val="00924794"/>
    <w:rsid w:val="00944568"/>
    <w:rsid w:val="00955829"/>
    <w:rsid w:val="00957AF4"/>
    <w:rsid w:val="00975B3A"/>
    <w:rsid w:val="00983613"/>
    <w:rsid w:val="009A23A3"/>
    <w:rsid w:val="009B2F99"/>
    <w:rsid w:val="009B5922"/>
    <w:rsid w:val="009C2538"/>
    <w:rsid w:val="009D69CB"/>
    <w:rsid w:val="009F52C9"/>
    <w:rsid w:val="009F5D86"/>
    <w:rsid w:val="00A050F2"/>
    <w:rsid w:val="00A14C54"/>
    <w:rsid w:val="00A2494D"/>
    <w:rsid w:val="00A24C59"/>
    <w:rsid w:val="00A63B26"/>
    <w:rsid w:val="00A762FF"/>
    <w:rsid w:val="00AA3651"/>
    <w:rsid w:val="00AB6490"/>
    <w:rsid w:val="00AB7151"/>
    <w:rsid w:val="00AD51B1"/>
    <w:rsid w:val="00B01C3B"/>
    <w:rsid w:val="00B33EBA"/>
    <w:rsid w:val="00B42ACF"/>
    <w:rsid w:val="00B57397"/>
    <w:rsid w:val="00B57ABF"/>
    <w:rsid w:val="00B82E3A"/>
    <w:rsid w:val="00B84B3C"/>
    <w:rsid w:val="00BB6EBE"/>
    <w:rsid w:val="00BC17A3"/>
    <w:rsid w:val="00BC3B5F"/>
    <w:rsid w:val="00BE49D6"/>
    <w:rsid w:val="00BF0240"/>
    <w:rsid w:val="00C166D1"/>
    <w:rsid w:val="00C2554E"/>
    <w:rsid w:val="00C26AA9"/>
    <w:rsid w:val="00C31538"/>
    <w:rsid w:val="00C32A13"/>
    <w:rsid w:val="00C55A73"/>
    <w:rsid w:val="00C64015"/>
    <w:rsid w:val="00C85E92"/>
    <w:rsid w:val="00C94A2A"/>
    <w:rsid w:val="00CA0F6E"/>
    <w:rsid w:val="00CA31BE"/>
    <w:rsid w:val="00CA352E"/>
    <w:rsid w:val="00CB5704"/>
    <w:rsid w:val="00CD3CAF"/>
    <w:rsid w:val="00CD3DE6"/>
    <w:rsid w:val="00CE7DDB"/>
    <w:rsid w:val="00D0238D"/>
    <w:rsid w:val="00D05A31"/>
    <w:rsid w:val="00D25997"/>
    <w:rsid w:val="00D41654"/>
    <w:rsid w:val="00D66260"/>
    <w:rsid w:val="00D767ED"/>
    <w:rsid w:val="00DC14C2"/>
    <w:rsid w:val="00DC437F"/>
    <w:rsid w:val="00DD0B3D"/>
    <w:rsid w:val="00DD27DA"/>
    <w:rsid w:val="00DE2A44"/>
    <w:rsid w:val="00DF7972"/>
    <w:rsid w:val="00E70D52"/>
    <w:rsid w:val="00E71B35"/>
    <w:rsid w:val="00E8480C"/>
    <w:rsid w:val="00E84920"/>
    <w:rsid w:val="00E929F5"/>
    <w:rsid w:val="00EA0D0A"/>
    <w:rsid w:val="00EC4CF1"/>
    <w:rsid w:val="00F00C26"/>
    <w:rsid w:val="00F03F38"/>
    <w:rsid w:val="00F12FDB"/>
    <w:rsid w:val="00F35D4B"/>
    <w:rsid w:val="00F55145"/>
    <w:rsid w:val="00F674AC"/>
    <w:rsid w:val="00F82ED4"/>
    <w:rsid w:val="00FA3B84"/>
    <w:rsid w:val="00FA496F"/>
    <w:rsid w:val="00FC2970"/>
    <w:rsid w:val="00FC2D5C"/>
    <w:rsid w:val="00FC6856"/>
    <w:rsid w:val="00FE68FE"/>
    <w:rsid w:val="00FF4C20"/>
    <w:rsid w:val="0567D6C7"/>
    <w:rsid w:val="05E17E4D"/>
    <w:rsid w:val="061CD688"/>
    <w:rsid w:val="065159BD"/>
    <w:rsid w:val="078D6F87"/>
    <w:rsid w:val="08F18B72"/>
    <w:rsid w:val="096A35C9"/>
    <w:rsid w:val="0988FA7F"/>
    <w:rsid w:val="0B42EA70"/>
    <w:rsid w:val="0CC09B41"/>
    <w:rsid w:val="0ECC01F8"/>
    <w:rsid w:val="0F1E6B5A"/>
    <w:rsid w:val="0F538BD1"/>
    <w:rsid w:val="108F0E9A"/>
    <w:rsid w:val="111635E6"/>
    <w:rsid w:val="12A86B6C"/>
    <w:rsid w:val="138CFEF7"/>
    <w:rsid w:val="14E6E25E"/>
    <w:rsid w:val="1583F4A9"/>
    <w:rsid w:val="164FD632"/>
    <w:rsid w:val="18A43303"/>
    <w:rsid w:val="19240B29"/>
    <w:rsid w:val="1982E9CB"/>
    <w:rsid w:val="19849526"/>
    <w:rsid w:val="1B7F4A71"/>
    <w:rsid w:val="1BDBD8DB"/>
    <w:rsid w:val="208E94A7"/>
    <w:rsid w:val="21844FD8"/>
    <w:rsid w:val="2433D3BD"/>
    <w:rsid w:val="258BC589"/>
    <w:rsid w:val="28F2AB82"/>
    <w:rsid w:val="29812154"/>
    <w:rsid w:val="2F270BF0"/>
    <w:rsid w:val="2F6D6050"/>
    <w:rsid w:val="306852A6"/>
    <w:rsid w:val="3072E800"/>
    <w:rsid w:val="326DC4AD"/>
    <w:rsid w:val="33758924"/>
    <w:rsid w:val="38E8E954"/>
    <w:rsid w:val="399D6C3C"/>
    <w:rsid w:val="3A07AD23"/>
    <w:rsid w:val="3A70194C"/>
    <w:rsid w:val="3A85FF72"/>
    <w:rsid w:val="3B2C81BF"/>
    <w:rsid w:val="3B393C9D"/>
    <w:rsid w:val="3C4EC1A2"/>
    <w:rsid w:val="3EB6DB05"/>
    <w:rsid w:val="401831B3"/>
    <w:rsid w:val="40DF5AD0"/>
    <w:rsid w:val="47411B0D"/>
    <w:rsid w:val="48724013"/>
    <w:rsid w:val="4C6A4BE7"/>
    <w:rsid w:val="509DD952"/>
    <w:rsid w:val="50C9E7A6"/>
    <w:rsid w:val="51BB151B"/>
    <w:rsid w:val="529CD2EE"/>
    <w:rsid w:val="543410C3"/>
    <w:rsid w:val="552296A9"/>
    <w:rsid w:val="5574C4A7"/>
    <w:rsid w:val="55D473B0"/>
    <w:rsid w:val="56C836A3"/>
    <w:rsid w:val="5A0E50B0"/>
    <w:rsid w:val="5A8A29EA"/>
    <w:rsid w:val="5D06D22A"/>
    <w:rsid w:val="5ECFB21B"/>
    <w:rsid w:val="5F9C1E10"/>
    <w:rsid w:val="611290CF"/>
    <w:rsid w:val="6128F390"/>
    <w:rsid w:val="62680B7C"/>
    <w:rsid w:val="628A3E41"/>
    <w:rsid w:val="630460E8"/>
    <w:rsid w:val="63AEA731"/>
    <w:rsid w:val="67752D04"/>
    <w:rsid w:val="67B6DDB5"/>
    <w:rsid w:val="67BB4E83"/>
    <w:rsid w:val="68BDF2CD"/>
    <w:rsid w:val="6A625E96"/>
    <w:rsid w:val="6B67FD36"/>
    <w:rsid w:val="6B6AED6A"/>
    <w:rsid w:val="6EA732D4"/>
    <w:rsid w:val="6FF55572"/>
    <w:rsid w:val="7040DD3C"/>
    <w:rsid w:val="70F94902"/>
    <w:rsid w:val="7228FA9A"/>
    <w:rsid w:val="72FBA7AA"/>
    <w:rsid w:val="73DE6B11"/>
    <w:rsid w:val="74C7730C"/>
    <w:rsid w:val="7521CA90"/>
    <w:rsid w:val="75BB8C6E"/>
    <w:rsid w:val="76681F58"/>
    <w:rsid w:val="78D6348E"/>
    <w:rsid w:val="79E205E5"/>
    <w:rsid w:val="79EA3E25"/>
    <w:rsid w:val="7A113D72"/>
    <w:rsid w:val="7C71E3F3"/>
    <w:rsid w:val="7D512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4674D"/>
  <w15:docId w15:val="{6F7513FC-50F9-4B3C-8210-F57CB4FC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0E6"/>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C32D7"/>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C32D7"/>
    <w:rPr>
      <w:rFonts w:ascii="Times New Roman" w:eastAsia="Times New Roman" w:hAnsi="Times New Roman" w:cs="Times New Roman"/>
      <w:sz w:val="20"/>
      <w:szCs w:val="20"/>
    </w:rPr>
  </w:style>
  <w:style w:type="paragraph" w:customStyle="1" w:styleId="Default">
    <w:name w:val="Default"/>
    <w:rsid w:val="007C32D7"/>
    <w:pPr>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7C32D7"/>
    <w:rPr>
      <w:color w:val="14456E"/>
      <w:u w:val="single"/>
    </w:rPr>
  </w:style>
  <w:style w:type="character" w:styleId="CommentReference">
    <w:name w:val="annotation reference"/>
    <w:basedOn w:val="DefaultParagraphFont"/>
    <w:uiPriority w:val="99"/>
    <w:semiHidden/>
    <w:unhideWhenUsed/>
    <w:rsid w:val="003F3F8C"/>
    <w:rPr>
      <w:sz w:val="16"/>
      <w:szCs w:val="16"/>
    </w:rPr>
  </w:style>
  <w:style w:type="paragraph" w:styleId="CommentText">
    <w:name w:val="annotation text"/>
    <w:basedOn w:val="Normal"/>
    <w:link w:val="CommentTextChar"/>
    <w:uiPriority w:val="99"/>
    <w:semiHidden/>
    <w:unhideWhenUsed/>
    <w:rsid w:val="003F3F8C"/>
    <w:rPr>
      <w:sz w:val="20"/>
      <w:szCs w:val="20"/>
    </w:rPr>
  </w:style>
  <w:style w:type="character" w:customStyle="1" w:styleId="CommentTextChar">
    <w:name w:val="Comment Text Char"/>
    <w:basedOn w:val="DefaultParagraphFont"/>
    <w:link w:val="CommentText"/>
    <w:uiPriority w:val="99"/>
    <w:semiHidden/>
    <w:rsid w:val="003F3F8C"/>
    <w:rPr>
      <w:sz w:val="20"/>
      <w:szCs w:val="20"/>
    </w:rPr>
  </w:style>
  <w:style w:type="paragraph" w:styleId="CommentSubject">
    <w:name w:val="annotation subject"/>
    <w:basedOn w:val="CommentText"/>
    <w:next w:val="CommentText"/>
    <w:link w:val="CommentSubjectChar"/>
    <w:uiPriority w:val="99"/>
    <w:semiHidden/>
    <w:unhideWhenUsed/>
    <w:rsid w:val="003F3F8C"/>
    <w:rPr>
      <w:b/>
      <w:bCs/>
    </w:rPr>
  </w:style>
  <w:style w:type="character" w:customStyle="1" w:styleId="CommentSubjectChar">
    <w:name w:val="Comment Subject Char"/>
    <w:basedOn w:val="CommentTextChar"/>
    <w:link w:val="CommentSubject"/>
    <w:uiPriority w:val="99"/>
    <w:semiHidden/>
    <w:rsid w:val="003F3F8C"/>
    <w:rPr>
      <w:b/>
      <w:bCs/>
      <w:sz w:val="20"/>
      <w:szCs w:val="20"/>
    </w:rPr>
  </w:style>
  <w:style w:type="paragraph" w:styleId="BalloonText">
    <w:name w:val="Balloon Text"/>
    <w:basedOn w:val="Normal"/>
    <w:link w:val="BalloonTextChar"/>
    <w:uiPriority w:val="99"/>
    <w:semiHidden/>
    <w:unhideWhenUsed/>
    <w:rsid w:val="003F3F8C"/>
    <w:rPr>
      <w:rFonts w:ascii="Tahoma" w:hAnsi="Tahoma" w:cs="Tahoma"/>
      <w:sz w:val="16"/>
      <w:szCs w:val="16"/>
    </w:rPr>
  </w:style>
  <w:style w:type="character" w:customStyle="1" w:styleId="BalloonTextChar">
    <w:name w:val="Balloon Text Char"/>
    <w:basedOn w:val="DefaultParagraphFont"/>
    <w:link w:val="BalloonText"/>
    <w:uiPriority w:val="99"/>
    <w:semiHidden/>
    <w:rsid w:val="003F3F8C"/>
    <w:rPr>
      <w:rFonts w:ascii="Tahoma" w:hAnsi="Tahoma" w:cs="Tahoma"/>
      <w:sz w:val="16"/>
      <w:szCs w:val="16"/>
    </w:rPr>
  </w:style>
  <w:style w:type="paragraph" w:styleId="Header">
    <w:name w:val="header"/>
    <w:basedOn w:val="Normal"/>
    <w:link w:val="HeaderChar"/>
    <w:uiPriority w:val="99"/>
    <w:unhideWhenUsed/>
    <w:rsid w:val="00C2554E"/>
    <w:pPr>
      <w:tabs>
        <w:tab w:val="center" w:pos="4680"/>
        <w:tab w:val="right" w:pos="9360"/>
      </w:tabs>
    </w:pPr>
  </w:style>
  <w:style w:type="character" w:customStyle="1" w:styleId="HeaderChar">
    <w:name w:val="Header Char"/>
    <w:basedOn w:val="DefaultParagraphFont"/>
    <w:link w:val="Header"/>
    <w:uiPriority w:val="99"/>
    <w:rsid w:val="00C2554E"/>
  </w:style>
  <w:style w:type="paragraph" w:styleId="Footer">
    <w:name w:val="footer"/>
    <w:basedOn w:val="Normal"/>
    <w:link w:val="FooterChar"/>
    <w:uiPriority w:val="99"/>
    <w:unhideWhenUsed/>
    <w:rsid w:val="00C2554E"/>
    <w:pPr>
      <w:tabs>
        <w:tab w:val="center" w:pos="4680"/>
        <w:tab w:val="right" w:pos="9360"/>
      </w:tabs>
    </w:pPr>
  </w:style>
  <w:style w:type="character" w:customStyle="1" w:styleId="FooterChar">
    <w:name w:val="Footer Char"/>
    <w:basedOn w:val="DefaultParagraphFont"/>
    <w:link w:val="Footer"/>
    <w:uiPriority w:val="99"/>
    <w:rsid w:val="00C2554E"/>
  </w:style>
  <w:style w:type="paragraph" w:styleId="NormalWeb">
    <w:name w:val="Normal (Web)"/>
    <w:basedOn w:val="Normal"/>
    <w:uiPriority w:val="99"/>
    <w:unhideWhenUsed/>
    <w:rsid w:val="00E71B35"/>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500E74"/>
    <w:pPr>
      <w:ind w:left="720"/>
      <w:contextualSpacing/>
    </w:pPr>
    <w:rPr>
      <w:rFonts w:ascii="Calibri" w:hAnsi="Calibri" w:cs="Times New Roman"/>
    </w:rPr>
  </w:style>
  <w:style w:type="paragraph" w:customStyle="1" w:styleId="paragraph">
    <w:name w:val="paragraph"/>
    <w:basedOn w:val="Normal"/>
    <w:rsid w:val="00274858"/>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74858"/>
  </w:style>
  <w:style w:type="character" w:customStyle="1" w:styleId="eop">
    <w:name w:val="eop"/>
    <w:basedOn w:val="DefaultParagraphFont"/>
    <w:rsid w:val="00274858"/>
  </w:style>
  <w:style w:type="character" w:customStyle="1" w:styleId="scxw106029615">
    <w:name w:val="scxw106029615"/>
    <w:basedOn w:val="DefaultParagraphFont"/>
    <w:rsid w:val="00274858"/>
  </w:style>
  <w:style w:type="character" w:customStyle="1" w:styleId="spellingerror">
    <w:name w:val="spellingerror"/>
    <w:basedOn w:val="DefaultParagraphFont"/>
    <w:rsid w:val="00274858"/>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2001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24174">
      <w:bodyDiv w:val="1"/>
      <w:marLeft w:val="0"/>
      <w:marRight w:val="0"/>
      <w:marTop w:val="0"/>
      <w:marBottom w:val="0"/>
      <w:divBdr>
        <w:top w:val="none" w:sz="0" w:space="0" w:color="auto"/>
        <w:left w:val="none" w:sz="0" w:space="0" w:color="auto"/>
        <w:bottom w:val="none" w:sz="0" w:space="0" w:color="auto"/>
        <w:right w:val="none" w:sz="0" w:space="0" w:color="auto"/>
      </w:divBdr>
      <w:divsChild>
        <w:div w:id="346174305">
          <w:marLeft w:val="0"/>
          <w:marRight w:val="0"/>
          <w:marTop w:val="0"/>
          <w:marBottom w:val="0"/>
          <w:divBdr>
            <w:top w:val="none" w:sz="0" w:space="0" w:color="auto"/>
            <w:left w:val="none" w:sz="0" w:space="0" w:color="auto"/>
            <w:bottom w:val="none" w:sz="0" w:space="0" w:color="auto"/>
            <w:right w:val="none" w:sz="0" w:space="0" w:color="auto"/>
          </w:divBdr>
          <w:divsChild>
            <w:div w:id="494229190">
              <w:marLeft w:val="0"/>
              <w:marRight w:val="0"/>
              <w:marTop w:val="0"/>
              <w:marBottom w:val="0"/>
              <w:divBdr>
                <w:top w:val="none" w:sz="0" w:space="0" w:color="auto"/>
                <w:left w:val="none" w:sz="0" w:space="0" w:color="auto"/>
                <w:bottom w:val="none" w:sz="0" w:space="0" w:color="auto"/>
                <w:right w:val="none" w:sz="0" w:space="0" w:color="auto"/>
              </w:divBdr>
            </w:div>
            <w:div w:id="824593431">
              <w:marLeft w:val="0"/>
              <w:marRight w:val="0"/>
              <w:marTop w:val="0"/>
              <w:marBottom w:val="0"/>
              <w:divBdr>
                <w:top w:val="none" w:sz="0" w:space="0" w:color="auto"/>
                <w:left w:val="none" w:sz="0" w:space="0" w:color="auto"/>
                <w:bottom w:val="none" w:sz="0" w:space="0" w:color="auto"/>
                <w:right w:val="none" w:sz="0" w:space="0" w:color="auto"/>
              </w:divBdr>
            </w:div>
            <w:div w:id="1163230648">
              <w:marLeft w:val="0"/>
              <w:marRight w:val="0"/>
              <w:marTop w:val="0"/>
              <w:marBottom w:val="0"/>
              <w:divBdr>
                <w:top w:val="none" w:sz="0" w:space="0" w:color="auto"/>
                <w:left w:val="none" w:sz="0" w:space="0" w:color="auto"/>
                <w:bottom w:val="none" w:sz="0" w:space="0" w:color="auto"/>
                <w:right w:val="none" w:sz="0" w:space="0" w:color="auto"/>
              </w:divBdr>
            </w:div>
            <w:div w:id="1415055582">
              <w:marLeft w:val="0"/>
              <w:marRight w:val="0"/>
              <w:marTop w:val="0"/>
              <w:marBottom w:val="0"/>
              <w:divBdr>
                <w:top w:val="none" w:sz="0" w:space="0" w:color="auto"/>
                <w:left w:val="none" w:sz="0" w:space="0" w:color="auto"/>
                <w:bottom w:val="none" w:sz="0" w:space="0" w:color="auto"/>
                <w:right w:val="none" w:sz="0" w:space="0" w:color="auto"/>
              </w:divBdr>
            </w:div>
            <w:div w:id="2056464312">
              <w:marLeft w:val="0"/>
              <w:marRight w:val="0"/>
              <w:marTop w:val="0"/>
              <w:marBottom w:val="0"/>
              <w:divBdr>
                <w:top w:val="none" w:sz="0" w:space="0" w:color="auto"/>
                <w:left w:val="none" w:sz="0" w:space="0" w:color="auto"/>
                <w:bottom w:val="none" w:sz="0" w:space="0" w:color="auto"/>
                <w:right w:val="none" w:sz="0" w:space="0" w:color="auto"/>
              </w:divBdr>
            </w:div>
          </w:divsChild>
        </w:div>
        <w:div w:id="448471872">
          <w:marLeft w:val="0"/>
          <w:marRight w:val="0"/>
          <w:marTop w:val="0"/>
          <w:marBottom w:val="0"/>
          <w:divBdr>
            <w:top w:val="none" w:sz="0" w:space="0" w:color="auto"/>
            <w:left w:val="none" w:sz="0" w:space="0" w:color="auto"/>
            <w:bottom w:val="none" w:sz="0" w:space="0" w:color="auto"/>
            <w:right w:val="none" w:sz="0" w:space="0" w:color="auto"/>
          </w:divBdr>
        </w:div>
        <w:div w:id="1523981747">
          <w:marLeft w:val="0"/>
          <w:marRight w:val="0"/>
          <w:marTop w:val="0"/>
          <w:marBottom w:val="0"/>
          <w:divBdr>
            <w:top w:val="none" w:sz="0" w:space="0" w:color="auto"/>
            <w:left w:val="none" w:sz="0" w:space="0" w:color="auto"/>
            <w:bottom w:val="none" w:sz="0" w:space="0" w:color="auto"/>
            <w:right w:val="none" w:sz="0" w:space="0" w:color="auto"/>
          </w:divBdr>
        </w:div>
        <w:div w:id="1581255217">
          <w:marLeft w:val="0"/>
          <w:marRight w:val="0"/>
          <w:marTop w:val="0"/>
          <w:marBottom w:val="0"/>
          <w:divBdr>
            <w:top w:val="none" w:sz="0" w:space="0" w:color="auto"/>
            <w:left w:val="none" w:sz="0" w:space="0" w:color="auto"/>
            <w:bottom w:val="none" w:sz="0" w:space="0" w:color="auto"/>
            <w:right w:val="none" w:sz="0" w:space="0" w:color="auto"/>
          </w:divBdr>
        </w:div>
        <w:div w:id="1605846030">
          <w:marLeft w:val="0"/>
          <w:marRight w:val="0"/>
          <w:marTop w:val="0"/>
          <w:marBottom w:val="0"/>
          <w:divBdr>
            <w:top w:val="none" w:sz="0" w:space="0" w:color="auto"/>
            <w:left w:val="none" w:sz="0" w:space="0" w:color="auto"/>
            <w:bottom w:val="none" w:sz="0" w:space="0" w:color="auto"/>
            <w:right w:val="none" w:sz="0" w:space="0" w:color="auto"/>
          </w:divBdr>
        </w:div>
        <w:div w:id="1680816946">
          <w:marLeft w:val="0"/>
          <w:marRight w:val="0"/>
          <w:marTop w:val="0"/>
          <w:marBottom w:val="0"/>
          <w:divBdr>
            <w:top w:val="none" w:sz="0" w:space="0" w:color="auto"/>
            <w:left w:val="none" w:sz="0" w:space="0" w:color="auto"/>
            <w:bottom w:val="none" w:sz="0" w:space="0" w:color="auto"/>
            <w:right w:val="none" w:sz="0" w:space="0" w:color="auto"/>
          </w:divBdr>
          <w:divsChild>
            <w:div w:id="509106823">
              <w:marLeft w:val="0"/>
              <w:marRight w:val="0"/>
              <w:marTop w:val="0"/>
              <w:marBottom w:val="0"/>
              <w:divBdr>
                <w:top w:val="none" w:sz="0" w:space="0" w:color="auto"/>
                <w:left w:val="none" w:sz="0" w:space="0" w:color="auto"/>
                <w:bottom w:val="none" w:sz="0" w:space="0" w:color="auto"/>
                <w:right w:val="none" w:sz="0" w:space="0" w:color="auto"/>
              </w:divBdr>
            </w:div>
            <w:div w:id="1053193593">
              <w:marLeft w:val="0"/>
              <w:marRight w:val="0"/>
              <w:marTop w:val="0"/>
              <w:marBottom w:val="0"/>
              <w:divBdr>
                <w:top w:val="none" w:sz="0" w:space="0" w:color="auto"/>
                <w:left w:val="none" w:sz="0" w:space="0" w:color="auto"/>
                <w:bottom w:val="none" w:sz="0" w:space="0" w:color="auto"/>
                <w:right w:val="none" w:sz="0" w:space="0" w:color="auto"/>
              </w:divBdr>
            </w:div>
            <w:div w:id="1307705687">
              <w:marLeft w:val="0"/>
              <w:marRight w:val="0"/>
              <w:marTop w:val="0"/>
              <w:marBottom w:val="0"/>
              <w:divBdr>
                <w:top w:val="none" w:sz="0" w:space="0" w:color="auto"/>
                <w:left w:val="none" w:sz="0" w:space="0" w:color="auto"/>
                <w:bottom w:val="none" w:sz="0" w:space="0" w:color="auto"/>
                <w:right w:val="none" w:sz="0" w:space="0" w:color="auto"/>
              </w:divBdr>
            </w:div>
            <w:div w:id="1319112315">
              <w:marLeft w:val="0"/>
              <w:marRight w:val="0"/>
              <w:marTop w:val="0"/>
              <w:marBottom w:val="0"/>
              <w:divBdr>
                <w:top w:val="none" w:sz="0" w:space="0" w:color="auto"/>
                <w:left w:val="none" w:sz="0" w:space="0" w:color="auto"/>
                <w:bottom w:val="none" w:sz="0" w:space="0" w:color="auto"/>
                <w:right w:val="none" w:sz="0" w:space="0" w:color="auto"/>
              </w:divBdr>
            </w:div>
            <w:div w:id="1409569417">
              <w:marLeft w:val="0"/>
              <w:marRight w:val="0"/>
              <w:marTop w:val="0"/>
              <w:marBottom w:val="0"/>
              <w:divBdr>
                <w:top w:val="none" w:sz="0" w:space="0" w:color="auto"/>
                <w:left w:val="none" w:sz="0" w:space="0" w:color="auto"/>
                <w:bottom w:val="none" w:sz="0" w:space="0" w:color="auto"/>
                <w:right w:val="none" w:sz="0" w:space="0" w:color="auto"/>
              </w:divBdr>
            </w:div>
          </w:divsChild>
        </w:div>
        <w:div w:id="2105832221">
          <w:marLeft w:val="0"/>
          <w:marRight w:val="0"/>
          <w:marTop w:val="0"/>
          <w:marBottom w:val="0"/>
          <w:divBdr>
            <w:top w:val="none" w:sz="0" w:space="0" w:color="auto"/>
            <w:left w:val="none" w:sz="0" w:space="0" w:color="auto"/>
            <w:bottom w:val="none" w:sz="0" w:space="0" w:color="auto"/>
            <w:right w:val="none" w:sz="0" w:space="0" w:color="auto"/>
          </w:divBdr>
        </w:div>
      </w:divsChild>
    </w:div>
    <w:div w:id="262611941">
      <w:bodyDiv w:val="1"/>
      <w:marLeft w:val="0"/>
      <w:marRight w:val="0"/>
      <w:marTop w:val="0"/>
      <w:marBottom w:val="0"/>
      <w:divBdr>
        <w:top w:val="none" w:sz="0" w:space="0" w:color="auto"/>
        <w:left w:val="none" w:sz="0" w:space="0" w:color="auto"/>
        <w:bottom w:val="none" w:sz="0" w:space="0" w:color="auto"/>
        <w:right w:val="none" w:sz="0" w:space="0" w:color="auto"/>
      </w:divBdr>
      <w:divsChild>
        <w:div w:id="171724710">
          <w:marLeft w:val="0"/>
          <w:marRight w:val="0"/>
          <w:marTop w:val="0"/>
          <w:marBottom w:val="0"/>
          <w:divBdr>
            <w:top w:val="none" w:sz="0" w:space="0" w:color="auto"/>
            <w:left w:val="none" w:sz="0" w:space="0" w:color="auto"/>
            <w:bottom w:val="none" w:sz="0" w:space="0" w:color="auto"/>
            <w:right w:val="none" w:sz="0" w:space="0" w:color="auto"/>
          </w:divBdr>
          <w:divsChild>
            <w:div w:id="130488186">
              <w:marLeft w:val="0"/>
              <w:marRight w:val="0"/>
              <w:marTop w:val="0"/>
              <w:marBottom w:val="0"/>
              <w:divBdr>
                <w:top w:val="none" w:sz="0" w:space="0" w:color="auto"/>
                <w:left w:val="none" w:sz="0" w:space="0" w:color="auto"/>
                <w:bottom w:val="none" w:sz="0" w:space="0" w:color="auto"/>
                <w:right w:val="none" w:sz="0" w:space="0" w:color="auto"/>
              </w:divBdr>
            </w:div>
            <w:div w:id="423457430">
              <w:marLeft w:val="0"/>
              <w:marRight w:val="0"/>
              <w:marTop w:val="0"/>
              <w:marBottom w:val="0"/>
              <w:divBdr>
                <w:top w:val="none" w:sz="0" w:space="0" w:color="auto"/>
                <w:left w:val="none" w:sz="0" w:space="0" w:color="auto"/>
                <w:bottom w:val="none" w:sz="0" w:space="0" w:color="auto"/>
                <w:right w:val="none" w:sz="0" w:space="0" w:color="auto"/>
              </w:divBdr>
            </w:div>
            <w:div w:id="424545774">
              <w:marLeft w:val="0"/>
              <w:marRight w:val="0"/>
              <w:marTop w:val="0"/>
              <w:marBottom w:val="0"/>
              <w:divBdr>
                <w:top w:val="none" w:sz="0" w:space="0" w:color="auto"/>
                <w:left w:val="none" w:sz="0" w:space="0" w:color="auto"/>
                <w:bottom w:val="none" w:sz="0" w:space="0" w:color="auto"/>
                <w:right w:val="none" w:sz="0" w:space="0" w:color="auto"/>
              </w:divBdr>
            </w:div>
            <w:div w:id="793014617">
              <w:marLeft w:val="0"/>
              <w:marRight w:val="0"/>
              <w:marTop w:val="0"/>
              <w:marBottom w:val="0"/>
              <w:divBdr>
                <w:top w:val="none" w:sz="0" w:space="0" w:color="auto"/>
                <w:left w:val="none" w:sz="0" w:space="0" w:color="auto"/>
                <w:bottom w:val="none" w:sz="0" w:space="0" w:color="auto"/>
                <w:right w:val="none" w:sz="0" w:space="0" w:color="auto"/>
              </w:divBdr>
            </w:div>
            <w:div w:id="2018999441">
              <w:marLeft w:val="0"/>
              <w:marRight w:val="0"/>
              <w:marTop w:val="0"/>
              <w:marBottom w:val="0"/>
              <w:divBdr>
                <w:top w:val="none" w:sz="0" w:space="0" w:color="auto"/>
                <w:left w:val="none" w:sz="0" w:space="0" w:color="auto"/>
                <w:bottom w:val="none" w:sz="0" w:space="0" w:color="auto"/>
                <w:right w:val="none" w:sz="0" w:space="0" w:color="auto"/>
              </w:divBdr>
            </w:div>
          </w:divsChild>
        </w:div>
        <w:div w:id="437025073">
          <w:marLeft w:val="0"/>
          <w:marRight w:val="0"/>
          <w:marTop w:val="0"/>
          <w:marBottom w:val="0"/>
          <w:divBdr>
            <w:top w:val="none" w:sz="0" w:space="0" w:color="auto"/>
            <w:left w:val="none" w:sz="0" w:space="0" w:color="auto"/>
            <w:bottom w:val="none" w:sz="0" w:space="0" w:color="auto"/>
            <w:right w:val="none" w:sz="0" w:space="0" w:color="auto"/>
          </w:divBdr>
        </w:div>
        <w:div w:id="536897984">
          <w:marLeft w:val="0"/>
          <w:marRight w:val="0"/>
          <w:marTop w:val="0"/>
          <w:marBottom w:val="0"/>
          <w:divBdr>
            <w:top w:val="none" w:sz="0" w:space="0" w:color="auto"/>
            <w:left w:val="none" w:sz="0" w:space="0" w:color="auto"/>
            <w:bottom w:val="none" w:sz="0" w:space="0" w:color="auto"/>
            <w:right w:val="none" w:sz="0" w:space="0" w:color="auto"/>
          </w:divBdr>
        </w:div>
        <w:div w:id="779496780">
          <w:marLeft w:val="0"/>
          <w:marRight w:val="0"/>
          <w:marTop w:val="0"/>
          <w:marBottom w:val="0"/>
          <w:divBdr>
            <w:top w:val="none" w:sz="0" w:space="0" w:color="auto"/>
            <w:left w:val="none" w:sz="0" w:space="0" w:color="auto"/>
            <w:bottom w:val="none" w:sz="0" w:space="0" w:color="auto"/>
            <w:right w:val="none" w:sz="0" w:space="0" w:color="auto"/>
          </w:divBdr>
        </w:div>
        <w:div w:id="1531407618">
          <w:marLeft w:val="0"/>
          <w:marRight w:val="0"/>
          <w:marTop w:val="0"/>
          <w:marBottom w:val="0"/>
          <w:divBdr>
            <w:top w:val="none" w:sz="0" w:space="0" w:color="auto"/>
            <w:left w:val="none" w:sz="0" w:space="0" w:color="auto"/>
            <w:bottom w:val="none" w:sz="0" w:space="0" w:color="auto"/>
            <w:right w:val="none" w:sz="0" w:space="0" w:color="auto"/>
          </w:divBdr>
        </w:div>
        <w:div w:id="1724938911">
          <w:marLeft w:val="0"/>
          <w:marRight w:val="0"/>
          <w:marTop w:val="0"/>
          <w:marBottom w:val="0"/>
          <w:divBdr>
            <w:top w:val="none" w:sz="0" w:space="0" w:color="auto"/>
            <w:left w:val="none" w:sz="0" w:space="0" w:color="auto"/>
            <w:bottom w:val="none" w:sz="0" w:space="0" w:color="auto"/>
            <w:right w:val="none" w:sz="0" w:space="0" w:color="auto"/>
          </w:divBdr>
          <w:divsChild>
            <w:div w:id="17047846">
              <w:marLeft w:val="0"/>
              <w:marRight w:val="0"/>
              <w:marTop w:val="0"/>
              <w:marBottom w:val="0"/>
              <w:divBdr>
                <w:top w:val="none" w:sz="0" w:space="0" w:color="auto"/>
                <w:left w:val="none" w:sz="0" w:space="0" w:color="auto"/>
                <w:bottom w:val="none" w:sz="0" w:space="0" w:color="auto"/>
                <w:right w:val="none" w:sz="0" w:space="0" w:color="auto"/>
              </w:divBdr>
            </w:div>
            <w:div w:id="144274489">
              <w:marLeft w:val="0"/>
              <w:marRight w:val="0"/>
              <w:marTop w:val="0"/>
              <w:marBottom w:val="0"/>
              <w:divBdr>
                <w:top w:val="none" w:sz="0" w:space="0" w:color="auto"/>
                <w:left w:val="none" w:sz="0" w:space="0" w:color="auto"/>
                <w:bottom w:val="none" w:sz="0" w:space="0" w:color="auto"/>
                <w:right w:val="none" w:sz="0" w:space="0" w:color="auto"/>
              </w:divBdr>
            </w:div>
            <w:div w:id="809514178">
              <w:marLeft w:val="0"/>
              <w:marRight w:val="0"/>
              <w:marTop w:val="0"/>
              <w:marBottom w:val="0"/>
              <w:divBdr>
                <w:top w:val="none" w:sz="0" w:space="0" w:color="auto"/>
                <w:left w:val="none" w:sz="0" w:space="0" w:color="auto"/>
                <w:bottom w:val="none" w:sz="0" w:space="0" w:color="auto"/>
                <w:right w:val="none" w:sz="0" w:space="0" w:color="auto"/>
              </w:divBdr>
            </w:div>
            <w:div w:id="1717847916">
              <w:marLeft w:val="0"/>
              <w:marRight w:val="0"/>
              <w:marTop w:val="0"/>
              <w:marBottom w:val="0"/>
              <w:divBdr>
                <w:top w:val="none" w:sz="0" w:space="0" w:color="auto"/>
                <w:left w:val="none" w:sz="0" w:space="0" w:color="auto"/>
                <w:bottom w:val="none" w:sz="0" w:space="0" w:color="auto"/>
                <w:right w:val="none" w:sz="0" w:space="0" w:color="auto"/>
              </w:divBdr>
            </w:div>
            <w:div w:id="1957522022">
              <w:marLeft w:val="0"/>
              <w:marRight w:val="0"/>
              <w:marTop w:val="0"/>
              <w:marBottom w:val="0"/>
              <w:divBdr>
                <w:top w:val="none" w:sz="0" w:space="0" w:color="auto"/>
                <w:left w:val="none" w:sz="0" w:space="0" w:color="auto"/>
                <w:bottom w:val="none" w:sz="0" w:space="0" w:color="auto"/>
                <w:right w:val="none" w:sz="0" w:space="0" w:color="auto"/>
              </w:divBdr>
            </w:div>
          </w:divsChild>
        </w:div>
        <w:div w:id="1887177209">
          <w:marLeft w:val="0"/>
          <w:marRight w:val="0"/>
          <w:marTop w:val="0"/>
          <w:marBottom w:val="0"/>
          <w:divBdr>
            <w:top w:val="none" w:sz="0" w:space="0" w:color="auto"/>
            <w:left w:val="none" w:sz="0" w:space="0" w:color="auto"/>
            <w:bottom w:val="none" w:sz="0" w:space="0" w:color="auto"/>
            <w:right w:val="none" w:sz="0" w:space="0" w:color="auto"/>
          </w:divBdr>
        </w:div>
      </w:divsChild>
    </w:div>
    <w:div w:id="486287284">
      <w:bodyDiv w:val="1"/>
      <w:marLeft w:val="0"/>
      <w:marRight w:val="0"/>
      <w:marTop w:val="0"/>
      <w:marBottom w:val="0"/>
      <w:divBdr>
        <w:top w:val="none" w:sz="0" w:space="0" w:color="auto"/>
        <w:left w:val="none" w:sz="0" w:space="0" w:color="auto"/>
        <w:bottom w:val="none" w:sz="0" w:space="0" w:color="auto"/>
        <w:right w:val="none" w:sz="0" w:space="0" w:color="auto"/>
      </w:divBdr>
      <w:divsChild>
        <w:div w:id="1734348415">
          <w:marLeft w:val="0"/>
          <w:marRight w:val="0"/>
          <w:marTop w:val="0"/>
          <w:marBottom w:val="0"/>
          <w:divBdr>
            <w:top w:val="none" w:sz="0" w:space="0" w:color="auto"/>
            <w:left w:val="none" w:sz="0" w:space="0" w:color="auto"/>
            <w:bottom w:val="none" w:sz="0" w:space="0" w:color="auto"/>
            <w:right w:val="none" w:sz="0" w:space="0" w:color="auto"/>
          </w:divBdr>
          <w:divsChild>
            <w:div w:id="1073356516">
              <w:marLeft w:val="0"/>
              <w:marRight w:val="0"/>
              <w:marTop w:val="0"/>
              <w:marBottom w:val="0"/>
              <w:divBdr>
                <w:top w:val="none" w:sz="0" w:space="0" w:color="auto"/>
                <w:left w:val="none" w:sz="0" w:space="0" w:color="auto"/>
                <w:bottom w:val="none" w:sz="0" w:space="0" w:color="auto"/>
                <w:right w:val="none" w:sz="0" w:space="0" w:color="auto"/>
              </w:divBdr>
              <w:divsChild>
                <w:div w:id="793523858">
                  <w:marLeft w:val="0"/>
                  <w:marRight w:val="0"/>
                  <w:marTop w:val="0"/>
                  <w:marBottom w:val="0"/>
                  <w:divBdr>
                    <w:top w:val="none" w:sz="0" w:space="0" w:color="auto"/>
                    <w:left w:val="none" w:sz="0" w:space="0" w:color="auto"/>
                    <w:bottom w:val="none" w:sz="0" w:space="0" w:color="auto"/>
                    <w:right w:val="none" w:sz="0" w:space="0" w:color="auto"/>
                  </w:divBdr>
                  <w:divsChild>
                    <w:div w:id="1379548606">
                      <w:marLeft w:val="0"/>
                      <w:marRight w:val="0"/>
                      <w:marTop w:val="135"/>
                      <w:marBottom w:val="270"/>
                      <w:divBdr>
                        <w:top w:val="none" w:sz="0" w:space="0" w:color="auto"/>
                        <w:left w:val="none" w:sz="0" w:space="0" w:color="auto"/>
                        <w:bottom w:val="none" w:sz="0" w:space="0" w:color="auto"/>
                        <w:right w:val="none" w:sz="0" w:space="0" w:color="auto"/>
                      </w:divBdr>
                      <w:divsChild>
                        <w:div w:id="17881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681976">
      <w:bodyDiv w:val="1"/>
      <w:marLeft w:val="0"/>
      <w:marRight w:val="0"/>
      <w:marTop w:val="0"/>
      <w:marBottom w:val="0"/>
      <w:divBdr>
        <w:top w:val="none" w:sz="0" w:space="0" w:color="auto"/>
        <w:left w:val="none" w:sz="0" w:space="0" w:color="auto"/>
        <w:bottom w:val="none" w:sz="0" w:space="0" w:color="auto"/>
        <w:right w:val="none" w:sz="0" w:space="0" w:color="auto"/>
      </w:divBdr>
      <w:divsChild>
        <w:div w:id="271130260">
          <w:marLeft w:val="0"/>
          <w:marRight w:val="0"/>
          <w:marTop w:val="0"/>
          <w:marBottom w:val="0"/>
          <w:divBdr>
            <w:top w:val="none" w:sz="0" w:space="0" w:color="auto"/>
            <w:left w:val="none" w:sz="0" w:space="0" w:color="auto"/>
            <w:bottom w:val="none" w:sz="0" w:space="0" w:color="auto"/>
            <w:right w:val="none" w:sz="0" w:space="0" w:color="auto"/>
          </w:divBdr>
        </w:div>
        <w:div w:id="673453713">
          <w:marLeft w:val="0"/>
          <w:marRight w:val="0"/>
          <w:marTop w:val="0"/>
          <w:marBottom w:val="0"/>
          <w:divBdr>
            <w:top w:val="none" w:sz="0" w:space="0" w:color="auto"/>
            <w:left w:val="none" w:sz="0" w:space="0" w:color="auto"/>
            <w:bottom w:val="none" w:sz="0" w:space="0" w:color="auto"/>
            <w:right w:val="none" w:sz="0" w:space="0" w:color="auto"/>
          </w:divBdr>
        </w:div>
        <w:div w:id="1212234049">
          <w:marLeft w:val="0"/>
          <w:marRight w:val="0"/>
          <w:marTop w:val="0"/>
          <w:marBottom w:val="0"/>
          <w:divBdr>
            <w:top w:val="none" w:sz="0" w:space="0" w:color="auto"/>
            <w:left w:val="none" w:sz="0" w:space="0" w:color="auto"/>
            <w:bottom w:val="none" w:sz="0" w:space="0" w:color="auto"/>
            <w:right w:val="none" w:sz="0" w:space="0" w:color="auto"/>
          </w:divBdr>
        </w:div>
      </w:divsChild>
    </w:div>
    <w:div w:id="500891928">
      <w:bodyDiv w:val="1"/>
      <w:marLeft w:val="0"/>
      <w:marRight w:val="0"/>
      <w:marTop w:val="0"/>
      <w:marBottom w:val="0"/>
      <w:divBdr>
        <w:top w:val="none" w:sz="0" w:space="0" w:color="auto"/>
        <w:left w:val="none" w:sz="0" w:space="0" w:color="auto"/>
        <w:bottom w:val="none" w:sz="0" w:space="0" w:color="auto"/>
        <w:right w:val="none" w:sz="0" w:space="0" w:color="auto"/>
      </w:divBdr>
    </w:div>
    <w:div w:id="618338490">
      <w:bodyDiv w:val="1"/>
      <w:marLeft w:val="0"/>
      <w:marRight w:val="0"/>
      <w:marTop w:val="0"/>
      <w:marBottom w:val="0"/>
      <w:divBdr>
        <w:top w:val="none" w:sz="0" w:space="0" w:color="auto"/>
        <w:left w:val="none" w:sz="0" w:space="0" w:color="auto"/>
        <w:bottom w:val="none" w:sz="0" w:space="0" w:color="auto"/>
        <w:right w:val="none" w:sz="0" w:space="0" w:color="auto"/>
      </w:divBdr>
      <w:divsChild>
        <w:div w:id="4674836">
          <w:marLeft w:val="0"/>
          <w:marRight w:val="0"/>
          <w:marTop w:val="0"/>
          <w:marBottom w:val="0"/>
          <w:divBdr>
            <w:top w:val="none" w:sz="0" w:space="0" w:color="auto"/>
            <w:left w:val="none" w:sz="0" w:space="0" w:color="auto"/>
            <w:bottom w:val="none" w:sz="0" w:space="0" w:color="auto"/>
            <w:right w:val="none" w:sz="0" w:space="0" w:color="auto"/>
          </w:divBdr>
          <w:divsChild>
            <w:div w:id="860511592">
              <w:marLeft w:val="0"/>
              <w:marRight w:val="0"/>
              <w:marTop w:val="0"/>
              <w:marBottom w:val="0"/>
              <w:divBdr>
                <w:top w:val="none" w:sz="0" w:space="0" w:color="auto"/>
                <w:left w:val="none" w:sz="0" w:space="0" w:color="auto"/>
                <w:bottom w:val="none" w:sz="0" w:space="0" w:color="auto"/>
                <w:right w:val="none" w:sz="0" w:space="0" w:color="auto"/>
              </w:divBdr>
            </w:div>
            <w:div w:id="1024941461">
              <w:marLeft w:val="0"/>
              <w:marRight w:val="0"/>
              <w:marTop w:val="0"/>
              <w:marBottom w:val="0"/>
              <w:divBdr>
                <w:top w:val="none" w:sz="0" w:space="0" w:color="auto"/>
                <w:left w:val="none" w:sz="0" w:space="0" w:color="auto"/>
                <w:bottom w:val="none" w:sz="0" w:space="0" w:color="auto"/>
                <w:right w:val="none" w:sz="0" w:space="0" w:color="auto"/>
              </w:divBdr>
            </w:div>
            <w:div w:id="1367828070">
              <w:marLeft w:val="0"/>
              <w:marRight w:val="0"/>
              <w:marTop w:val="0"/>
              <w:marBottom w:val="0"/>
              <w:divBdr>
                <w:top w:val="none" w:sz="0" w:space="0" w:color="auto"/>
                <w:left w:val="none" w:sz="0" w:space="0" w:color="auto"/>
                <w:bottom w:val="none" w:sz="0" w:space="0" w:color="auto"/>
                <w:right w:val="none" w:sz="0" w:space="0" w:color="auto"/>
              </w:divBdr>
            </w:div>
            <w:div w:id="2134859254">
              <w:marLeft w:val="0"/>
              <w:marRight w:val="0"/>
              <w:marTop w:val="0"/>
              <w:marBottom w:val="0"/>
              <w:divBdr>
                <w:top w:val="none" w:sz="0" w:space="0" w:color="auto"/>
                <w:left w:val="none" w:sz="0" w:space="0" w:color="auto"/>
                <w:bottom w:val="none" w:sz="0" w:space="0" w:color="auto"/>
                <w:right w:val="none" w:sz="0" w:space="0" w:color="auto"/>
              </w:divBdr>
            </w:div>
          </w:divsChild>
        </w:div>
        <w:div w:id="16197952">
          <w:marLeft w:val="0"/>
          <w:marRight w:val="0"/>
          <w:marTop w:val="0"/>
          <w:marBottom w:val="0"/>
          <w:divBdr>
            <w:top w:val="none" w:sz="0" w:space="0" w:color="auto"/>
            <w:left w:val="none" w:sz="0" w:space="0" w:color="auto"/>
            <w:bottom w:val="none" w:sz="0" w:space="0" w:color="auto"/>
            <w:right w:val="none" w:sz="0" w:space="0" w:color="auto"/>
          </w:divBdr>
          <w:divsChild>
            <w:div w:id="887688553">
              <w:marLeft w:val="0"/>
              <w:marRight w:val="0"/>
              <w:marTop w:val="0"/>
              <w:marBottom w:val="0"/>
              <w:divBdr>
                <w:top w:val="none" w:sz="0" w:space="0" w:color="auto"/>
                <w:left w:val="none" w:sz="0" w:space="0" w:color="auto"/>
                <w:bottom w:val="none" w:sz="0" w:space="0" w:color="auto"/>
                <w:right w:val="none" w:sz="0" w:space="0" w:color="auto"/>
              </w:divBdr>
            </w:div>
          </w:divsChild>
        </w:div>
        <w:div w:id="50156594">
          <w:marLeft w:val="0"/>
          <w:marRight w:val="0"/>
          <w:marTop w:val="0"/>
          <w:marBottom w:val="0"/>
          <w:divBdr>
            <w:top w:val="none" w:sz="0" w:space="0" w:color="auto"/>
            <w:left w:val="none" w:sz="0" w:space="0" w:color="auto"/>
            <w:bottom w:val="none" w:sz="0" w:space="0" w:color="auto"/>
            <w:right w:val="none" w:sz="0" w:space="0" w:color="auto"/>
          </w:divBdr>
          <w:divsChild>
            <w:div w:id="258221712">
              <w:marLeft w:val="0"/>
              <w:marRight w:val="0"/>
              <w:marTop w:val="0"/>
              <w:marBottom w:val="0"/>
              <w:divBdr>
                <w:top w:val="none" w:sz="0" w:space="0" w:color="auto"/>
                <w:left w:val="none" w:sz="0" w:space="0" w:color="auto"/>
                <w:bottom w:val="none" w:sz="0" w:space="0" w:color="auto"/>
                <w:right w:val="none" w:sz="0" w:space="0" w:color="auto"/>
              </w:divBdr>
            </w:div>
            <w:div w:id="1929346484">
              <w:marLeft w:val="0"/>
              <w:marRight w:val="0"/>
              <w:marTop w:val="0"/>
              <w:marBottom w:val="0"/>
              <w:divBdr>
                <w:top w:val="none" w:sz="0" w:space="0" w:color="auto"/>
                <w:left w:val="none" w:sz="0" w:space="0" w:color="auto"/>
                <w:bottom w:val="none" w:sz="0" w:space="0" w:color="auto"/>
                <w:right w:val="none" w:sz="0" w:space="0" w:color="auto"/>
              </w:divBdr>
            </w:div>
          </w:divsChild>
        </w:div>
        <w:div w:id="99229825">
          <w:marLeft w:val="0"/>
          <w:marRight w:val="0"/>
          <w:marTop w:val="0"/>
          <w:marBottom w:val="0"/>
          <w:divBdr>
            <w:top w:val="none" w:sz="0" w:space="0" w:color="auto"/>
            <w:left w:val="none" w:sz="0" w:space="0" w:color="auto"/>
            <w:bottom w:val="none" w:sz="0" w:space="0" w:color="auto"/>
            <w:right w:val="none" w:sz="0" w:space="0" w:color="auto"/>
          </w:divBdr>
          <w:divsChild>
            <w:div w:id="1418359256">
              <w:marLeft w:val="0"/>
              <w:marRight w:val="0"/>
              <w:marTop w:val="0"/>
              <w:marBottom w:val="0"/>
              <w:divBdr>
                <w:top w:val="none" w:sz="0" w:space="0" w:color="auto"/>
                <w:left w:val="none" w:sz="0" w:space="0" w:color="auto"/>
                <w:bottom w:val="none" w:sz="0" w:space="0" w:color="auto"/>
                <w:right w:val="none" w:sz="0" w:space="0" w:color="auto"/>
              </w:divBdr>
            </w:div>
          </w:divsChild>
        </w:div>
        <w:div w:id="194540922">
          <w:marLeft w:val="0"/>
          <w:marRight w:val="0"/>
          <w:marTop w:val="0"/>
          <w:marBottom w:val="0"/>
          <w:divBdr>
            <w:top w:val="none" w:sz="0" w:space="0" w:color="auto"/>
            <w:left w:val="none" w:sz="0" w:space="0" w:color="auto"/>
            <w:bottom w:val="none" w:sz="0" w:space="0" w:color="auto"/>
            <w:right w:val="none" w:sz="0" w:space="0" w:color="auto"/>
          </w:divBdr>
          <w:divsChild>
            <w:div w:id="383599971">
              <w:marLeft w:val="0"/>
              <w:marRight w:val="0"/>
              <w:marTop w:val="0"/>
              <w:marBottom w:val="0"/>
              <w:divBdr>
                <w:top w:val="none" w:sz="0" w:space="0" w:color="auto"/>
                <w:left w:val="none" w:sz="0" w:space="0" w:color="auto"/>
                <w:bottom w:val="none" w:sz="0" w:space="0" w:color="auto"/>
                <w:right w:val="none" w:sz="0" w:space="0" w:color="auto"/>
              </w:divBdr>
            </w:div>
            <w:div w:id="1180776686">
              <w:marLeft w:val="0"/>
              <w:marRight w:val="0"/>
              <w:marTop w:val="0"/>
              <w:marBottom w:val="0"/>
              <w:divBdr>
                <w:top w:val="none" w:sz="0" w:space="0" w:color="auto"/>
                <w:left w:val="none" w:sz="0" w:space="0" w:color="auto"/>
                <w:bottom w:val="none" w:sz="0" w:space="0" w:color="auto"/>
                <w:right w:val="none" w:sz="0" w:space="0" w:color="auto"/>
              </w:divBdr>
            </w:div>
          </w:divsChild>
        </w:div>
        <w:div w:id="310524503">
          <w:marLeft w:val="0"/>
          <w:marRight w:val="0"/>
          <w:marTop w:val="0"/>
          <w:marBottom w:val="0"/>
          <w:divBdr>
            <w:top w:val="none" w:sz="0" w:space="0" w:color="auto"/>
            <w:left w:val="none" w:sz="0" w:space="0" w:color="auto"/>
            <w:bottom w:val="none" w:sz="0" w:space="0" w:color="auto"/>
            <w:right w:val="none" w:sz="0" w:space="0" w:color="auto"/>
          </w:divBdr>
          <w:divsChild>
            <w:div w:id="231083930">
              <w:marLeft w:val="0"/>
              <w:marRight w:val="0"/>
              <w:marTop w:val="0"/>
              <w:marBottom w:val="0"/>
              <w:divBdr>
                <w:top w:val="none" w:sz="0" w:space="0" w:color="auto"/>
                <w:left w:val="none" w:sz="0" w:space="0" w:color="auto"/>
                <w:bottom w:val="none" w:sz="0" w:space="0" w:color="auto"/>
                <w:right w:val="none" w:sz="0" w:space="0" w:color="auto"/>
              </w:divBdr>
            </w:div>
            <w:div w:id="2010256359">
              <w:marLeft w:val="0"/>
              <w:marRight w:val="0"/>
              <w:marTop w:val="0"/>
              <w:marBottom w:val="0"/>
              <w:divBdr>
                <w:top w:val="none" w:sz="0" w:space="0" w:color="auto"/>
                <w:left w:val="none" w:sz="0" w:space="0" w:color="auto"/>
                <w:bottom w:val="none" w:sz="0" w:space="0" w:color="auto"/>
                <w:right w:val="none" w:sz="0" w:space="0" w:color="auto"/>
              </w:divBdr>
            </w:div>
          </w:divsChild>
        </w:div>
        <w:div w:id="402142559">
          <w:marLeft w:val="0"/>
          <w:marRight w:val="0"/>
          <w:marTop w:val="0"/>
          <w:marBottom w:val="0"/>
          <w:divBdr>
            <w:top w:val="none" w:sz="0" w:space="0" w:color="auto"/>
            <w:left w:val="none" w:sz="0" w:space="0" w:color="auto"/>
            <w:bottom w:val="none" w:sz="0" w:space="0" w:color="auto"/>
            <w:right w:val="none" w:sz="0" w:space="0" w:color="auto"/>
          </w:divBdr>
          <w:divsChild>
            <w:div w:id="1644121554">
              <w:marLeft w:val="0"/>
              <w:marRight w:val="0"/>
              <w:marTop w:val="0"/>
              <w:marBottom w:val="0"/>
              <w:divBdr>
                <w:top w:val="none" w:sz="0" w:space="0" w:color="auto"/>
                <w:left w:val="none" w:sz="0" w:space="0" w:color="auto"/>
                <w:bottom w:val="none" w:sz="0" w:space="0" w:color="auto"/>
                <w:right w:val="none" w:sz="0" w:space="0" w:color="auto"/>
              </w:divBdr>
            </w:div>
          </w:divsChild>
        </w:div>
        <w:div w:id="443810358">
          <w:marLeft w:val="0"/>
          <w:marRight w:val="0"/>
          <w:marTop w:val="0"/>
          <w:marBottom w:val="0"/>
          <w:divBdr>
            <w:top w:val="none" w:sz="0" w:space="0" w:color="auto"/>
            <w:left w:val="none" w:sz="0" w:space="0" w:color="auto"/>
            <w:bottom w:val="none" w:sz="0" w:space="0" w:color="auto"/>
            <w:right w:val="none" w:sz="0" w:space="0" w:color="auto"/>
          </w:divBdr>
          <w:divsChild>
            <w:div w:id="1887139502">
              <w:marLeft w:val="0"/>
              <w:marRight w:val="0"/>
              <w:marTop w:val="0"/>
              <w:marBottom w:val="0"/>
              <w:divBdr>
                <w:top w:val="none" w:sz="0" w:space="0" w:color="auto"/>
                <w:left w:val="none" w:sz="0" w:space="0" w:color="auto"/>
                <w:bottom w:val="none" w:sz="0" w:space="0" w:color="auto"/>
                <w:right w:val="none" w:sz="0" w:space="0" w:color="auto"/>
              </w:divBdr>
            </w:div>
          </w:divsChild>
        </w:div>
        <w:div w:id="451637951">
          <w:marLeft w:val="0"/>
          <w:marRight w:val="0"/>
          <w:marTop w:val="0"/>
          <w:marBottom w:val="0"/>
          <w:divBdr>
            <w:top w:val="none" w:sz="0" w:space="0" w:color="auto"/>
            <w:left w:val="none" w:sz="0" w:space="0" w:color="auto"/>
            <w:bottom w:val="none" w:sz="0" w:space="0" w:color="auto"/>
            <w:right w:val="none" w:sz="0" w:space="0" w:color="auto"/>
          </w:divBdr>
          <w:divsChild>
            <w:div w:id="238953655">
              <w:marLeft w:val="0"/>
              <w:marRight w:val="0"/>
              <w:marTop w:val="0"/>
              <w:marBottom w:val="0"/>
              <w:divBdr>
                <w:top w:val="none" w:sz="0" w:space="0" w:color="auto"/>
                <w:left w:val="none" w:sz="0" w:space="0" w:color="auto"/>
                <w:bottom w:val="none" w:sz="0" w:space="0" w:color="auto"/>
                <w:right w:val="none" w:sz="0" w:space="0" w:color="auto"/>
              </w:divBdr>
            </w:div>
          </w:divsChild>
        </w:div>
        <w:div w:id="469055725">
          <w:marLeft w:val="0"/>
          <w:marRight w:val="0"/>
          <w:marTop w:val="0"/>
          <w:marBottom w:val="0"/>
          <w:divBdr>
            <w:top w:val="none" w:sz="0" w:space="0" w:color="auto"/>
            <w:left w:val="none" w:sz="0" w:space="0" w:color="auto"/>
            <w:bottom w:val="none" w:sz="0" w:space="0" w:color="auto"/>
            <w:right w:val="none" w:sz="0" w:space="0" w:color="auto"/>
          </w:divBdr>
          <w:divsChild>
            <w:div w:id="772437925">
              <w:marLeft w:val="0"/>
              <w:marRight w:val="0"/>
              <w:marTop w:val="0"/>
              <w:marBottom w:val="0"/>
              <w:divBdr>
                <w:top w:val="none" w:sz="0" w:space="0" w:color="auto"/>
                <w:left w:val="none" w:sz="0" w:space="0" w:color="auto"/>
                <w:bottom w:val="none" w:sz="0" w:space="0" w:color="auto"/>
                <w:right w:val="none" w:sz="0" w:space="0" w:color="auto"/>
              </w:divBdr>
            </w:div>
          </w:divsChild>
        </w:div>
        <w:div w:id="539897810">
          <w:marLeft w:val="0"/>
          <w:marRight w:val="0"/>
          <w:marTop w:val="0"/>
          <w:marBottom w:val="0"/>
          <w:divBdr>
            <w:top w:val="none" w:sz="0" w:space="0" w:color="auto"/>
            <w:left w:val="none" w:sz="0" w:space="0" w:color="auto"/>
            <w:bottom w:val="none" w:sz="0" w:space="0" w:color="auto"/>
            <w:right w:val="none" w:sz="0" w:space="0" w:color="auto"/>
          </w:divBdr>
          <w:divsChild>
            <w:div w:id="30494936">
              <w:marLeft w:val="0"/>
              <w:marRight w:val="0"/>
              <w:marTop w:val="0"/>
              <w:marBottom w:val="0"/>
              <w:divBdr>
                <w:top w:val="none" w:sz="0" w:space="0" w:color="auto"/>
                <w:left w:val="none" w:sz="0" w:space="0" w:color="auto"/>
                <w:bottom w:val="none" w:sz="0" w:space="0" w:color="auto"/>
                <w:right w:val="none" w:sz="0" w:space="0" w:color="auto"/>
              </w:divBdr>
            </w:div>
            <w:div w:id="452677911">
              <w:marLeft w:val="0"/>
              <w:marRight w:val="0"/>
              <w:marTop w:val="0"/>
              <w:marBottom w:val="0"/>
              <w:divBdr>
                <w:top w:val="none" w:sz="0" w:space="0" w:color="auto"/>
                <w:left w:val="none" w:sz="0" w:space="0" w:color="auto"/>
                <w:bottom w:val="none" w:sz="0" w:space="0" w:color="auto"/>
                <w:right w:val="none" w:sz="0" w:space="0" w:color="auto"/>
              </w:divBdr>
            </w:div>
          </w:divsChild>
        </w:div>
        <w:div w:id="594093965">
          <w:marLeft w:val="0"/>
          <w:marRight w:val="0"/>
          <w:marTop w:val="0"/>
          <w:marBottom w:val="0"/>
          <w:divBdr>
            <w:top w:val="none" w:sz="0" w:space="0" w:color="auto"/>
            <w:left w:val="none" w:sz="0" w:space="0" w:color="auto"/>
            <w:bottom w:val="none" w:sz="0" w:space="0" w:color="auto"/>
            <w:right w:val="none" w:sz="0" w:space="0" w:color="auto"/>
          </w:divBdr>
          <w:divsChild>
            <w:div w:id="461583581">
              <w:marLeft w:val="0"/>
              <w:marRight w:val="0"/>
              <w:marTop w:val="0"/>
              <w:marBottom w:val="0"/>
              <w:divBdr>
                <w:top w:val="none" w:sz="0" w:space="0" w:color="auto"/>
                <w:left w:val="none" w:sz="0" w:space="0" w:color="auto"/>
                <w:bottom w:val="none" w:sz="0" w:space="0" w:color="auto"/>
                <w:right w:val="none" w:sz="0" w:space="0" w:color="auto"/>
              </w:divBdr>
            </w:div>
          </w:divsChild>
        </w:div>
        <w:div w:id="651326953">
          <w:marLeft w:val="0"/>
          <w:marRight w:val="0"/>
          <w:marTop w:val="0"/>
          <w:marBottom w:val="0"/>
          <w:divBdr>
            <w:top w:val="none" w:sz="0" w:space="0" w:color="auto"/>
            <w:left w:val="none" w:sz="0" w:space="0" w:color="auto"/>
            <w:bottom w:val="none" w:sz="0" w:space="0" w:color="auto"/>
            <w:right w:val="none" w:sz="0" w:space="0" w:color="auto"/>
          </w:divBdr>
          <w:divsChild>
            <w:div w:id="71200206">
              <w:marLeft w:val="0"/>
              <w:marRight w:val="0"/>
              <w:marTop w:val="0"/>
              <w:marBottom w:val="0"/>
              <w:divBdr>
                <w:top w:val="none" w:sz="0" w:space="0" w:color="auto"/>
                <w:left w:val="none" w:sz="0" w:space="0" w:color="auto"/>
                <w:bottom w:val="none" w:sz="0" w:space="0" w:color="auto"/>
                <w:right w:val="none" w:sz="0" w:space="0" w:color="auto"/>
              </w:divBdr>
            </w:div>
            <w:div w:id="1134829593">
              <w:marLeft w:val="0"/>
              <w:marRight w:val="0"/>
              <w:marTop w:val="0"/>
              <w:marBottom w:val="0"/>
              <w:divBdr>
                <w:top w:val="none" w:sz="0" w:space="0" w:color="auto"/>
                <w:left w:val="none" w:sz="0" w:space="0" w:color="auto"/>
                <w:bottom w:val="none" w:sz="0" w:space="0" w:color="auto"/>
                <w:right w:val="none" w:sz="0" w:space="0" w:color="auto"/>
              </w:divBdr>
            </w:div>
            <w:div w:id="1570648114">
              <w:marLeft w:val="0"/>
              <w:marRight w:val="0"/>
              <w:marTop w:val="0"/>
              <w:marBottom w:val="0"/>
              <w:divBdr>
                <w:top w:val="none" w:sz="0" w:space="0" w:color="auto"/>
                <w:left w:val="none" w:sz="0" w:space="0" w:color="auto"/>
                <w:bottom w:val="none" w:sz="0" w:space="0" w:color="auto"/>
                <w:right w:val="none" w:sz="0" w:space="0" w:color="auto"/>
              </w:divBdr>
            </w:div>
          </w:divsChild>
        </w:div>
        <w:div w:id="712312042">
          <w:marLeft w:val="0"/>
          <w:marRight w:val="0"/>
          <w:marTop w:val="0"/>
          <w:marBottom w:val="0"/>
          <w:divBdr>
            <w:top w:val="none" w:sz="0" w:space="0" w:color="auto"/>
            <w:left w:val="none" w:sz="0" w:space="0" w:color="auto"/>
            <w:bottom w:val="none" w:sz="0" w:space="0" w:color="auto"/>
            <w:right w:val="none" w:sz="0" w:space="0" w:color="auto"/>
          </w:divBdr>
          <w:divsChild>
            <w:div w:id="222956142">
              <w:marLeft w:val="0"/>
              <w:marRight w:val="0"/>
              <w:marTop w:val="0"/>
              <w:marBottom w:val="0"/>
              <w:divBdr>
                <w:top w:val="none" w:sz="0" w:space="0" w:color="auto"/>
                <w:left w:val="none" w:sz="0" w:space="0" w:color="auto"/>
                <w:bottom w:val="none" w:sz="0" w:space="0" w:color="auto"/>
                <w:right w:val="none" w:sz="0" w:space="0" w:color="auto"/>
              </w:divBdr>
            </w:div>
          </w:divsChild>
        </w:div>
        <w:div w:id="724566843">
          <w:marLeft w:val="0"/>
          <w:marRight w:val="0"/>
          <w:marTop w:val="0"/>
          <w:marBottom w:val="0"/>
          <w:divBdr>
            <w:top w:val="none" w:sz="0" w:space="0" w:color="auto"/>
            <w:left w:val="none" w:sz="0" w:space="0" w:color="auto"/>
            <w:bottom w:val="none" w:sz="0" w:space="0" w:color="auto"/>
            <w:right w:val="none" w:sz="0" w:space="0" w:color="auto"/>
          </w:divBdr>
          <w:divsChild>
            <w:div w:id="725641261">
              <w:marLeft w:val="0"/>
              <w:marRight w:val="0"/>
              <w:marTop w:val="0"/>
              <w:marBottom w:val="0"/>
              <w:divBdr>
                <w:top w:val="none" w:sz="0" w:space="0" w:color="auto"/>
                <w:left w:val="none" w:sz="0" w:space="0" w:color="auto"/>
                <w:bottom w:val="none" w:sz="0" w:space="0" w:color="auto"/>
                <w:right w:val="none" w:sz="0" w:space="0" w:color="auto"/>
              </w:divBdr>
            </w:div>
          </w:divsChild>
        </w:div>
        <w:div w:id="734359738">
          <w:marLeft w:val="0"/>
          <w:marRight w:val="0"/>
          <w:marTop w:val="0"/>
          <w:marBottom w:val="0"/>
          <w:divBdr>
            <w:top w:val="none" w:sz="0" w:space="0" w:color="auto"/>
            <w:left w:val="none" w:sz="0" w:space="0" w:color="auto"/>
            <w:bottom w:val="none" w:sz="0" w:space="0" w:color="auto"/>
            <w:right w:val="none" w:sz="0" w:space="0" w:color="auto"/>
          </w:divBdr>
          <w:divsChild>
            <w:div w:id="1719353399">
              <w:marLeft w:val="0"/>
              <w:marRight w:val="0"/>
              <w:marTop w:val="0"/>
              <w:marBottom w:val="0"/>
              <w:divBdr>
                <w:top w:val="none" w:sz="0" w:space="0" w:color="auto"/>
                <w:left w:val="none" w:sz="0" w:space="0" w:color="auto"/>
                <w:bottom w:val="none" w:sz="0" w:space="0" w:color="auto"/>
                <w:right w:val="none" w:sz="0" w:space="0" w:color="auto"/>
              </w:divBdr>
            </w:div>
          </w:divsChild>
        </w:div>
        <w:div w:id="735014073">
          <w:marLeft w:val="0"/>
          <w:marRight w:val="0"/>
          <w:marTop w:val="0"/>
          <w:marBottom w:val="0"/>
          <w:divBdr>
            <w:top w:val="none" w:sz="0" w:space="0" w:color="auto"/>
            <w:left w:val="none" w:sz="0" w:space="0" w:color="auto"/>
            <w:bottom w:val="none" w:sz="0" w:space="0" w:color="auto"/>
            <w:right w:val="none" w:sz="0" w:space="0" w:color="auto"/>
          </w:divBdr>
          <w:divsChild>
            <w:div w:id="896403171">
              <w:marLeft w:val="0"/>
              <w:marRight w:val="0"/>
              <w:marTop w:val="0"/>
              <w:marBottom w:val="0"/>
              <w:divBdr>
                <w:top w:val="none" w:sz="0" w:space="0" w:color="auto"/>
                <w:left w:val="none" w:sz="0" w:space="0" w:color="auto"/>
                <w:bottom w:val="none" w:sz="0" w:space="0" w:color="auto"/>
                <w:right w:val="none" w:sz="0" w:space="0" w:color="auto"/>
              </w:divBdr>
            </w:div>
          </w:divsChild>
        </w:div>
        <w:div w:id="756710525">
          <w:marLeft w:val="0"/>
          <w:marRight w:val="0"/>
          <w:marTop w:val="0"/>
          <w:marBottom w:val="0"/>
          <w:divBdr>
            <w:top w:val="none" w:sz="0" w:space="0" w:color="auto"/>
            <w:left w:val="none" w:sz="0" w:space="0" w:color="auto"/>
            <w:bottom w:val="none" w:sz="0" w:space="0" w:color="auto"/>
            <w:right w:val="none" w:sz="0" w:space="0" w:color="auto"/>
          </w:divBdr>
          <w:divsChild>
            <w:div w:id="2128967639">
              <w:marLeft w:val="0"/>
              <w:marRight w:val="0"/>
              <w:marTop w:val="0"/>
              <w:marBottom w:val="0"/>
              <w:divBdr>
                <w:top w:val="none" w:sz="0" w:space="0" w:color="auto"/>
                <w:left w:val="none" w:sz="0" w:space="0" w:color="auto"/>
                <w:bottom w:val="none" w:sz="0" w:space="0" w:color="auto"/>
                <w:right w:val="none" w:sz="0" w:space="0" w:color="auto"/>
              </w:divBdr>
            </w:div>
          </w:divsChild>
        </w:div>
        <w:div w:id="778261134">
          <w:marLeft w:val="0"/>
          <w:marRight w:val="0"/>
          <w:marTop w:val="0"/>
          <w:marBottom w:val="0"/>
          <w:divBdr>
            <w:top w:val="none" w:sz="0" w:space="0" w:color="auto"/>
            <w:left w:val="none" w:sz="0" w:space="0" w:color="auto"/>
            <w:bottom w:val="none" w:sz="0" w:space="0" w:color="auto"/>
            <w:right w:val="none" w:sz="0" w:space="0" w:color="auto"/>
          </w:divBdr>
          <w:divsChild>
            <w:div w:id="408768218">
              <w:marLeft w:val="0"/>
              <w:marRight w:val="0"/>
              <w:marTop w:val="0"/>
              <w:marBottom w:val="0"/>
              <w:divBdr>
                <w:top w:val="none" w:sz="0" w:space="0" w:color="auto"/>
                <w:left w:val="none" w:sz="0" w:space="0" w:color="auto"/>
                <w:bottom w:val="none" w:sz="0" w:space="0" w:color="auto"/>
                <w:right w:val="none" w:sz="0" w:space="0" w:color="auto"/>
              </w:divBdr>
            </w:div>
          </w:divsChild>
        </w:div>
        <w:div w:id="832257861">
          <w:marLeft w:val="0"/>
          <w:marRight w:val="0"/>
          <w:marTop w:val="0"/>
          <w:marBottom w:val="0"/>
          <w:divBdr>
            <w:top w:val="none" w:sz="0" w:space="0" w:color="auto"/>
            <w:left w:val="none" w:sz="0" w:space="0" w:color="auto"/>
            <w:bottom w:val="none" w:sz="0" w:space="0" w:color="auto"/>
            <w:right w:val="none" w:sz="0" w:space="0" w:color="auto"/>
          </w:divBdr>
          <w:divsChild>
            <w:div w:id="763646316">
              <w:marLeft w:val="0"/>
              <w:marRight w:val="0"/>
              <w:marTop w:val="0"/>
              <w:marBottom w:val="0"/>
              <w:divBdr>
                <w:top w:val="none" w:sz="0" w:space="0" w:color="auto"/>
                <w:left w:val="none" w:sz="0" w:space="0" w:color="auto"/>
                <w:bottom w:val="none" w:sz="0" w:space="0" w:color="auto"/>
                <w:right w:val="none" w:sz="0" w:space="0" w:color="auto"/>
              </w:divBdr>
            </w:div>
            <w:div w:id="913514669">
              <w:marLeft w:val="0"/>
              <w:marRight w:val="0"/>
              <w:marTop w:val="0"/>
              <w:marBottom w:val="0"/>
              <w:divBdr>
                <w:top w:val="none" w:sz="0" w:space="0" w:color="auto"/>
                <w:left w:val="none" w:sz="0" w:space="0" w:color="auto"/>
                <w:bottom w:val="none" w:sz="0" w:space="0" w:color="auto"/>
                <w:right w:val="none" w:sz="0" w:space="0" w:color="auto"/>
              </w:divBdr>
            </w:div>
          </w:divsChild>
        </w:div>
        <w:div w:id="889994823">
          <w:marLeft w:val="0"/>
          <w:marRight w:val="0"/>
          <w:marTop w:val="0"/>
          <w:marBottom w:val="0"/>
          <w:divBdr>
            <w:top w:val="none" w:sz="0" w:space="0" w:color="auto"/>
            <w:left w:val="none" w:sz="0" w:space="0" w:color="auto"/>
            <w:bottom w:val="none" w:sz="0" w:space="0" w:color="auto"/>
            <w:right w:val="none" w:sz="0" w:space="0" w:color="auto"/>
          </w:divBdr>
          <w:divsChild>
            <w:div w:id="379284666">
              <w:marLeft w:val="0"/>
              <w:marRight w:val="0"/>
              <w:marTop w:val="0"/>
              <w:marBottom w:val="0"/>
              <w:divBdr>
                <w:top w:val="none" w:sz="0" w:space="0" w:color="auto"/>
                <w:left w:val="none" w:sz="0" w:space="0" w:color="auto"/>
                <w:bottom w:val="none" w:sz="0" w:space="0" w:color="auto"/>
                <w:right w:val="none" w:sz="0" w:space="0" w:color="auto"/>
              </w:divBdr>
            </w:div>
          </w:divsChild>
        </w:div>
        <w:div w:id="893352449">
          <w:marLeft w:val="0"/>
          <w:marRight w:val="0"/>
          <w:marTop w:val="0"/>
          <w:marBottom w:val="0"/>
          <w:divBdr>
            <w:top w:val="none" w:sz="0" w:space="0" w:color="auto"/>
            <w:left w:val="none" w:sz="0" w:space="0" w:color="auto"/>
            <w:bottom w:val="none" w:sz="0" w:space="0" w:color="auto"/>
            <w:right w:val="none" w:sz="0" w:space="0" w:color="auto"/>
          </w:divBdr>
          <w:divsChild>
            <w:div w:id="554007445">
              <w:marLeft w:val="0"/>
              <w:marRight w:val="0"/>
              <w:marTop w:val="0"/>
              <w:marBottom w:val="0"/>
              <w:divBdr>
                <w:top w:val="none" w:sz="0" w:space="0" w:color="auto"/>
                <w:left w:val="none" w:sz="0" w:space="0" w:color="auto"/>
                <w:bottom w:val="none" w:sz="0" w:space="0" w:color="auto"/>
                <w:right w:val="none" w:sz="0" w:space="0" w:color="auto"/>
              </w:divBdr>
            </w:div>
          </w:divsChild>
        </w:div>
        <w:div w:id="959142480">
          <w:marLeft w:val="0"/>
          <w:marRight w:val="0"/>
          <w:marTop w:val="0"/>
          <w:marBottom w:val="0"/>
          <w:divBdr>
            <w:top w:val="none" w:sz="0" w:space="0" w:color="auto"/>
            <w:left w:val="none" w:sz="0" w:space="0" w:color="auto"/>
            <w:bottom w:val="none" w:sz="0" w:space="0" w:color="auto"/>
            <w:right w:val="none" w:sz="0" w:space="0" w:color="auto"/>
          </w:divBdr>
          <w:divsChild>
            <w:div w:id="1792044972">
              <w:marLeft w:val="0"/>
              <w:marRight w:val="0"/>
              <w:marTop w:val="0"/>
              <w:marBottom w:val="0"/>
              <w:divBdr>
                <w:top w:val="none" w:sz="0" w:space="0" w:color="auto"/>
                <w:left w:val="none" w:sz="0" w:space="0" w:color="auto"/>
                <w:bottom w:val="none" w:sz="0" w:space="0" w:color="auto"/>
                <w:right w:val="none" w:sz="0" w:space="0" w:color="auto"/>
              </w:divBdr>
            </w:div>
          </w:divsChild>
        </w:div>
        <w:div w:id="975766154">
          <w:marLeft w:val="0"/>
          <w:marRight w:val="0"/>
          <w:marTop w:val="0"/>
          <w:marBottom w:val="0"/>
          <w:divBdr>
            <w:top w:val="none" w:sz="0" w:space="0" w:color="auto"/>
            <w:left w:val="none" w:sz="0" w:space="0" w:color="auto"/>
            <w:bottom w:val="none" w:sz="0" w:space="0" w:color="auto"/>
            <w:right w:val="none" w:sz="0" w:space="0" w:color="auto"/>
          </w:divBdr>
          <w:divsChild>
            <w:div w:id="501942130">
              <w:marLeft w:val="0"/>
              <w:marRight w:val="0"/>
              <w:marTop w:val="0"/>
              <w:marBottom w:val="0"/>
              <w:divBdr>
                <w:top w:val="none" w:sz="0" w:space="0" w:color="auto"/>
                <w:left w:val="none" w:sz="0" w:space="0" w:color="auto"/>
                <w:bottom w:val="none" w:sz="0" w:space="0" w:color="auto"/>
                <w:right w:val="none" w:sz="0" w:space="0" w:color="auto"/>
              </w:divBdr>
            </w:div>
          </w:divsChild>
        </w:div>
        <w:div w:id="980160610">
          <w:marLeft w:val="0"/>
          <w:marRight w:val="0"/>
          <w:marTop w:val="0"/>
          <w:marBottom w:val="0"/>
          <w:divBdr>
            <w:top w:val="none" w:sz="0" w:space="0" w:color="auto"/>
            <w:left w:val="none" w:sz="0" w:space="0" w:color="auto"/>
            <w:bottom w:val="none" w:sz="0" w:space="0" w:color="auto"/>
            <w:right w:val="none" w:sz="0" w:space="0" w:color="auto"/>
          </w:divBdr>
          <w:divsChild>
            <w:div w:id="1018853656">
              <w:marLeft w:val="0"/>
              <w:marRight w:val="0"/>
              <w:marTop w:val="0"/>
              <w:marBottom w:val="0"/>
              <w:divBdr>
                <w:top w:val="none" w:sz="0" w:space="0" w:color="auto"/>
                <w:left w:val="none" w:sz="0" w:space="0" w:color="auto"/>
                <w:bottom w:val="none" w:sz="0" w:space="0" w:color="auto"/>
                <w:right w:val="none" w:sz="0" w:space="0" w:color="auto"/>
              </w:divBdr>
            </w:div>
            <w:div w:id="1819305275">
              <w:marLeft w:val="0"/>
              <w:marRight w:val="0"/>
              <w:marTop w:val="0"/>
              <w:marBottom w:val="0"/>
              <w:divBdr>
                <w:top w:val="none" w:sz="0" w:space="0" w:color="auto"/>
                <w:left w:val="none" w:sz="0" w:space="0" w:color="auto"/>
                <w:bottom w:val="none" w:sz="0" w:space="0" w:color="auto"/>
                <w:right w:val="none" w:sz="0" w:space="0" w:color="auto"/>
              </w:divBdr>
            </w:div>
          </w:divsChild>
        </w:div>
        <w:div w:id="996689725">
          <w:marLeft w:val="0"/>
          <w:marRight w:val="0"/>
          <w:marTop w:val="0"/>
          <w:marBottom w:val="0"/>
          <w:divBdr>
            <w:top w:val="none" w:sz="0" w:space="0" w:color="auto"/>
            <w:left w:val="none" w:sz="0" w:space="0" w:color="auto"/>
            <w:bottom w:val="none" w:sz="0" w:space="0" w:color="auto"/>
            <w:right w:val="none" w:sz="0" w:space="0" w:color="auto"/>
          </w:divBdr>
          <w:divsChild>
            <w:div w:id="783304360">
              <w:marLeft w:val="0"/>
              <w:marRight w:val="0"/>
              <w:marTop w:val="0"/>
              <w:marBottom w:val="0"/>
              <w:divBdr>
                <w:top w:val="none" w:sz="0" w:space="0" w:color="auto"/>
                <w:left w:val="none" w:sz="0" w:space="0" w:color="auto"/>
                <w:bottom w:val="none" w:sz="0" w:space="0" w:color="auto"/>
                <w:right w:val="none" w:sz="0" w:space="0" w:color="auto"/>
              </w:divBdr>
            </w:div>
            <w:div w:id="914120795">
              <w:marLeft w:val="0"/>
              <w:marRight w:val="0"/>
              <w:marTop w:val="0"/>
              <w:marBottom w:val="0"/>
              <w:divBdr>
                <w:top w:val="none" w:sz="0" w:space="0" w:color="auto"/>
                <w:left w:val="none" w:sz="0" w:space="0" w:color="auto"/>
                <w:bottom w:val="none" w:sz="0" w:space="0" w:color="auto"/>
                <w:right w:val="none" w:sz="0" w:space="0" w:color="auto"/>
              </w:divBdr>
            </w:div>
          </w:divsChild>
        </w:div>
        <w:div w:id="1112045273">
          <w:marLeft w:val="0"/>
          <w:marRight w:val="0"/>
          <w:marTop w:val="0"/>
          <w:marBottom w:val="0"/>
          <w:divBdr>
            <w:top w:val="none" w:sz="0" w:space="0" w:color="auto"/>
            <w:left w:val="none" w:sz="0" w:space="0" w:color="auto"/>
            <w:bottom w:val="none" w:sz="0" w:space="0" w:color="auto"/>
            <w:right w:val="none" w:sz="0" w:space="0" w:color="auto"/>
          </w:divBdr>
          <w:divsChild>
            <w:div w:id="656957330">
              <w:marLeft w:val="0"/>
              <w:marRight w:val="0"/>
              <w:marTop w:val="0"/>
              <w:marBottom w:val="0"/>
              <w:divBdr>
                <w:top w:val="none" w:sz="0" w:space="0" w:color="auto"/>
                <w:left w:val="none" w:sz="0" w:space="0" w:color="auto"/>
                <w:bottom w:val="none" w:sz="0" w:space="0" w:color="auto"/>
                <w:right w:val="none" w:sz="0" w:space="0" w:color="auto"/>
              </w:divBdr>
            </w:div>
            <w:div w:id="2054691056">
              <w:marLeft w:val="0"/>
              <w:marRight w:val="0"/>
              <w:marTop w:val="0"/>
              <w:marBottom w:val="0"/>
              <w:divBdr>
                <w:top w:val="none" w:sz="0" w:space="0" w:color="auto"/>
                <w:left w:val="none" w:sz="0" w:space="0" w:color="auto"/>
                <w:bottom w:val="none" w:sz="0" w:space="0" w:color="auto"/>
                <w:right w:val="none" w:sz="0" w:space="0" w:color="auto"/>
              </w:divBdr>
            </w:div>
          </w:divsChild>
        </w:div>
        <w:div w:id="1113939652">
          <w:marLeft w:val="0"/>
          <w:marRight w:val="0"/>
          <w:marTop w:val="0"/>
          <w:marBottom w:val="0"/>
          <w:divBdr>
            <w:top w:val="none" w:sz="0" w:space="0" w:color="auto"/>
            <w:left w:val="none" w:sz="0" w:space="0" w:color="auto"/>
            <w:bottom w:val="none" w:sz="0" w:space="0" w:color="auto"/>
            <w:right w:val="none" w:sz="0" w:space="0" w:color="auto"/>
          </w:divBdr>
          <w:divsChild>
            <w:div w:id="1565599054">
              <w:marLeft w:val="0"/>
              <w:marRight w:val="0"/>
              <w:marTop w:val="0"/>
              <w:marBottom w:val="0"/>
              <w:divBdr>
                <w:top w:val="none" w:sz="0" w:space="0" w:color="auto"/>
                <w:left w:val="none" w:sz="0" w:space="0" w:color="auto"/>
                <w:bottom w:val="none" w:sz="0" w:space="0" w:color="auto"/>
                <w:right w:val="none" w:sz="0" w:space="0" w:color="auto"/>
              </w:divBdr>
            </w:div>
          </w:divsChild>
        </w:div>
        <w:div w:id="1168713761">
          <w:marLeft w:val="0"/>
          <w:marRight w:val="0"/>
          <w:marTop w:val="0"/>
          <w:marBottom w:val="0"/>
          <w:divBdr>
            <w:top w:val="none" w:sz="0" w:space="0" w:color="auto"/>
            <w:left w:val="none" w:sz="0" w:space="0" w:color="auto"/>
            <w:bottom w:val="none" w:sz="0" w:space="0" w:color="auto"/>
            <w:right w:val="none" w:sz="0" w:space="0" w:color="auto"/>
          </w:divBdr>
          <w:divsChild>
            <w:div w:id="136187650">
              <w:marLeft w:val="0"/>
              <w:marRight w:val="0"/>
              <w:marTop w:val="0"/>
              <w:marBottom w:val="0"/>
              <w:divBdr>
                <w:top w:val="none" w:sz="0" w:space="0" w:color="auto"/>
                <w:left w:val="none" w:sz="0" w:space="0" w:color="auto"/>
                <w:bottom w:val="none" w:sz="0" w:space="0" w:color="auto"/>
                <w:right w:val="none" w:sz="0" w:space="0" w:color="auto"/>
              </w:divBdr>
            </w:div>
            <w:div w:id="2102096767">
              <w:marLeft w:val="0"/>
              <w:marRight w:val="0"/>
              <w:marTop w:val="0"/>
              <w:marBottom w:val="0"/>
              <w:divBdr>
                <w:top w:val="none" w:sz="0" w:space="0" w:color="auto"/>
                <w:left w:val="none" w:sz="0" w:space="0" w:color="auto"/>
                <w:bottom w:val="none" w:sz="0" w:space="0" w:color="auto"/>
                <w:right w:val="none" w:sz="0" w:space="0" w:color="auto"/>
              </w:divBdr>
            </w:div>
          </w:divsChild>
        </w:div>
        <w:div w:id="1255092518">
          <w:marLeft w:val="0"/>
          <w:marRight w:val="0"/>
          <w:marTop w:val="0"/>
          <w:marBottom w:val="0"/>
          <w:divBdr>
            <w:top w:val="none" w:sz="0" w:space="0" w:color="auto"/>
            <w:left w:val="none" w:sz="0" w:space="0" w:color="auto"/>
            <w:bottom w:val="none" w:sz="0" w:space="0" w:color="auto"/>
            <w:right w:val="none" w:sz="0" w:space="0" w:color="auto"/>
          </w:divBdr>
          <w:divsChild>
            <w:div w:id="146435493">
              <w:marLeft w:val="0"/>
              <w:marRight w:val="0"/>
              <w:marTop w:val="0"/>
              <w:marBottom w:val="0"/>
              <w:divBdr>
                <w:top w:val="none" w:sz="0" w:space="0" w:color="auto"/>
                <w:left w:val="none" w:sz="0" w:space="0" w:color="auto"/>
                <w:bottom w:val="none" w:sz="0" w:space="0" w:color="auto"/>
                <w:right w:val="none" w:sz="0" w:space="0" w:color="auto"/>
              </w:divBdr>
            </w:div>
            <w:div w:id="217056236">
              <w:marLeft w:val="0"/>
              <w:marRight w:val="0"/>
              <w:marTop w:val="0"/>
              <w:marBottom w:val="0"/>
              <w:divBdr>
                <w:top w:val="none" w:sz="0" w:space="0" w:color="auto"/>
                <w:left w:val="none" w:sz="0" w:space="0" w:color="auto"/>
                <w:bottom w:val="none" w:sz="0" w:space="0" w:color="auto"/>
                <w:right w:val="none" w:sz="0" w:space="0" w:color="auto"/>
              </w:divBdr>
            </w:div>
            <w:div w:id="245966716">
              <w:marLeft w:val="0"/>
              <w:marRight w:val="0"/>
              <w:marTop w:val="0"/>
              <w:marBottom w:val="0"/>
              <w:divBdr>
                <w:top w:val="none" w:sz="0" w:space="0" w:color="auto"/>
                <w:left w:val="none" w:sz="0" w:space="0" w:color="auto"/>
                <w:bottom w:val="none" w:sz="0" w:space="0" w:color="auto"/>
                <w:right w:val="none" w:sz="0" w:space="0" w:color="auto"/>
              </w:divBdr>
            </w:div>
            <w:div w:id="2059815154">
              <w:marLeft w:val="0"/>
              <w:marRight w:val="0"/>
              <w:marTop w:val="0"/>
              <w:marBottom w:val="0"/>
              <w:divBdr>
                <w:top w:val="none" w:sz="0" w:space="0" w:color="auto"/>
                <w:left w:val="none" w:sz="0" w:space="0" w:color="auto"/>
                <w:bottom w:val="none" w:sz="0" w:space="0" w:color="auto"/>
                <w:right w:val="none" w:sz="0" w:space="0" w:color="auto"/>
              </w:divBdr>
            </w:div>
            <w:div w:id="2130392683">
              <w:marLeft w:val="0"/>
              <w:marRight w:val="0"/>
              <w:marTop w:val="0"/>
              <w:marBottom w:val="0"/>
              <w:divBdr>
                <w:top w:val="none" w:sz="0" w:space="0" w:color="auto"/>
                <w:left w:val="none" w:sz="0" w:space="0" w:color="auto"/>
                <w:bottom w:val="none" w:sz="0" w:space="0" w:color="auto"/>
                <w:right w:val="none" w:sz="0" w:space="0" w:color="auto"/>
              </w:divBdr>
            </w:div>
          </w:divsChild>
        </w:div>
        <w:div w:id="1316225404">
          <w:marLeft w:val="0"/>
          <w:marRight w:val="0"/>
          <w:marTop w:val="0"/>
          <w:marBottom w:val="0"/>
          <w:divBdr>
            <w:top w:val="none" w:sz="0" w:space="0" w:color="auto"/>
            <w:left w:val="none" w:sz="0" w:space="0" w:color="auto"/>
            <w:bottom w:val="none" w:sz="0" w:space="0" w:color="auto"/>
            <w:right w:val="none" w:sz="0" w:space="0" w:color="auto"/>
          </w:divBdr>
          <w:divsChild>
            <w:div w:id="1926528751">
              <w:marLeft w:val="0"/>
              <w:marRight w:val="0"/>
              <w:marTop w:val="0"/>
              <w:marBottom w:val="0"/>
              <w:divBdr>
                <w:top w:val="none" w:sz="0" w:space="0" w:color="auto"/>
                <w:left w:val="none" w:sz="0" w:space="0" w:color="auto"/>
                <w:bottom w:val="none" w:sz="0" w:space="0" w:color="auto"/>
                <w:right w:val="none" w:sz="0" w:space="0" w:color="auto"/>
              </w:divBdr>
            </w:div>
          </w:divsChild>
        </w:div>
        <w:div w:id="1359698641">
          <w:marLeft w:val="0"/>
          <w:marRight w:val="0"/>
          <w:marTop w:val="0"/>
          <w:marBottom w:val="0"/>
          <w:divBdr>
            <w:top w:val="none" w:sz="0" w:space="0" w:color="auto"/>
            <w:left w:val="none" w:sz="0" w:space="0" w:color="auto"/>
            <w:bottom w:val="none" w:sz="0" w:space="0" w:color="auto"/>
            <w:right w:val="none" w:sz="0" w:space="0" w:color="auto"/>
          </w:divBdr>
          <w:divsChild>
            <w:div w:id="118301283">
              <w:marLeft w:val="0"/>
              <w:marRight w:val="0"/>
              <w:marTop w:val="0"/>
              <w:marBottom w:val="0"/>
              <w:divBdr>
                <w:top w:val="none" w:sz="0" w:space="0" w:color="auto"/>
                <w:left w:val="none" w:sz="0" w:space="0" w:color="auto"/>
                <w:bottom w:val="none" w:sz="0" w:space="0" w:color="auto"/>
                <w:right w:val="none" w:sz="0" w:space="0" w:color="auto"/>
              </w:divBdr>
            </w:div>
          </w:divsChild>
        </w:div>
        <w:div w:id="1383405787">
          <w:marLeft w:val="0"/>
          <w:marRight w:val="0"/>
          <w:marTop w:val="0"/>
          <w:marBottom w:val="0"/>
          <w:divBdr>
            <w:top w:val="none" w:sz="0" w:space="0" w:color="auto"/>
            <w:left w:val="none" w:sz="0" w:space="0" w:color="auto"/>
            <w:bottom w:val="none" w:sz="0" w:space="0" w:color="auto"/>
            <w:right w:val="none" w:sz="0" w:space="0" w:color="auto"/>
          </w:divBdr>
          <w:divsChild>
            <w:div w:id="1965381670">
              <w:marLeft w:val="0"/>
              <w:marRight w:val="0"/>
              <w:marTop w:val="0"/>
              <w:marBottom w:val="0"/>
              <w:divBdr>
                <w:top w:val="none" w:sz="0" w:space="0" w:color="auto"/>
                <w:left w:val="none" w:sz="0" w:space="0" w:color="auto"/>
                <w:bottom w:val="none" w:sz="0" w:space="0" w:color="auto"/>
                <w:right w:val="none" w:sz="0" w:space="0" w:color="auto"/>
              </w:divBdr>
            </w:div>
          </w:divsChild>
        </w:div>
        <w:div w:id="1411121747">
          <w:marLeft w:val="0"/>
          <w:marRight w:val="0"/>
          <w:marTop w:val="0"/>
          <w:marBottom w:val="0"/>
          <w:divBdr>
            <w:top w:val="none" w:sz="0" w:space="0" w:color="auto"/>
            <w:left w:val="none" w:sz="0" w:space="0" w:color="auto"/>
            <w:bottom w:val="none" w:sz="0" w:space="0" w:color="auto"/>
            <w:right w:val="none" w:sz="0" w:space="0" w:color="auto"/>
          </w:divBdr>
          <w:divsChild>
            <w:div w:id="397243242">
              <w:marLeft w:val="0"/>
              <w:marRight w:val="0"/>
              <w:marTop w:val="0"/>
              <w:marBottom w:val="0"/>
              <w:divBdr>
                <w:top w:val="none" w:sz="0" w:space="0" w:color="auto"/>
                <w:left w:val="none" w:sz="0" w:space="0" w:color="auto"/>
                <w:bottom w:val="none" w:sz="0" w:space="0" w:color="auto"/>
                <w:right w:val="none" w:sz="0" w:space="0" w:color="auto"/>
              </w:divBdr>
            </w:div>
          </w:divsChild>
        </w:div>
        <w:div w:id="1489440519">
          <w:marLeft w:val="0"/>
          <w:marRight w:val="0"/>
          <w:marTop w:val="0"/>
          <w:marBottom w:val="0"/>
          <w:divBdr>
            <w:top w:val="none" w:sz="0" w:space="0" w:color="auto"/>
            <w:left w:val="none" w:sz="0" w:space="0" w:color="auto"/>
            <w:bottom w:val="none" w:sz="0" w:space="0" w:color="auto"/>
            <w:right w:val="none" w:sz="0" w:space="0" w:color="auto"/>
          </w:divBdr>
          <w:divsChild>
            <w:div w:id="283997915">
              <w:marLeft w:val="0"/>
              <w:marRight w:val="0"/>
              <w:marTop w:val="0"/>
              <w:marBottom w:val="0"/>
              <w:divBdr>
                <w:top w:val="none" w:sz="0" w:space="0" w:color="auto"/>
                <w:left w:val="none" w:sz="0" w:space="0" w:color="auto"/>
                <w:bottom w:val="none" w:sz="0" w:space="0" w:color="auto"/>
                <w:right w:val="none" w:sz="0" w:space="0" w:color="auto"/>
              </w:divBdr>
            </w:div>
          </w:divsChild>
        </w:div>
        <w:div w:id="1498576624">
          <w:marLeft w:val="0"/>
          <w:marRight w:val="0"/>
          <w:marTop w:val="0"/>
          <w:marBottom w:val="0"/>
          <w:divBdr>
            <w:top w:val="none" w:sz="0" w:space="0" w:color="auto"/>
            <w:left w:val="none" w:sz="0" w:space="0" w:color="auto"/>
            <w:bottom w:val="none" w:sz="0" w:space="0" w:color="auto"/>
            <w:right w:val="none" w:sz="0" w:space="0" w:color="auto"/>
          </w:divBdr>
          <w:divsChild>
            <w:div w:id="1419786229">
              <w:marLeft w:val="0"/>
              <w:marRight w:val="0"/>
              <w:marTop w:val="0"/>
              <w:marBottom w:val="0"/>
              <w:divBdr>
                <w:top w:val="none" w:sz="0" w:space="0" w:color="auto"/>
                <w:left w:val="none" w:sz="0" w:space="0" w:color="auto"/>
                <w:bottom w:val="none" w:sz="0" w:space="0" w:color="auto"/>
                <w:right w:val="none" w:sz="0" w:space="0" w:color="auto"/>
              </w:divBdr>
            </w:div>
          </w:divsChild>
        </w:div>
        <w:div w:id="1513954691">
          <w:marLeft w:val="0"/>
          <w:marRight w:val="0"/>
          <w:marTop w:val="0"/>
          <w:marBottom w:val="0"/>
          <w:divBdr>
            <w:top w:val="none" w:sz="0" w:space="0" w:color="auto"/>
            <w:left w:val="none" w:sz="0" w:space="0" w:color="auto"/>
            <w:bottom w:val="none" w:sz="0" w:space="0" w:color="auto"/>
            <w:right w:val="none" w:sz="0" w:space="0" w:color="auto"/>
          </w:divBdr>
          <w:divsChild>
            <w:div w:id="210961661">
              <w:marLeft w:val="0"/>
              <w:marRight w:val="0"/>
              <w:marTop w:val="0"/>
              <w:marBottom w:val="0"/>
              <w:divBdr>
                <w:top w:val="none" w:sz="0" w:space="0" w:color="auto"/>
                <w:left w:val="none" w:sz="0" w:space="0" w:color="auto"/>
                <w:bottom w:val="none" w:sz="0" w:space="0" w:color="auto"/>
                <w:right w:val="none" w:sz="0" w:space="0" w:color="auto"/>
              </w:divBdr>
            </w:div>
          </w:divsChild>
        </w:div>
        <w:div w:id="1584559318">
          <w:marLeft w:val="0"/>
          <w:marRight w:val="0"/>
          <w:marTop w:val="0"/>
          <w:marBottom w:val="0"/>
          <w:divBdr>
            <w:top w:val="none" w:sz="0" w:space="0" w:color="auto"/>
            <w:left w:val="none" w:sz="0" w:space="0" w:color="auto"/>
            <w:bottom w:val="none" w:sz="0" w:space="0" w:color="auto"/>
            <w:right w:val="none" w:sz="0" w:space="0" w:color="auto"/>
          </w:divBdr>
          <w:divsChild>
            <w:div w:id="1888834348">
              <w:marLeft w:val="0"/>
              <w:marRight w:val="0"/>
              <w:marTop w:val="0"/>
              <w:marBottom w:val="0"/>
              <w:divBdr>
                <w:top w:val="none" w:sz="0" w:space="0" w:color="auto"/>
                <w:left w:val="none" w:sz="0" w:space="0" w:color="auto"/>
                <w:bottom w:val="none" w:sz="0" w:space="0" w:color="auto"/>
                <w:right w:val="none" w:sz="0" w:space="0" w:color="auto"/>
              </w:divBdr>
            </w:div>
          </w:divsChild>
        </w:div>
        <w:div w:id="1599367006">
          <w:marLeft w:val="0"/>
          <w:marRight w:val="0"/>
          <w:marTop w:val="0"/>
          <w:marBottom w:val="0"/>
          <w:divBdr>
            <w:top w:val="none" w:sz="0" w:space="0" w:color="auto"/>
            <w:left w:val="none" w:sz="0" w:space="0" w:color="auto"/>
            <w:bottom w:val="none" w:sz="0" w:space="0" w:color="auto"/>
            <w:right w:val="none" w:sz="0" w:space="0" w:color="auto"/>
          </w:divBdr>
          <w:divsChild>
            <w:div w:id="470370061">
              <w:marLeft w:val="0"/>
              <w:marRight w:val="0"/>
              <w:marTop w:val="0"/>
              <w:marBottom w:val="0"/>
              <w:divBdr>
                <w:top w:val="none" w:sz="0" w:space="0" w:color="auto"/>
                <w:left w:val="none" w:sz="0" w:space="0" w:color="auto"/>
                <w:bottom w:val="none" w:sz="0" w:space="0" w:color="auto"/>
                <w:right w:val="none" w:sz="0" w:space="0" w:color="auto"/>
              </w:divBdr>
            </w:div>
          </w:divsChild>
        </w:div>
        <w:div w:id="1615479686">
          <w:marLeft w:val="0"/>
          <w:marRight w:val="0"/>
          <w:marTop w:val="0"/>
          <w:marBottom w:val="0"/>
          <w:divBdr>
            <w:top w:val="none" w:sz="0" w:space="0" w:color="auto"/>
            <w:left w:val="none" w:sz="0" w:space="0" w:color="auto"/>
            <w:bottom w:val="none" w:sz="0" w:space="0" w:color="auto"/>
            <w:right w:val="none" w:sz="0" w:space="0" w:color="auto"/>
          </w:divBdr>
          <w:divsChild>
            <w:div w:id="2114938436">
              <w:marLeft w:val="0"/>
              <w:marRight w:val="0"/>
              <w:marTop w:val="0"/>
              <w:marBottom w:val="0"/>
              <w:divBdr>
                <w:top w:val="none" w:sz="0" w:space="0" w:color="auto"/>
                <w:left w:val="none" w:sz="0" w:space="0" w:color="auto"/>
                <w:bottom w:val="none" w:sz="0" w:space="0" w:color="auto"/>
                <w:right w:val="none" w:sz="0" w:space="0" w:color="auto"/>
              </w:divBdr>
            </w:div>
          </w:divsChild>
        </w:div>
        <w:div w:id="1655526621">
          <w:marLeft w:val="0"/>
          <w:marRight w:val="0"/>
          <w:marTop w:val="0"/>
          <w:marBottom w:val="0"/>
          <w:divBdr>
            <w:top w:val="none" w:sz="0" w:space="0" w:color="auto"/>
            <w:left w:val="none" w:sz="0" w:space="0" w:color="auto"/>
            <w:bottom w:val="none" w:sz="0" w:space="0" w:color="auto"/>
            <w:right w:val="none" w:sz="0" w:space="0" w:color="auto"/>
          </w:divBdr>
          <w:divsChild>
            <w:div w:id="985621683">
              <w:marLeft w:val="0"/>
              <w:marRight w:val="0"/>
              <w:marTop w:val="0"/>
              <w:marBottom w:val="0"/>
              <w:divBdr>
                <w:top w:val="none" w:sz="0" w:space="0" w:color="auto"/>
                <w:left w:val="none" w:sz="0" w:space="0" w:color="auto"/>
                <w:bottom w:val="none" w:sz="0" w:space="0" w:color="auto"/>
                <w:right w:val="none" w:sz="0" w:space="0" w:color="auto"/>
              </w:divBdr>
            </w:div>
            <w:div w:id="991786625">
              <w:marLeft w:val="0"/>
              <w:marRight w:val="0"/>
              <w:marTop w:val="0"/>
              <w:marBottom w:val="0"/>
              <w:divBdr>
                <w:top w:val="none" w:sz="0" w:space="0" w:color="auto"/>
                <w:left w:val="none" w:sz="0" w:space="0" w:color="auto"/>
                <w:bottom w:val="none" w:sz="0" w:space="0" w:color="auto"/>
                <w:right w:val="none" w:sz="0" w:space="0" w:color="auto"/>
              </w:divBdr>
            </w:div>
          </w:divsChild>
        </w:div>
        <w:div w:id="1657109489">
          <w:marLeft w:val="0"/>
          <w:marRight w:val="0"/>
          <w:marTop w:val="0"/>
          <w:marBottom w:val="0"/>
          <w:divBdr>
            <w:top w:val="none" w:sz="0" w:space="0" w:color="auto"/>
            <w:left w:val="none" w:sz="0" w:space="0" w:color="auto"/>
            <w:bottom w:val="none" w:sz="0" w:space="0" w:color="auto"/>
            <w:right w:val="none" w:sz="0" w:space="0" w:color="auto"/>
          </w:divBdr>
          <w:divsChild>
            <w:div w:id="120149090">
              <w:marLeft w:val="0"/>
              <w:marRight w:val="0"/>
              <w:marTop w:val="0"/>
              <w:marBottom w:val="0"/>
              <w:divBdr>
                <w:top w:val="none" w:sz="0" w:space="0" w:color="auto"/>
                <w:left w:val="none" w:sz="0" w:space="0" w:color="auto"/>
                <w:bottom w:val="none" w:sz="0" w:space="0" w:color="auto"/>
                <w:right w:val="none" w:sz="0" w:space="0" w:color="auto"/>
              </w:divBdr>
            </w:div>
          </w:divsChild>
        </w:div>
        <w:div w:id="1666283920">
          <w:marLeft w:val="0"/>
          <w:marRight w:val="0"/>
          <w:marTop w:val="0"/>
          <w:marBottom w:val="0"/>
          <w:divBdr>
            <w:top w:val="none" w:sz="0" w:space="0" w:color="auto"/>
            <w:left w:val="none" w:sz="0" w:space="0" w:color="auto"/>
            <w:bottom w:val="none" w:sz="0" w:space="0" w:color="auto"/>
            <w:right w:val="none" w:sz="0" w:space="0" w:color="auto"/>
          </w:divBdr>
          <w:divsChild>
            <w:div w:id="1318850270">
              <w:marLeft w:val="0"/>
              <w:marRight w:val="0"/>
              <w:marTop w:val="0"/>
              <w:marBottom w:val="0"/>
              <w:divBdr>
                <w:top w:val="none" w:sz="0" w:space="0" w:color="auto"/>
                <w:left w:val="none" w:sz="0" w:space="0" w:color="auto"/>
                <w:bottom w:val="none" w:sz="0" w:space="0" w:color="auto"/>
                <w:right w:val="none" w:sz="0" w:space="0" w:color="auto"/>
              </w:divBdr>
            </w:div>
          </w:divsChild>
        </w:div>
        <w:div w:id="1798252341">
          <w:marLeft w:val="0"/>
          <w:marRight w:val="0"/>
          <w:marTop w:val="0"/>
          <w:marBottom w:val="0"/>
          <w:divBdr>
            <w:top w:val="none" w:sz="0" w:space="0" w:color="auto"/>
            <w:left w:val="none" w:sz="0" w:space="0" w:color="auto"/>
            <w:bottom w:val="none" w:sz="0" w:space="0" w:color="auto"/>
            <w:right w:val="none" w:sz="0" w:space="0" w:color="auto"/>
          </w:divBdr>
          <w:divsChild>
            <w:div w:id="352270973">
              <w:marLeft w:val="0"/>
              <w:marRight w:val="0"/>
              <w:marTop w:val="0"/>
              <w:marBottom w:val="0"/>
              <w:divBdr>
                <w:top w:val="none" w:sz="0" w:space="0" w:color="auto"/>
                <w:left w:val="none" w:sz="0" w:space="0" w:color="auto"/>
                <w:bottom w:val="none" w:sz="0" w:space="0" w:color="auto"/>
                <w:right w:val="none" w:sz="0" w:space="0" w:color="auto"/>
              </w:divBdr>
            </w:div>
            <w:div w:id="1683966605">
              <w:marLeft w:val="0"/>
              <w:marRight w:val="0"/>
              <w:marTop w:val="0"/>
              <w:marBottom w:val="0"/>
              <w:divBdr>
                <w:top w:val="none" w:sz="0" w:space="0" w:color="auto"/>
                <w:left w:val="none" w:sz="0" w:space="0" w:color="auto"/>
                <w:bottom w:val="none" w:sz="0" w:space="0" w:color="auto"/>
                <w:right w:val="none" w:sz="0" w:space="0" w:color="auto"/>
              </w:divBdr>
            </w:div>
          </w:divsChild>
        </w:div>
        <w:div w:id="1808235458">
          <w:marLeft w:val="0"/>
          <w:marRight w:val="0"/>
          <w:marTop w:val="0"/>
          <w:marBottom w:val="0"/>
          <w:divBdr>
            <w:top w:val="none" w:sz="0" w:space="0" w:color="auto"/>
            <w:left w:val="none" w:sz="0" w:space="0" w:color="auto"/>
            <w:bottom w:val="none" w:sz="0" w:space="0" w:color="auto"/>
            <w:right w:val="none" w:sz="0" w:space="0" w:color="auto"/>
          </w:divBdr>
          <w:divsChild>
            <w:div w:id="990989390">
              <w:marLeft w:val="0"/>
              <w:marRight w:val="0"/>
              <w:marTop w:val="0"/>
              <w:marBottom w:val="0"/>
              <w:divBdr>
                <w:top w:val="none" w:sz="0" w:space="0" w:color="auto"/>
                <w:left w:val="none" w:sz="0" w:space="0" w:color="auto"/>
                <w:bottom w:val="none" w:sz="0" w:space="0" w:color="auto"/>
                <w:right w:val="none" w:sz="0" w:space="0" w:color="auto"/>
              </w:divBdr>
            </w:div>
          </w:divsChild>
        </w:div>
        <w:div w:id="1865707631">
          <w:marLeft w:val="0"/>
          <w:marRight w:val="0"/>
          <w:marTop w:val="0"/>
          <w:marBottom w:val="0"/>
          <w:divBdr>
            <w:top w:val="none" w:sz="0" w:space="0" w:color="auto"/>
            <w:left w:val="none" w:sz="0" w:space="0" w:color="auto"/>
            <w:bottom w:val="none" w:sz="0" w:space="0" w:color="auto"/>
            <w:right w:val="none" w:sz="0" w:space="0" w:color="auto"/>
          </w:divBdr>
          <w:divsChild>
            <w:div w:id="667711299">
              <w:marLeft w:val="0"/>
              <w:marRight w:val="0"/>
              <w:marTop w:val="0"/>
              <w:marBottom w:val="0"/>
              <w:divBdr>
                <w:top w:val="none" w:sz="0" w:space="0" w:color="auto"/>
                <w:left w:val="none" w:sz="0" w:space="0" w:color="auto"/>
                <w:bottom w:val="none" w:sz="0" w:space="0" w:color="auto"/>
                <w:right w:val="none" w:sz="0" w:space="0" w:color="auto"/>
              </w:divBdr>
            </w:div>
          </w:divsChild>
        </w:div>
        <w:div w:id="1900093173">
          <w:marLeft w:val="0"/>
          <w:marRight w:val="0"/>
          <w:marTop w:val="0"/>
          <w:marBottom w:val="0"/>
          <w:divBdr>
            <w:top w:val="none" w:sz="0" w:space="0" w:color="auto"/>
            <w:left w:val="none" w:sz="0" w:space="0" w:color="auto"/>
            <w:bottom w:val="none" w:sz="0" w:space="0" w:color="auto"/>
            <w:right w:val="none" w:sz="0" w:space="0" w:color="auto"/>
          </w:divBdr>
          <w:divsChild>
            <w:div w:id="986400292">
              <w:marLeft w:val="0"/>
              <w:marRight w:val="0"/>
              <w:marTop w:val="0"/>
              <w:marBottom w:val="0"/>
              <w:divBdr>
                <w:top w:val="none" w:sz="0" w:space="0" w:color="auto"/>
                <w:left w:val="none" w:sz="0" w:space="0" w:color="auto"/>
                <w:bottom w:val="none" w:sz="0" w:space="0" w:color="auto"/>
                <w:right w:val="none" w:sz="0" w:space="0" w:color="auto"/>
              </w:divBdr>
            </w:div>
          </w:divsChild>
        </w:div>
        <w:div w:id="2022395417">
          <w:marLeft w:val="0"/>
          <w:marRight w:val="0"/>
          <w:marTop w:val="0"/>
          <w:marBottom w:val="0"/>
          <w:divBdr>
            <w:top w:val="none" w:sz="0" w:space="0" w:color="auto"/>
            <w:left w:val="none" w:sz="0" w:space="0" w:color="auto"/>
            <w:bottom w:val="none" w:sz="0" w:space="0" w:color="auto"/>
            <w:right w:val="none" w:sz="0" w:space="0" w:color="auto"/>
          </w:divBdr>
          <w:divsChild>
            <w:div w:id="791168498">
              <w:marLeft w:val="0"/>
              <w:marRight w:val="0"/>
              <w:marTop w:val="0"/>
              <w:marBottom w:val="0"/>
              <w:divBdr>
                <w:top w:val="none" w:sz="0" w:space="0" w:color="auto"/>
                <w:left w:val="none" w:sz="0" w:space="0" w:color="auto"/>
                <w:bottom w:val="none" w:sz="0" w:space="0" w:color="auto"/>
                <w:right w:val="none" w:sz="0" w:space="0" w:color="auto"/>
              </w:divBdr>
            </w:div>
          </w:divsChild>
        </w:div>
        <w:div w:id="2069061464">
          <w:marLeft w:val="0"/>
          <w:marRight w:val="0"/>
          <w:marTop w:val="0"/>
          <w:marBottom w:val="0"/>
          <w:divBdr>
            <w:top w:val="none" w:sz="0" w:space="0" w:color="auto"/>
            <w:left w:val="none" w:sz="0" w:space="0" w:color="auto"/>
            <w:bottom w:val="none" w:sz="0" w:space="0" w:color="auto"/>
            <w:right w:val="none" w:sz="0" w:space="0" w:color="auto"/>
          </w:divBdr>
          <w:divsChild>
            <w:div w:id="490755544">
              <w:marLeft w:val="0"/>
              <w:marRight w:val="0"/>
              <w:marTop w:val="0"/>
              <w:marBottom w:val="0"/>
              <w:divBdr>
                <w:top w:val="none" w:sz="0" w:space="0" w:color="auto"/>
                <w:left w:val="none" w:sz="0" w:space="0" w:color="auto"/>
                <w:bottom w:val="none" w:sz="0" w:space="0" w:color="auto"/>
                <w:right w:val="none" w:sz="0" w:space="0" w:color="auto"/>
              </w:divBdr>
            </w:div>
            <w:div w:id="849687196">
              <w:marLeft w:val="0"/>
              <w:marRight w:val="0"/>
              <w:marTop w:val="0"/>
              <w:marBottom w:val="0"/>
              <w:divBdr>
                <w:top w:val="none" w:sz="0" w:space="0" w:color="auto"/>
                <w:left w:val="none" w:sz="0" w:space="0" w:color="auto"/>
                <w:bottom w:val="none" w:sz="0" w:space="0" w:color="auto"/>
                <w:right w:val="none" w:sz="0" w:space="0" w:color="auto"/>
              </w:divBdr>
            </w:div>
            <w:div w:id="1343312354">
              <w:marLeft w:val="0"/>
              <w:marRight w:val="0"/>
              <w:marTop w:val="0"/>
              <w:marBottom w:val="0"/>
              <w:divBdr>
                <w:top w:val="none" w:sz="0" w:space="0" w:color="auto"/>
                <w:left w:val="none" w:sz="0" w:space="0" w:color="auto"/>
                <w:bottom w:val="none" w:sz="0" w:space="0" w:color="auto"/>
                <w:right w:val="none" w:sz="0" w:space="0" w:color="auto"/>
              </w:divBdr>
            </w:div>
          </w:divsChild>
        </w:div>
        <w:div w:id="2092658278">
          <w:marLeft w:val="0"/>
          <w:marRight w:val="0"/>
          <w:marTop w:val="0"/>
          <w:marBottom w:val="0"/>
          <w:divBdr>
            <w:top w:val="none" w:sz="0" w:space="0" w:color="auto"/>
            <w:left w:val="none" w:sz="0" w:space="0" w:color="auto"/>
            <w:bottom w:val="none" w:sz="0" w:space="0" w:color="auto"/>
            <w:right w:val="none" w:sz="0" w:space="0" w:color="auto"/>
          </w:divBdr>
          <w:divsChild>
            <w:div w:id="126121615">
              <w:marLeft w:val="0"/>
              <w:marRight w:val="0"/>
              <w:marTop w:val="0"/>
              <w:marBottom w:val="0"/>
              <w:divBdr>
                <w:top w:val="none" w:sz="0" w:space="0" w:color="auto"/>
                <w:left w:val="none" w:sz="0" w:space="0" w:color="auto"/>
                <w:bottom w:val="none" w:sz="0" w:space="0" w:color="auto"/>
                <w:right w:val="none" w:sz="0" w:space="0" w:color="auto"/>
              </w:divBdr>
            </w:div>
            <w:div w:id="15484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4550">
      <w:bodyDiv w:val="1"/>
      <w:marLeft w:val="0"/>
      <w:marRight w:val="0"/>
      <w:marTop w:val="0"/>
      <w:marBottom w:val="0"/>
      <w:divBdr>
        <w:top w:val="none" w:sz="0" w:space="0" w:color="auto"/>
        <w:left w:val="none" w:sz="0" w:space="0" w:color="auto"/>
        <w:bottom w:val="none" w:sz="0" w:space="0" w:color="auto"/>
        <w:right w:val="none" w:sz="0" w:space="0" w:color="auto"/>
      </w:divBdr>
    </w:div>
    <w:div w:id="978531320">
      <w:bodyDiv w:val="1"/>
      <w:marLeft w:val="0"/>
      <w:marRight w:val="0"/>
      <w:marTop w:val="0"/>
      <w:marBottom w:val="0"/>
      <w:divBdr>
        <w:top w:val="none" w:sz="0" w:space="0" w:color="auto"/>
        <w:left w:val="none" w:sz="0" w:space="0" w:color="auto"/>
        <w:bottom w:val="none" w:sz="0" w:space="0" w:color="auto"/>
        <w:right w:val="none" w:sz="0" w:space="0" w:color="auto"/>
      </w:divBdr>
    </w:div>
    <w:div w:id="1210189238">
      <w:bodyDiv w:val="1"/>
      <w:marLeft w:val="0"/>
      <w:marRight w:val="0"/>
      <w:marTop w:val="0"/>
      <w:marBottom w:val="0"/>
      <w:divBdr>
        <w:top w:val="none" w:sz="0" w:space="0" w:color="auto"/>
        <w:left w:val="none" w:sz="0" w:space="0" w:color="auto"/>
        <w:bottom w:val="none" w:sz="0" w:space="0" w:color="auto"/>
        <w:right w:val="none" w:sz="0" w:space="0" w:color="auto"/>
      </w:divBdr>
      <w:divsChild>
        <w:div w:id="871960742">
          <w:marLeft w:val="0"/>
          <w:marRight w:val="0"/>
          <w:marTop w:val="0"/>
          <w:marBottom w:val="0"/>
          <w:divBdr>
            <w:top w:val="none" w:sz="0" w:space="0" w:color="auto"/>
            <w:left w:val="none" w:sz="0" w:space="0" w:color="auto"/>
            <w:bottom w:val="none" w:sz="0" w:space="0" w:color="auto"/>
            <w:right w:val="none" w:sz="0" w:space="0" w:color="auto"/>
          </w:divBdr>
          <w:divsChild>
            <w:div w:id="1633512040">
              <w:marLeft w:val="0"/>
              <w:marRight w:val="0"/>
              <w:marTop w:val="0"/>
              <w:marBottom w:val="0"/>
              <w:divBdr>
                <w:top w:val="none" w:sz="0" w:space="0" w:color="auto"/>
                <w:left w:val="none" w:sz="0" w:space="0" w:color="auto"/>
                <w:bottom w:val="none" w:sz="0" w:space="0" w:color="auto"/>
                <w:right w:val="none" w:sz="0" w:space="0" w:color="auto"/>
              </w:divBdr>
              <w:divsChild>
                <w:div w:id="932857906">
                  <w:marLeft w:val="0"/>
                  <w:marRight w:val="0"/>
                  <w:marTop w:val="0"/>
                  <w:marBottom w:val="0"/>
                  <w:divBdr>
                    <w:top w:val="none" w:sz="0" w:space="0" w:color="auto"/>
                    <w:left w:val="none" w:sz="0" w:space="0" w:color="auto"/>
                    <w:bottom w:val="none" w:sz="0" w:space="0" w:color="auto"/>
                    <w:right w:val="none" w:sz="0" w:space="0" w:color="auto"/>
                  </w:divBdr>
                  <w:divsChild>
                    <w:div w:id="1086999609">
                      <w:marLeft w:val="0"/>
                      <w:marRight w:val="0"/>
                      <w:marTop w:val="135"/>
                      <w:marBottom w:val="270"/>
                      <w:divBdr>
                        <w:top w:val="none" w:sz="0" w:space="0" w:color="auto"/>
                        <w:left w:val="none" w:sz="0" w:space="0" w:color="auto"/>
                        <w:bottom w:val="none" w:sz="0" w:space="0" w:color="auto"/>
                        <w:right w:val="none" w:sz="0" w:space="0" w:color="auto"/>
                      </w:divBdr>
                      <w:divsChild>
                        <w:div w:id="1260606875">
                          <w:marLeft w:val="0"/>
                          <w:marRight w:val="0"/>
                          <w:marTop w:val="0"/>
                          <w:marBottom w:val="0"/>
                          <w:divBdr>
                            <w:top w:val="none" w:sz="0" w:space="0" w:color="auto"/>
                            <w:left w:val="none" w:sz="0" w:space="0" w:color="auto"/>
                            <w:bottom w:val="none" w:sz="0" w:space="0" w:color="auto"/>
                            <w:right w:val="none" w:sz="0" w:space="0" w:color="auto"/>
                          </w:divBdr>
                          <w:divsChild>
                            <w:div w:id="16127274">
                              <w:marLeft w:val="0"/>
                              <w:marRight w:val="0"/>
                              <w:marTop w:val="0"/>
                              <w:marBottom w:val="0"/>
                              <w:divBdr>
                                <w:top w:val="none" w:sz="0" w:space="0" w:color="auto"/>
                                <w:left w:val="none" w:sz="0" w:space="0" w:color="auto"/>
                                <w:bottom w:val="none" w:sz="0" w:space="0" w:color="auto"/>
                                <w:right w:val="none" w:sz="0" w:space="0" w:color="auto"/>
                              </w:divBdr>
                            </w:div>
                            <w:div w:id="250431297">
                              <w:marLeft w:val="0"/>
                              <w:marRight w:val="0"/>
                              <w:marTop w:val="0"/>
                              <w:marBottom w:val="0"/>
                              <w:divBdr>
                                <w:top w:val="none" w:sz="0" w:space="0" w:color="auto"/>
                                <w:left w:val="none" w:sz="0" w:space="0" w:color="auto"/>
                                <w:bottom w:val="none" w:sz="0" w:space="0" w:color="auto"/>
                                <w:right w:val="none" w:sz="0" w:space="0" w:color="auto"/>
                              </w:divBdr>
                            </w:div>
                            <w:div w:id="575482154">
                              <w:marLeft w:val="0"/>
                              <w:marRight w:val="0"/>
                              <w:marTop w:val="0"/>
                              <w:marBottom w:val="0"/>
                              <w:divBdr>
                                <w:top w:val="none" w:sz="0" w:space="0" w:color="auto"/>
                                <w:left w:val="none" w:sz="0" w:space="0" w:color="auto"/>
                                <w:bottom w:val="none" w:sz="0" w:space="0" w:color="auto"/>
                                <w:right w:val="none" w:sz="0" w:space="0" w:color="auto"/>
                              </w:divBdr>
                            </w:div>
                            <w:div w:id="592782409">
                              <w:marLeft w:val="0"/>
                              <w:marRight w:val="0"/>
                              <w:marTop w:val="0"/>
                              <w:marBottom w:val="0"/>
                              <w:divBdr>
                                <w:top w:val="none" w:sz="0" w:space="0" w:color="auto"/>
                                <w:left w:val="none" w:sz="0" w:space="0" w:color="auto"/>
                                <w:bottom w:val="none" w:sz="0" w:space="0" w:color="auto"/>
                                <w:right w:val="none" w:sz="0" w:space="0" w:color="auto"/>
                              </w:divBdr>
                            </w:div>
                            <w:div w:id="612983781">
                              <w:marLeft w:val="0"/>
                              <w:marRight w:val="0"/>
                              <w:marTop w:val="0"/>
                              <w:marBottom w:val="0"/>
                              <w:divBdr>
                                <w:top w:val="none" w:sz="0" w:space="0" w:color="auto"/>
                                <w:left w:val="none" w:sz="0" w:space="0" w:color="auto"/>
                                <w:bottom w:val="none" w:sz="0" w:space="0" w:color="auto"/>
                                <w:right w:val="none" w:sz="0" w:space="0" w:color="auto"/>
                              </w:divBdr>
                            </w:div>
                            <w:div w:id="641079559">
                              <w:marLeft w:val="0"/>
                              <w:marRight w:val="0"/>
                              <w:marTop w:val="0"/>
                              <w:marBottom w:val="0"/>
                              <w:divBdr>
                                <w:top w:val="none" w:sz="0" w:space="0" w:color="auto"/>
                                <w:left w:val="none" w:sz="0" w:space="0" w:color="auto"/>
                                <w:bottom w:val="none" w:sz="0" w:space="0" w:color="auto"/>
                                <w:right w:val="none" w:sz="0" w:space="0" w:color="auto"/>
                              </w:divBdr>
                            </w:div>
                            <w:div w:id="642008891">
                              <w:marLeft w:val="0"/>
                              <w:marRight w:val="0"/>
                              <w:marTop w:val="0"/>
                              <w:marBottom w:val="0"/>
                              <w:divBdr>
                                <w:top w:val="none" w:sz="0" w:space="0" w:color="auto"/>
                                <w:left w:val="none" w:sz="0" w:space="0" w:color="auto"/>
                                <w:bottom w:val="none" w:sz="0" w:space="0" w:color="auto"/>
                                <w:right w:val="none" w:sz="0" w:space="0" w:color="auto"/>
                              </w:divBdr>
                            </w:div>
                            <w:div w:id="1260987304">
                              <w:marLeft w:val="0"/>
                              <w:marRight w:val="0"/>
                              <w:marTop w:val="0"/>
                              <w:marBottom w:val="0"/>
                              <w:divBdr>
                                <w:top w:val="none" w:sz="0" w:space="0" w:color="auto"/>
                                <w:left w:val="none" w:sz="0" w:space="0" w:color="auto"/>
                                <w:bottom w:val="none" w:sz="0" w:space="0" w:color="auto"/>
                                <w:right w:val="none" w:sz="0" w:space="0" w:color="auto"/>
                              </w:divBdr>
                            </w:div>
                            <w:div w:id="1861964783">
                              <w:marLeft w:val="0"/>
                              <w:marRight w:val="0"/>
                              <w:marTop w:val="0"/>
                              <w:marBottom w:val="0"/>
                              <w:divBdr>
                                <w:top w:val="none" w:sz="0" w:space="0" w:color="auto"/>
                                <w:left w:val="none" w:sz="0" w:space="0" w:color="auto"/>
                                <w:bottom w:val="none" w:sz="0" w:space="0" w:color="auto"/>
                                <w:right w:val="none" w:sz="0" w:space="0" w:color="auto"/>
                              </w:divBdr>
                            </w:div>
                            <w:div w:id="2034383970">
                              <w:marLeft w:val="0"/>
                              <w:marRight w:val="0"/>
                              <w:marTop w:val="0"/>
                              <w:marBottom w:val="0"/>
                              <w:divBdr>
                                <w:top w:val="none" w:sz="0" w:space="0" w:color="auto"/>
                                <w:left w:val="none" w:sz="0" w:space="0" w:color="auto"/>
                                <w:bottom w:val="none" w:sz="0" w:space="0" w:color="auto"/>
                                <w:right w:val="none" w:sz="0" w:space="0" w:color="auto"/>
                              </w:divBdr>
                            </w:div>
                            <w:div w:id="205757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041638">
      <w:bodyDiv w:val="1"/>
      <w:marLeft w:val="0"/>
      <w:marRight w:val="0"/>
      <w:marTop w:val="0"/>
      <w:marBottom w:val="0"/>
      <w:divBdr>
        <w:top w:val="none" w:sz="0" w:space="0" w:color="auto"/>
        <w:left w:val="none" w:sz="0" w:space="0" w:color="auto"/>
        <w:bottom w:val="none" w:sz="0" w:space="0" w:color="auto"/>
        <w:right w:val="none" w:sz="0" w:space="0" w:color="auto"/>
      </w:divBdr>
    </w:div>
    <w:div w:id="1713993678">
      <w:bodyDiv w:val="1"/>
      <w:marLeft w:val="0"/>
      <w:marRight w:val="0"/>
      <w:marTop w:val="0"/>
      <w:marBottom w:val="0"/>
      <w:divBdr>
        <w:top w:val="none" w:sz="0" w:space="0" w:color="auto"/>
        <w:left w:val="none" w:sz="0" w:space="0" w:color="auto"/>
        <w:bottom w:val="none" w:sz="0" w:space="0" w:color="auto"/>
        <w:right w:val="none" w:sz="0" w:space="0" w:color="auto"/>
      </w:divBdr>
    </w:div>
    <w:div w:id="172054557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submitpls.imls.gov/Assets/pdfs/Appendix%20A2%20Survey%20Instrument%20Data%20Element%20Definitions.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2" ma:contentTypeDescription="Create a new document." ma:contentTypeScope="" ma:versionID="9f462d5e96a90de1c5620459dbd86133">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37a12adafabb4a2f26968d2c8119101f"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1F80E9-E4F2-497B-9E87-749D45A56E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834B5F-DB4C-42D0-9B18-8D199A871633}">
  <ds:schemaRefs>
    <ds:schemaRef ds:uri="http://schemas.microsoft.com/sharepoint/v3/contenttype/forms"/>
  </ds:schemaRefs>
</ds:datastoreItem>
</file>

<file path=customXml/itemProps3.xml><?xml version="1.0" encoding="utf-8"?>
<ds:datastoreItem xmlns:ds="http://schemas.openxmlformats.org/officeDocument/2006/customXml" ds:itemID="{F8ECA97E-4754-4267-A8B1-0296C8C63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293</Words>
  <Characters>1674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KMILLER</dc:creator>
  <cp:keywords/>
  <cp:lastModifiedBy>Suzanne Mbollo</cp:lastModifiedBy>
  <cp:revision>2</cp:revision>
  <dcterms:created xsi:type="dcterms:W3CDTF">2022-06-13T23:59:00Z</dcterms:created>
  <dcterms:modified xsi:type="dcterms:W3CDTF">2022-06-13T23:59:00Z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