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A1C" w:rsidRDefault="004C3A1C" w14:paraId="62EA3153" w14:textId="3CB7551A"/>
    <w:p w:rsidR="004C3A1C" w:rsidRDefault="004C3A1C" w14:paraId="606F35BA" w14:textId="011BAE92"/>
    <w:p w:rsidR="00412556" w:rsidRDefault="00C37EA5" w14:paraId="033425B0" w14:textId="4E98C456">
      <w:r>
        <w:rPr>
          <w:noProof/>
        </w:rPr>
        <w:drawing>
          <wp:inline distT="0" distB="0" distL="0" distR="0" wp14:anchorId="37EFA3C1" wp14:editId="3F2FAA99">
            <wp:extent cx="9144000" cy="3723005"/>
            <wp:effectExtent l="0" t="0" r="0" b="0"/>
            <wp:docPr id="11" name="Picture 1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A25" w:rsidRDefault="005B794F" w14:paraId="1C9E507E" w14:textId="7CCF53B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editId="286E3956" wp14:anchorId="38CC6C9A">
                <wp:simplePos x="0" y="0"/>
                <wp:positionH relativeFrom="column">
                  <wp:posOffset>1549400</wp:posOffset>
                </wp:positionH>
                <wp:positionV relativeFrom="paragraph">
                  <wp:posOffset>3765550</wp:posOffset>
                </wp:positionV>
                <wp:extent cx="7169150" cy="3556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B794F" w:rsidR="005B794F" w:rsidP="005B794F" w:rsidRDefault="005B794F" w14:paraId="47DA7EC5" w14:textId="1472D9CD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RESPONDENT BURDEN: </w:t>
                            </w:r>
                            <w:r w:rsidRPr="008C1E32" w:rsidR="008C1E32">
                              <w:rPr>
                                <w:sz w:val="8"/>
                                <w:szCs w:val="8"/>
                              </w:rPr>
                              <w:t xml:space="preserve">This information is needed to </w:t>
                            </w:r>
                            <w:r w:rsidR="008C1E32">
                              <w:rPr>
                                <w:sz w:val="8"/>
                                <w:szCs w:val="8"/>
                              </w:rPr>
                              <w:t>issue evidence of guaranty for a VA home loan</w:t>
                            </w:r>
                            <w:r w:rsidRPr="008C1E32" w:rsidR="008C1E32">
                              <w:rPr>
                                <w:sz w:val="8"/>
                                <w:szCs w:val="8"/>
                              </w:rPr>
                              <w:t>. Title 38, U.S.C., section 3702, authorizes collection of this information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. We estimate that you will need an average of </w:t>
                            </w:r>
                            <w:r w:rsidR="008C1E32">
                              <w:rPr>
                                <w:sz w:val="8"/>
                                <w:szCs w:val="8"/>
                              </w:rPr>
                              <w:t>5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CC6C9A">
                <v:stroke joinstyle="miter"/>
                <v:path gradientshapeok="t" o:connecttype="rect"/>
              </v:shapetype>
              <v:shape id="Text Box 2" style="position:absolute;margin-left:122pt;margin-top:296.5pt;width:564.5pt;height:2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">
                <v:textbox>
                  <w:txbxContent>
                    <w:p w:rsidRPr="005B794F" w:rsidR="005B794F" w:rsidP="005B794F" w:rsidRDefault="005B794F" w14:paraId="47DA7EC5" w14:textId="1472D9CD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  <w:r w:rsidRPr="005B794F">
                        <w:rPr>
                          <w:sz w:val="8"/>
                          <w:szCs w:val="8"/>
                        </w:rPr>
                        <w:t xml:space="preserve">RESPONDENT BURDEN: </w:t>
                      </w:r>
                      <w:r w:rsidRPr="008C1E32" w:rsidR="008C1E32">
                        <w:rPr>
                          <w:sz w:val="8"/>
                          <w:szCs w:val="8"/>
                        </w:rPr>
                        <w:t xml:space="preserve">This information is needed to </w:t>
                      </w:r>
                      <w:r w:rsidR="008C1E32">
                        <w:rPr>
                          <w:sz w:val="8"/>
                          <w:szCs w:val="8"/>
                        </w:rPr>
                        <w:t>issue evidence of guaranty for a VA home loan</w:t>
                      </w:r>
                      <w:r w:rsidRPr="008C1E32" w:rsidR="008C1E32">
                        <w:rPr>
                          <w:sz w:val="8"/>
                          <w:szCs w:val="8"/>
                        </w:rPr>
                        <w:t>. Title 38, U.S.C., section 3702, authorizes collection of this information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. We estimate that you will need an average of </w:t>
                      </w:r>
                      <w:r w:rsidR="008C1E32">
                        <w:rPr>
                          <w:sz w:val="8"/>
                          <w:szCs w:val="8"/>
                        </w:rPr>
                        <w:t>5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editId="5C14F47A" wp14:anchorId="70BD7DE4">
                <wp:simplePos x="0" y="0"/>
                <wp:positionH relativeFrom="column">
                  <wp:posOffset>7658100</wp:posOffset>
                </wp:positionH>
                <wp:positionV relativeFrom="paragraph">
                  <wp:posOffset>1003300</wp:posOffset>
                </wp:positionV>
                <wp:extent cx="1060450" cy="3556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94F" w:rsidP="005B794F" w:rsidRDefault="005B794F" w14:paraId="3AD863AB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OMB Control No. 2900-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XXXX</w:t>
                            </w:r>
                          </w:p>
                          <w:p w:rsidR="005B794F" w:rsidP="005B794F" w:rsidRDefault="005B794F" w14:paraId="11BADEE6" w14:textId="3B067B6B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 xml:space="preserve">Respondent Burden: 5 minutes </w:t>
                            </w:r>
                          </w:p>
                          <w:p w:rsidRPr="005B794F" w:rsidR="005B794F" w:rsidP="005B794F" w:rsidRDefault="005B794F" w14:paraId="115A8678" w14:textId="23E134FF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603pt;margin-top:79pt;width:83.5pt;height:2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" w14:anchorId="70BD7DE4">
                <v:textbox>
                  <w:txbxContent>
                    <w:p w:rsidR="005B794F" w:rsidP="005B794F" w:rsidRDefault="005B794F" w14:paraId="3AD863AB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OMB Control No. 2900-</w:t>
                      </w:r>
                      <w:r>
                        <w:rPr>
                          <w:sz w:val="10"/>
                          <w:szCs w:val="10"/>
                        </w:rPr>
                        <w:t>XXXX</w:t>
                      </w:r>
                    </w:p>
                    <w:p w:rsidR="005B794F" w:rsidP="005B794F" w:rsidRDefault="005B794F" w14:paraId="11BADEE6" w14:textId="3B067B6B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 xml:space="preserve">Respondent Burden: 5 minutes </w:t>
                      </w:r>
                    </w:p>
                    <w:p w:rsidRPr="005B794F" w:rsidR="005B794F" w:rsidP="005B794F" w:rsidRDefault="005B794F" w14:paraId="115A8678" w14:textId="23E134FF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C37EA5">
        <w:rPr>
          <w:noProof/>
        </w:rPr>
        <w:drawing>
          <wp:inline distT="0" distB="0" distL="0" distR="0" wp14:anchorId="2A148C06" wp14:editId="1B221EF5">
            <wp:extent cx="9144000" cy="4253865"/>
            <wp:effectExtent l="0" t="0" r="0" b="0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A25" w:rsidRDefault="007F6A25" w14:paraId="30BF4644" w14:textId="485B887D"/>
    <w:p w:rsidR="007F6A25" w:rsidRDefault="005B794F" w14:paraId="2BCDE266" w14:textId="3D4CA42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28B0A63C" wp14:anchorId="24E312A2">
                <wp:simplePos x="0" y="0"/>
                <wp:positionH relativeFrom="column">
                  <wp:posOffset>7645400</wp:posOffset>
                </wp:positionH>
                <wp:positionV relativeFrom="paragraph">
                  <wp:posOffset>692150</wp:posOffset>
                </wp:positionV>
                <wp:extent cx="1111250" cy="3937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B794F" w:rsidR="005B794F" w:rsidP="005B794F" w:rsidRDefault="005B794F" w14:paraId="7495F6FF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OMB Control No. 2900-XXXX</w:t>
                            </w:r>
                          </w:p>
                          <w:p w:rsidRPr="005B794F" w:rsidR="005B794F" w:rsidP="005B794F" w:rsidRDefault="005B794F" w14:paraId="2B5F1884" w14:textId="02B985CD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 xml:space="preserve">Respondent Burden: 5 minutes </w:t>
                            </w:r>
                          </w:p>
                          <w:p w:rsidRPr="005B794F" w:rsidR="005B794F" w:rsidP="005B794F" w:rsidRDefault="005B794F" w14:paraId="38318DCC" w14:textId="386F92C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602pt;margin-top:54.5pt;width:87.5pt;height:3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" w14:anchorId="24E312A2">
                <v:textbox>
                  <w:txbxContent>
                    <w:p w:rsidRPr="005B794F" w:rsidR="005B794F" w:rsidP="005B794F" w:rsidRDefault="005B794F" w14:paraId="7495F6FF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OMB Control No. 2900-XXXX</w:t>
                      </w:r>
                    </w:p>
                    <w:p w:rsidRPr="005B794F" w:rsidR="005B794F" w:rsidP="005B794F" w:rsidRDefault="005B794F" w14:paraId="2B5F1884" w14:textId="02B985CD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 xml:space="preserve">Respondent Burden: 5 minutes </w:t>
                      </w:r>
                    </w:p>
                    <w:p w:rsidRPr="005B794F" w:rsidR="005B794F" w:rsidP="005B794F" w:rsidRDefault="005B794F" w14:paraId="38318DCC" w14:textId="386F92C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C37EA5">
        <w:rPr>
          <w:noProof/>
        </w:rPr>
        <w:drawing>
          <wp:inline distT="0" distB="0" distL="0" distR="0" wp14:anchorId="046CB1A5" wp14:editId="7BA6EB44">
            <wp:extent cx="9144000" cy="4629150"/>
            <wp:effectExtent l="0" t="0" r="0" b="0"/>
            <wp:docPr id="14" name="Picture 14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A25" w:rsidRDefault="00C37EA5" w14:paraId="11D28D00" w14:textId="06C9692A">
      <w:r w:rsidRPr="00C37EA5">
        <w:rPr>
          <w:noProof/>
        </w:rPr>
        <w:lastRenderedPageBreak/>
        <w:drawing>
          <wp:inline distT="0" distB="0" distL="0" distR="0" wp14:anchorId="50118361" wp14:editId="1544FAE9">
            <wp:extent cx="9144000" cy="48291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EA5" w:rsidRDefault="009D260F" w14:paraId="013CF83C" w14:textId="77D425F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7E90229" wp14:anchorId="4E54721D">
                <wp:simplePos x="0" y="0"/>
                <wp:positionH relativeFrom="column">
                  <wp:posOffset>1409700</wp:posOffset>
                </wp:positionH>
                <wp:positionV relativeFrom="paragraph">
                  <wp:posOffset>4324350</wp:posOffset>
                </wp:positionV>
                <wp:extent cx="7169150" cy="2476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B794F" w:rsidR="005B794F" w:rsidP="005B794F" w:rsidRDefault="005B794F" w14:paraId="60622320" w14:textId="0493D2E5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 w:rsidRPr="005B794F">
                              <w:rPr>
                                <w:sz w:val="8"/>
                                <w:szCs w:val="8"/>
                              </w:rPr>
                              <w:t>RESPONDENT BURDEN:</w:t>
                            </w:r>
                            <w:r w:rsidRPr="006E159C" w:rsidR="006E159C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8C1E32" w:rsidR="006E159C">
                              <w:rPr>
                                <w:sz w:val="8"/>
                                <w:szCs w:val="8"/>
                              </w:rPr>
                              <w:t xml:space="preserve">This information is needed to </w:t>
                            </w:r>
                            <w:r w:rsidR="006E159C">
                              <w:rPr>
                                <w:sz w:val="8"/>
                                <w:szCs w:val="8"/>
                              </w:rPr>
                              <w:t>issue evidence of guaranty for a VA home loan</w:t>
                            </w:r>
                            <w:r w:rsidRPr="008C1E32" w:rsidR="006E159C">
                              <w:rPr>
                                <w:sz w:val="8"/>
                                <w:szCs w:val="8"/>
                              </w:rPr>
                              <w:t>. Title 38, U.S.C., section 3702, authorizes collection of this information</w:t>
                            </w:r>
                            <w:r w:rsidRPr="005B794F" w:rsidR="006E159C">
                              <w:rPr>
                                <w:sz w:val="8"/>
                                <w:szCs w:val="8"/>
                              </w:rPr>
                              <w:t xml:space="preserve">. 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We estimate that you will need an average of </w:t>
                            </w:r>
                            <w:r w:rsidR="006E159C">
                              <w:rPr>
                                <w:sz w:val="8"/>
                                <w:szCs w:val="8"/>
                              </w:rPr>
                              <w:t>5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111pt;margin-top:340.5pt;width:564.5pt;height:19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" w14:anchorId="4E54721D">
                <v:textbox>
                  <w:txbxContent>
                    <w:p w:rsidRPr="005B794F" w:rsidR="005B794F" w:rsidP="005B794F" w:rsidRDefault="005B794F" w14:paraId="60622320" w14:textId="0493D2E5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  <w:r w:rsidRPr="005B794F">
                        <w:rPr>
                          <w:sz w:val="8"/>
                          <w:szCs w:val="8"/>
                        </w:rPr>
                        <w:t>RESPONDENT BURDEN:</w:t>
                      </w:r>
                      <w:r w:rsidRPr="006E159C" w:rsidR="006E159C"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8C1E32" w:rsidR="006E159C">
                        <w:rPr>
                          <w:sz w:val="8"/>
                          <w:szCs w:val="8"/>
                        </w:rPr>
                        <w:t xml:space="preserve">This information is needed to </w:t>
                      </w:r>
                      <w:r w:rsidR="006E159C">
                        <w:rPr>
                          <w:sz w:val="8"/>
                          <w:szCs w:val="8"/>
                        </w:rPr>
                        <w:t>issue evidence of guaranty for a VA home loan</w:t>
                      </w:r>
                      <w:r w:rsidRPr="008C1E32" w:rsidR="006E159C">
                        <w:rPr>
                          <w:sz w:val="8"/>
                          <w:szCs w:val="8"/>
                        </w:rPr>
                        <w:t>. Title 38, U.S.C., section 3702, authorizes collection of this information</w:t>
                      </w:r>
                      <w:r w:rsidRPr="005B794F" w:rsidR="006E159C">
                        <w:rPr>
                          <w:sz w:val="8"/>
                          <w:szCs w:val="8"/>
                        </w:rPr>
                        <w:t xml:space="preserve">. 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We estimate that you will need an average of </w:t>
                      </w:r>
                      <w:r w:rsidR="006E159C">
                        <w:rPr>
                          <w:sz w:val="8"/>
                          <w:szCs w:val="8"/>
                        </w:rPr>
                        <w:t>5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</w:r>
                    </w:p>
                  </w:txbxContent>
                </v:textbox>
              </v:shape>
            </w:pict>
          </mc:Fallback>
        </mc:AlternateContent>
      </w:r>
      <w:r w:rsidRPr="00C37EA5" w:rsidR="00C37EA5">
        <w:rPr>
          <w:noProof/>
        </w:rPr>
        <w:drawing>
          <wp:inline distT="0" distB="0" distL="0" distR="0" wp14:anchorId="56131401" wp14:editId="32482BB7">
            <wp:extent cx="9144000" cy="46894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EA5" w:rsidSect="004C3A1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3A1C"/>
    <w:rsid w:val="003E5DC2"/>
    <w:rsid w:val="00412556"/>
    <w:rsid w:val="004C3A1C"/>
    <w:rsid w:val="005B794F"/>
    <w:rsid w:val="006E159C"/>
    <w:rsid w:val="00727D35"/>
    <w:rsid w:val="007F6A25"/>
    <w:rsid w:val="008C1E32"/>
    <w:rsid w:val="009D260F"/>
    <w:rsid w:val="00C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9ED0"/>
  <w15:chartTrackingRefBased/>
  <w15:docId w15:val="{2778EA2D-8C8E-4DF9-89EB-8685CBCA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Sborz, Heather L., VBAPHNX</dc:creator>
  <cp:keywords/>
  <dc:description/>
  <cp:lastModifiedBy>Sborz, Heather L., VBAPHNX</cp:lastModifiedBy>
  <cp:revision>4</cp:revision>
  <dcterms:created xsi:type="dcterms:W3CDTF">2022-06-22T21:33:00Z</dcterms:created>
  <dcterms:modified xsi:type="dcterms:W3CDTF">2022-06-22T22:21:00Z</dcterms:modified>
</cp:coreProperties>
</file>