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415A" w:rsidR="00B967CF" w:rsidP="00124AFE" w:rsidRDefault="51583F56" w14:paraId="571AA687" w14:textId="4B6E9DAF">
      <w:pPr>
        <w:jc w:val="center"/>
        <w:rPr>
          <w:b/>
          <w:bCs/>
          <w:sz w:val="36"/>
          <w:szCs w:val="36"/>
        </w:rPr>
      </w:pPr>
      <w:r w:rsidRPr="0000415A">
        <w:rPr>
          <w:b/>
          <w:bCs/>
          <w:sz w:val="36"/>
          <w:szCs w:val="36"/>
        </w:rPr>
        <w:t xml:space="preserve">Voluntary </w:t>
      </w:r>
      <w:r w:rsidRPr="0000415A" w:rsidR="00DB0A65">
        <w:rPr>
          <w:b/>
          <w:bCs/>
          <w:sz w:val="36"/>
          <w:szCs w:val="36"/>
        </w:rPr>
        <w:t>Decline</w:t>
      </w:r>
      <w:r w:rsidRPr="0000415A">
        <w:rPr>
          <w:b/>
          <w:bCs/>
          <w:sz w:val="36"/>
          <w:szCs w:val="36"/>
        </w:rPr>
        <w:t xml:space="preserve"> of </w:t>
      </w:r>
      <w:r w:rsidRPr="0000415A" w:rsidR="00124AFE">
        <w:rPr>
          <w:b/>
          <w:bCs/>
          <w:sz w:val="36"/>
          <w:szCs w:val="36"/>
        </w:rPr>
        <w:t>Higher Education Emergency Relief</w:t>
      </w:r>
      <w:r w:rsidRPr="0000415A" w:rsidR="001D508D">
        <w:rPr>
          <w:b/>
          <w:bCs/>
          <w:sz w:val="36"/>
          <w:szCs w:val="36"/>
        </w:rPr>
        <w:t xml:space="preserve"> </w:t>
      </w:r>
      <w:r w:rsidRPr="0000415A" w:rsidR="6C517F1D">
        <w:rPr>
          <w:b/>
          <w:bCs/>
          <w:sz w:val="36"/>
          <w:szCs w:val="36"/>
        </w:rPr>
        <w:t>Fund</w:t>
      </w:r>
      <w:r w:rsidRPr="0000415A" w:rsidR="00CD61EC">
        <w:rPr>
          <w:b/>
          <w:bCs/>
          <w:sz w:val="36"/>
          <w:szCs w:val="36"/>
        </w:rPr>
        <w:t>s</w:t>
      </w:r>
      <w:r w:rsidR="009021B1">
        <w:rPr>
          <w:b/>
          <w:bCs/>
          <w:sz w:val="36"/>
          <w:szCs w:val="36"/>
        </w:rPr>
        <w:t xml:space="preserve"> (HEERF)</w:t>
      </w:r>
      <w:r w:rsidRPr="0000415A" w:rsidR="6C517F1D">
        <w:rPr>
          <w:b/>
          <w:bCs/>
          <w:sz w:val="36"/>
          <w:szCs w:val="36"/>
        </w:rPr>
        <w:t xml:space="preserve"> </w:t>
      </w:r>
      <w:r w:rsidRPr="0000415A" w:rsidR="00124AFE">
        <w:rPr>
          <w:b/>
          <w:bCs/>
          <w:sz w:val="36"/>
          <w:szCs w:val="36"/>
        </w:rPr>
        <w:t>Form</w:t>
      </w:r>
    </w:p>
    <w:p w:rsidRPr="00772806" w:rsidR="00124AFE" w:rsidP="00124AFE" w:rsidRDefault="00124AFE" w14:paraId="3D98683C" w14:textId="04236F03">
      <w:pPr>
        <w:jc w:val="center"/>
        <w:rPr>
          <w:b/>
          <w:bCs/>
        </w:rPr>
      </w:pPr>
    </w:p>
    <w:p w:rsidR="00025240" w:rsidP="00A922F9" w:rsidRDefault="00124AFE" w14:paraId="740B53C8" w14:textId="57C53DEC">
      <w:r w:rsidRPr="2629A4EF">
        <w:rPr>
          <w:b/>
          <w:bCs/>
          <w:u w:val="single"/>
        </w:rPr>
        <w:t>Directions</w:t>
      </w:r>
      <w:r w:rsidRPr="2629A4EF">
        <w:rPr>
          <w:b/>
          <w:bCs/>
        </w:rPr>
        <w:t xml:space="preserve">: </w:t>
      </w:r>
      <w:r w:rsidR="2A894918">
        <w:t xml:space="preserve">This form </w:t>
      </w:r>
      <w:r w:rsidR="00B80D14">
        <w:t>may</w:t>
      </w:r>
      <w:r w:rsidR="2A894918">
        <w:t xml:space="preserve"> be completed by </w:t>
      </w:r>
      <w:r w:rsidR="001A17DF">
        <w:t xml:space="preserve">an </w:t>
      </w:r>
      <w:r w:rsidR="009C72B5">
        <w:t>institution</w:t>
      </w:r>
      <w:r w:rsidR="46DB022C">
        <w:t xml:space="preserve"> </w:t>
      </w:r>
      <w:r w:rsidR="00A43187">
        <w:t>that would like to decline all or a portion of its</w:t>
      </w:r>
      <w:r w:rsidR="00022A24">
        <w:t xml:space="preserve"> </w:t>
      </w:r>
      <w:r w:rsidR="004162E9">
        <w:t xml:space="preserve">American Rescue Plan Act of 2021 (ARP) </w:t>
      </w:r>
      <w:r w:rsidR="00022A24">
        <w:t>formula grant</w:t>
      </w:r>
      <w:r w:rsidR="00A43187">
        <w:t xml:space="preserve"> award</w:t>
      </w:r>
      <w:r w:rsidR="00F2574B">
        <w:t xml:space="preserve">(s) </w:t>
      </w:r>
      <w:r w:rsidR="00A43187">
        <w:t xml:space="preserve">under the Higher Education Emergency Relief </w:t>
      </w:r>
      <w:r w:rsidR="00CD61EC">
        <w:t xml:space="preserve">Fund </w:t>
      </w:r>
      <w:r w:rsidR="00A43187">
        <w:t>(HEERF) grant progra</w:t>
      </w:r>
      <w:r w:rsidR="00B87002">
        <w:t>m</w:t>
      </w:r>
      <w:r w:rsidR="00F04A5F">
        <w:t>s</w:t>
      </w:r>
      <w:r w:rsidR="00B87002">
        <w:t>.</w:t>
      </w:r>
      <w:r w:rsidR="00403DB5">
        <w:t xml:space="preserve"> </w:t>
      </w:r>
      <w:r w:rsidRPr="00616B21" w:rsidR="00616B21">
        <w:t>Institutions that have not received HEERF grant funds should not complete this form</w:t>
      </w:r>
      <w:r w:rsidR="00403DB5">
        <w:t>.</w:t>
      </w:r>
      <w:r w:rsidR="00B87002">
        <w:t xml:space="preserve"> Completed forms must be emailed</w:t>
      </w:r>
      <w:r w:rsidR="1852E5E4">
        <w:t xml:space="preserve"> to</w:t>
      </w:r>
      <w:r w:rsidR="00B87002">
        <w:t xml:space="preserve"> </w:t>
      </w:r>
      <w:hyperlink r:id="rId6">
        <w:r w:rsidRPr="2629A4EF" w:rsidR="00B87002">
          <w:rPr>
            <w:rStyle w:val="Hyperlink"/>
          </w:rPr>
          <w:t>HEERFRefund@ed.gov</w:t>
        </w:r>
      </w:hyperlink>
      <w:r w:rsidRPr="00844BFA" w:rsidR="003B6079">
        <w:rPr>
          <w:rStyle w:val="Hyperlink"/>
          <w:u w:val="none"/>
        </w:rPr>
        <w:t xml:space="preserve"> </w:t>
      </w:r>
      <w:r w:rsidRPr="00844BFA" w:rsidR="003B6079">
        <w:rPr>
          <w:rStyle w:val="Hyperlink"/>
          <w:color w:val="auto"/>
          <w:u w:val="none"/>
        </w:rPr>
        <w:t xml:space="preserve">by </w:t>
      </w:r>
      <w:r w:rsidR="00661846">
        <w:rPr>
          <w:rStyle w:val="Hyperlink"/>
          <w:color w:val="auto"/>
          <w:u w:val="none"/>
        </w:rPr>
        <w:t>[insert date]</w:t>
      </w:r>
      <w:r w:rsidR="00B87002">
        <w:t>.</w:t>
      </w:r>
      <w:r w:rsidR="00F2574B">
        <w:t xml:space="preserve"> </w:t>
      </w:r>
    </w:p>
    <w:p w:rsidR="00025240" w:rsidP="00A922F9" w:rsidRDefault="00025240" w14:paraId="411E28BC" w14:textId="77777777"/>
    <w:p w:rsidR="00C64C60" w:rsidP="00A922F9" w:rsidRDefault="00F2574B" w14:paraId="79D04B0B" w14:textId="5E511C3F">
      <w:r>
        <w:t>Once received, the Department</w:t>
      </w:r>
      <w:r w:rsidR="00EB5163">
        <w:t xml:space="preserve"> of Education</w:t>
      </w:r>
      <w:r>
        <w:t xml:space="preserve"> will deobligate the funds</w:t>
      </w:r>
      <w:r w:rsidR="00284B4C">
        <w:t xml:space="preserve"> the institution</w:t>
      </w:r>
      <w:r>
        <w:t xml:space="preserve"> indica</w:t>
      </w:r>
      <w:r w:rsidR="00284B4C">
        <w:t>tes</w:t>
      </w:r>
      <w:r>
        <w:t xml:space="preserve"> </w:t>
      </w:r>
      <w:r w:rsidR="00A95563">
        <w:t xml:space="preserve">in Section 1 from </w:t>
      </w:r>
      <w:r>
        <w:t>the institution’s G5 account or</w:t>
      </w:r>
      <w:r w:rsidR="007411DC">
        <w:t>, depending on the timing</w:t>
      </w:r>
      <w:r w:rsidR="00A52A45">
        <w:t xml:space="preserve"> the form is received</w:t>
      </w:r>
      <w:r w:rsidR="007411DC">
        <w:t xml:space="preserve">, </w:t>
      </w:r>
      <w:r w:rsidR="000B272D">
        <w:t xml:space="preserve">will </w:t>
      </w:r>
      <w:r w:rsidR="007411DC">
        <w:t>not make ARP HEERF supplemental award</w:t>
      </w:r>
      <w:r w:rsidR="00B82571">
        <w:t>(s)</w:t>
      </w:r>
      <w:r w:rsidR="007411DC">
        <w:t xml:space="preserve"> to the institution.</w:t>
      </w:r>
      <w:r w:rsidR="006F487E">
        <w:t xml:space="preserve"> Any funds that are declined by the institution will be redistributed to </w:t>
      </w:r>
      <w:r w:rsidR="003B4686">
        <w:t>other institutions</w:t>
      </w:r>
      <w:r w:rsidRPr="004A66CE" w:rsidR="004A66CE">
        <w:t xml:space="preserve"> </w:t>
      </w:r>
      <w:r w:rsidR="004A66CE">
        <w:t>with greater needs due to the coronavirus by re-running the appropriate HEERF distribution formula</w:t>
      </w:r>
      <w:r w:rsidR="000F3F1E">
        <w:t>(s)</w:t>
      </w:r>
      <w:r w:rsidR="004A66CE">
        <w:t xml:space="preserve"> and making additional supplemental awards to those institutions that have not declined funds.</w:t>
      </w:r>
    </w:p>
    <w:p w:rsidRPr="008071AC" w:rsidR="00A922F9" w:rsidP="00A922F9" w:rsidRDefault="00A922F9" w14:paraId="68041B43" w14:textId="77777777"/>
    <w:tbl>
      <w:tblPr>
        <w:tblStyle w:val="TableGrid"/>
        <w:tblW w:w="9337"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37"/>
      </w:tblGrid>
      <w:tr w:rsidRPr="008071AC" w:rsidR="00A922F9" w:rsidTr="2629A4EF" w14:paraId="020D967B" w14:textId="77777777">
        <w:tc>
          <w:tcPr>
            <w:tcW w:w="9337" w:type="dxa"/>
          </w:tcPr>
          <w:p w:rsidRPr="00CE71DC" w:rsidR="00A922F9" w:rsidP="00E22B0E" w:rsidRDefault="1D1CEA1E" w14:paraId="0096D400" w14:textId="26B2790A">
            <w:pPr>
              <w:spacing w:before="120" w:after="120"/>
            </w:pPr>
            <w:r w:rsidRPr="7B9D2BCB">
              <w:rPr>
                <w:b/>
                <w:bCs/>
              </w:rPr>
              <w:t>Section 1:</w:t>
            </w:r>
            <w:r w:rsidR="00C113EC">
              <w:rPr>
                <w:b/>
                <w:bCs/>
              </w:rPr>
              <w:t xml:space="preserve"> </w:t>
            </w:r>
            <w:r w:rsidR="00976D3D">
              <w:rPr>
                <w:b/>
                <w:bCs/>
              </w:rPr>
              <w:t>Amoun</w:t>
            </w:r>
            <w:r w:rsidR="000715D4">
              <w:rPr>
                <w:b/>
                <w:bCs/>
              </w:rPr>
              <w:t>t,</w:t>
            </w:r>
            <w:r w:rsidR="00976D3D">
              <w:rPr>
                <w:b/>
                <w:bCs/>
              </w:rPr>
              <w:t xml:space="preserve"> source</w:t>
            </w:r>
            <w:r w:rsidR="000715D4">
              <w:rPr>
                <w:b/>
                <w:bCs/>
              </w:rPr>
              <w:t>, and PR/award numbers</w:t>
            </w:r>
            <w:r w:rsidR="00976D3D">
              <w:rPr>
                <w:b/>
                <w:bCs/>
              </w:rPr>
              <w:t xml:space="preserve"> of HEERF grant funds being declined</w:t>
            </w:r>
          </w:p>
          <w:p w:rsidR="00B41E88" w:rsidP="00DE526C" w:rsidRDefault="00CD2DC4" w14:paraId="02E01809" w14:textId="6D8F8125">
            <w:pPr>
              <w:spacing w:before="120" w:after="120"/>
            </w:pPr>
            <w:r>
              <w:t>Please indicate by Assistance Listing Number (ALN)</w:t>
            </w:r>
            <w:r w:rsidR="00CE0BFC">
              <w:t xml:space="preserve"> </w:t>
            </w:r>
            <w:r>
              <w:t xml:space="preserve">the amount your institution is </w:t>
            </w:r>
            <w:r w:rsidR="00AC6A30">
              <w:t>declining</w:t>
            </w:r>
            <w:r w:rsidR="008362E1">
              <w:t xml:space="preserve"> and the grant PR/Award number (found in box 2 of your ARP HEERF Grant Award Notification (GAN)</w:t>
            </w:r>
            <w:r w:rsidR="00D5561D">
              <w:t>)</w:t>
            </w:r>
            <w:r w:rsidR="007043D4">
              <w:t>.</w:t>
            </w:r>
            <w:r>
              <w:t xml:space="preserve"> Please note that if the amount declined </w:t>
            </w:r>
            <w:r w:rsidR="00603FE8">
              <w:t xml:space="preserve">below </w:t>
            </w:r>
            <w:r>
              <w:t xml:space="preserve">is greater than the current balance in G5, the Department will deobligate the </w:t>
            </w:r>
            <w:r w:rsidR="00AC6A30">
              <w:t xml:space="preserve">entire </w:t>
            </w:r>
            <w:r w:rsidR="00603FE8">
              <w:t xml:space="preserve">amount remaining in G5. </w:t>
            </w:r>
            <w:r w:rsidRPr="008B2687" w:rsidR="008B2687">
              <w:t>Institutions declining student aid portion funds must not decline more than the amount of institutional funds they are declining</w:t>
            </w:r>
            <w:r w:rsidR="003D254F">
              <w:t>.</w:t>
            </w:r>
          </w:p>
          <w:tbl>
            <w:tblPr>
              <w:tblStyle w:val="TableGrid"/>
              <w:tblW w:w="0" w:type="auto"/>
              <w:tblLook w:val="04A0" w:firstRow="1" w:lastRow="0" w:firstColumn="1" w:lastColumn="0" w:noHBand="0" w:noVBand="1"/>
            </w:tblPr>
            <w:tblGrid>
              <w:gridCol w:w="3250"/>
              <w:gridCol w:w="1393"/>
              <w:gridCol w:w="1570"/>
              <w:gridCol w:w="2898"/>
            </w:tblGrid>
            <w:tr w:rsidRPr="00D06B8E" w:rsidR="00812D4F" w:rsidTr="00844BFA" w14:paraId="4690CAC7" w14:textId="77777777">
              <w:trPr>
                <w:trHeight w:val="296"/>
                <w:tblHeader/>
              </w:trPr>
              <w:tc>
                <w:tcPr>
                  <w:tcW w:w="3250" w:type="dxa"/>
                  <w:shd w:val="clear" w:color="auto" w:fill="auto"/>
                </w:tcPr>
                <w:p w:rsidRPr="00D06B8E" w:rsidR="00812D4F" w:rsidP="004162E9" w:rsidRDefault="7B5810F2" w14:paraId="6AB334E1" w14:textId="77777777">
                  <w:pPr>
                    <w:spacing w:before="60" w:after="60"/>
                    <w:rPr>
                      <w:b/>
                      <w:bCs/>
                      <w:sz w:val="22"/>
                      <w:szCs w:val="22"/>
                    </w:rPr>
                  </w:pPr>
                  <w:r w:rsidRPr="2629A4EF">
                    <w:rPr>
                      <w:b/>
                      <w:bCs/>
                      <w:sz w:val="22"/>
                      <w:szCs w:val="22"/>
                    </w:rPr>
                    <w:t>HEERF Formula Grant Program</w:t>
                  </w:r>
                </w:p>
              </w:tc>
              <w:tc>
                <w:tcPr>
                  <w:tcW w:w="1393" w:type="dxa"/>
                  <w:shd w:val="clear" w:color="auto" w:fill="auto"/>
                </w:tcPr>
                <w:p w:rsidR="00812D4F" w:rsidP="004162E9" w:rsidRDefault="00812D4F" w14:paraId="0E18BC1B" w14:textId="7B02AF92">
                  <w:pPr>
                    <w:spacing w:before="60" w:after="60"/>
                    <w:rPr>
                      <w:b/>
                      <w:bCs/>
                      <w:sz w:val="22"/>
                      <w:szCs w:val="22"/>
                    </w:rPr>
                  </w:pPr>
                  <w:r>
                    <w:rPr>
                      <w:b/>
                      <w:bCs/>
                      <w:sz w:val="22"/>
                      <w:szCs w:val="22"/>
                    </w:rPr>
                    <w:t>Entire Amount to Decline? (Yes/No)</w:t>
                  </w:r>
                </w:p>
              </w:tc>
              <w:tc>
                <w:tcPr>
                  <w:tcW w:w="1570" w:type="dxa"/>
                  <w:shd w:val="clear" w:color="auto" w:fill="auto"/>
                </w:tcPr>
                <w:p w:rsidRPr="00D06B8E" w:rsidR="00812D4F" w:rsidP="004162E9" w:rsidRDefault="00812D4F" w14:paraId="780094AB" w14:textId="726C0287">
                  <w:pPr>
                    <w:spacing w:before="60" w:after="60"/>
                    <w:rPr>
                      <w:b/>
                      <w:bCs/>
                      <w:sz w:val="22"/>
                      <w:szCs w:val="22"/>
                    </w:rPr>
                  </w:pPr>
                  <w:r>
                    <w:rPr>
                      <w:b/>
                      <w:bCs/>
                      <w:sz w:val="22"/>
                      <w:szCs w:val="22"/>
                    </w:rPr>
                    <w:t>If No, Amount to Decline</w:t>
                  </w:r>
                </w:p>
              </w:tc>
              <w:tc>
                <w:tcPr>
                  <w:tcW w:w="2898" w:type="dxa"/>
                  <w:shd w:val="clear" w:color="auto" w:fill="auto"/>
                </w:tcPr>
                <w:p w:rsidRPr="00D06B8E" w:rsidR="00812D4F" w:rsidP="004162E9" w:rsidRDefault="00812D4F" w14:paraId="49546AC4" w14:textId="77777777">
                  <w:pPr>
                    <w:spacing w:before="60" w:after="60"/>
                    <w:rPr>
                      <w:b/>
                      <w:bCs/>
                      <w:sz w:val="22"/>
                      <w:szCs w:val="22"/>
                    </w:rPr>
                  </w:pPr>
                  <w:r>
                    <w:rPr>
                      <w:b/>
                      <w:bCs/>
                      <w:sz w:val="22"/>
                      <w:szCs w:val="22"/>
                    </w:rPr>
                    <w:t>PR/Award Number</w:t>
                  </w:r>
                </w:p>
              </w:tc>
            </w:tr>
            <w:tr w:rsidRPr="00447DDB" w:rsidR="00812D4F" w:rsidTr="00844BFA" w14:paraId="568F1B2B" w14:textId="77777777">
              <w:trPr>
                <w:trHeight w:val="576"/>
              </w:trPr>
              <w:tc>
                <w:tcPr>
                  <w:tcW w:w="3250" w:type="dxa"/>
                </w:tcPr>
                <w:p w:rsidRPr="00447DDB" w:rsidR="00812D4F" w:rsidP="004162E9" w:rsidRDefault="00812D4F" w14:paraId="3BC00B83" w14:textId="77777777">
                  <w:pPr>
                    <w:spacing w:before="60" w:after="60"/>
                    <w:rPr>
                      <w:sz w:val="22"/>
                      <w:szCs w:val="22"/>
                    </w:rPr>
                  </w:pPr>
                  <w:r w:rsidRPr="00447DDB">
                    <w:rPr>
                      <w:b/>
                      <w:sz w:val="22"/>
                      <w:szCs w:val="22"/>
                    </w:rPr>
                    <w:t>(a)(1) Student Aid Portion (84.425E)</w:t>
                  </w:r>
                </w:p>
              </w:tc>
              <w:tc>
                <w:tcPr>
                  <w:tcW w:w="1393" w:type="dxa"/>
                </w:tcPr>
                <w:p w:rsidRPr="00447DDB" w:rsidR="00812D4F" w:rsidP="004162E9" w:rsidRDefault="00812D4F" w14:paraId="082899E1" w14:textId="77777777">
                  <w:pPr>
                    <w:spacing w:before="60" w:after="60"/>
                    <w:rPr>
                      <w:sz w:val="22"/>
                      <w:szCs w:val="22"/>
                    </w:rPr>
                  </w:pPr>
                </w:p>
              </w:tc>
              <w:tc>
                <w:tcPr>
                  <w:tcW w:w="1570" w:type="dxa"/>
                </w:tcPr>
                <w:p w:rsidRPr="00447DDB" w:rsidR="00812D4F" w:rsidP="004162E9" w:rsidRDefault="00812D4F" w14:paraId="5186648D" w14:textId="65F5220F">
                  <w:pPr>
                    <w:spacing w:before="60" w:after="60"/>
                    <w:rPr>
                      <w:sz w:val="22"/>
                      <w:szCs w:val="22"/>
                    </w:rPr>
                  </w:pPr>
                </w:p>
              </w:tc>
              <w:tc>
                <w:tcPr>
                  <w:tcW w:w="2898" w:type="dxa"/>
                </w:tcPr>
                <w:p w:rsidRPr="00447DDB" w:rsidR="00812D4F" w:rsidP="004162E9" w:rsidRDefault="00812D4F" w14:paraId="2BCC4566" w14:textId="77777777">
                  <w:pPr>
                    <w:spacing w:before="60" w:after="60"/>
                    <w:rPr>
                      <w:sz w:val="22"/>
                      <w:szCs w:val="22"/>
                    </w:rPr>
                  </w:pPr>
                </w:p>
              </w:tc>
            </w:tr>
            <w:tr w:rsidRPr="00447DDB" w:rsidR="00812D4F" w:rsidTr="00844BFA" w14:paraId="44E92FE3" w14:textId="77777777">
              <w:trPr>
                <w:trHeight w:val="576"/>
              </w:trPr>
              <w:tc>
                <w:tcPr>
                  <w:tcW w:w="3250" w:type="dxa"/>
                </w:tcPr>
                <w:p w:rsidRPr="00447DDB" w:rsidR="00812D4F" w:rsidP="004162E9" w:rsidRDefault="00812D4F" w14:paraId="4B12148A" w14:textId="77777777">
                  <w:pPr>
                    <w:spacing w:before="60" w:after="60"/>
                    <w:rPr>
                      <w:sz w:val="22"/>
                      <w:szCs w:val="22"/>
                    </w:rPr>
                  </w:pPr>
                  <w:r w:rsidRPr="00447DDB">
                    <w:rPr>
                      <w:b/>
                      <w:sz w:val="22"/>
                      <w:szCs w:val="22"/>
                    </w:rPr>
                    <w:t>(a)(1) Institutional Portion (84.425F)</w:t>
                  </w:r>
                </w:p>
              </w:tc>
              <w:tc>
                <w:tcPr>
                  <w:tcW w:w="1393" w:type="dxa"/>
                </w:tcPr>
                <w:p w:rsidRPr="00447DDB" w:rsidR="00812D4F" w:rsidP="004162E9" w:rsidRDefault="00812D4F" w14:paraId="6891B9AA" w14:textId="77777777">
                  <w:pPr>
                    <w:spacing w:before="60" w:after="60"/>
                    <w:rPr>
                      <w:sz w:val="22"/>
                      <w:szCs w:val="22"/>
                    </w:rPr>
                  </w:pPr>
                </w:p>
              </w:tc>
              <w:tc>
                <w:tcPr>
                  <w:tcW w:w="1570" w:type="dxa"/>
                </w:tcPr>
                <w:p w:rsidRPr="00447DDB" w:rsidR="00812D4F" w:rsidP="004162E9" w:rsidRDefault="00812D4F" w14:paraId="0FAADCC2" w14:textId="18A40CF4">
                  <w:pPr>
                    <w:spacing w:before="60" w:after="60"/>
                    <w:rPr>
                      <w:sz w:val="22"/>
                      <w:szCs w:val="22"/>
                    </w:rPr>
                  </w:pPr>
                </w:p>
              </w:tc>
              <w:tc>
                <w:tcPr>
                  <w:tcW w:w="2898" w:type="dxa"/>
                </w:tcPr>
                <w:p w:rsidRPr="00447DDB" w:rsidR="00812D4F" w:rsidP="004162E9" w:rsidRDefault="00812D4F" w14:paraId="28E3C429" w14:textId="77777777">
                  <w:pPr>
                    <w:spacing w:before="60" w:after="60"/>
                    <w:rPr>
                      <w:sz w:val="22"/>
                      <w:szCs w:val="22"/>
                    </w:rPr>
                  </w:pPr>
                </w:p>
              </w:tc>
            </w:tr>
            <w:tr w:rsidRPr="00447DDB" w:rsidR="00812D4F" w:rsidTr="00844BFA" w14:paraId="0FC0662A" w14:textId="77777777">
              <w:trPr>
                <w:trHeight w:val="576"/>
              </w:trPr>
              <w:tc>
                <w:tcPr>
                  <w:tcW w:w="3250" w:type="dxa"/>
                </w:tcPr>
                <w:p w:rsidRPr="00447DDB" w:rsidR="00812D4F" w:rsidP="004162E9" w:rsidRDefault="00812D4F" w14:paraId="40DEECE2" w14:textId="77777777">
                  <w:pPr>
                    <w:spacing w:before="60" w:after="60"/>
                    <w:rPr>
                      <w:sz w:val="22"/>
                      <w:szCs w:val="22"/>
                    </w:rPr>
                  </w:pPr>
                  <w:r w:rsidRPr="00447DDB">
                    <w:rPr>
                      <w:b/>
                      <w:sz w:val="22"/>
                      <w:szCs w:val="22"/>
                    </w:rPr>
                    <w:t>(a)(2) HBCUs (84.245J)</w:t>
                  </w:r>
                </w:p>
              </w:tc>
              <w:tc>
                <w:tcPr>
                  <w:tcW w:w="1393" w:type="dxa"/>
                </w:tcPr>
                <w:p w:rsidRPr="00447DDB" w:rsidR="00812D4F" w:rsidP="004162E9" w:rsidRDefault="00812D4F" w14:paraId="638E7725" w14:textId="77777777">
                  <w:pPr>
                    <w:spacing w:before="60" w:after="60"/>
                    <w:rPr>
                      <w:sz w:val="22"/>
                      <w:szCs w:val="22"/>
                    </w:rPr>
                  </w:pPr>
                </w:p>
              </w:tc>
              <w:tc>
                <w:tcPr>
                  <w:tcW w:w="1570" w:type="dxa"/>
                </w:tcPr>
                <w:p w:rsidRPr="00447DDB" w:rsidR="00812D4F" w:rsidP="004162E9" w:rsidRDefault="00812D4F" w14:paraId="433276A3" w14:textId="398CA479">
                  <w:pPr>
                    <w:spacing w:before="60" w:after="60"/>
                    <w:rPr>
                      <w:sz w:val="22"/>
                      <w:szCs w:val="22"/>
                    </w:rPr>
                  </w:pPr>
                </w:p>
              </w:tc>
              <w:tc>
                <w:tcPr>
                  <w:tcW w:w="2898" w:type="dxa"/>
                </w:tcPr>
                <w:p w:rsidRPr="00447DDB" w:rsidR="00812D4F" w:rsidP="004162E9" w:rsidRDefault="00812D4F" w14:paraId="01FE3192" w14:textId="77777777">
                  <w:pPr>
                    <w:spacing w:before="60" w:after="60"/>
                    <w:rPr>
                      <w:sz w:val="22"/>
                      <w:szCs w:val="22"/>
                    </w:rPr>
                  </w:pPr>
                </w:p>
              </w:tc>
            </w:tr>
            <w:tr w:rsidRPr="00447DDB" w:rsidR="00812D4F" w:rsidTr="00844BFA" w14:paraId="0F852CC7" w14:textId="77777777">
              <w:trPr>
                <w:trHeight w:val="576"/>
              </w:trPr>
              <w:tc>
                <w:tcPr>
                  <w:tcW w:w="3250" w:type="dxa"/>
                </w:tcPr>
                <w:p w:rsidRPr="00447DDB" w:rsidR="00812D4F" w:rsidP="004162E9" w:rsidRDefault="00812D4F" w14:paraId="631C0E9B" w14:textId="77777777">
                  <w:pPr>
                    <w:spacing w:before="60" w:after="60"/>
                    <w:rPr>
                      <w:sz w:val="22"/>
                      <w:szCs w:val="22"/>
                    </w:rPr>
                  </w:pPr>
                  <w:r w:rsidRPr="00447DDB">
                    <w:rPr>
                      <w:b/>
                      <w:sz w:val="22"/>
                      <w:szCs w:val="22"/>
                    </w:rPr>
                    <w:t>(a)(2) TCCUs (84.425K)</w:t>
                  </w:r>
                </w:p>
              </w:tc>
              <w:tc>
                <w:tcPr>
                  <w:tcW w:w="1393" w:type="dxa"/>
                </w:tcPr>
                <w:p w:rsidRPr="00447DDB" w:rsidR="00812D4F" w:rsidP="004162E9" w:rsidRDefault="00812D4F" w14:paraId="4DA2FA04" w14:textId="77777777">
                  <w:pPr>
                    <w:spacing w:before="60" w:after="60"/>
                    <w:rPr>
                      <w:sz w:val="22"/>
                      <w:szCs w:val="22"/>
                    </w:rPr>
                  </w:pPr>
                </w:p>
              </w:tc>
              <w:tc>
                <w:tcPr>
                  <w:tcW w:w="1570" w:type="dxa"/>
                </w:tcPr>
                <w:p w:rsidRPr="00447DDB" w:rsidR="00812D4F" w:rsidP="004162E9" w:rsidRDefault="00812D4F" w14:paraId="46694DBD" w14:textId="6B7DA154">
                  <w:pPr>
                    <w:spacing w:before="60" w:after="60"/>
                    <w:rPr>
                      <w:sz w:val="22"/>
                      <w:szCs w:val="22"/>
                    </w:rPr>
                  </w:pPr>
                </w:p>
              </w:tc>
              <w:tc>
                <w:tcPr>
                  <w:tcW w:w="2898" w:type="dxa"/>
                </w:tcPr>
                <w:p w:rsidRPr="00447DDB" w:rsidR="00812D4F" w:rsidP="004162E9" w:rsidRDefault="00812D4F" w14:paraId="50D8280C" w14:textId="77777777">
                  <w:pPr>
                    <w:spacing w:before="60" w:after="60"/>
                    <w:rPr>
                      <w:sz w:val="22"/>
                      <w:szCs w:val="22"/>
                    </w:rPr>
                  </w:pPr>
                </w:p>
              </w:tc>
            </w:tr>
            <w:tr w:rsidRPr="00447DDB" w:rsidR="00812D4F" w:rsidTr="00844BFA" w14:paraId="0B95A655" w14:textId="77777777">
              <w:trPr>
                <w:trHeight w:val="576"/>
              </w:trPr>
              <w:tc>
                <w:tcPr>
                  <w:tcW w:w="3250" w:type="dxa"/>
                </w:tcPr>
                <w:p w:rsidRPr="00447DDB" w:rsidR="00812D4F" w:rsidP="004162E9" w:rsidRDefault="00812D4F" w14:paraId="03138EA9" w14:textId="77777777">
                  <w:pPr>
                    <w:spacing w:before="60" w:after="60"/>
                    <w:rPr>
                      <w:b/>
                      <w:sz w:val="22"/>
                      <w:szCs w:val="22"/>
                    </w:rPr>
                  </w:pPr>
                  <w:r w:rsidRPr="00447DDB">
                    <w:rPr>
                      <w:b/>
                      <w:sz w:val="22"/>
                      <w:szCs w:val="22"/>
                    </w:rPr>
                    <w:t>(a)(2) MSIs (84.425L)</w:t>
                  </w:r>
                </w:p>
              </w:tc>
              <w:tc>
                <w:tcPr>
                  <w:tcW w:w="1393" w:type="dxa"/>
                </w:tcPr>
                <w:p w:rsidRPr="00447DDB" w:rsidR="00812D4F" w:rsidP="004162E9" w:rsidRDefault="00812D4F" w14:paraId="3E5DFFD8" w14:textId="77777777">
                  <w:pPr>
                    <w:spacing w:before="60" w:after="60"/>
                    <w:rPr>
                      <w:sz w:val="22"/>
                      <w:szCs w:val="22"/>
                    </w:rPr>
                  </w:pPr>
                </w:p>
              </w:tc>
              <w:tc>
                <w:tcPr>
                  <w:tcW w:w="1570" w:type="dxa"/>
                </w:tcPr>
                <w:p w:rsidRPr="00447DDB" w:rsidR="00812D4F" w:rsidP="004162E9" w:rsidRDefault="00812D4F" w14:paraId="20549DFF" w14:textId="005E57E1">
                  <w:pPr>
                    <w:spacing w:before="60" w:after="60"/>
                    <w:rPr>
                      <w:sz w:val="22"/>
                      <w:szCs w:val="22"/>
                    </w:rPr>
                  </w:pPr>
                </w:p>
              </w:tc>
              <w:tc>
                <w:tcPr>
                  <w:tcW w:w="2898" w:type="dxa"/>
                </w:tcPr>
                <w:p w:rsidRPr="00447DDB" w:rsidR="00812D4F" w:rsidP="004162E9" w:rsidRDefault="00812D4F" w14:paraId="693E06BE" w14:textId="77777777">
                  <w:pPr>
                    <w:spacing w:before="60" w:after="60"/>
                    <w:rPr>
                      <w:sz w:val="22"/>
                      <w:szCs w:val="22"/>
                    </w:rPr>
                  </w:pPr>
                </w:p>
              </w:tc>
            </w:tr>
            <w:tr w:rsidRPr="00447DDB" w:rsidR="00812D4F" w:rsidTr="00844BFA" w14:paraId="7080129E" w14:textId="77777777">
              <w:trPr>
                <w:trHeight w:val="576"/>
              </w:trPr>
              <w:tc>
                <w:tcPr>
                  <w:tcW w:w="3250" w:type="dxa"/>
                </w:tcPr>
                <w:p w:rsidRPr="00447DDB" w:rsidR="00812D4F" w:rsidP="004162E9" w:rsidRDefault="00812D4F" w14:paraId="071AAF4C" w14:textId="77777777">
                  <w:pPr>
                    <w:spacing w:before="60" w:after="60"/>
                    <w:rPr>
                      <w:b/>
                      <w:sz w:val="22"/>
                      <w:szCs w:val="22"/>
                    </w:rPr>
                  </w:pPr>
                  <w:r w:rsidRPr="00447DDB">
                    <w:rPr>
                      <w:b/>
                      <w:sz w:val="22"/>
                      <w:szCs w:val="22"/>
                    </w:rPr>
                    <w:t>(a)(2) SIP (84.425M)</w:t>
                  </w:r>
                </w:p>
              </w:tc>
              <w:tc>
                <w:tcPr>
                  <w:tcW w:w="1393" w:type="dxa"/>
                </w:tcPr>
                <w:p w:rsidRPr="00447DDB" w:rsidR="00812D4F" w:rsidP="004162E9" w:rsidRDefault="00812D4F" w14:paraId="50E5EEBD" w14:textId="77777777">
                  <w:pPr>
                    <w:spacing w:before="60" w:after="60"/>
                    <w:rPr>
                      <w:sz w:val="22"/>
                      <w:szCs w:val="22"/>
                    </w:rPr>
                  </w:pPr>
                </w:p>
              </w:tc>
              <w:tc>
                <w:tcPr>
                  <w:tcW w:w="1570" w:type="dxa"/>
                </w:tcPr>
                <w:p w:rsidRPr="00447DDB" w:rsidR="00812D4F" w:rsidP="004162E9" w:rsidRDefault="00812D4F" w14:paraId="25C3B4BA" w14:textId="372CE8A6">
                  <w:pPr>
                    <w:spacing w:before="60" w:after="60"/>
                    <w:rPr>
                      <w:sz w:val="22"/>
                      <w:szCs w:val="22"/>
                    </w:rPr>
                  </w:pPr>
                </w:p>
              </w:tc>
              <w:tc>
                <w:tcPr>
                  <w:tcW w:w="2898" w:type="dxa"/>
                  <w:tcBorders>
                    <w:bottom w:val="single" w:color="auto" w:sz="4" w:space="0"/>
                  </w:tcBorders>
                </w:tcPr>
                <w:p w:rsidRPr="00447DDB" w:rsidR="00812D4F" w:rsidP="004162E9" w:rsidRDefault="00812D4F" w14:paraId="5FF90D4C" w14:textId="77777777">
                  <w:pPr>
                    <w:spacing w:before="60" w:after="60"/>
                    <w:rPr>
                      <w:sz w:val="22"/>
                      <w:szCs w:val="22"/>
                    </w:rPr>
                  </w:pPr>
                </w:p>
              </w:tc>
            </w:tr>
            <w:tr w:rsidRPr="00447DDB" w:rsidR="00812D4F" w:rsidTr="00844BFA" w14:paraId="487211F2" w14:textId="77777777">
              <w:trPr>
                <w:trHeight w:val="576"/>
              </w:trPr>
              <w:tc>
                <w:tcPr>
                  <w:tcW w:w="3250" w:type="dxa"/>
                </w:tcPr>
                <w:p w:rsidRPr="00447DDB" w:rsidR="00812D4F" w:rsidP="004162E9" w:rsidRDefault="00812D4F" w14:paraId="7D0AE096" w14:textId="77777777">
                  <w:pPr>
                    <w:spacing w:before="60" w:after="60"/>
                    <w:rPr>
                      <w:b/>
                      <w:sz w:val="22"/>
                      <w:szCs w:val="22"/>
                    </w:rPr>
                  </w:pPr>
                  <w:r w:rsidRPr="00447DDB">
                    <w:rPr>
                      <w:b/>
                      <w:sz w:val="22"/>
                      <w:szCs w:val="22"/>
                    </w:rPr>
                    <w:t>(a)(4) Proprietary Institution Grant Funds for Students (84.425Q)</w:t>
                  </w:r>
                </w:p>
              </w:tc>
              <w:tc>
                <w:tcPr>
                  <w:tcW w:w="1393" w:type="dxa"/>
                </w:tcPr>
                <w:p w:rsidRPr="00447DDB" w:rsidR="00812D4F" w:rsidP="004162E9" w:rsidRDefault="00812D4F" w14:paraId="6B5F6B3E" w14:textId="77777777">
                  <w:pPr>
                    <w:spacing w:before="60" w:after="60"/>
                    <w:rPr>
                      <w:sz w:val="22"/>
                      <w:szCs w:val="22"/>
                    </w:rPr>
                  </w:pPr>
                </w:p>
              </w:tc>
              <w:tc>
                <w:tcPr>
                  <w:tcW w:w="1570" w:type="dxa"/>
                </w:tcPr>
                <w:p w:rsidRPr="00447DDB" w:rsidR="00812D4F" w:rsidP="004162E9" w:rsidRDefault="00812D4F" w14:paraId="2556C27F" w14:textId="2004989C">
                  <w:pPr>
                    <w:spacing w:before="60" w:after="60"/>
                    <w:rPr>
                      <w:sz w:val="22"/>
                      <w:szCs w:val="22"/>
                    </w:rPr>
                  </w:pPr>
                </w:p>
              </w:tc>
              <w:tc>
                <w:tcPr>
                  <w:tcW w:w="2898" w:type="dxa"/>
                  <w:tcBorders>
                    <w:bottom w:val="single" w:color="auto" w:sz="4" w:space="0"/>
                  </w:tcBorders>
                </w:tcPr>
                <w:p w:rsidRPr="00447DDB" w:rsidR="00812D4F" w:rsidP="004162E9" w:rsidRDefault="00812D4F" w14:paraId="0C703A1D" w14:textId="77777777">
                  <w:pPr>
                    <w:spacing w:before="60" w:after="60"/>
                    <w:rPr>
                      <w:sz w:val="22"/>
                      <w:szCs w:val="22"/>
                    </w:rPr>
                  </w:pPr>
                </w:p>
              </w:tc>
            </w:tr>
            <w:tr w:rsidRPr="00447DDB" w:rsidR="00812D4F" w:rsidTr="00844BFA" w14:paraId="0E4A91BE" w14:textId="77777777">
              <w:trPr>
                <w:trHeight w:val="576"/>
              </w:trPr>
              <w:tc>
                <w:tcPr>
                  <w:tcW w:w="3250" w:type="dxa"/>
                </w:tcPr>
                <w:p w:rsidRPr="00447DDB" w:rsidR="00812D4F" w:rsidP="004162E9" w:rsidRDefault="00812D4F" w14:paraId="5B275F95" w14:textId="77777777">
                  <w:pPr>
                    <w:spacing w:before="60" w:after="60"/>
                    <w:rPr>
                      <w:b/>
                      <w:sz w:val="22"/>
                      <w:szCs w:val="22"/>
                    </w:rPr>
                  </w:pPr>
                  <w:r w:rsidRPr="7B9D2BCB">
                    <w:rPr>
                      <w:b/>
                      <w:bCs/>
                      <w:sz w:val="22"/>
                      <w:szCs w:val="22"/>
                    </w:rPr>
                    <w:lastRenderedPageBreak/>
                    <w:t>T</w:t>
                  </w:r>
                  <w:r>
                    <w:rPr>
                      <w:b/>
                      <w:bCs/>
                      <w:sz w:val="22"/>
                      <w:szCs w:val="22"/>
                    </w:rPr>
                    <w:t>otal</w:t>
                  </w:r>
                  <w:r w:rsidRPr="7B9D2BCB">
                    <w:rPr>
                      <w:b/>
                      <w:bCs/>
                      <w:sz w:val="22"/>
                      <w:szCs w:val="22"/>
                    </w:rPr>
                    <w:t xml:space="preserve"> amount of funds</w:t>
                  </w:r>
                  <w:r>
                    <w:rPr>
                      <w:b/>
                      <w:bCs/>
                      <w:sz w:val="22"/>
                      <w:szCs w:val="22"/>
                    </w:rPr>
                    <w:t xml:space="preserve"> being declined </w:t>
                  </w:r>
                </w:p>
              </w:tc>
              <w:tc>
                <w:tcPr>
                  <w:tcW w:w="1393" w:type="dxa"/>
                </w:tcPr>
                <w:p w:rsidRPr="00447DDB" w:rsidR="00812D4F" w:rsidP="004162E9" w:rsidRDefault="00812D4F" w14:paraId="515F0D69" w14:textId="77777777">
                  <w:pPr>
                    <w:spacing w:before="60" w:after="60"/>
                    <w:rPr>
                      <w:sz w:val="22"/>
                      <w:szCs w:val="22"/>
                    </w:rPr>
                  </w:pPr>
                </w:p>
              </w:tc>
              <w:tc>
                <w:tcPr>
                  <w:tcW w:w="1570" w:type="dxa"/>
                </w:tcPr>
                <w:p w:rsidRPr="00447DDB" w:rsidR="00812D4F" w:rsidP="004162E9" w:rsidRDefault="00812D4F" w14:paraId="108ABBD6" w14:textId="46A209CE">
                  <w:pPr>
                    <w:spacing w:before="60" w:after="60"/>
                    <w:rPr>
                      <w:sz w:val="22"/>
                      <w:szCs w:val="22"/>
                    </w:rPr>
                  </w:pPr>
                </w:p>
              </w:tc>
              <w:tc>
                <w:tcPr>
                  <w:tcW w:w="2898" w:type="dxa"/>
                  <w:tcBorders>
                    <w:bottom w:val="single" w:color="auto" w:sz="4" w:space="0"/>
                  </w:tcBorders>
                </w:tcPr>
                <w:p w:rsidRPr="00447DDB" w:rsidR="00812D4F" w:rsidP="004162E9" w:rsidRDefault="00812D4F" w14:paraId="3554B904" w14:textId="77777777">
                  <w:pPr>
                    <w:spacing w:before="60" w:after="60"/>
                    <w:rPr>
                      <w:sz w:val="22"/>
                      <w:szCs w:val="22"/>
                    </w:rPr>
                  </w:pPr>
                </w:p>
              </w:tc>
            </w:tr>
          </w:tbl>
          <w:p w:rsidRPr="008071AC" w:rsidR="008B06EB" w:rsidP="00E22B0E" w:rsidRDefault="008B06EB" w14:paraId="485F10A0" w14:textId="1DCCAAFD">
            <w:pPr>
              <w:spacing w:before="120" w:after="120"/>
              <w:rPr>
                <w:b/>
                <w:bCs/>
              </w:rPr>
            </w:pPr>
          </w:p>
        </w:tc>
      </w:tr>
    </w:tbl>
    <w:p w:rsidRPr="008071AC" w:rsidR="008A0FD2" w:rsidP="008A0FD2" w:rsidRDefault="008A0FD2" w14:paraId="68C81809"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8A0FD2" w:rsidTr="7B9D2BCB" w14:paraId="76EE5B69" w14:textId="77777777">
        <w:tc>
          <w:tcPr>
            <w:tcW w:w="9350" w:type="dxa"/>
          </w:tcPr>
          <w:p w:rsidRPr="00A922F9" w:rsidR="00A922F9" w:rsidP="00E22B0E" w:rsidRDefault="00A922F9" w14:paraId="2906F0F2" w14:textId="09BF78BF">
            <w:pPr>
              <w:spacing w:before="120" w:after="120"/>
            </w:pPr>
            <w:r>
              <w:rPr>
                <w:b/>
                <w:bCs/>
              </w:rPr>
              <w:t xml:space="preserve">Section 2: </w:t>
            </w:r>
            <w:r w:rsidR="004C0137">
              <w:rPr>
                <w:b/>
                <w:bCs/>
              </w:rPr>
              <w:t xml:space="preserve">Institution </w:t>
            </w:r>
            <w:r>
              <w:rPr>
                <w:b/>
                <w:bCs/>
              </w:rPr>
              <w:t>Authorized Representative Certification</w:t>
            </w:r>
          </w:p>
          <w:p w:rsidR="008A0FD2" w:rsidP="00772806" w:rsidRDefault="4BE54DFA" w14:paraId="407577FE" w14:textId="50D250B1">
            <w:r>
              <w:t xml:space="preserve">I, the undersigned authorized representative </w:t>
            </w:r>
            <w:r w:rsidR="5A8D3996">
              <w:t xml:space="preserve">of </w:t>
            </w:r>
            <w:r>
              <w:t>the institution indicated below</w:t>
            </w:r>
            <w:r w:rsidR="70938C12">
              <w:t>,</w:t>
            </w:r>
            <w:r>
              <w:t xml:space="preserve"> request the </w:t>
            </w:r>
            <w:r w:rsidR="70938C12">
              <w:t xml:space="preserve">United States </w:t>
            </w:r>
            <w:r>
              <w:t xml:space="preserve">Department of Education </w:t>
            </w:r>
            <w:r w:rsidR="70938C12">
              <w:t xml:space="preserve">to </w:t>
            </w:r>
            <w:r>
              <w:t xml:space="preserve">deobligate </w:t>
            </w:r>
            <w:r w:rsidR="005527A7">
              <w:t xml:space="preserve">ARP </w:t>
            </w:r>
            <w:r>
              <w:t xml:space="preserve">HEERF grant funds in the manner and amount indicated in Section 1 of this form. I acknowledge that </w:t>
            </w:r>
            <w:r w:rsidR="6999EFC6">
              <w:t xml:space="preserve">agreeing to </w:t>
            </w:r>
            <w:r w:rsidR="749D952E">
              <w:t>re</w:t>
            </w:r>
            <w:r w:rsidR="3CA367B9">
              <w:t>allocate</w:t>
            </w:r>
            <w:r w:rsidR="00C113EC">
              <w:t xml:space="preserve"> </w:t>
            </w:r>
            <w:r>
              <w:t xml:space="preserve">any amount of </w:t>
            </w:r>
            <w:r w:rsidR="005527A7">
              <w:t xml:space="preserve">ARP </w:t>
            </w:r>
            <w:r>
              <w:t xml:space="preserve">HEERF grant funds </w:t>
            </w:r>
            <w:r w:rsidR="4D90380F">
              <w:t xml:space="preserve">makes my institution ineligible for </w:t>
            </w:r>
            <w:r w:rsidR="1D1CEA1E">
              <w:t>the</w:t>
            </w:r>
            <w:r w:rsidR="4D90380F">
              <w:t xml:space="preserve"> </w:t>
            </w:r>
            <w:r w:rsidR="1D1CEA1E">
              <w:t xml:space="preserve">future </w:t>
            </w:r>
            <w:r w:rsidR="4D90380F">
              <w:t xml:space="preserve">redistribution of </w:t>
            </w:r>
            <w:r w:rsidR="005527A7">
              <w:t xml:space="preserve">ARP </w:t>
            </w:r>
            <w:r w:rsidR="4D90380F">
              <w:t>HEERF grant funds</w:t>
            </w:r>
            <w:r w:rsidR="6A2C2C4D">
              <w:t xml:space="preserve"> </w:t>
            </w:r>
            <w:r w:rsidR="5AC5DE8B">
              <w:t>to other institutions with greater needs due to the coronavirus.</w:t>
            </w:r>
          </w:p>
          <w:p w:rsidR="00E66C91" w:rsidP="00772806" w:rsidRDefault="00E66C91" w14:paraId="5DEF40A6" w14:textId="02206109"/>
          <w:p w:rsidRPr="008F5AD0" w:rsidR="008A0FD2" w:rsidP="00E22B0E" w:rsidRDefault="008A0FD2" w14:paraId="5F4F1092" w14:textId="26A26E7D">
            <w:pPr>
              <w:spacing w:before="120" w:after="120"/>
              <w:rPr>
                <w:b/>
                <w:bCs/>
              </w:rPr>
            </w:pPr>
            <w:r w:rsidRPr="008F5AD0">
              <w:rPr>
                <w:b/>
                <w:bCs/>
              </w:rPr>
              <w:t>Institution Name: _________________________________________</w:t>
            </w:r>
          </w:p>
          <w:p w:rsidR="008A0FD2" w:rsidP="00E22B0E" w:rsidRDefault="008A0FD2" w14:paraId="773BA22E" w14:textId="75892928">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8A0FD2" w:rsidP="00E22B0E" w:rsidRDefault="008A0FD2" w14:paraId="29FCD43A" w14:textId="4C15FCAC">
            <w:pPr>
              <w:spacing w:before="120" w:after="120"/>
              <w:rPr>
                <w:b/>
                <w:bCs/>
              </w:rPr>
            </w:pPr>
            <w:r>
              <w:rPr>
                <w:b/>
                <w:bCs/>
              </w:rPr>
              <w:t xml:space="preserve">Authorized Representative </w:t>
            </w:r>
            <w:r w:rsidR="00330AC3">
              <w:rPr>
                <w:b/>
                <w:bCs/>
              </w:rPr>
              <w:t>S</w:t>
            </w:r>
            <w:r>
              <w:rPr>
                <w:b/>
                <w:bCs/>
              </w:rPr>
              <w:t xml:space="preserve">ignature: </w:t>
            </w:r>
            <w:r w:rsidRPr="008F5AD0">
              <w:rPr>
                <w:b/>
                <w:bCs/>
              </w:rPr>
              <w:t>______________________________________</w:t>
            </w:r>
          </w:p>
          <w:p w:rsidRPr="008F5AD0" w:rsidR="008A0FD2" w:rsidP="00E22B0E" w:rsidRDefault="008A0FD2" w14:paraId="45C9A331" w14:textId="77777777">
            <w:pPr>
              <w:spacing w:before="120" w:after="120"/>
              <w:rPr>
                <w:b/>
                <w:bCs/>
              </w:rPr>
            </w:pPr>
            <w:r w:rsidRPr="008F5AD0">
              <w:rPr>
                <w:b/>
                <w:bCs/>
              </w:rPr>
              <w:t>Authorized Representative Title: _________________________________________</w:t>
            </w:r>
          </w:p>
          <w:p w:rsidRPr="008F5AD0" w:rsidR="008A0FD2" w:rsidP="00E22B0E" w:rsidRDefault="008A0FD2" w14:paraId="6386589A" w14:textId="77777777">
            <w:pPr>
              <w:spacing w:before="120" w:after="120"/>
              <w:rPr>
                <w:b/>
                <w:bCs/>
              </w:rPr>
            </w:pPr>
            <w:r w:rsidRPr="008F5AD0">
              <w:rPr>
                <w:b/>
                <w:bCs/>
              </w:rPr>
              <w:t>DUNS Number: _________________________________________</w:t>
            </w:r>
          </w:p>
          <w:p w:rsidRPr="008F5AD0" w:rsidR="008A0FD2" w:rsidP="00E22B0E" w:rsidRDefault="008A0FD2" w14:paraId="340208ED" w14:textId="77777777">
            <w:pPr>
              <w:spacing w:before="120" w:after="120"/>
              <w:rPr>
                <w:b/>
                <w:bCs/>
              </w:rPr>
            </w:pPr>
            <w:r w:rsidRPr="008F5AD0">
              <w:rPr>
                <w:b/>
                <w:bCs/>
              </w:rPr>
              <w:t>OPE ID: _________________________________________</w:t>
            </w:r>
          </w:p>
          <w:p w:rsidRPr="008071AC" w:rsidR="008A0FD2" w:rsidP="00E22B0E" w:rsidRDefault="008A0FD2" w14:paraId="4D1D4509" w14:textId="77777777">
            <w:pPr>
              <w:spacing w:before="120" w:after="120"/>
              <w:rPr>
                <w:b/>
                <w:bCs/>
              </w:rPr>
            </w:pPr>
            <w:r w:rsidRPr="008F5AD0">
              <w:rPr>
                <w:b/>
                <w:bCs/>
              </w:rPr>
              <w:t>Date: _________________________________________</w:t>
            </w:r>
          </w:p>
        </w:tc>
      </w:tr>
    </w:tbl>
    <w:p w:rsidRPr="008071AC" w:rsidR="008A0FD2" w:rsidP="008A0FD2" w:rsidRDefault="008A0FD2" w14:paraId="3135AFA0" w14:textId="77777777">
      <w:pPr>
        <w:rPr>
          <w:b/>
          <w:bCs/>
        </w:rPr>
      </w:pPr>
    </w:p>
    <w:p w:rsidRPr="008071AC" w:rsidR="008A0FD2" w:rsidP="008A0FD2" w:rsidRDefault="008A0FD2" w14:paraId="739F56ED" w14:textId="77777777">
      <w:pPr>
        <w:rPr>
          <w:b/>
          <w:bCs/>
        </w:rPr>
      </w:pPr>
      <w:r w:rsidRPr="008071AC">
        <w:rPr>
          <w:b/>
          <w:bCs/>
        </w:rPr>
        <w:t>Paperwork Burden Statement</w:t>
      </w:r>
    </w:p>
    <w:p w:rsidRPr="00124AFE" w:rsidR="008A0FD2" w:rsidP="00124AFE" w:rsidRDefault="008A0FD2" w14:paraId="52A70934" w14:textId="2A4307E6">
      <w:r w:rsidRPr="008071AC">
        <w:t>According to the Paperwork Reduction Act of 1995, no persons are required to respond to a collection of infor</w:t>
      </w:r>
      <w:r w:rsidRPr="008D536B">
        <w:t xml:space="preserve">mation unless such collection displays a valid OMB control number. The valid OMB control number for this information collection is </w:t>
      </w:r>
      <w:r w:rsidRPr="008D536B" w:rsidR="00E71E24">
        <w:t>1840-</w:t>
      </w:r>
      <w:r w:rsidR="00661846">
        <w:t>0856</w:t>
      </w:r>
      <w:r w:rsidRPr="008D536B">
        <w:t xml:space="preserve">.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w:t>
      </w:r>
      <w:r w:rsidR="006528FB">
        <w:t>voluntary</w:t>
      </w:r>
      <w:r w:rsidRPr="008D536B" w:rsidR="00146D48">
        <w:t xml:space="preserve"> (</w:t>
      </w:r>
      <w:r w:rsidR="00E95385">
        <w:t xml:space="preserve">ARP </w:t>
      </w:r>
      <w:r w:rsidRPr="008D536B" w:rsidR="00BA735E">
        <w:t>(Pub. L. 117-2))</w:t>
      </w:r>
      <w:r w:rsidRPr="008D536B">
        <w:t xml:space="preserve">. If you have any comments concerning the accuracy of the time estimate, suggestions for improving this individual collection, or if you have comments or concerns regarding the status of your individual form, </w:t>
      </w:r>
      <w:r w:rsidRPr="008D536B" w:rsidR="00ED6852">
        <w:t>application,</w:t>
      </w:r>
      <w:r w:rsidRPr="008D536B">
        <w:t xml:space="preserve"> or survey, please contact Karen Epps, 400 Maryland Avenue, SW. Washington, D.C. 20202 directly.</w:t>
      </w:r>
    </w:p>
    <w:sectPr w:rsidRPr="00124AFE" w:rsidR="008A0FD2" w:rsidSect="00772806">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029E" w14:textId="77777777" w:rsidR="0050572E" w:rsidRDefault="0050572E" w:rsidP="00124AFE">
      <w:r>
        <w:separator/>
      </w:r>
    </w:p>
  </w:endnote>
  <w:endnote w:type="continuationSeparator" w:id="0">
    <w:p w14:paraId="6F02B2D9" w14:textId="77777777" w:rsidR="0050572E" w:rsidRDefault="0050572E" w:rsidP="00124AFE">
      <w:r>
        <w:continuationSeparator/>
      </w:r>
    </w:p>
  </w:endnote>
  <w:endnote w:type="continuationNotice" w:id="1">
    <w:p w14:paraId="2C0C1593" w14:textId="77777777" w:rsidR="0050572E" w:rsidRDefault="00505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78433"/>
      <w:docPartObj>
        <w:docPartGallery w:val="Page Numbers (Bottom of Page)"/>
        <w:docPartUnique/>
      </w:docPartObj>
    </w:sdtPr>
    <w:sdtEndPr>
      <w:rPr>
        <w:noProof/>
      </w:rPr>
    </w:sdtEndPr>
    <w:sdtContent>
      <w:p w14:paraId="1E48B563" w14:textId="0E4A9343" w:rsidR="00E66C91" w:rsidRDefault="00E66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C925" w14:textId="77777777" w:rsidR="0050572E" w:rsidRDefault="0050572E" w:rsidP="00124AFE">
      <w:r>
        <w:separator/>
      </w:r>
    </w:p>
  </w:footnote>
  <w:footnote w:type="continuationSeparator" w:id="0">
    <w:p w14:paraId="6847C8D2" w14:textId="77777777" w:rsidR="0050572E" w:rsidRDefault="0050572E" w:rsidP="00124AFE">
      <w:r>
        <w:continuationSeparator/>
      </w:r>
    </w:p>
  </w:footnote>
  <w:footnote w:type="continuationNotice" w:id="1">
    <w:p w14:paraId="260AEDC6" w14:textId="77777777" w:rsidR="0050572E" w:rsidRDefault="00505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0B74" w14:textId="1031E4F6" w:rsidR="00C121BB" w:rsidRPr="00C121BB" w:rsidRDefault="00C121BB" w:rsidP="00124AFE">
    <w:pPr>
      <w:pStyle w:val="Header"/>
      <w:jc w:val="right"/>
    </w:pPr>
    <w:r w:rsidRPr="00C121BB">
      <w:t xml:space="preserve">OMB Control Number: </w:t>
    </w:r>
    <w:r w:rsidR="00AA6449">
      <w:t>1840-</w:t>
    </w:r>
    <w:r w:rsidR="00661846">
      <w:t>0856</w:t>
    </w:r>
  </w:p>
  <w:p w14:paraId="35023ABB" w14:textId="3E9D650A" w:rsidR="00C121BB" w:rsidRDefault="00C121BB" w:rsidP="00661846">
    <w:pPr>
      <w:pStyle w:val="Header"/>
      <w:jc w:val="right"/>
    </w:pPr>
    <w:r w:rsidRPr="00C121BB">
      <w:t xml:space="preserve">Expiration Date: </w:t>
    </w:r>
    <w:r w:rsidR="00661846">
      <w:t>11/30/2021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4C"/>
    <w:rsid w:val="0000415A"/>
    <w:rsid w:val="000107E5"/>
    <w:rsid w:val="00022A24"/>
    <w:rsid w:val="00025240"/>
    <w:rsid w:val="000447C6"/>
    <w:rsid w:val="000530BA"/>
    <w:rsid w:val="00054004"/>
    <w:rsid w:val="000576E7"/>
    <w:rsid w:val="000715D4"/>
    <w:rsid w:val="00073A81"/>
    <w:rsid w:val="00086200"/>
    <w:rsid w:val="000914D3"/>
    <w:rsid w:val="00095833"/>
    <w:rsid w:val="000A0A31"/>
    <w:rsid w:val="000A58F5"/>
    <w:rsid w:val="000A5AF0"/>
    <w:rsid w:val="000B272D"/>
    <w:rsid w:val="000B31AB"/>
    <w:rsid w:val="000F2C4B"/>
    <w:rsid w:val="000F3F1E"/>
    <w:rsid w:val="00124AFE"/>
    <w:rsid w:val="00144364"/>
    <w:rsid w:val="00144BC2"/>
    <w:rsid w:val="00146D48"/>
    <w:rsid w:val="00165835"/>
    <w:rsid w:val="00184F31"/>
    <w:rsid w:val="00185A25"/>
    <w:rsid w:val="00186EFC"/>
    <w:rsid w:val="001A17DF"/>
    <w:rsid w:val="001A6693"/>
    <w:rsid w:val="001C1836"/>
    <w:rsid w:val="001C1F17"/>
    <w:rsid w:val="001D508D"/>
    <w:rsid w:val="001D787F"/>
    <w:rsid w:val="001E3913"/>
    <w:rsid w:val="001E47EE"/>
    <w:rsid w:val="001E5C9E"/>
    <w:rsid w:val="001F2B03"/>
    <w:rsid w:val="00214C78"/>
    <w:rsid w:val="002255BD"/>
    <w:rsid w:val="00254E7A"/>
    <w:rsid w:val="00271815"/>
    <w:rsid w:val="00284B4C"/>
    <w:rsid w:val="00291379"/>
    <w:rsid w:val="00295D0F"/>
    <w:rsid w:val="002B110F"/>
    <w:rsid w:val="002B1B38"/>
    <w:rsid w:val="002B1DAD"/>
    <w:rsid w:val="002B3780"/>
    <w:rsid w:val="002C5C6A"/>
    <w:rsid w:val="002E4983"/>
    <w:rsid w:val="002F1C9A"/>
    <w:rsid w:val="00302C7D"/>
    <w:rsid w:val="00312A54"/>
    <w:rsid w:val="003214A9"/>
    <w:rsid w:val="00330AC3"/>
    <w:rsid w:val="00357E4C"/>
    <w:rsid w:val="0036307C"/>
    <w:rsid w:val="00363962"/>
    <w:rsid w:val="00365972"/>
    <w:rsid w:val="00373A99"/>
    <w:rsid w:val="00375955"/>
    <w:rsid w:val="003815A4"/>
    <w:rsid w:val="003854AA"/>
    <w:rsid w:val="003926CC"/>
    <w:rsid w:val="00393462"/>
    <w:rsid w:val="0039462B"/>
    <w:rsid w:val="00395FE0"/>
    <w:rsid w:val="003B01C0"/>
    <w:rsid w:val="003B0498"/>
    <w:rsid w:val="003B3A73"/>
    <w:rsid w:val="003B4686"/>
    <w:rsid w:val="003B6079"/>
    <w:rsid w:val="003B70EA"/>
    <w:rsid w:val="003D24E1"/>
    <w:rsid w:val="003D254F"/>
    <w:rsid w:val="003F22F0"/>
    <w:rsid w:val="00403DB5"/>
    <w:rsid w:val="004162E9"/>
    <w:rsid w:val="00421947"/>
    <w:rsid w:val="0042301C"/>
    <w:rsid w:val="00442520"/>
    <w:rsid w:val="00444354"/>
    <w:rsid w:val="00447DDB"/>
    <w:rsid w:val="00447F41"/>
    <w:rsid w:val="004504A1"/>
    <w:rsid w:val="00451852"/>
    <w:rsid w:val="00456A01"/>
    <w:rsid w:val="00461B92"/>
    <w:rsid w:val="00473608"/>
    <w:rsid w:val="004979B6"/>
    <w:rsid w:val="004A0948"/>
    <w:rsid w:val="004A5FA5"/>
    <w:rsid w:val="004A66CE"/>
    <w:rsid w:val="004C0137"/>
    <w:rsid w:val="004C4ACC"/>
    <w:rsid w:val="004C67B7"/>
    <w:rsid w:val="004C7BD1"/>
    <w:rsid w:val="004E59C8"/>
    <w:rsid w:val="004E6464"/>
    <w:rsid w:val="004F3AAF"/>
    <w:rsid w:val="004F4224"/>
    <w:rsid w:val="0050572E"/>
    <w:rsid w:val="00506CF6"/>
    <w:rsid w:val="00515947"/>
    <w:rsid w:val="0052657F"/>
    <w:rsid w:val="00535755"/>
    <w:rsid w:val="005527A7"/>
    <w:rsid w:val="0058065F"/>
    <w:rsid w:val="005A11B5"/>
    <w:rsid w:val="005A61DA"/>
    <w:rsid w:val="005B1152"/>
    <w:rsid w:val="005B487D"/>
    <w:rsid w:val="005B573B"/>
    <w:rsid w:val="005C3127"/>
    <w:rsid w:val="005D1873"/>
    <w:rsid w:val="005D608D"/>
    <w:rsid w:val="00603FE8"/>
    <w:rsid w:val="00616B21"/>
    <w:rsid w:val="0062315E"/>
    <w:rsid w:val="006273BD"/>
    <w:rsid w:val="006354FF"/>
    <w:rsid w:val="006416B0"/>
    <w:rsid w:val="00642A32"/>
    <w:rsid w:val="00645EBD"/>
    <w:rsid w:val="006528FB"/>
    <w:rsid w:val="00656AA3"/>
    <w:rsid w:val="00660872"/>
    <w:rsid w:val="00661846"/>
    <w:rsid w:val="00687376"/>
    <w:rsid w:val="006A2565"/>
    <w:rsid w:val="006B0DA9"/>
    <w:rsid w:val="006B1842"/>
    <w:rsid w:val="006C5685"/>
    <w:rsid w:val="006F1F26"/>
    <w:rsid w:val="006F487E"/>
    <w:rsid w:val="007043D4"/>
    <w:rsid w:val="00705C4E"/>
    <w:rsid w:val="0071109A"/>
    <w:rsid w:val="0071231D"/>
    <w:rsid w:val="007126AC"/>
    <w:rsid w:val="007202E0"/>
    <w:rsid w:val="00737374"/>
    <w:rsid w:val="00737DA7"/>
    <w:rsid w:val="007411DC"/>
    <w:rsid w:val="0074143B"/>
    <w:rsid w:val="0075051A"/>
    <w:rsid w:val="00753DD3"/>
    <w:rsid w:val="007560C4"/>
    <w:rsid w:val="00764EB9"/>
    <w:rsid w:val="00772806"/>
    <w:rsid w:val="00776F15"/>
    <w:rsid w:val="00781B48"/>
    <w:rsid w:val="007829AF"/>
    <w:rsid w:val="00782CCA"/>
    <w:rsid w:val="00795C82"/>
    <w:rsid w:val="007C7975"/>
    <w:rsid w:val="007D1437"/>
    <w:rsid w:val="007F3010"/>
    <w:rsid w:val="007F59AD"/>
    <w:rsid w:val="00812D4F"/>
    <w:rsid w:val="008228E5"/>
    <w:rsid w:val="00824BF2"/>
    <w:rsid w:val="008259C5"/>
    <w:rsid w:val="0083120B"/>
    <w:rsid w:val="0083405F"/>
    <w:rsid w:val="008362E1"/>
    <w:rsid w:val="0083771C"/>
    <w:rsid w:val="00844BFA"/>
    <w:rsid w:val="008528A5"/>
    <w:rsid w:val="008577A7"/>
    <w:rsid w:val="0087294D"/>
    <w:rsid w:val="00880F78"/>
    <w:rsid w:val="00883E05"/>
    <w:rsid w:val="008857D8"/>
    <w:rsid w:val="008A0FD2"/>
    <w:rsid w:val="008A444C"/>
    <w:rsid w:val="008B06EB"/>
    <w:rsid w:val="008B2687"/>
    <w:rsid w:val="008B4BF2"/>
    <w:rsid w:val="008D536B"/>
    <w:rsid w:val="008E22E6"/>
    <w:rsid w:val="008E78DC"/>
    <w:rsid w:val="009021B1"/>
    <w:rsid w:val="00902496"/>
    <w:rsid w:val="00914A55"/>
    <w:rsid w:val="00921C55"/>
    <w:rsid w:val="009418C0"/>
    <w:rsid w:val="00944FAD"/>
    <w:rsid w:val="009520B0"/>
    <w:rsid w:val="00976D3D"/>
    <w:rsid w:val="00982DCB"/>
    <w:rsid w:val="00995C37"/>
    <w:rsid w:val="009B430A"/>
    <w:rsid w:val="009B48EE"/>
    <w:rsid w:val="009C72B5"/>
    <w:rsid w:val="009D0C50"/>
    <w:rsid w:val="009E5718"/>
    <w:rsid w:val="009F6F7F"/>
    <w:rsid w:val="00A11496"/>
    <w:rsid w:val="00A43187"/>
    <w:rsid w:val="00A457A2"/>
    <w:rsid w:val="00A45EE5"/>
    <w:rsid w:val="00A50A30"/>
    <w:rsid w:val="00A52A45"/>
    <w:rsid w:val="00A80CA2"/>
    <w:rsid w:val="00A90C26"/>
    <w:rsid w:val="00A91585"/>
    <w:rsid w:val="00A91806"/>
    <w:rsid w:val="00A922F9"/>
    <w:rsid w:val="00A95563"/>
    <w:rsid w:val="00AA2F8E"/>
    <w:rsid w:val="00AA4483"/>
    <w:rsid w:val="00AA6449"/>
    <w:rsid w:val="00AA6933"/>
    <w:rsid w:val="00AB7425"/>
    <w:rsid w:val="00AC6A30"/>
    <w:rsid w:val="00AD0A71"/>
    <w:rsid w:val="00B20401"/>
    <w:rsid w:val="00B270E7"/>
    <w:rsid w:val="00B41E88"/>
    <w:rsid w:val="00B45478"/>
    <w:rsid w:val="00B47435"/>
    <w:rsid w:val="00B53A59"/>
    <w:rsid w:val="00B5418D"/>
    <w:rsid w:val="00B554E2"/>
    <w:rsid w:val="00B559C0"/>
    <w:rsid w:val="00B612CA"/>
    <w:rsid w:val="00B6605F"/>
    <w:rsid w:val="00B72959"/>
    <w:rsid w:val="00B80D14"/>
    <w:rsid w:val="00B82571"/>
    <w:rsid w:val="00B87002"/>
    <w:rsid w:val="00B967CF"/>
    <w:rsid w:val="00BA735E"/>
    <w:rsid w:val="00BB0CD0"/>
    <w:rsid w:val="00BB3EB7"/>
    <w:rsid w:val="00BC04CD"/>
    <w:rsid w:val="00BC4D71"/>
    <w:rsid w:val="00BC6AA2"/>
    <w:rsid w:val="00BC7957"/>
    <w:rsid w:val="00BD1FF1"/>
    <w:rsid w:val="00C02285"/>
    <w:rsid w:val="00C113EC"/>
    <w:rsid w:val="00C121BB"/>
    <w:rsid w:val="00C16FE7"/>
    <w:rsid w:val="00C23879"/>
    <w:rsid w:val="00C36E5A"/>
    <w:rsid w:val="00C64C60"/>
    <w:rsid w:val="00C65AD3"/>
    <w:rsid w:val="00C6739E"/>
    <w:rsid w:val="00C77A96"/>
    <w:rsid w:val="00C80246"/>
    <w:rsid w:val="00C81DDA"/>
    <w:rsid w:val="00C86141"/>
    <w:rsid w:val="00CA17B8"/>
    <w:rsid w:val="00CA497B"/>
    <w:rsid w:val="00CB163A"/>
    <w:rsid w:val="00CB1F24"/>
    <w:rsid w:val="00CB32EA"/>
    <w:rsid w:val="00CB4858"/>
    <w:rsid w:val="00CC4CD6"/>
    <w:rsid w:val="00CD2DC4"/>
    <w:rsid w:val="00CD377B"/>
    <w:rsid w:val="00CD3F2C"/>
    <w:rsid w:val="00CD61EC"/>
    <w:rsid w:val="00CE0BFC"/>
    <w:rsid w:val="00CE71DC"/>
    <w:rsid w:val="00CE75ED"/>
    <w:rsid w:val="00D06B8E"/>
    <w:rsid w:val="00D145E2"/>
    <w:rsid w:val="00D2783E"/>
    <w:rsid w:val="00D41A01"/>
    <w:rsid w:val="00D433B1"/>
    <w:rsid w:val="00D5561D"/>
    <w:rsid w:val="00D669D4"/>
    <w:rsid w:val="00D73B11"/>
    <w:rsid w:val="00D80981"/>
    <w:rsid w:val="00D83B21"/>
    <w:rsid w:val="00D942C3"/>
    <w:rsid w:val="00DB0A65"/>
    <w:rsid w:val="00DB0F76"/>
    <w:rsid w:val="00DB2C8E"/>
    <w:rsid w:val="00DC0286"/>
    <w:rsid w:val="00DE1C17"/>
    <w:rsid w:val="00DE3921"/>
    <w:rsid w:val="00DE526C"/>
    <w:rsid w:val="00DE65A8"/>
    <w:rsid w:val="00DF21E5"/>
    <w:rsid w:val="00DF6B9B"/>
    <w:rsid w:val="00E1565C"/>
    <w:rsid w:val="00E22B0E"/>
    <w:rsid w:val="00E40A69"/>
    <w:rsid w:val="00E5317F"/>
    <w:rsid w:val="00E66C91"/>
    <w:rsid w:val="00E71E24"/>
    <w:rsid w:val="00E925E0"/>
    <w:rsid w:val="00E95385"/>
    <w:rsid w:val="00E958A5"/>
    <w:rsid w:val="00EB1D1D"/>
    <w:rsid w:val="00EB2E19"/>
    <w:rsid w:val="00EB5163"/>
    <w:rsid w:val="00EB58FE"/>
    <w:rsid w:val="00EB6AC3"/>
    <w:rsid w:val="00EC2A1E"/>
    <w:rsid w:val="00EC4B37"/>
    <w:rsid w:val="00ED6852"/>
    <w:rsid w:val="00F04A5F"/>
    <w:rsid w:val="00F1338D"/>
    <w:rsid w:val="00F13FF3"/>
    <w:rsid w:val="00F205F3"/>
    <w:rsid w:val="00F22C64"/>
    <w:rsid w:val="00F2574B"/>
    <w:rsid w:val="00F45B43"/>
    <w:rsid w:val="00F73288"/>
    <w:rsid w:val="00F860F8"/>
    <w:rsid w:val="00FD115F"/>
    <w:rsid w:val="00FD5745"/>
    <w:rsid w:val="00FE0B83"/>
    <w:rsid w:val="00FE4CE8"/>
    <w:rsid w:val="00FF13E2"/>
    <w:rsid w:val="00FF3980"/>
    <w:rsid w:val="0111B44F"/>
    <w:rsid w:val="026B7595"/>
    <w:rsid w:val="02758E04"/>
    <w:rsid w:val="051DE75C"/>
    <w:rsid w:val="09C8446C"/>
    <w:rsid w:val="0A446AD7"/>
    <w:rsid w:val="0CE2CFD6"/>
    <w:rsid w:val="0F9C76D3"/>
    <w:rsid w:val="106526CE"/>
    <w:rsid w:val="12FD2BB0"/>
    <w:rsid w:val="18096998"/>
    <w:rsid w:val="183C4110"/>
    <w:rsid w:val="1852E5E4"/>
    <w:rsid w:val="1A3BB7FA"/>
    <w:rsid w:val="1BDAA237"/>
    <w:rsid w:val="1D1CEA1E"/>
    <w:rsid w:val="1ED7CD4A"/>
    <w:rsid w:val="1F8816BA"/>
    <w:rsid w:val="20903C38"/>
    <w:rsid w:val="22CA1C20"/>
    <w:rsid w:val="2512A653"/>
    <w:rsid w:val="25D6E6A4"/>
    <w:rsid w:val="2614DC54"/>
    <w:rsid w:val="2629A4EF"/>
    <w:rsid w:val="2A894918"/>
    <w:rsid w:val="2CF157AD"/>
    <w:rsid w:val="2D5A0FB2"/>
    <w:rsid w:val="2D6BF346"/>
    <w:rsid w:val="2E597520"/>
    <w:rsid w:val="30F5D9F1"/>
    <w:rsid w:val="31FEB11D"/>
    <w:rsid w:val="36928E77"/>
    <w:rsid w:val="3ACF266F"/>
    <w:rsid w:val="3CA367B9"/>
    <w:rsid w:val="3DFD4657"/>
    <w:rsid w:val="455DBC58"/>
    <w:rsid w:val="45F92584"/>
    <w:rsid w:val="46597504"/>
    <w:rsid w:val="46DB022C"/>
    <w:rsid w:val="47A4A0B8"/>
    <w:rsid w:val="47AE37BA"/>
    <w:rsid w:val="48BD612E"/>
    <w:rsid w:val="49EA6F9C"/>
    <w:rsid w:val="4A783851"/>
    <w:rsid w:val="4ACC1DE3"/>
    <w:rsid w:val="4BE54DFA"/>
    <w:rsid w:val="4D90380F"/>
    <w:rsid w:val="51583F56"/>
    <w:rsid w:val="5173FCB7"/>
    <w:rsid w:val="51C0115A"/>
    <w:rsid w:val="53080A13"/>
    <w:rsid w:val="5324F7AE"/>
    <w:rsid w:val="57E66045"/>
    <w:rsid w:val="584D444B"/>
    <w:rsid w:val="5A7A435D"/>
    <w:rsid w:val="5A8D3996"/>
    <w:rsid w:val="5AC5DE8B"/>
    <w:rsid w:val="6287E99A"/>
    <w:rsid w:val="6402A539"/>
    <w:rsid w:val="648A2F9E"/>
    <w:rsid w:val="64F36229"/>
    <w:rsid w:val="67A41F2D"/>
    <w:rsid w:val="691C2647"/>
    <w:rsid w:val="6999EFC6"/>
    <w:rsid w:val="6A2C2C4D"/>
    <w:rsid w:val="6C517F1D"/>
    <w:rsid w:val="6DEFA70D"/>
    <w:rsid w:val="6F0D5F3A"/>
    <w:rsid w:val="70938C12"/>
    <w:rsid w:val="70D4A5AA"/>
    <w:rsid w:val="724AFA4A"/>
    <w:rsid w:val="749D952E"/>
    <w:rsid w:val="75A3D42E"/>
    <w:rsid w:val="76E8AEF9"/>
    <w:rsid w:val="77441D67"/>
    <w:rsid w:val="7A59F119"/>
    <w:rsid w:val="7AFE1CAC"/>
    <w:rsid w:val="7B5810F2"/>
    <w:rsid w:val="7B9D2BCB"/>
    <w:rsid w:val="7E05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70D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1BB"/>
    <w:pPr>
      <w:tabs>
        <w:tab w:val="center" w:pos="4680"/>
        <w:tab w:val="right" w:pos="9360"/>
      </w:tabs>
    </w:pPr>
  </w:style>
  <w:style w:type="character" w:customStyle="1" w:styleId="HeaderChar">
    <w:name w:val="Header Char"/>
    <w:basedOn w:val="DefaultParagraphFont"/>
    <w:link w:val="Header"/>
    <w:uiPriority w:val="99"/>
    <w:rsid w:val="00C121BB"/>
    <w:rPr>
      <w:rFonts w:ascii="Times New Roman" w:hAnsi="Times New Roman" w:cs="Times New Roman"/>
      <w:sz w:val="24"/>
      <w:szCs w:val="24"/>
    </w:rPr>
  </w:style>
  <w:style w:type="paragraph" w:styleId="Footer">
    <w:name w:val="footer"/>
    <w:basedOn w:val="Normal"/>
    <w:link w:val="FooterChar"/>
    <w:uiPriority w:val="99"/>
    <w:unhideWhenUsed/>
    <w:rsid w:val="00C121BB"/>
    <w:pPr>
      <w:tabs>
        <w:tab w:val="center" w:pos="4680"/>
        <w:tab w:val="right" w:pos="9360"/>
      </w:tabs>
    </w:pPr>
  </w:style>
  <w:style w:type="character" w:customStyle="1" w:styleId="FooterChar">
    <w:name w:val="Footer Char"/>
    <w:basedOn w:val="DefaultParagraphFont"/>
    <w:link w:val="Footer"/>
    <w:uiPriority w:val="99"/>
    <w:rsid w:val="00C121BB"/>
    <w:rPr>
      <w:rFonts w:ascii="Times New Roman" w:hAnsi="Times New Roman" w:cs="Times New Roman"/>
      <w:sz w:val="24"/>
      <w:szCs w:val="24"/>
    </w:rPr>
  </w:style>
  <w:style w:type="character" w:styleId="Hyperlink">
    <w:name w:val="Hyperlink"/>
    <w:basedOn w:val="DefaultParagraphFont"/>
    <w:uiPriority w:val="99"/>
    <w:unhideWhenUsed/>
    <w:rsid w:val="00124AFE"/>
    <w:rPr>
      <w:color w:val="0563C1" w:themeColor="hyperlink"/>
      <w:u w:val="single"/>
    </w:rPr>
  </w:style>
  <w:style w:type="character" w:styleId="UnresolvedMention">
    <w:name w:val="Unresolved Mention"/>
    <w:basedOn w:val="DefaultParagraphFont"/>
    <w:uiPriority w:val="99"/>
    <w:unhideWhenUsed/>
    <w:rsid w:val="00124AFE"/>
    <w:rPr>
      <w:color w:val="605E5C"/>
      <w:shd w:val="clear" w:color="auto" w:fill="E1DFDD"/>
    </w:rPr>
  </w:style>
  <w:style w:type="table" w:styleId="TableGrid">
    <w:name w:val="Table Grid"/>
    <w:basedOn w:val="TableNormal"/>
    <w:uiPriority w:val="39"/>
    <w:rsid w:val="008A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6EFC"/>
    <w:rPr>
      <w:sz w:val="16"/>
      <w:szCs w:val="16"/>
    </w:rPr>
  </w:style>
  <w:style w:type="paragraph" w:styleId="CommentText">
    <w:name w:val="annotation text"/>
    <w:basedOn w:val="Normal"/>
    <w:link w:val="CommentTextChar"/>
    <w:uiPriority w:val="99"/>
    <w:unhideWhenUsed/>
    <w:rsid w:val="00186EFC"/>
    <w:rPr>
      <w:sz w:val="20"/>
      <w:szCs w:val="20"/>
    </w:rPr>
  </w:style>
  <w:style w:type="character" w:customStyle="1" w:styleId="CommentTextChar">
    <w:name w:val="Comment Text Char"/>
    <w:basedOn w:val="DefaultParagraphFont"/>
    <w:link w:val="CommentText"/>
    <w:uiPriority w:val="99"/>
    <w:rsid w:val="00186EF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EFC"/>
    <w:rPr>
      <w:b/>
      <w:bCs/>
    </w:rPr>
  </w:style>
  <w:style w:type="character" w:customStyle="1" w:styleId="CommentSubjectChar">
    <w:name w:val="Comment Subject Char"/>
    <w:basedOn w:val="CommentTextChar"/>
    <w:link w:val="CommentSubject"/>
    <w:uiPriority w:val="99"/>
    <w:semiHidden/>
    <w:rsid w:val="00186EFC"/>
    <w:rPr>
      <w:rFonts w:ascii="Times New Roman" w:hAnsi="Times New Roman" w:cs="Times New Roman"/>
      <w:b/>
      <w:bCs/>
      <w:sz w:val="20"/>
      <w:szCs w:val="20"/>
    </w:rPr>
  </w:style>
  <w:style w:type="character" w:styleId="Mention">
    <w:name w:val="Mention"/>
    <w:basedOn w:val="DefaultParagraphFont"/>
    <w:uiPriority w:val="99"/>
    <w:unhideWhenUsed/>
    <w:rsid w:val="00DC0286"/>
    <w:rPr>
      <w:color w:val="2B579A"/>
      <w:shd w:val="clear" w:color="auto" w:fill="E1DFDD"/>
    </w:rPr>
  </w:style>
  <w:style w:type="paragraph" w:styleId="BalloonText">
    <w:name w:val="Balloon Text"/>
    <w:basedOn w:val="Normal"/>
    <w:link w:val="BalloonTextChar"/>
    <w:uiPriority w:val="99"/>
    <w:semiHidden/>
    <w:unhideWhenUsed/>
    <w:rsid w:val="00CB3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2EA"/>
    <w:rPr>
      <w:rFonts w:ascii="Segoe UI" w:hAnsi="Segoe UI" w:cs="Segoe UI"/>
      <w:sz w:val="18"/>
      <w:szCs w:val="18"/>
    </w:rPr>
  </w:style>
  <w:style w:type="paragraph" w:styleId="Revision">
    <w:name w:val="Revision"/>
    <w:hidden/>
    <w:uiPriority w:val="99"/>
    <w:semiHidden/>
    <w:rsid w:val="0066087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20HEERFRefund@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3378</Characters>
  <Application>Microsoft Office Word</Application>
  <DocSecurity>4</DocSecurity>
  <Lines>28</Lines>
  <Paragraphs>7</Paragraphs>
  <ScaleCrop>false</ScaleCrop>
  <Company/>
  <LinksUpToDate>false</LinksUpToDate>
  <CharactersWithSpaces>3963</CharactersWithSpaces>
  <SharedDoc>false</SharedDoc>
  <HLinks>
    <vt:vector size="6" baseType="variant">
      <vt:variant>
        <vt:i4>5963820</vt:i4>
      </vt:variant>
      <vt:variant>
        <vt:i4>0</vt:i4>
      </vt:variant>
      <vt:variant>
        <vt:i4>0</vt:i4>
      </vt:variant>
      <vt:variant>
        <vt:i4>5</vt:i4>
      </vt:variant>
      <vt:variant>
        <vt:lpwstr>mailto:to%20HEERFRefund@ed.gov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2021-09-20T19:26:00Z</dcterms:created>
  <dcterms:modified xsi:type="dcterms:W3CDTF">2021-09-20T19:26:00Z</dcterms:modified>
</cp:coreProperties>
</file>