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2854" w:rsidR="00935BD1" w:rsidP="00343AAE" w:rsidRDefault="00CE2854">
      <w:pPr>
        <w:rPr>
          <w:rFonts w:ascii="Garamond" w:hAnsi="Garamond" w:cstheme="minorHAnsi"/>
          <w:b/>
          <w:sz w:val="22"/>
          <w:szCs w:val="22"/>
        </w:rPr>
      </w:pPr>
      <w:r w:rsidRPr="00CE2854">
        <w:rPr>
          <w:rFonts w:ascii="Garamond" w:hAnsi="Garamond" w:cstheme="minorHAnsi"/>
          <w:b/>
          <w:bCs/>
          <w:sz w:val="22"/>
          <w:szCs w:val="22"/>
        </w:rPr>
        <w:t>Appendix G9</w:t>
      </w:r>
      <w:r w:rsidR="00697ACA">
        <w:rPr>
          <w:rFonts w:ascii="Garamond" w:hAnsi="Garamond" w:cstheme="minorHAnsi"/>
          <w:b/>
          <w:bCs/>
          <w:sz w:val="22"/>
          <w:szCs w:val="22"/>
        </w:rPr>
        <w:t>a</w:t>
      </w:r>
      <w:r w:rsidRPr="00CE2854">
        <w:rPr>
          <w:rFonts w:ascii="Garamond" w:hAnsi="Garamond" w:cstheme="minorHAnsi"/>
          <w:b/>
          <w:bCs/>
          <w:sz w:val="22"/>
          <w:szCs w:val="22"/>
        </w:rPr>
        <w:t>. Informed Consent for Observation and WIC Participant Interview</w:t>
      </w:r>
      <w:r w:rsidR="00697ACA">
        <w:rPr>
          <w:rFonts w:ascii="Garamond" w:hAnsi="Garamond" w:cstheme="minorHAnsi"/>
          <w:b/>
          <w:bCs/>
          <w:sz w:val="22"/>
          <w:szCs w:val="22"/>
        </w:rPr>
        <w:t>-Spanish</w:t>
      </w:r>
      <w:bookmarkStart w:name="_GoBack" w:id="0"/>
      <w:bookmarkEnd w:id="0"/>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CE2854" w:rsidR="00B20506" w:rsidTr="00152C29">
        <w:trPr>
          <w:trHeight w:val="1509"/>
        </w:trPr>
        <w:tc>
          <w:tcPr>
            <w:tcW w:w="3298" w:type="dxa"/>
            <w:vAlign w:val="center"/>
            <w:hideMark/>
          </w:tcPr>
          <w:p w:rsidRPr="00CE2854" w:rsidR="00524E7A" w:rsidP="00152C29" w:rsidRDefault="00CE2854">
            <w:pPr>
              <w:tabs>
                <w:tab w:val="center" w:pos="4680"/>
                <w:tab w:val="right" w:pos="9360"/>
              </w:tabs>
              <w:rPr>
                <w:color w:val="663300"/>
                <w:szCs w:val="24"/>
              </w:rPr>
            </w:pPr>
            <w:r w:rsidRPr="00CE2854">
              <w:rPr>
                <w:rFonts w:ascii="Arial" w:hAnsi="Arial" w:cs="Arial"/>
                <w:noProof/>
                <w:color w:val="0000FF"/>
              </w:rPr>
              <w:drawing>
                <wp:inline distT="0" distB="0" distL="0" distR="0">
                  <wp:extent cx="713232" cy="448056"/>
                  <wp:effectExtent l="0" t="0" r="0" b="9525"/>
                  <wp:docPr id="6" name="Picture 6" descr="https://encrypted-tbn3.gstatic.com/images?q=tbn:ANd9GcTSSzR4fM89zKijsx9FM3cB7Oo6t4A9HMNTlKf2RTrFXexyHdEr_FcGPcjF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26521" name="irc_ilrp_mut" descr="https://encrypted-tbn3.gstatic.com/images?q=tbn:ANd9GcTSSzR4fM89zKijsx9FM3cB7Oo6t4A9HMNTlKf2RTrFXexyHdEr_FcGPcjF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CE2854" w:rsidR="00524E7A" w:rsidP="00152C29" w:rsidRDefault="00524E7A">
            <w:pPr>
              <w:tabs>
                <w:tab w:val="center" w:pos="4680"/>
                <w:tab w:val="right" w:pos="9360"/>
              </w:tabs>
              <w:jc w:val="center"/>
              <w:rPr>
                <w:color w:val="663300"/>
                <w:szCs w:val="24"/>
              </w:rPr>
            </w:pPr>
          </w:p>
        </w:tc>
        <w:tc>
          <w:tcPr>
            <w:tcW w:w="4374" w:type="dxa"/>
            <w:vAlign w:val="center"/>
            <w:hideMark/>
          </w:tcPr>
          <w:p w:rsidRPr="00CE2854" w:rsidR="00524E7A" w:rsidP="00152C29" w:rsidRDefault="00CE2854">
            <w:pPr>
              <w:tabs>
                <w:tab w:val="center" w:pos="4680"/>
                <w:tab w:val="right" w:pos="9360"/>
              </w:tabs>
              <w:jc w:val="center"/>
              <w:rPr>
                <w:color w:val="663300"/>
                <w:szCs w:val="24"/>
              </w:rPr>
            </w:pPr>
            <w:r w:rsidRPr="00CE2854">
              <w:rPr>
                <w:noProof/>
              </w:rPr>
              <mc:AlternateContent>
                <mc:Choice Requires="wps">
                  <w:drawing>
                    <wp:anchor distT="45720" distB="45720" distL="114300" distR="114300" simplePos="0" relativeHeight="251659264" behindDoc="0" locked="0" layoutInCell="1" allowOverlap="1">
                      <wp:simplePos x="0" y="0"/>
                      <wp:positionH relativeFrom="column">
                        <wp:posOffset>-2463800</wp:posOffset>
                      </wp:positionH>
                      <wp:positionV relativeFrom="paragraph">
                        <wp:posOffset>-2540</wp:posOffset>
                      </wp:positionV>
                      <wp:extent cx="2018030" cy="495300"/>
                      <wp:effectExtent l="0" t="0" r="2032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495300"/>
                              </a:xfrm>
                              <a:prstGeom prst="rect">
                                <a:avLst/>
                              </a:prstGeom>
                              <a:solidFill>
                                <a:srgbClr val="FFFFFF"/>
                              </a:solidFill>
                              <a:ln w="9525">
                                <a:solidFill>
                                  <a:srgbClr val="000000"/>
                                </a:solidFill>
                                <a:miter lim="800000"/>
                                <a:headEnd/>
                                <a:tailEnd/>
                              </a:ln>
                            </wps:spPr>
                            <wps:txbx>
                              <w:txbxContent>
                                <w:p w:rsidRPr="00CE2854" w:rsidR="00524E7A" w:rsidP="00524E7A" w:rsidRDefault="00CE2854">
                                  <w:pPr>
                                    <w:rPr>
                                      <w:rFonts w:ascii="Arial" w:hAnsi="Arial" w:cs="Arial"/>
                                      <w:sz w:val="16"/>
                                      <w:szCs w:val="16"/>
                                      <w:lang w:val="es-US"/>
                                    </w:rPr>
                                  </w:pPr>
                                  <w:proofErr w:type="spellStart"/>
                                  <w:r w:rsidRPr="00CE2854">
                                    <w:rPr>
                                      <w:rFonts w:ascii="Arial" w:hAnsi="Arial" w:cs="Arial"/>
                                      <w:sz w:val="16"/>
                                      <w:szCs w:val="16"/>
                                      <w:lang w:val="es-US"/>
                                    </w:rPr>
                                    <w:t>Nº</w:t>
                                  </w:r>
                                  <w:proofErr w:type="spellEnd"/>
                                  <w:r w:rsidRPr="00CE2854">
                                    <w:rPr>
                                      <w:rFonts w:ascii="Arial" w:hAnsi="Arial" w:cs="Arial"/>
                                      <w:sz w:val="16"/>
                                      <w:szCs w:val="16"/>
                                      <w:lang w:val="es-US"/>
                                    </w:rPr>
                                    <w:t xml:space="preserve"> de control de la OMB: 0584-XXX</w:t>
                                  </w:r>
                                </w:p>
                                <w:p w:rsidRPr="00CE2854" w:rsidR="00524E7A" w:rsidP="00524E7A" w:rsidRDefault="00CE2854">
                                  <w:pPr>
                                    <w:rPr>
                                      <w:rFonts w:ascii="Arial" w:hAnsi="Arial" w:cs="Arial"/>
                                      <w:sz w:val="20"/>
                                      <w:lang w:val="es-US"/>
                                    </w:rPr>
                                  </w:pPr>
                                  <w:r w:rsidRPr="00CE2854">
                                    <w:rPr>
                                      <w:rFonts w:ascii="Arial" w:hAnsi="Arial" w:cs="Arial"/>
                                      <w:sz w:val="16"/>
                                      <w:szCs w:val="16"/>
                                      <w:lang w:val="es-US"/>
                                    </w:rPr>
                                    <w:t>Fecha de vencimiento: XX/XX/XXXX</w:t>
                                  </w:r>
                                </w:p>
                                <w:p w:rsidR="00524E7A" w:rsidP="00524E7A" w:rsidRDefault="00524E7A">
                                  <w:pPr>
                                    <w:rPr>
                                      <w:rFonts w:ascii="Arial" w:hAnsi="Arial" w:cs="Arial"/>
                                      <w:sz w:val="20"/>
                                    </w:rPr>
                                  </w:pPr>
                                </w:p>
                                <w:p w:rsidR="00524E7A" w:rsidP="00524E7A" w:rsidRDefault="00CE2854">
                                  <w:pPr>
                                    <w:rPr>
                                      <w:rFonts w:ascii="Arial" w:hAnsi="Arial" w:cs="Arial"/>
                                      <w:sz w:val="20"/>
                                    </w:rPr>
                                  </w:pPr>
                                  <w:proofErr w:type="spellStart"/>
                                  <w:r>
                                    <w:rPr>
                                      <w:rFonts w:ascii="Arial" w:hAnsi="Arial" w:cs="Arial"/>
                                      <w:sz w:val="20"/>
                                    </w:rPr>
                                    <w:t>Fecha</w:t>
                                  </w:r>
                                  <w:proofErr w:type="spellEnd"/>
                                  <w:r>
                                    <w:rPr>
                                      <w:rFonts w:ascii="Arial" w:hAnsi="Arial" w:cs="Arial"/>
                                      <w:sz w:val="20"/>
                                    </w:rPr>
                                    <w:t xml:space="preserve"> de </w:t>
                                  </w:r>
                                  <w:proofErr w:type="spellStart"/>
                                  <w:r>
                                    <w:rPr>
                                      <w:rFonts w:ascii="Arial" w:hAnsi="Arial" w:cs="Arial"/>
                                      <w:sz w:val="20"/>
                                    </w:rPr>
                                    <w:t>vencimiento</w:t>
                                  </w:r>
                                  <w:proofErr w:type="spellEnd"/>
                                  <w:r>
                                    <w:rPr>
                                      <w:rFonts w:ascii="Arial" w:hAnsi="Arial" w:cs="Arial"/>
                                      <w:sz w:val="20"/>
                                    </w:rPr>
                                    <w:t>: 03/31/2019</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style="position:absolute;left:0;text-align:left;margin-left:-194pt;margin-top:-.2pt;width:158.9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">
                      <v:textbox>
                        <w:txbxContent>
                          <w:p w:rsidRPr="00CE2854" w:rsidR="00524E7A" w:rsidP="00524E7A" w:rsidRDefault="00CE2854">
                            <w:pPr>
                              <w:rPr>
                                <w:rFonts w:ascii="Arial" w:hAnsi="Arial" w:cs="Arial"/>
                                <w:sz w:val="16"/>
                                <w:szCs w:val="16"/>
                                <w:lang w:val="es-US"/>
                              </w:rPr>
                            </w:pPr>
                            <w:r w:rsidRPr="00CE2854">
                              <w:rPr>
                                <w:rFonts w:ascii="Arial" w:hAnsi="Arial" w:cs="Arial"/>
                                <w:sz w:val="16"/>
                                <w:szCs w:val="16"/>
                                <w:lang w:val="es-US"/>
                              </w:rPr>
                              <w:t>Nº de control de la OMB: 0584-XXX</w:t>
                            </w:r>
                          </w:p>
                          <w:p w:rsidRPr="00CE2854" w:rsidR="00524E7A" w:rsidP="00524E7A" w:rsidRDefault="00CE2854">
                            <w:pPr>
                              <w:rPr>
                                <w:rFonts w:ascii="Arial" w:hAnsi="Arial" w:cs="Arial"/>
                                <w:sz w:val="20"/>
                                <w:lang w:val="es-US"/>
                              </w:rPr>
                            </w:pPr>
                            <w:r w:rsidRPr="00CE2854">
                              <w:rPr>
                                <w:rFonts w:ascii="Arial" w:hAnsi="Arial" w:cs="Arial"/>
                                <w:sz w:val="16"/>
                                <w:szCs w:val="16"/>
                                <w:lang w:val="es-US"/>
                              </w:rPr>
                              <w:t>Fecha de vencimiento: XX/XX/XXXX</w:t>
                            </w:r>
                          </w:p>
                          <w:p w:rsidR="00524E7A" w:rsidP="00524E7A" w:rsidRDefault="00524E7A">
                            <w:pPr>
                              <w:rPr>
                                <w:rFonts w:ascii="Arial" w:hAnsi="Arial" w:cs="Arial"/>
                                <w:sz w:val="20"/>
                              </w:rPr>
                            </w:pPr>
                          </w:p>
                          <w:p w:rsidR="00524E7A" w:rsidP="00524E7A" w:rsidRDefault="00CE2854">
                            <w:pPr>
                              <w:rPr>
                                <w:rFonts w:ascii="Arial" w:hAnsi="Arial" w:cs="Arial"/>
                                <w:sz w:val="20"/>
                              </w:rPr>
                            </w:pPr>
                            <w:r>
                              <w:rPr>
                                <w:rFonts w:ascii="Arial" w:hAnsi="Arial" w:cs="Arial"/>
                                <w:sz w:val="20"/>
                              </w:rPr>
                              <w:t>Fecha de vencimiento: 03/31/2019</w:t>
                            </w:r>
                          </w:p>
                        </w:txbxContent>
                      </v:textbox>
                      <w10:wrap type="square"/>
                    </v:shape>
                  </w:pict>
                </mc:Fallback>
              </mc:AlternateContent>
            </w:r>
          </w:p>
        </w:tc>
      </w:tr>
    </w:tbl>
    <w:p w:rsidRPr="00CE2854" w:rsidR="002F2FCD" w:rsidP="00935BD1" w:rsidRDefault="00CE2854">
      <w:pPr>
        <w:spacing w:line="240" w:lineRule="auto"/>
        <w:jc w:val="center"/>
        <w:rPr>
          <w:rFonts w:asciiTheme="minorHAnsi" w:hAnsiTheme="minorHAnsi" w:cstheme="minorHAnsi"/>
          <w:b/>
          <w:sz w:val="22"/>
          <w:szCs w:val="22"/>
        </w:rPr>
      </w:pPr>
      <w:r w:rsidRPr="00CE2854">
        <w:rPr>
          <w:rFonts w:ascii="Calibri" w:hAnsi="Calibri" w:cstheme="minorHAnsi"/>
          <w:b/>
          <w:bCs/>
          <w:sz w:val="22"/>
          <w:szCs w:val="22"/>
        </w:rPr>
        <w:t>WIC Nutrition Assessment and Tailoring Study</w:t>
      </w:r>
    </w:p>
    <w:p w:rsidRPr="00CE2854" w:rsidR="00177BC0" w:rsidP="00935BD1" w:rsidRDefault="00CE2854">
      <w:pPr>
        <w:spacing w:line="240" w:lineRule="auto"/>
        <w:jc w:val="center"/>
        <w:rPr>
          <w:rFonts w:asciiTheme="minorHAnsi" w:hAnsiTheme="minorHAnsi" w:cstheme="minorHAnsi"/>
          <w:b/>
          <w:sz w:val="22"/>
          <w:szCs w:val="22"/>
          <w:lang w:val="es-US"/>
        </w:rPr>
      </w:pPr>
      <w:r w:rsidRPr="00CE2854">
        <w:rPr>
          <w:rFonts w:ascii="Calibri" w:hAnsi="Calibri" w:cstheme="minorHAnsi"/>
          <w:b/>
          <w:bCs/>
          <w:sz w:val="22"/>
          <w:szCs w:val="22"/>
          <w:lang w:val="es-US"/>
        </w:rPr>
        <w:t>Consentimiento informado del participante (con entrevista)</w:t>
      </w:r>
    </w:p>
    <w:p w:rsidRPr="00CE2854" w:rsidR="00177BC0" w:rsidRDefault="00177BC0">
      <w:pPr>
        <w:rPr>
          <w:b/>
          <w:lang w:val="es-US"/>
        </w:rPr>
      </w:pPr>
    </w:p>
    <w:p w:rsidRPr="00CE2854" w:rsidR="00B6708C" w:rsidRDefault="00CE2854">
      <w:pPr>
        <w:rPr>
          <w:b/>
          <w:lang w:val="es-US"/>
        </w:rPr>
      </w:pPr>
      <w:r w:rsidRPr="00CE2854">
        <w:rPr>
          <w:b/>
          <w:bCs/>
          <w:lang w:val="es-US"/>
        </w:rPr>
        <w:t>Información general</w:t>
      </w:r>
    </w:p>
    <w:p w:rsidRPr="00CE2854" w:rsidR="003F5964" w:rsidRDefault="00CE2854">
      <w:pPr>
        <w:rPr>
          <w:lang w:val="es-US"/>
        </w:rPr>
      </w:pPr>
      <w:proofErr w:type="spellStart"/>
      <w:r w:rsidRPr="00CE2854">
        <w:rPr>
          <w:lang w:val="es-US"/>
        </w:rPr>
        <w:t>Westat</w:t>
      </w:r>
      <w:proofErr w:type="spellEnd"/>
      <w:r w:rsidRPr="00CE2854">
        <w:rPr>
          <w:lang w:val="es-US"/>
        </w:rPr>
        <w:t xml:space="preserve">, junto con sus socios en </w:t>
      </w:r>
      <w:proofErr w:type="spellStart"/>
      <w:r w:rsidRPr="00CE2854">
        <w:rPr>
          <w:lang w:val="es-US"/>
        </w:rPr>
        <w:t>Insight</w:t>
      </w:r>
      <w:proofErr w:type="spellEnd"/>
      <w:r w:rsidRPr="00CE2854">
        <w:rPr>
          <w:lang w:val="es-US"/>
        </w:rPr>
        <w:t xml:space="preserve"> </w:t>
      </w:r>
      <w:proofErr w:type="spellStart"/>
      <w:r w:rsidRPr="00CE2854">
        <w:rPr>
          <w:lang w:val="es-US"/>
        </w:rPr>
        <w:t>Policy</w:t>
      </w:r>
      <w:proofErr w:type="spellEnd"/>
      <w:r w:rsidRPr="00CE2854">
        <w:rPr>
          <w:lang w:val="es-US"/>
        </w:rPr>
        <w:t xml:space="preserve"> </w:t>
      </w:r>
      <w:proofErr w:type="spellStart"/>
      <w:r w:rsidRPr="00CE2854">
        <w:rPr>
          <w:lang w:val="es-US"/>
        </w:rPr>
        <w:t>Research</w:t>
      </w:r>
      <w:proofErr w:type="spellEnd"/>
      <w:r w:rsidRPr="00CE2854">
        <w:rPr>
          <w:lang w:val="es-US"/>
        </w:rPr>
        <w:t xml:space="preserve">, PHFE WIC y Gabor &amp; </w:t>
      </w:r>
      <w:proofErr w:type="spellStart"/>
      <w:r w:rsidRPr="00CE2854">
        <w:rPr>
          <w:lang w:val="es-US"/>
        </w:rPr>
        <w:t>Associates</w:t>
      </w:r>
      <w:proofErr w:type="spellEnd"/>
      <w:r w:rsidRPr="00CE2854">
        <w:rPr>
          <w:lang w:val="es-US"/>
        </w:rPr>
        <w:t xml:space="preserve">, está llevando a cabo el Estudio de evaluación de nutrición y adaptación de WIC </w:t>
      </w:r>
      <w:r w:rsidRPr="00CE2854">
        <w:rPr>
          <w:b/>
          <w:bCs/>
          <w:i/>
          <w:iCs/>
          <w:lang w:val="es-US"/>
        </w:rPr>
        <w:t xml:space="preserve">(WIC </w:t>
      </w:r>
      <w:proofErr w:type="spellStart"/>
      <w:r w:rsidRPr="00CE2854">
        <w:rPr>
          <w:b/>
          <w:bCs/>
          <w:i/>
          <w:iCs/>
          <w:lang w:val="es-US"/>
        </w:rPr>
        <w:t>Nutrition</w:t>
      </w:r>
      <w:proofErr w:type="spellEnd"/>
      <w:r w:rsidRPr="00CE2854">
        <w:rPr>
          <w:b/>
          <w:bCs/>
          <w:i/>
          <w:iCs/>
          <w:lang w:val="es-US"/>
        </w:rPr>
        <w:t xml:space="preserve"> </w:t>
      </w:r>
      <w:proofErr w:type="spellStart"/>
      <w:r w:rsidRPr="00CE2854">
        <w:rPr>
          <w:b/>
          <w:bCs/>
          <w:i/>
          <w:iCs/>
          <w:lang w:val="es-US"/>
        </w:rPr>
        <w:t>Assessment</w:t>
      </w:r>
      <w:proofErr w:type="spellEnd"/>
      <w:r w:rsidRPr="00CE2854">
        <w:rPr>
          <w:b/>
          <w:bCs/>
          <w:i/>
          <w:iCs/>
          <w:lang w:val="es-US"/>
        </w:rPr>
        <w:t xml:space="preserve"> and </w:t>
      </w:r>
      <w:proofErr w:type="spellStart"/>
      <w:r w:rsidRPr="00CE2854">
        <w:rPr>
          <w:b/>
          <w:bCs/>
          <w:i/>
          <w:iCs/>
          <w:lang w:val="es-US"/>
        </w:rPr>
        <w:t>Tailoring</w:t>
      </w:r>
      <w:proofErr w:type="spellEnd"/>
      <w:r w:rsidRPr="00CE2854" w:rsidR="009B2827">
        <w:rPr>
          <w:b/>
          <w:bCs/>
          <w:sz w:val="22"/>
          <w:szCs w:val="22"/>
          <w:lang w:val="es-US"/>
        </w:rPr>
        <w:t xml:space="preserve"> </w:t>
      </w:r>
      <w:proofErr w:type="spellStart"/>
      <w:r w:rsidRPr="00CE2854">
        <w:rPr>
          <w:b/>
          <w:bCs/>
          <w:i/>
          <w:iCs/>
          <w:lang w:val="es-US"/>
        </w:rPr>
        <w:t>Study</w:t>
      </w:r>
      <w:proofErr w:type="spellEnd"/>
      <w:r w:rsidRPr="00CE2854">
        <w:rPr>
          <w:b/>
          <w:bCs/>
          <w:i/>
          <w:iCs/>
          <w:lang w:val="es-US"/>
        </w:rPr>
        <w:t>)</w:t>
      </w:r>
      <w:r w:rsidRPr="00CE2854">
        <w:rPr>
          <w:lang w:val="es-US"/>
        </w:rPr>
        <w:t>. Este estudio se realiza para el Servicio de Alimentos y Nutrición del Departamento de Agricultura de Estados Unidos. Aproximadamente la mitad de los bebés que nacen en Estados Unidos son beneficiarios de WIC. Este estudio se realiza para conocer más acerca de cómo los servicios de WIC pueden satisfacer las necesidades de los beneficiarios de WIC. Estamos buscando a aproximadamente 500 participantes de WIC para que participen en nuestro estudio. Quisiéramos pedirle su ayuda al permitirnos observar su visita hoy con el personal de WIC. También quisiéramos hacerle algunas preguntas acerca de su visita y su satisfacción con los servicios de WIC que ha recibido. Si acepta participar en el estudio, como agradecimiento, le daremos una tarjeta regalo de Visa por 20 dólares después de que hablemos con usted hoy. Si hoy no tiene tiempo, pero puede hablar con nosotros por teléfono, le enviaremos la tarjeta regalo por correo. También le daremos una tarjeta regalo adicional por 10 dólares para cubrir el costo de los minutos cuando use su propio teléfono celular en la llamada telefónica. Si ni tiene un teléfono, le daremos un teléfono celular con suficientes minutos prepagados para hacer la llamada telefónica.</w:t>
      </w:r>
    </w:p>
    <w:p w:rsidRPr="00CE2854" w:rsidR="003D4AD1" w:rsidRDefault="003D4AD1">
      <w:pPr>
        <w:rPr>
          <w:lang w:val="es-US"/>
        </w:rPr>
      </w:pPr>
    </w:p>
    <w:p w:rsidRPr="00CE2854" w:rsidR="003C7F8D" w:rsidRDefault="00CE2854">
      <w:pPr>
        <w:rPr>
          <w:b/>
          <w:lang w:val="es-US"/>
        </w:rPr>
      </w:pPr>
      <w:r w:rsidRPr="00CE2854">
        <w:rPr>
          <w:b/>
          <w:bCs/>
          <w:lang w:val="es-US"/>
        </w:rPr>
        <w:t>¿Qué tendría que hacer en el estudio?</w:t>
      </w:r>
    </w:p>
    <w:p w:rsidRPr="00CE2854" w:rsidR="005465C7" w:rsidRDefault="005465C7">
      <w:pPr>
        <w:rPr>
          <w:b/>
          <w:lang w:val="es-US"/>
        </w:rPr>
      </w:pPr>
    </w:p>
    <w:p w:rsidRPr="00CE2854" w:rsidR="005465C7" w:rsidRDefault="00CE2854">
      <w:pPr>
        <w:rPr>
          <w:lang w:val="es-US"/>
        </w:rPr>
      </w:pPr>
      <w:r w:rsidRPr="00CE2854">
        <w:rPr>
          <w:lang w:val="es-US"/>
        </w:rPr>
        <w:t>Hay dos cosas que quisiéramos que haga para este estudio:</w:t>
      </w:r>
    </w:p>
    <w:p w:rsidRPr="00CE2854" w:rsidR="005465C7" w:rsidRDefault="005465C7">
      <w:pPr>
        <w:rPr>
          <w:b/>
          <w:lang w:val="es-US"/>
        </w:rPr>
      </w:pPr>
    </w:p>
    <w:p w:rsidRPr="00CE2854" w:rsidR="005465C7" w:rsidP="00D416BB" w:rsidRDefault="00CE2854">
      <w:pPr>
        <w:pStyle w:val="ListParagraph"/>
        <w:numPr>
          <w:ilvl w:val="0"/>
          <w:numId w:val="3"/>
        </w:numPr>
        <w:rPr>
          <w:b/>
          <w:i/>
          <w:lang w:val="es-US"/>
        </w:rPr>
      </w:pPr>
      <w:r w:rsidRPr="00CE2854">
        <w:rPr>
          <w:b/>
          <w:bCs/>
          <w:i/>
          <w:iCs/>
          <w:lang w:val="es-US"/>
        </w:rPr>
        <w:t xml:space="preserve"> Permitirnos observar su visita hoy</w:t>
      </w:r>
    </w:p>
    <w:p w:rsidRPr="00CE2854" w:rsidR="005465C7" w:rsidP="005465C7" w:rsidRDefault="00CE2854">
      <w:pPr>
        <w:rPr>
          <w:lang w:val="es-US"/>
        </w:rPr>
      </w:pPr>
      <w:r w:rsidRPr="00CE2854">
        <w:rPr>
          <w:lang w:val="es-US"/>
        </w:rPr>
        <w:lastRenderedPageBreak/>
        <w:t xml:space="preserve">Si usted lo permite, observaremos su visita hoy con el personal de WIC. El observador presenciará su visita, escuchará y tomará apuntes. Los apuntes serán acerca de cómo se realiza la vista y los resultados de su charla con el personal de WIC. Ninguno de los apuntes la identificará ni incluirá la información privada que usted nos dé. Si en algún momento no desea que el observador esté presente, usted puede detener la visita y el observador se marchará de la sala. Usted puede permitir que el observador regrese después, si desea, pero de cualquier modo puede continuar participando en el resto del estudio. </w:t>
      </w:r>
    </w:p>
    <w:p w:rsidRPr="00CE2854" w:rsidR="005465C7" w:rsidRDefault="005465C7">
      <w:pPr>
        <w:rPr>
          <w:b/>
          <w:lang w:val="es-US"/>
        </w:rPr>
      </w:pPr>
    </w:p>
    <w:p w:rsidRPr="00CE2854" w:rsidR="005F6490" w:rsidP="00524E7A" w:rsidRDefault="00CE2854">
      <w:pPr>
        <w:pStyle w:val="ListParagraph"/>
        <w:keepNext/>
        <w:numPr>
          <w:ilvl w:val="0"/>
          <w:numId w:val="3"/>
        </w:numPr>
        <w:rPr>
          <w:b/>
          <w:i/>
          <w:lang w:val="es-US"/>
        </w:rPr>
      </w:pPr>
      <w:r w:rsidRPr="00CE2854">
        <w:rPr>
          <w:b/>
          <w:bCs/>
          <w:i/>
          <w:iCs/>
          <w:lang w:val="es-US"/>
        </w:rPr>
        <w:t>Permitirnos hacerle algunas preguntas después de su visita</w:t>
      </w:r>
      <w:r w:rsidRPr="00CE2854">
        <w:rPr>
          <w:lang w:val="es-US"/>
        </w:rPr>
        <w:t xml:space="preserve"> </w:t>
      </w:r>
    </w:p>
    <w:p w:rsidRPr="00CE2854" w:rsidR="003C7F8D" w:rsidRDefault="00CE2854">
      <w:pPr>
        <w:rPr>
          <w:lang w:val="es-US"/>
        </w:rPr>
      </w:pPr>
      <w:r w:rsidRPr="00CE2854">
        <w:rPr>
          <w:lang w:val="es-US"/>
        </w:rPr>
        <w:t xml:space="preserve">Si acepta participar en este estudio, nos gustaría hacerle algunas preguntas acerca de su visita. Si tiene tiempo hoy, le haremos las preguntas antes de que se marche de la oficina de WIC. Si no tiene tiempo hoy, antes de que se marche, podemos acordar un momento para hablar con usted por teléfono. Le preguntaremos acerca de su visita a la oficina, qué tan satisfecha está con los servicios que recibió, y le preguntaremos acerca de sugerencias que posiblemente tenga para mejorar WIC. La entrevista demorará unos treinta minutos. </w:t>
      </w:r>
    </w:p>
    <w:p w:rsidRPr="00CE2854" w:rsidR="003F5964" w:rsidRDefault="003F5964">
      <w:pPr>
        <w:rPr>
          <w:lang w:val="es-US"/>
        </w:rPr>
      </w:pPr>
    </w:p>
    <w:p w:rsidRPr="00CE2854" w:rsidR="00303509" w:rsidRDefault="00CE2854">
      <w:pPr>
        <w:rPr>
          <w:b/>
          <w:lang w:val="es-US"/>
        </w:rPr>
      </w:pPr>
      <w:r w:rsidRPr="00CE2854">
        <w:rPr>
          <w:b/>
          <w:bCs/>
          <w:lang w:val="es-US"/>
        </w:rPr>
        <w:t>¿Cuáles son los riesgos de participar en este estudio?</w:t>
      </w:r>
    </w:p>
    <w:p w:rsidRPr="00CE2854" w:rsidR="00931ED2" w:rsidRDefault="00CE2854">
      <w:pPr>
        <w:rPr>
          <w:rFonts w:eastAsia="Times New Roman"/>
          <w:color w:val="000000"/>
          <w:lang w:val="es-US"/>
        </w:rPr>
      </w:pPr>
      <w:r w:rsidRPr="00CE2854">
        <w:rPr>
          <w:lang w:val="es-US"/>
        </w:rPr>
        <w:t xml:space="preserve">Esperamos que su participación en el estudio le resulte interesante y agradable y que no le cause preocupaciones. Sin embargo, hay un pequeño riesgo para su privacidad si elige hablar con nosotros por teléfono después de su visita, ya que nos está dando información personal. (Deberá darnos su número de teléfono, su nombre y su dirección para enviarle la tarjeta regalo por correo.) Tomaremos muchas medidas para proteger su privacidad. </w:t>
      </w:r>
      <w:r w:rsidRPr="00CE2854">
        <w:rPr>
          <w:rFonts w:eastAsia="Times New Roman"/>
          <w:color w:val="000000"/>
          <w:lang w:val="es-US"/>
        </w:rPr>
        <w:t xml:space="preserve">Su nombre no se usará en ningún informe del estudio. A su información le asignaremos una identificación del estudio, </w:t>
      </w:r>
      <w:r w:rsidRPr="00CE2854" w:rsidR="00666025">
        <w:rPr>
          <w:lang w:val="es-US"/>
        </w:rPr>
        <w:t>y no</w:t>
      </w:r>
      <w:r w:rsidRPr="00CE2854">
        <w:rPr>
          <w:rFonts w:eastAsia="Times New Roman"/>
          <w:color w:val="000000"/>
          <w:lang w:val="es-US"/>
        </w:rPr>
        <w:t xml:space="preserve"> compartiremos la información relacionada directamente con WIC ni con otra persona que no pertenezca al estudio, a menos que lo exija la ley. </w:t>
      </w:r>
    </w:p>
    <w:p w:rsidRPr="00CE2854" w:rsidR="00931ED2" w:rsidRDefault="00931ED2">
      <w:pPr>
        <w:rPr>
          <w:rFonts w:eastAsia="Times New Roman"/>
          <w:color w:val="000000"/>
          <w:lang w:val="es-US"/>
        </w:rPr>
      </w:pPr>
    </w:p>
    <w:p w:rsidRPr="00CE2854" w:rsidR="008572CB" w:rsidRDefault="00CE2854">
      <w:pPr>
        <w:rPr>
          <w:rFonts w:eastAsia="Times New Roman"/>
          <w:b/>
          <w:color w:val="000000"/>
          <w:lang w:val="es-US"/>
        </w:rPr>
      </w:pPr>
      <w:r w:rsidRPr="00CE2854">
        <w:rPr>
          <w:rFonts w:eastAsia="Times New Roman"/>
          <w:b/>
          <w:bCs/>
          <w:color w:val="000000"/>
          <w:lang w:val="es-US"/>
        </w:rPr>
        <w:t>¿Cuáles son los beneficios de participar en este estudio?</w:t>
      </w:r>
    </w:p>
    <w:p w:rsidRPr="00CE2854" w:rsidR="008572CB" w:rsidRDefault="00CE2854">
      <w:pPr>
        <w:rPr>
          <w:rFonts w:eastAsia="Times New Roman"/>
          <w:color w:val="000000"/>
          <w:lang w:val="es-US"/>
        </w:rPr>
      </w:pPr>
      <w:r w:rsidRPr="00CE2854">
        <w:rPr>
          <w:rFonts w:eastAsia="Times New Roman"/>
          <w:color w:val="000000"/>
          <w:lang w:val="es-US"/>
        </w:rPr>
        <w:t>No hay beneficios directos para usted por participar en este estudio. La información reunida durante el estudio ayudará al Servicio de Alimentos y Nutrición a entender mejor cómo WIC satisface las necesidades de nutrición de sus participantes. Después, usarán esta información para continuar mejorando los servicios de WIC para todos.</w:t>
      </w:r>
    </w:p>
    <w:p w:rsidRPr="00CE2854" w:rsidR="00A6143C" w:rsidRDefault="00A6143C">
      <w:pPr>
        <w:rPr>
          <w:rFonts w:eastAsia="Times New Roman"/>
          <w:color w:val="000000"/>
          <w:lang w:val="es-US"/>
        </w:rPr>
      </w:pPr>
    </w:p>
    <w:p w:rsidRPr="00CE2854" w:rsidR="00D27A0B" w:rsidRDefault="00CE2854">
      <w:pPr>
        <w:rPr>
          <w:rFonts w:eastAsia="Times New Roman"/>
          <w:b/>
          <w:color w:val="000000"/>
          <w:lang w:val="es-US"/>
        </w:rPr>
      </w:pPr>
      <w:r w:rsidRPr="00CE2854">
        <w:rPr>
          <w:rFonts w:eastAsia="Times New Roman"/>
          <w:b/>
          <w:bCs/>
          <w:color w:val="000000"/>
          <w:lang w:val="es-US"/>
        </w:rPr>
        <w:t>¿Qué derechos tengo como participante del estudio?</w:t>
      </w:r>
    </w:p>
    <w:p w:rsidRPr="00CE2854" w:rsidR="009572C6" w:rsidRDefault="00CE2854">
      <w:pPr>
        <w:rPr>
          <w:rFonts w:eastAsia="Times New Roman"/>
          <w:color w:val="000000"/>
          <w:lang w:val="es-US"/>
        </w:rPr>
      </w:pPr>
      <w:r w:rsidRPr="00CE2854">
        <w:rPr>
          <w:rFonts w:eastAsia="Times New Roman"/>
          <w:color w:val="000000"/>
          <w:lang w:val="es-US"/>
        </w:rPr>
        <w:t>Participar en este estudio es completamente su elección.</w:t>
      </w:r>
      <w:r w:rsidRPr="00CE2854">
        <w:rPr>
          <w:lang w:val="es-US"/>
        </w:rPr>
        <w:t xml:space="preserve"> </w:t>
      </w:r>
      <w:r w:rsidRPr="00CE2854">
        <w:rPr>
          <w:rFonts w:eastAsia="Times New Roman"/>
          <w:color w:val="000000"/>
          <w:lang w:val="es-US"/>
        </w:rPr>
        <w:t>Aceptar participar significa que usted ha escuchado o ha leído la información acerca del estudio y usted acepta participar. Usted puede dejar de contestar preguntas que no desee. Si decide participar en el estudio, pero después cambia de opinión, puede retirarse en cualquier momento. No hay sanciones si se retira del estudio y esto no afectará ningún servicio de WIC ni otros beneficios que usted reciba.</w:t>
      </w:r>
    </w:p>
    <w:p w:rsidRPr="00CE2854" w:rsidR="009572C6" w:rsidRDefault="009572C6">
      <w:pPr>
        <w:rPr>
          <w:rFonts w:eastAsia="Times New Roman"/>
          <w:b/>
          <w:color w:val="000000"/>
          <w:lang w:val="es-US"/>
        </w:rPr>
      </w:pPr>
    </w:p>
    <w:p w:rsidRPr="00CE2854" w:rsidR="007B029D" w:rsidRDefault="00CE2854">
      <w:pPr>
        <w:rPr>
          <w:rFonts w:eastAsia="Times New Roman"/>
          <w:b/>
          <w:color w:val="000000"/>
          <w:lang w:val="es-US"/>
        </w:rPr>
      </w:pPr>
      <w:r w:rsidRPr="00CE2854">
        <w:rPr>
          <w:rFonts w:eastAsia="Times New Roman"/>
          <w:b/>
          <w:bCs/>
          <w:color w:val="000000"/>
          <w:lang w:val="es-US"/>
        </w:rPr>
        <w:t>¿A quién debo llamar si tengo preguntas?</w:t>
      </w:r>
    </w:p>
    <w:p w:rsidRPr="00CE2854" w:rsidR="000B66AE" w:rsidRDefault="00CE2854">
      <w:pPr>
        <w:rPr>
          <w:rFonts w:eastAsia="Times New Roman"/>
          <w:color w:val="000000"/>
          <w:lang w:val="es-US"/>
        </w:rPr>
      </w:pPr>
      <w:r w:rsidRPr="00CE2854">
        <w:rPr>
          <w:rFonts w:eastAsia="Times New Roman"/>
          <w:color w:val="000000"/>
          <w:lang w:val="es-US"/>
        </w:rPr>
        <w:lastRenderedPageBreak/>
        <w:t xml:space="preserve">Si tiene preguntas acerca del estudio o de lo que estamos haciendo, un miembro de nuestro equipo del estudio la puede ayudar. Para esas preguntas, comuníquese con [NAME] en el XXX-XXX-XXXX]. </w:t>
      </w:r>
    </w:p>
    <w:p w:rsidRPr="00CE2854" w:rsidR="008C0EC4" w:rsidRDefault="008C0EC4">
      <w:pPr>
        <w:rPr>
          <w:rFonts w:eastAsia="Times New Roman"/>
          <w:color w:val="000000"/>
          <w:lang w:val="es-US"/>
        </w:rPr>
      </w:pPr>
    </w:p>
    <w:p w:rsidRPr="00CE2854" w:rsidR="008C0EC4" w:rsidRDefault="00CE2854">
      <w:pPr>
        <w:rPr>
          <w:rFonts w:eastAsia="Times New Roman"/>
          <w:color w:val="000000"/>
          <w:lang w:val="es-US"/>
        </w:rPr>
      </w:pPr>
      <w:r w:rsidRPr="00CE2854">
        <w:rPr>
          <w:rFonts w:eastAsia="Times New Roman"/>
          <w:color w:val="000000"/>
          <w:lang w:val="es-US"/>
        </w:rPr>
        <w:t xml:space="preserve">Si tiene preguntas acerca de sus derechos y bienestar como participante en este estudio, por favor, llame a la Oficina de Protección de Participantes en Estudios de </w:t>
      </w:r>
      <w:proofErr w:type="spellStart"/>
      <w:r w:rsidRPr="00CE2854">
        <w:rPr>
          <w:rFonts w:eastAsia="Times New Roman"/>
          <w:color w:val="000000"/>
          <w:lang w:val="es-US"/>
        </w:rPr>
        <w:t>Westat</w:t>
      </w:r>
      <w:proofErr w:type="spellEnd"/>
      <w:r w:rsidRPr="00CE2854">
        <w:rPr>
          <w:rFonts w:eastAsia="Times New Roman"/>
          <w:color w:val="000000"/>
          <w:lang w:val="es-US"/>
        </w:rPr>
        <w:t xml:space="preserve"> al 1-888-920-7631 </w:t>
      </w:r>
      <w:r w:rsidRPr="00CE2854">
        <w:rPr>
          <w:lang w:val="es-US"/>
        </w:rPr>
        <w:t>Deje un mensaje indicando su nombre completo, el nombre de nuestro estudio (Estudio de evaluación de nutrición y adaptación de WIC) y su número de teléfono empezando con el código de área. Alguien le devolverá la llamada lo más pronto posible.</w:t>
      </w:r>
    </w:p>
    <w:p w:rsidRPr="00CE2854" w:rsidR="0064543B" w:rsidRDefault="0064543B">
      <w:pPr>
        <w:rPr>
          <w:rFonts w:eastAsia="Times New Roman"/>
          <w:color w:val="000000"/>
          <w:lang w:val="es-US"/>
        </w:rPr>
      </w:pPr>
    </w:p>
    <w:p w:rsidRPr="00CE2854" w:rsidR="00F50EF2" w:rsidRDefault="00CE2854">
      <w:pPr>
        <w:rPr>
          <w:rFonts w:eastAsia="Times New Roman"/>
          <w:b/>
          <w:color w:val="000000"/>
          <w:lang w:val="es-US"/>
        </w:rPr>
      </w:pPr>
      <w:r w:rsidRPr="00CE2854">
        <w:rPr>
          <w:rFonts w:eastAsia="Times New Roman"/>
          <w:b/>
          <w:bCs/>
          <w:color w:val="000000"/>
          <w:lang w:val="es-US"/>
        </w:rPr>
        <w:br w:type="page"/>
      </w:r>
    </w:p>
    <w:p w:rsidRPr="00CE2854" w:rsidR="0064543B" w:rsidP="0064543B" w:rsidRDefault="00CE2854">
      <w:pPr>
        <w:jc w:val="center"/>
        <w:rPr>
          <w:rFonts w:eastAsia="Times New Roman"/>
          <w:b/>
          <w:color w:val="000000"/>
          <w:lang w:val="es-US"/>
        </w:rPr>
      </w:pPr>
      <w:r w:rsidRPr="00CE2854">
        <w:rPr>
          <w:rFonts w:eastAsia="Times New Roman"/>
          <w:b/>
          <w:bCs/>
          <w:color w:val="000000"/>
          <w:lang w:val="es-US"/>
        </w:rPr>
        <w:lastRenderedPageBreak/>
        <w:t xml:space="preserve">Consentimiento para la observación de la visita </w:t>
      </w:r>
    </w:p>
    <w:p w:rsidRPr="00CE2854" w:rsidR="00865D17" w:rsidRDefault="00865D17">
      <w:pPr>
        <w:rPr>
          <w:rFonts w:eastAsia="Times New Roman"/>
          <w:color w:val="000000"/>
          <w:lang w:val="es-US"/>
        </w:rPr>
      </w:pPr>
    </w:p>
    <w:p w:rsidRPr="00CE2854" w:rsidR="002447BD" w:rsidP="00316F4C" w:rsidRDefault="00CE2854">
      <w:pPr>
        <w:pStyle w:val="ListParagraph"/>
        <w:numPr>
          <w:ilvl w:val="0"/>
          <w:numId w:val="1"/>
        </w:numPr>
        <w:rPr>
          <w:rFonts w:eastAsia="Times New Roman"/>
          <w:b/>
          <w:color w:val="000000"/>
          <w:lang w:val="es-US"/>
        </w:rPr>
      </w:pPr>
      <w:r w:rsidRPr="00CE2854">
        <w:rPr>
          <w:rFonts w:eastAsia="Times New Roman"/>
          <w:b/>
          <w:bCs/>
          <w:color w:val="000000"/>
          <w:lang w:val="es-US"/>
        </w:rPr>
        <w:t>Con mi firma a continuación, afirmo que he escuchado o leído la información que aquí se presenta y que la he entendido.</w:t>
      </w:r>
      <w:r w:rsidRPr="00CE2854">
        <w:rPr>
          <w:rFonts w:eastAsia="Times New Roman"/>
          <w:color w:val="000000"/>
          <w:lang w:val="es-US"/>
        </w:rPr>
        <w:t xml:space="preserve"> </w:t>
      </w:r>
      <w:r w:rsidRPr="00CE2854">
        <w:rPr>
          <w:rFonts w:eastAsia="Times New Roman"/>
          <w:b/>
          <w:bCs/>
          <w:color w:val="000000"/>
          <w:lang w:val="es-US"/>
        </w:rPr>
        <w:t xml:space="preserve">Acepto participar en la </w:t>
      </w:r>
      <w:r w:rsidRPr="00CE2854">
        <w:rPr>
          <w:rFonts w:eastAsia="Times New Roman"/>
          <w:b/>
          <w:bCs/>
          <w:color w:val="000000"/>
          <w:u w:val="single"/>
          <w:lang w:val="es-US"/>
        </w:rPr>
        <w:t>observación de la visita</w:t>
      </w:r>
      <w:r w:rsidRPr="00CE2854">
        <w:rPr>
          <w:rFonts w:eastAsia="Times New Roman"/>
          <w:b/>
          <w:bCs/>
          <w:color w:val="000000"/>
          <w:lang w:val="es-US"/>
        </w:rPr>
        <w:t xml:space="preserve"> para el Estudio de evaluación de nutrición y adaptación de WIC.</w:t>
      </w:r>
    </w:p>
    <w:p w:rsidRPr="00CE2854" w:rsidR="002A7C18" w:rsidRDefault="002A7C18">
      <w:pPr>
        <w:rPr>
          <w:rFonts w:eastAsia="Times New Roman"/>
          <w:b/>
          <w:color w:val="000000"/>
          <w:lang w:val="es-US"/>
        </w:rPr>
      </w:pPr>
    </w:p>
    <w:p w:rsidRPr="00CE2854" w:rsidR="002A7C18" w:rsidRDefault="002A7C18">
      <w:pPr>
        <w:rPr>
          <w:rFonts w:eastAsia="Times New Roman"/>
          <w:b/>
          <w:color w:val="000000"/>
          <w:lang w:val="es-US"/>
        </w:rPr>
      </w:pPr>
    </w:p>
    <w:p w:rsidRPr="00CE2854" w:rsidR="002A7C18" w:rsidP="00316F4C" w:rsidRDefault="00CE2854">
      <w:pPr>
        <w:tabs>
          <w:tab w:val="right" w:pos="9360"/>
        </w:tabs>
        <w:ind w:left="450"/>
        <w:rPr>
          <w:rFonts w:eastAsia="Times New Roman"/>
          <w:b/>
          <w:color w:val="000000"/>
          <w:u w:val="single"/>
          <w:lang w:val="es-US"/>
        </w:rPr>
      </w:pPr>
      <w:r w:rsidRPr="00CE2854">
        <w:rPr>
          <w:rFonts w:eastAsia="Times New Roman"/>
          <w:b/>
          <w:bCs/>
          <w:color w:val="000000"/>
          <w:lang w:val="es-US"/>
        </w:rPr>
        <w:t xml:space="preserve">Firma </w:t>
      </w:r>
      <w:r w:rsidRPr="00CE2854">
        <w:rPr>
          <w:rFonts w:eastAsia="Times New Roman"/>
          <w:b/>
          <w:bCs/>
          <w:color w:val="000000"/>
          <w:u w:val="single"/>
          <w:lang w:val="es-US"/>
        </w:rPr>
        <w:tab/>
      </w:r>
    </w:p>
    <w:p w:rsidRPr="00CE2854" w:rsidR="002A7C18" w:rsidP="002A7C18" w:rsidRDefault="002A7C18">
      <w:pPr>
        <w:tabs>
          <w:tab w:val="right" w:pos="9360"/>
        </w:tabs>
        <w:rPr>
          <w:rFonts w:eastAsia="Times New Roman"/>
          <w:b/>
          <w:color w:val="000000"/>
          <w:u w:val="single"/>
          <w:lang w:val="es-US"/>
        </w:rPr>
      </w:pPr>
    </w:p>
    <w:p w:rsidRPr="00CE2854" w:rsidR="002A7C18" w:rsidP="00F037DE" w:rsidRDefault="00CE2854">
      <w:pPr>
        <w:tabs>
          <w:tab w:val="right" w:pos="990"/>
          <w:tab w:val="left" w:pos="1440"/>
          <w:tab w:val="right" w:pos="9360"/>
        </w:tabs>
        <w:ind w:left="450" w:hanging="450"/>
        <w:rPr>
          <w:rFonts w:eastAsia="Times New Roman"/>
          <w:color w:val="000000"/>
          <w:u w:val="single"/>
          <w:lang w:val="es-US"/>
        </w:rPr>
      </w:pPr>
      <w:r w:rsidRPr="00CE2854">
        <w:rPr>
          <w:rFonts w:eastAsia="Times New Roman"/>
          <w:b/>
          <w:bCs/>
          <w:color w:val="000000"/>
          <w:lang w:val="es-US"/>
        </w:rPr>
        <w:tab/>
        <w:t xml:space="preserve">Fecha </w:t>
      </w:r>
      <w:r w:rsidRPr="00CE2854" w:rsidR="00F037DE">
        <w:rPr>
          <w:rFonts w:eastAsia="Times New Roman"/>
          <w:color w:val="000000"/>
          <w:u w:val="single"/>
          <w:lang w:val="es-US"/>
        </w:rPr>
        <w:t>_______________</w:t>
      </w:r>
    </w:p>
    <w:p w:rsidRPr="00CE2854" w:rsidR="002A7C18" w:rsidP="002A7C18" w:rsidRDefault="002A7C18">
      <w:pPr>
        <w:tabs>
          <w:tab w:val="right" w:pos="2160"/>
          <w:tab w:val="right" w:pos="9360"/>
        </w:tabs>
        <w:rPr>
          <w:rFonts w:eastAsia="Times New Roman"/>
          <w:b/>
          <w:color w:val="000000"/>
          <w:u w:val="single"/>
          <w:lang w:val="es-US"/>
        </w:rPr>
      </w:pPr>
    </w:p>
    <w:p w:rsidRPr="00CE2854" w:rsidR="00316F4C" w:rsidP="0064543B" w:rsidRDefault="00CE2854">
      <w:pPr>
        <w:tabs>
          <w:tab w:val="right" w:pos="2160"/>
          <w:tab w:val="right" w:pos="9360"/>
        </w:tabs>
        <w:jc w:val="center"/>
        <w:rPr>
          <w:rFonts w:eastAsia="Times New Roman"/>
          <w:b/>
          <w:color w:val="000000"/>
          <w:lang w:val="es-US"/>
        </w:rPr>
      </w:pPr>
      <w:r w:rsidRPr="00CE2854">
        <w:rPr>
          <w:rFonts w:eastAsia="Times New Roman"/>
          <w:b/>
          <w:bCs/>
          <w:color w:val="000000"/>
          <w:lang w:val="es-US"/>
        </w:rPr>
        <w:t>Consentimiento para la entrevista</w:t>
      </w:r>
    </w:p>
    <w:p w:rsidRPr="00CE2854" w:rsidR="0064543B" w:rsidP="0064543B" w:rsidRDefault="0064543B">
      <w:pPr>
        <w:tabs>
          <w:tab w:val="right" w:pos="2160"/>
          <w:tab w:val="right" w:pos="9360"/>
        </w:tabs>
        <w:jc w:val="center"/>
        <w:rPr>
          <w:rFonts w:eastAsia="Times New Roman"/>
          <w:b/>
          <w:color w:val="000000"/>
          <w:lang w:val="es-US"/>
        </w:rPr>
      </w:pPr>
    </w:p>
    <w:p w:rsidRPr="00CE2854" w:rsidR="00316F4C" w:rsidP="00316F4C" w:rsidRDefault="00CE2854">
      <w:pPr>
        <w:pStyle w:val="ListParagraph"/>
        <w:numPr>
          <w:ilvl w:val="0"/>
          <w:numId w:val="1"/>
        </w:numPr>
        <w:rPr>
          <w:rFonts w:eastAsia="Times New Roman"/>
          <w:b/>
          <w:color w:val="000000"/>
          <w:lang w:val="es-US"/>
        </w:rPr>
      </w:pPr>
      <w:r w:rsidRPr="00CE2854">
        <w:rPr>
          <w:rFonts w:eastAsia="Times New Roman"/>
          <w:b/>
          <w:bCs/>
          <w:color w:val="000000"/>
          <w:lang w:val="es-US"/>
        </w:rPr>
        <w:t>Con mi firma a continuación, afirmo que he escuchado o leído la información que aquí se presenta y que la he entendido.</w:t>
      </w:r>
      <w:r w:rsidRPr="00CE2854">
        <w:rPr>
          <w:rFonts w:eastAsia="Times New Roman"/>
          <w:color w:val="000000"/>
          <w:lang w:val="es-US"/>
        </w:rPr>
        <w:t xml:space="preserve"> </w:t>
      </w:r>
      <w:r w:rsidRPr="00CE2854">
        <w:rPr>
          <w:rFonts w:eastAsia="Times New Roman"/>
          <w:b/>
          <w:bCs/>
          <w:color w:val="000000"/>
          <w:lang w:val="es-US"/>
        </w:rPr>
        <w:t xml:space="preserve">Acepto participar en la </w:t>
      </w:r>
      <w:r w:rsidRPr="00CE2854">
        <w:rPr>
          <w:rFonts w:eastAsia="Times New Roman"/>
          <w:b/>
          <w:bCs/>
          <w:color w:val="000000"/>
          <w:u w:val="single"/>
          <w:lang w:val="es-US"/>
        </w:rPr>
        <w:t>entrevista</w:t>
      </w:r>
      <w:r w:rsidRPr="00CE2854">
        <w:rPr>
          <w:rFonts w:eastAsia="Times New Roman"/>
          <w:b/>
          <w:bCs/>
          <w:color w:val="000000"/>
          <w:lang w:val="es-US"/>
        </w:rPr>
        <w:t xml:space="preserve"> para el Estudio de evaluación de nutrición y adaptación de WIC.</w:t>
      </w:r>
    </w:p>
    <w:p w:rsidRPr="00CE2854" w:rsidR="00316F4C" w:rsidP="00316F4C" w:rsidRDefault="00316F4C">
      <w:pPr>
        <w:rPr>
          <w:rFonts w:eastAsia="Times New Roman"/>
          <w:b/>
          <w:color w:val="000000"/>
          <w:sz w:val="28"/>
          <w:lang w:val="es-US"/>
        </w:rPr>
      </w:pPr>
    </w:p>
    <w:p w:rsidRPr="00CE2854" w:rsidR="00316F4C" w:rsidP="00316F4C" w:rsidRDefault="00316F4C">
      <w:pPr>
        <w:rPr>
          <w:rFonts w:eastAsia="Times New Roman"/>
          <w:b/>
          <w:color w:val="000000"/>
          <w:lang w:val="es-US"/>
        </w:rPr>
      </w:pPr>
    </w:p>
    <w:p w:rsidRPr="00CE2854" w:rsidR="00316F4C" w:rsidP="00316F4C" w:rsidRDefault="00CE2854">
      <w:pPr>
        <w:tabs>
          <w:tab w:val="right" w:pos="9360"/>
        </w:tabs>
        <w:ind w:left="450"/>
        <w:rPr>
          <w:rFonts w:eastAsia="Times New Roman"/>
          <w:b/>
          <w:color w:val="000000"/>
          <w:u w:val="single"/>
          <w:lang w:val="es-US"/>
        </w:rPr>
      </w:pPr>
      <w:r w:rsidRPr="00CE2854">
        <w:rPr>
          <w:rFonts w:eastAsia="Times New Roman"/>
          <w:b/>
          <w:bCs/>
          <w:color w:val="000000"/>
          <w:lang w:val="es-US"/>
        </w:rPr>
        <w:t xml:space="preserve">Firma </w:t>
      </w:r>
      <w:r w:rsidRPr="00CE2854">
        <w:rPr>
          <w:rFonts w:eastAsia="Times New Roman"/>
          <w:b/>
          <w:bCs/>
          <w:color w:val="000000"/>
          <w:u w:val="single"/>
          <w:lang w:val="es-US"/>
        </w:rPr>
        <w:tab/>
      </w:r>
    </w:p>
    <w:p w:rsidRPr="00CE2854" w:rsidR="00316F4C" w:rsidP="00316F4C" w:rsidRDefault="00316F4C">
      <w:pPr>
        <w:tabs>
          <w:tab w:val="right" w:pos="9360"/>
        </w:tabs>
        <w:rPr>
          <w:rFonts w:eastAsia="Times New Roman"/>
          <w:b/>
          <w:color w:val="000000"/>
          <w:u w:val="single"/>
          <w:lang w:val="es-US"/>
        </w:rPr>
      </w:pPr>
    </w:p>
    <w:p w:rsidRPr="00CE2854" w:rsidR="00316F4C" w:rsidP="0064543B" w:rsidRDefault="00CE2854">
      <w:pPr>
        <w:tabs>
          <w:tab w:val="left" w:pos="720"/>
          <w:tab w:val="right" w:pos="990"/>
          <w:tab w:val="right" w:pos="9360"/>
        </w:tabs>
        <w:ind w:left="450"/>
        <w:rPr>
          <w:rFonts w:eastAsia="Times New Roman"/>
          <w:b/>
          <w:color w:val="000000"/>
          <w:u w:val="single"/>
          <w:lang w:val="es-US"/>
        </w:rPr>
      </w:pPr>
      <w:r w:rsidRPr="00CE2854">
        <w:rPr>
          <w:rFonts w:eastAsia="Times New Roman"/>
          <w:b/>
          <w:bCs/>
          <w:color w:val="000000"/>
          <w:lang w:val="es-US"/>
        </w:rPr>
        <w:t xml:space="preserve">Fecha </w:t>
      </w:r>
      <w:r w:rsidRPr="00CE2854">
        <w:rPr>
          <w:rFonts w:eastAsia="Times New Roman"/>
          <w:b/>
          <w:bCs/>
          <w:color w:val="000000"/>
          <w:u w:val="single"/>
          <w:lang w:val="es-US"/>
        </w:rPr>
        <w:t>___________</w:t>
      </w:r>
    </w:p>
    <w:p w:rsidRPr="00CE2854" w:rsidR="00316F4C" w:rsidP="00316F4C" w:rsidRDefault="00316F4C">
      <w:pPr>
        <w:tabs>
          <w:tab w:val="right" w:pos="2160"/>
          <w:tab w:val="right" w:pos="9360"/>
        </w:tabs>
        <w:rPr>
          <w:rFonts w:eastAsia="Times New Roman"/>
          <w:b/>
          <w:color w:val="000000"/>
          <w:u w:val="single"/>
          <w:lang w:val="es-US"/>
        </w:rPr>
      </w:pPr>
    </w:p>
    <w:p w:rsidRPr="00CE2854" w:rsidR="00F50EF2" w:rsidRDefault="00CE2854">
      <w:pPr>
        <w:rPr>
          <w:rFonts w:eastAsia="Times New Roman"/>
          <w:color w:val="000000"/>
          <w:u w:val="single"/>
          <w:lang w:val="es-US"/>
        </w:rPr>
      </w:pPr>
      <w:r w:rsidRPr="00CE2854">
        <w:rPr>
          <w:rFonts w:eastAsia="Times New Roman"/>
          <w:color w:val="000000"/>
          <w:u w:val="single"/>
          <w:lang w:val="es-US"/>
        </w:rPr>
        <w:br w:type="page"/>
      </w:r>
    </w:p>
    <w:p w:rsidRPr="00CE2854" w:rsidR="0064543B" w:rsidP="0064543B" w:rsidRDefault="00CE2854">
      <w:pPr>
        <w:ind w:left="720" w:hanging="360"/>
        <w:jc w:val="center"/>
        <w:rPr>
          <w:rFonts w:eastAsia="Times New Roman"/>
          <w:b/>
          <w:color w:val="000000"/>
          <w:lang w:val="es-US"/>
        </w:rPr>
      </w:pPr>
      <w:r w:rsidRPr="00CE2854">
        <w:rPr>
          <w:rFonts w:eastAsia="Times New Roman"/>
          <w:b/>
          <w:bCs/>
          <w:color w:val="000000"/>
          <w:lang w:val="es-US"/>
        </w:rPr>
        <w:lastRenderedPageBreak/>
        <w:t>Información para programar la entrevista</w:t>
      </w:r>
    </w:p>
    <w:p w:rsidRPr="00CE2854" w:rsidR="0064543B" w:rsidP="0064543B" w:rsidRDefault="0064543B">
      <w:pPr>
        <w:ind w:left="720" w:hanging="360"/>
        <w:rPr>
          <w:rFonts w:eastAsia="Times New Roman"/>
          <w:color w:val="000000"/>
          <w:lang w:val="es-US"/>
        </w:rPr>
      </w:pPr>
    </w:p>
    <w:p w:rsidRPr="00CE2854" w:rsidR="0064543B" w:rsidP="0064543B" w:rsidRDefault="00CE2854">
      <w:pPr>
        <w:ind w:left="720" w:hanging="360"/>
        <w:rPr>
          <w:rFonts w:eastAsia="Times New Roman"/>
          <w:color w:val="000000"/>
          <w:lang w:val="es-US"/>
        </w:rPr>
      </w:pPr>
      <w:r w:rsidRPr="00CE2854">
        <w:rPr>
          <w:rFonts w:eastAsia="Times New Roman"/>
          <w:color w:val="000000"/>
          <w:lang w:val="es-US"/>
        </w:rPr>
        <w:t>Entrevista programada para:</w:t>
      </w:r>
    </w:p>
    <w:p w:rsidRPr="00CE2854" w:rsidR="0064543B" w:rsidP="0064543B" w:rsidRDefault="0064543B">
      <w:pPr>
        <w:ind w:left="720" w:hanging="360"/>
        <w:rPr>
          <w:rFonts w:eastAsia="Times New Roman"/>
          <w:color w:val="000000"/>
          <w:lang w:val="es-US"/>
        </w:rPr>
      </w:pPr>
    </w:p>
    <w:p w:rsidRPr="00CE2854" w:rsidR="0064543B" w:rsidP="0064543B" w:rsidRDefault="00CE2854">
      <w:pPr>
        <w:ind w:left="720" w:hanging="360"/>
        <w:rPr>
          <w:rFonts w:eastAsia="Times New Roman"/>
          <w:color w:val="000000"/>
          <w:lang w:val="es-US"/>
        </w:rPr>
      </w:pPr>
      <w:r w:rsidRPr="00CE2854">
        <w:rPr>
          <w:rFonts w:eastAsia="Times New Roman"/>
          <w:color w:val="000000"/>
          <w:lang w:val="es-US"/>
        </w:rPr>
        <w:tab/>
        <w:t>Fecha</w:t>
      </w:r>
      <w:r>
        <w:rPr>
          <w:rFonts w:eastAsia="Times New Roman"/>
          <w:color w:val="000000"/>
          <w:lang w:val="es-US"/>
        </w:rPr>
        <w:t xml:space="preserve"> </w:t>
      </w:r>
      <w:r w:rsidRPr="00CE2854">
        <w:rPr>
          <w:rFonts w:eastAsia="Times New Roman"/>
          <w:color w:val="000000"/>
          <w:lang w:val="es-US"/>
        </w:rPr>
        <w:t>_________</w:t>
      </w:r>
    </w:p>
    <w:p w:rsidRPr="00CE2854" w:rsidR="0064543B" w:rsidP="0064543B" w:rsidRDefault="0064543B">
      <w:pPr>
        <w:ind w:left="720" w:hanging="360"/>
        <w:rPr>
          <w:rFonts w:eastAsia="Times New Roman"/>
          <w:color w:val="000000"/>
          <w:lang w:val="es-US"/>
        </w:rPr>
      </w:pPr>
    </w:p>
    <w:p w:rsidRPr="00CE2854" w:rsidR="0064543B" w:rsidP="0064543B" w:rsidRDefault="00CE2854">
      <w:pPr>
        <w:ind w:left="720" w:hanging="360"/>
        <w:rPr>
          <w:rFonts w:eastAsia="Times New Roman"/>
          <w:color w:val="000000"/>
          <w:lang w:val="es-US"/>
        </w:rPr>
      </w:pPr>
      <w:r w:rsidRPr="00CE2854">
        <w:rPr>
          <w:rFonts w:eastAsia="Times New Roman"/>
          <w:color w:val="000000"/>
          <w:lang w:val="es-US"/>
        </w:rPr>
        <w:tab/>
        <w:t>Hora __________</w:t>
      </w:r>
    </w:p>
    <w:p w:rsidRPr="00CE2854" w:rsidR="00F50EF2" w:rsidP="0064543B" w:rsidRDefault="00F50EF2">
      <w:pPr>
        <w:ind w:left="720" w:hanging="360"/>
        <w:rPr>
          <w:rFonts w:eastAsia="Times New Roman"/>
          <w:color w:val="000000"/>
          <w:lang w:val="es-US"/>
        </w:rPr>
      </w:pPr>
    </w:p>
    <w:p w:rsidRPr="00CE2854" w:rsidR="0064543B" w:rsidP="0064543B" w:rsidRDefault="00CE2854">
      <w:pPr>
        <w:ind w:left="720" w:hanging="360"/>
        <w:rPr>
          <w:rFonts w:eastAsia="Times New Roman"/>
          <w:color w:val="000000"/>
          <w:lang w:val="es-US"/>
        </w:rPr>
      </w:pPr>
      <w:r w:rsidRPr="00CE2854">
        <w:rPr>
          <w:rFonts w:eastAsia="Times New Roman"/>
          <w:color w:val="000000"/>
          <w:lang w:val="es-US"/>
        </w:rPr>
        <w:t>Necesita entrevistador que hable español: _____</w:t>
      </w:r>
    </w:p>
    <w:p w:rsidRPr="00CE2854" w:rsidR="00F50EF2" w:rsidP="0064543B" w:rsidRDefault="00F50EF2">
      <w:pPr>
        <w:ind w:left="720" w:hanging="360"/>
        <w:rPr>
          <w:rFonts w:eastAsia="Times New Roman"/>
          <w:color w:val="000000"/>
          <w:lang w:val="es-US"/>
        </w:rPr>
      </w:pPr>
    </w:p>
    <w:p w:rsidRPr="00CE2854" w:rsidR="00F50EF2" w:rsidP="00F50EF2" w:rsidRDefault="00CE2854">
      <w:pPr>
        <w:ind w:left="720" w:hanging="360"/>
        <w:rPr>
          <w:rFonts w:eastAsia="Times New Roman"/>
          <w:i/>
          <w:color w:val="000000"/>
          <w:lang w:val="es-US"/>
        </w:rPr>
      </w:pPr>
      <w:r w:rsidRPr="00CE2854">
        <w:rPr>
          <w:rFonts w:eastAsia="Times New Roman"/>
          <w:i/>
          <w:iCs/>
          <w:color w:val="000000"/>
          <w:lang w:val="es-US"/>
        </w:rPr>
        <w:t>Si es una entrevista telefónica:</w:t>
      </w:r>
    </w:p>
    <w:p w:rsidRPr="00CE2854" w:rsidR="00F50EF2" w:rsidP="00F50EF2" w:rsidRDefault="00CE2854">
      <w:pPr>
        <w:ind w:left="720" w:hanging="360"/>
        <w:rPr>
          <w:rFonts w:eastAsia="Times New Roman"/>
          <w:color w:val="000000"/>
          <w:lang w:val="es-US"/>
        </w:rPr>
      </w:pPr>
      <w:r w:rsidRPr="00CE2854">
        <w:rPr>
          <w:rFonts w:eastAsia="Times New Roman"/>
          <w:color w:val="000000"/>
          <w:lang w:val="es-US"/>
        </w:rPr>
        <w:t>Teléfono del participante: _____________________</w:t>
      </w:r>
    </w:p>
    <w:p w:rsidRPr="00CE2854" w:rsidR="00F50EF2" w:rsidP="00F50EF2" w:rsidRDefault="00CE2854">
      <w:pPr>
        <w:ind w:left="720" w:hanging="360"/>
        <w:rPr>
          <w:rFonts w:eastAsia="Times New Roman"/>
          <w:color w:val="000000"/>
          <w:lang w:val="es-US"/>
        </w:rPr>
      </w:pP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p>
    <w:p w:rsidRPr="00CE2854" w:rsidR="00F50EF2" w:rsidP="00F50EF2" w:rsidRDefault="00CE2854">
      <w:pPr>
        <w:ind w:left="720" w:hanging="360"/>
        <w:rPr>
          <w:rFonts w:eastAsia="Times New Roman"/>
          <w:color w:val="000000"/>
          <w:lang w:val="es-US"/>
        </w:rPr>
      </w:pPr>
      <w:r w:rsidRPr="00CE2854">
        <w:rPr>
          <w:rFonts w:eastAsia="Times New Roman"/>
          <w:color w:val="000000"/>
          <w:lang w:val="es-US"/>
        </w:rPr>
        <w:t>Usar el celular del participante: ___</w:t>
      </w:r>
      <w:proofErr w:type="gramStart"/>
      <w:r w:rsidRPr="00CE2854">
        <w:rPr>
          <w:rFonts w:eastAsia="Times New Roman"/>
          <w:color w:val="000000"/>
          <w:lang w:val="es-US"/>
        </w:rPr>
        <w:t>_</w:t>
      </w:r>
      <w:r>
        <w:rPr>
          <w:rFonts w:eastAsia="Times New Roman"/>
          <w:color w:val="000000"/>
          <w:lang w:val="es-US"/>
        </w:rPr>
        <w:t xml:space="preserve"> </w:t>
      </w:r>
      <w:r w:rsidRPr="00CE2854">
        <w:rPr>
          <w:rFonts w:eastAsia="Times New Roman"/>
          <w:color w:val="000000"/>
          <w:lang w:val="es-US"/>
        </w:rPr>
        <w:t xml:space="preserve"> </w:t>
      </w:r>
      <w:r w:rsidRPr="00CE2854">
        <w:rPr>
          <w:rFonts w:eastAsia="Times New Roman"/>
          <w:color w:val="000000"/>
          <w:lang w:val="es-US"/>
        </w:rPr>
        <w:tab/>
      </w:r>
      <w:proofErr w:type="gramEnd"/>
      <w:r w:rsidRPr="00CE2854">
        <w:rPr>
          <w:rFonts w:eastAsia="Times New Roman"/>
          <w:color w:val="000000"/>
          <w:lang w:val="es-US"/>
        </w:rPr>
        <w:t>Se facilitó un teléfono desechable:</w:t>
      </w:r>
      <w:r w:rsidRPr="00CE2854">
        <w:rPr>
          <w:rFonts w:eastAsia="Times New Roman"/>
          <w:color w:val="000000"/>
          <w:lang w:val="es-US"/>
        </w:rPr>
        <w:tab/>
        <w:t>____</w:t>
      </w:r>
    </w:p>
    <w:p w:rsidRPr="00CE2854" w:rsidR="00F50EF2" w:rsidP="00F50EF2" w:rsidRDefault="00CE2854">
      <w:pPr>
        <w:ind w:left="720" w:hanging="360"/>
        <w:rPr>
          <w:rFonts w:eastAsia="Times New Roman"/>
          <w:color w:val="000000"/>
          <w:lang w:val="es-US"/>
        </w:rPr>
      </w:pP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p>
    <w:p w:rsidRPr="00CE2854" w:rsidR="0064543B" w:rsidP="0064543B" w:rsidRDefault="0064543B">
      <w:pPr>
        <w:ind w:left="720" w:hanging="360"/>
        <w:rPr>
          <w:rFonts w:eastAsia="Times New Roman"/>
          <w:color w:val="000000"/>
          <w:lang w:val="es-US"/>
        </w:rPr>
      </w:pPr>
    </w:p>
    <w:p w:rsidRPr="00CE2854" w:rsidR="0064543B" w:rsidP="0064543B" w:rsidRDefault="00CE2854">
      <w:pPr>
        <w:ind w:left="720" w:hanging="360"/>
        <w:rPr>
          <w:rFonts w:eastAsia="Times New Roman"/>
          <w:color w:val="000000"/>
          <w:lang w:val="es-US"/>
        </w:rPr>
      </w:pPr>
      <w:r w:rsidRPr="00CE2854">
        <w:rPr>
          <w:rFonts w:eastAsia="Times New Roman"/>
          <w:color w:val="000000"/>
          <w:lang w:val="es-US"/>
        </w:rPr>
        <w:t>Nombre y dirección para enviar el pago de incentivo por correo:</w:t>
      </w:r>
    </w:p>
    <w:p w:rsidRPr="00CE2854" w:rsidR="0064543B" w:rsidP="0064543B" w:rsidRDefault="0064543B">
      <w:pPr>
        <w:ind w:left="720" w:hanging="360"/>
        <w:rPr>
          <w:rFonts w:eastAsia="Times New Roman"/>
          <w:color w:val="000000"/>
          <w:lang w:val="es-US"/>
        </w:rPr>
      </w:pPr>
    </w:p>
    <w:p w:rsidRPr="00CE2854" w:rsidR="0064543B" w:rsidP="0064543B" w:rsidRDefault="00CE2854">
      <w:pPr>
        <w:ind w:left="720" w:hanging="360"/>
        <w:rPr>
          <w:rFonts w:eastAsia="Times New Roman"/>
          <w:color w:val="000000"/>
          <w:lang w:val="es-US"/>
        </w:rPr>
      </w:pPr>
      <w:r w:rsidRPr="00CE2854">
        <w:rPr>
          <w:rFonts w:eastAsia="Times New Roman"/>
          <w:color w:val="000000"/>
          <w:lang w:val="es-US"/>
        </w:rPr>
        <w:t>_____________________________________</w:t>
      </w:r>
    </w:p>
    <w:p w:rsidRPr="00CE2854" w:rsidR="0064543B" w:rsidP="0064543B" w:rsidRDefault="0064543B">
      <w:pPr>
        <w:ind w:left="720" w:hanging="360"/>
        <w:rPr>
          <w:rFonts w:eastAsia="Times New Roman"/>
          <w:color w:val="000000"/>
          <w:lang w:val="es-US"/>
        </w:rPr>
      </w:pPr>
    </w:p>
    <w:p w:rsidRPr="00CE2854" w:rsidR="0064543B" w:rsidP="0064543B" w:rsidRDefault="00CE2854">
      <w:pPr>
        <w:ind w:left="720" w:hanging="360"/>
        <w:rPr>
          <w:rFonts w:eastAsia="Times New Roman"/>
          <w:color w:val="000000"/>
          <w:lang w:val="es-US"/>
        </w:rPr>
      </w:pPr>
      <w:r w:rsidRPr="00CE2854">
        <w:rPr>
          <w:rFonts w:eastAsia="Times New Roman"/>
          <w:color w:val="000000"/>
          <w:lang w:val="es-US"/>
        </w:rPr>
        <w:t>_____________________________________</w:t>
      </w:r>
    </w:p>
    <w:p w:rsidRPr="00CE2854" w:rsidR="0064543B" w:rsidP="0064543B" w:rsidRDefault="0064543B">
      <w:pPr>
        <w:ind w:left="720" w:hanging="360"/>
        <w:rPr>
          <w:rFonts w:eastAsia="Times New Roman"/>
          <w:color w:val="000000"/>
          <w:lang w:val="es-US"/>
        </w:rPr>
      </w:pPr>
    </w:p>
    <w:p w:rsidRPr="00CE2854" w:rsidR="0064543B" w:rsidP="0064543B" w:rsidRDefault="00CE2854">
      <w:pPr>
        <w:ind w:left="720" w:hanging="360"/>
        <w:rPr>
          <w:rFonts w:eastAsia="Times New Roman"/>
          <w:color w:val="000000"/>
          <w:lang w:val="es-US"/>
        </w:rPr>
      </w:pPr>
      <w:r w:rsidRPr="00CE2854">
        <w:rPr>
          <w:rFonts w:eastAsia="Times New Roman"/>
          <w:color w:val="000000"/>
          <w:lang w:val="es-US"/>
        </w:rPr>
        <w:t>_____________________________________</w:t>
      </w:r>
    </w:p>
    <w:p w:rsidRPr="00CE2854" w:rsidR="0064543B" w:rsidP="0064543B" w:rsidRDefault="0064543B">
      <w:pPr>
        <w:ind w:left="720" w:hanging="360"/>
        <w:rPr>
          <w:rFonts w:eastAsia="Times New Roman"/>
          <w:color w:val="000000"/>
          <w:lang w:val="es-US"/>
        </w:rPr>
      </w:pPr>
    </w:p>
    <w:p w:rsidRPr="00CE2854" w:rsidR="0064543B" w:rsidP="0064543B" w:rsidRDefault="00CE2854">
      <w:pPr>
        <w:ind w:left="720" w:hanging="360"/>
        <w:rPr>
          <w:rFonts w:eastAsia="Times New Roman"/>
          <w:color w:val="000000"/>
          <w:lang w:val="es-US"/>
        </w:rPr>
      </w:pPr>
      <w:r w:rsidRPr="00CE2854">
        <w:rPr>
          <w:rFonts w:eastAsia="Times New Roman"/>
          <w:color w:val="000000"/>
          <w:lang w:val="es-US"/>
        </w:rPr>
        <w:t>_____________________________________</w:t>
      </w:r>
    </w:p>
    <w:p w:rsidRPr="00CE2854" w:rsidR="0064543B" w:rsidP="0064543B" w:rsidRDefault="00CE2854">
      <w:pPr>
        <w:ind w:left="720" w:hanging="360"/>
        <w:rPr>
          <w:rFonts w:eastAsia="Times New Roman"/>
          <w:color w:val="000000"/>
          <w:lang w:val="es-US"/>
        </w:rPr>
      </w:pP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Pr>
          <w:rFonts w:eastAsia="Times New Roman"/>
          <w:color w:val="000000"/>
          <w:lang w:val="es-US"/>
        </w:rPr>
        <w:t xml:space="preserve">  </w:t>
      </w:r>
      <w:r w:rsidRPr="00CE2854">
        <w:rPr>
          <w:rFonts w:eastAsia="Times New Roman"/>
          <w:color w:val="000000"/>
          <w:lang w:val="es-US"/>
        </w:rPr>
        <w:t xml:space="preserve"> </w:t>
      </w:r>
    </w:p>
    <w:p w:rsidRPr="00CE2854" w:rsidR="00316F4C" w:rsidP="0064543B" w:rsidRDefault="00CE2854">
      <w:pPr>
        <w:ind w:left="720" w:hanging="360"/>
        <w:rPr>
          <w:rFonts w:eastAsia="Times New Roman"/>
          <w:color w:val="000000"/>
          <w:lang w:val="es-US"/>
        </w:rPr>
      </w:pP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Pr>
          <w:rFonts w:eastAsia="Times New Roman"/>
          <w:color w:val="000000"/>
          <w:lang w:val="es-US"/>
        </w:rPr>
        <w:t xml:space="preserve">                           </w:t>
      </w:r>
    </w:p>
    <w:sectPr w:rsidRPr="00CE2854" w:rsidR="00316F4C" w:rsidSect="00565FE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5783" w:rsidRDefault="00CE2854">
      <w:pPr>
        <w:spacing w:line="240" w:lineRule="auto"/>
      </w:pPr>
      <w:r>
        <w:separator/>
      </w:r>
    </w:p>
  </w:endnote>
  <w:endnote w:type="continuationSeparator" w:id="0">
    <w:p w:rsidR="00685783" w:rsidRDefault="00CE2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389596"/>
      <w:docPartObj>
        <w:docPartGallery w:val="Page Numbers (Bottom of Page)"/>
        <w:docPartUnique/>
      </w:docPartObj>
    </w:sdtPr>
    <w:sdtEndPr>
      <w:rPr>
        <w:noProof/>
      </w:rPr>
    </w:sdtEndPr>
    <w:sdtContent>
      <w:p w:rsidR="0016690E" w:rsidRDefault="00CE2854">
        <w:pPr>
          <w:pStyle w:val="Footer"/>
          <w:jc w:val="center"/>
        </w:pPr>
        <w:r>
          <w:fldChar w:fldCharType="begin"/>
        </w:r>
        <w:r>
          <w:instrText xml:space="preserve"> PAGE   \* MERGEFORMAT </w:instrText>
        </w:r>
        <w:r>
          <w:fldChar w:fldCharType="separate"/>
        </w:r>
        <w:r w:rsidR="001552DC">
          <w:rPr>
            <w:noProof/>
          </w:rPr>
          <w:t>5</w:t>
        </w:r>
        <w:r>
          <w:rPr>
            <w:noProof/>
          </w:rPr>
          <w:fldChar w:fldCharType="end"/>
        </w:r>
      </w:p>
    </w:sdtContent>
  </w:sdt>
  <w:p w:rsidR="0016690E" w:rsidRDefault="00166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45C" w:rsidRDefault="009B145C" w:rsidP="009B145C">
    <w:pPr>
      <w:spacing w:after="160" w:line="259" w:lineRule="auto"/>
      <w:rPr>
        <w:rFonts w:ascii="Arial" w:eastAsia="Calibri" w:hAnsi="Arial" w:cs="Arial"/>
        <w:sz w:val="16"/>
        <w:szCs w:val="16"/>
      </w:rPr>
    </w:pPr>
  </w:p>
  <w:p w:rsidR="00565FE1" w:rsidRPr="001A6832" w:rsidRDefault="00CE2854" w:rsidP="009B145C">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sz w:val="16"/>
        <w:szCs w:val="16"/>
        <w:lang w:val="es-US"/>
      </w:rPr>
    </w:pPr>
    <w:r w:rsidRPr="001A6832">
      <w:rPr>
        <w:rFonts w:ascii="Arial" w:eastAsia="Calibri" w:hAnsi="Arial"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proofErr w:type="spellStart"/>
    <w:r w:rsidRPr="00697ACA">
      <w:rPr>
        <w:rFonts w:ascii="Arial" w:eastAsia="Calibri" w:hAnsi="Arial" w:cs="Arial"/>
        <w:sz w:val="16"/>
        <w:szCs w:val="16"/>
        <w:lang w:val="es-US"/>
      </w:rPr>
      <w:t>xxxx</w:t>
    </w:r>
    <w:proofErr w:type="spellEnd"/>
    <w:r w:rsidRPr="001A6832">
      <w:rPr>
        <w:rFonts w:ascii="Arial" w:eastAsia="Calibri" w:hAnsi="Arial" w:cs="Arial"/>
        <w:sz w:val="16"/>
        <w:szCs w:val="16"/>
        <w:lang w:val="es-US"/>
      </w:rPr>
      <w:t>]. Se calcula que el tiempo requerido para contestar esta recolección de información es de</w:t>
    </w:r>
    <w:r w:rsidR="00697ACA">
      <w:rPr>
        <w:rFonts w:ascii="Arial" w:eastAsia="Calibri" w:hAnsi="Arial" w:cs="Arial"/>
        <w:sz w:val="16"/>
        <w:szCs w:val="16"/>
        <w:lang w:val="es-US"/>
      </w:rPr>
      <w:t xml:space="preserve"> 5 minutos</w:t>
    </w:r>
    <w:r w:rsidRPr="001A6832">
      <w:rPr>
        <w:rFonts w:ascii="Arial" w:eastAsia="Calibri" w:hAnsi="Arial" w:cs="Arial"/>
        <w:sz w:val="16"/>
        <w:szCs w:val="16"/>
        <w:lang w:val="es-US"/>
      </w:rPr>
      <w:t xml:space="preserve"> </w:t>
    </w:r>
    <w:r w:rsidR="00697ACA">
      <w:rPr>
        <w:rFonts w:ascii="Arial" w:eastAsia="Calibri" w:hAnsi="Arial" w:cs="Arial"/>
        <w:sz w:val="16"/>
        <w:szCs w:val="16"/>
        <w:lang w:val="es-US"/>
      </w:rPr>
      <w:t>(</w:t>
    </w:r>
    <w:r w:rsidRPr="001A6832">
      <w:rPr>
        <w:rFonts w:ascii="Arial" w:eastAsia="Calibri" w:hAnsi="Arial" w:cs="Arial"/>
        <w:sz w:val="16"/>
        <w:szCs w:val="16"/>
        <w:lang w:val="es-US"/>
      </w:rPr>
      <w:t>0.08 horas</w:t>
    </w:r>
    <w:r w:rsidR="00697ACA">
      <w:rPr>
        <w:rFonts w:ascii="Arial" w:eastAsia="Calibri" w:hAnsi="Arial" w:cs="Arial"/>
        <w:sz w:val="16"/>
        <w:szCs w:val="16"/>
        <w:lang w:val="es-US"/>
      </w:rPr>
      <w:t>)</w:t>
    </w:r>
    <w:r w:rsidRPr="001A6832">
      <w:rPr>
        <w:rFonts w:ascii="Arial" w:eastAsia="Calibri" w:hAnsi="Arial"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w:t>
    </w:r>
    <w:proofErr w:type="spellStart"/>
    <w:r w:rsidRPr="001A6832">
      <w:rPr>
        <w:rFonts w:ascii="Arial" w:eastAsia="Calibri" w:hAnsi="Arial" w:cs="Arial"/>
        <w:sz w:val="16"/>
        <w:szCs w:val="16"/>
        <w:lang w:val="es-US"/>
      </w:rPr>
      <w:t>Department</w:t>
    </w:r>
    <w:proofErr w:type="spellEnd"/>
    <w:r w:rsidRPr="001A6832">
      <w:rPr>
        <w:rFonts w:ascii="Arial" w:eastAsia="Calibri" w:hAnsi="Arial" w:cs="Arial"/>
        <w:sz w:val="16"/>
        <w:szCs w:val="16"/>
        <w:lang w:val="es-US"/>
      </w:rPr>
      <w:t xml:space="preserve"> </w:t>
    </w:r>
    <w:proofErr w:type="spellStart"/>
    <w:r w:rsidRPr="001A6832">
      <w:rPr>
        <w:rFonts w:ascii="Arial" w:eastAsia="Calibri" w:hAnsi="Arial" w:cs="Arial"/>
        <w:sz w:val="16"/>
        <w:szCs w:val="16"/>
        <w:lang w:val="es-US"/>
      </w:rPr>
      <w:t>of</w:t>
    </w:r>
    <w:proofErr w:type="spellEnd"/>
    <w:r w:rsidRPr="001A6832">
      <w:rPr>
        <w:rFonts w:ascii="Arial" w:eastAsia="Calibri" w:hAnsi="Arial" w:cs="Arial"/>
        <w:sz w:val="16"/>
        <w:szCs w:val="16"/>
        <w:lang w:val="es-US"/>
      </w:rPr>
      <w:t xml:space="preserve"> </w:t>
    </w:r>
    <w:proofErr w:type="spellStart"/>
    <w:r w:rsidRPr="001A6832">
      <w:rPr>
        <w:rFonts w:ascii="Arial" w:eastAsia="Calibri" w:hAnsi="Arial" w:cs="Arial"/>
        <w:sz w:val="16"/>
        <w:szCs w:val="16"/>
        <w:lang w:val="es-US"/>
      </w:rPr>
      <w:t>Agriculture</w:t>
    </w:r>
    <w:proofErr w:type="spellEnd"/>
    <w:r w:rsidRPr="001A6832">
      <w:rPr>
        <w:rFonts w:ascii="Arial" w:eastAsia="Calibri" w:hAnsi="Arial" w:cs="Arial"/>
        <w:sz w:val="16"/>
        <w:szCs w:val="16"/>
        <w:lang w:val="es-US"/>
      </w:rPr>
      <w:t xml:space="preserve">, </w:t>
    </w:r>
    <w:proofErr w:type="spellStart"/>
    <w:r w:rsidRPr="001A6832">
      <w:rPr>
        <w:rFonts w:ascii="Arial" w:eastAsia="Calibri" w:hAnsi="Arial" w:cs="Arial"/>
        <w:sz w:val="16"/>
        <w:szCs w:val="16"/>
        <w:lang w:val="es-US"/>
      </w:rPr>
      <w:t>Food</w:t>
    </w:r>
    <w:proofErr w:type="spellEnd"/>
    <w:r w:rsidRPr="001A6832">
      <w:rPr>
        <w:rFonts w:ascii="Arial" w:eastAsia="Calibri" w:hAnsi="Arial" w:cs="Arial"/>
        <w:sz w:val="16"/>
        <w:szCs w:val="16"/>
        <w:lang w:val="es-US"/>
      </w:rPr>
      <w:t xml:space="preserve"> and </w:t>
    </w:r>
    <w:proofErr w:type="spellStart"/>
    <w:r w:rsidRPr="001A6832">
      <w:rPr>
        <w:rFonts w:ascii="Arial" w:eastAsia="Calibri" w:hAnsi="Arial" w:cs="Arial"/>
        <w:sz w:val="16"/>
        <w:szCs w:val="16"/>
        <w:lang w:val="es-US"/>
      </w:rPr>
      <w:t>Nutrition</w:t>
    </w:r>
    <w:proofErr w:type="spellEnd"/>
    <w:r w:rsidRPr="001A6832">
      <w:rPr>
        <w:rFonts w:ascii="Arial" w:eastAsia="Calibri" w:hAnsi="Arial" w:cs="Arial"/>
        <w:sz w:val="16"/>
        <w:szCs w:val="16"/>
        <w:lang w:val="es-US"/>
      </w:rPr>
      <w:t xml:space="preserve"> </w:t>
    </w:r>
    <w:proofErr w:type="spellStart"/>
    <w:r w:rsidRPr="001A6832">
      <w:rPr>
        <w:rFonts w:ascii="Arial" w:eastAsia="Calibri" w:hAnsi="Arial" w:cs="Arial"/>
        <w:sz w:val="16"/>
        <w:szCs w:val="16"/>
        <w:lang w:val="es-US"/>
      </w:rPr>
      <w:t>Service</w:t>
    </w:r>
    <w:proofErr w:type="spellEnd"/>
    <w:r w:rsidRPr="001A6832">
      <w:rPr>
        <w:rFonts w:ascii="Arial" w:eastAsia="Calibri" w:hAnsi="Arial" w:cs="Arial"/>
        <w:sz w:val="16"/>
        <w:szCs w:val="16"/>
        <w:lang w:val="es-US"/>
      </w:rPr>
      <w:t xml:space="preserve">, Office </w:t>
    </w:r>
    <w:proofErr w:type="spellStart"/>
    <w:r w:rsidRPr="001A6832">
      <w:rPr>
        <w:rFonts w:ascii="Arial" w:eastAsia="Calibri" w:hAnsi="Arial" w:cs="Arial"/>
        <w:sz w:val="16"/>
        <w:szCs w:val="16"/>
        <w:lang w:val="es-US"/>
      </w:rPr>
      <w:t>of</w:t>
    </w:r>
    <w:proofErr w:type="spellEnd"/>
    <w:r w:rsidRPr="001A6832">
      <w:rPr>
        <w:rFonts w:ascii="Arial" w:eastAsia="Calibri" w:hAnsi="Arial" w:cs="Arial"/>
        <w:sz w:val="16"/>
        <w:szCs w:val="16"/>
        <w:lang w:val="es-US"/>
      </w:rPr>
      <w:t xml:space="preserve"> </w:t>
    </w:r>
    <w:proofErr w:type="spellStart"/>
    <w:r w:rsidRPr="001A6832">
      <w:rPr>
        <w:rFonts w:ascii="Arial" w:eastAsia="Calibri" w:hAnsi="Arial" w:cs="Arial"/>
        <w:sz w:val="16"/>
        <w:szCs w:val="16"/>
        <w:lang w:val="es-US"/>
      </w:rPr>
      <w:t>Policy</w:t>
    </w:r>
    <w:proofErr w:type="spellEnd"/>
    <w:r w:rsidRPr="001A6832">
      <w:rPr>
        <w:rFonts w:ascii="Arial" w:eastAsia="Calibri" w:hAnsi="Arial" w:cs="Arial"/>
        <w:sz w:val="16"/>
        <w:szCs w:val="16"/>
        <w:lang w:val="es-US"/>
      </w:rPr>
      <w:t xml:space="preserve"> </w:t>
    </w:r>
    <w:proofErr w:type="spellStart"/>
    <w:r w:rsidRPr="001A6832">
      <w:rPr>
        <w:rFonts w:ascii="Arial" w:eastAsia="Calibri" w:hAnsi="Arial" w:cs="Arial"/>
        <w:sz w:val="16"/>
        <w:szCs w:val="16"/>
        <w:lang w:val="es-US"/>
      </w:rPr>
      <w:t>Support</w:t>
    </w:r>
    <w:proofErr w:type="spellEnd"/>
    <w:r w:rsidRPr="001A6832">
      <w:rPr>
        <w:rFonts w:ascii="Arial" w:eastAsia="Calibri" w:hAnsi="Arial" w:cs="Arial"/>
        <w:sz w:val="16"/>
        <w:szCs w:val="16"/>
        <w:lang w:val="es-US"/>
      </w:rPr>
      <w:t xml:space="preserve">, 1320 </w:t>
    </w:r>
    <w:proofErr w:type="spellStart"/>
    <w:r w:rsidRPr="001A6832">
      <w:rPr>
        <w:rFonts w:ascii="Arial" w:eastAsia="Calibri" w:hAnsi="Arial" w:cs="Arial"/>
        <w:sz w:val="16"/>
        <w:szCs w:val="16"/>
        <w:lang w:val="es-US"/>
      </w:rPr>
      <w:t>Braddock</w:t>
    </w:r>
    <w:proofErr w:type="spellEnd"/>
    <w:r w:rsidRPr="001A6832">
      <w:rPr>
        <w:rFonts w:ascii="Arial" w:eastAsia="Calibri" w:hAnsi="Arial" w:cs="Arial"/>
        <w:sz w:val="16"/>
        <w:szCs w:val="16"/>
        <w:lang w:val="es-US"/>
      </w:rPr>
      <w:t xml:space="preserve"> Place, 5</w:t>
    </w:r>
    <w:r w:rsidRPr="001A6832">
      <w:rPr>
        <w:rFonts w:ascii="Arial" w:eastAsia="Calibri" w:hAnsi="Arial" w:cs="Arial"/>
        <w:sz w:val="16"/>
        <w:szCs w:val="16"/>
        <w:vertAlign w:val="superscript"/>
        <w:lang w:val="es-US"/>
      </w:rPr>
      <w:t>th</w:t>
    </w:r>
    <w:r w:rsidRPr="001A6832">
      <w:rPr>
        <w:rFonts w:ascii="Arial" w:eastAsia="Calibri" w:hAnsi="Arial" w:cs="Arial"/>
        <w:sz w:val="16"/>
        <w:szCs w:val="16"/>
        <w:lang w:val="es-US"/>
      </w:rPr>
      <w:t xml:space="preserve"> </w:t>
    </w:r>
    <w:proofErr w:type="spellStart"/>
    <w:r w:rsidRPr="001A6832">
      <w:rPr>
        <w:rFonts w:ascii="Arial" w:eastAsia="Calibri" w:hAnsi="Arial" w:cs="Arial"/>
        <w:sz w:val="16"/>
        <w:szCs w:val="16"/>
        <w:lang w:val="es-US"/>
      </w:rPr>
      <w:t>Floor</w:t>
    </w:r>
    <w:proofErr w:type="spellEnd"/>
    <w:r w:rsidRPr="001A6832">
      <w:rPr>
        <w:rFonts w:ascii="Arial" w:eastAsia="Calibri" w:hAnsi="Arial" w:cs="Arial"/>
        <w:sz w:val="16"/>
        <w:szCs w:val="16"/>
        <w:lang w:val="es-US"/>
      </w:rPr>
      <w:t>, Alexandria, VA 22314 ATTN: PRA (0584-</w:t>
    </w:r>
    <w:r w:rsidRPr="00697ACA">
      <w:rPr>
        <w:rFonts w:ascii="Arial" w:eastAsia="Calibri" w:hAnsi="Arial" w:cs="Arial"/>
        <w:sz w:val="16"/>
        <w:szCs w:val="16"/>
        <w:lang w:val="es-US"/>
      </w:rPr>
      <w:t>xxxx</w:t>
    </w:r>
    <w:r w:rsidRPr="001A6832">
      <w:rPr>
        <w:rFonts w:ascii="Arial" w:eastAsia="Calibri" w:hAnsi="Arial" w:cs="Arial"/>
        <w:sz w:val="16"/>
        <w:szCs w:val="16"/>
        <w:lang w:val="es-US"/>
      </w:rPr>
      <w:t>). No envíe el cuestionario contestado a esta dirección.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5783" w:rsidRDefault="00CE2854">
      <w:pPr>
        <w:spacing w:line="240" w:lineRule="auto"/>
      </w:pPr>
      <w:r>
        <w:separator/>
      </w:r>
    </w:p>
  </w:footnote>
  <w:footnote w:type="continuationSeparator" w:id="0">
    <w:p w:rsidR="00685783" w:rsidRDefault="00CE28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04563"/>
    <w:multiLevelType w:val="hybridMultilevel"/>
    <w:tmpl w:val="2C2E4190"/>
    <w:lvl w:ilvl="0" w:tplc="A95E0D72">
      <w:start w:val="1"/>
      <w:numFmt w:val="decimal"/>
      <w:lvlText w:val="%1)"/>
      <w:lvlJc w:val="left"/>
      <w:pPr>
        <w:ind w:left="720" w:hanging="360"/>
      </w:pPr>
      <w:rPr>
        <w:rFonts w:hint="default"/>
      </w:rPr>
    </w:lvl>
    <w:lvl w:ilvl="1" w:tplc="3C4A703E" w:tentative="1">
      <w:start w:val="1"/>
      <w:numFmt w:val="lowerLetter"/>
      <w:lvlText w:val="%2."/>
      <w:lvlJc w:val="left"/>
      <w:pPr>
        <w:ind w:left="1440" w:hanging="360"/>
      </w:pPr>
    </w:lvl>
    <w:lvl w:ilvl="2" w:tplc="620E2B1A" w:tentative="1">
      <w:start w:val="1"/>
      <w:numFmt w:val="lowerRoman"/>
      <w:lvlText w:val="%3."/>
      <w:lvlJc w:val="right"/>
      <w:pPr>
        <w:ind w:left="2160" w:hanging="180"/>
      </w:pPr>
    </w:lvl>
    <w:lvl w:ilvl="3" w:tplc="D7E63A32" w:tentative="1">
      <w:start w:val="1"/>
      <w:numFmt w:val="decimal"/>
      <w:lvlText w:val="%4."/>
      <w:lvlJc w:val="left"/>
      <w:pPr>
        <w:ind w:left="2880" w:hanging="360"/>
      </w:pPr>
    </w:lvl>
    <w:lvl w:ilvl="4" w:tplc="08F4E634" w:tentative="1">
      <w:start w:val="1"/>
      <w:numFmt w:val="lowerLetter"/>
      <w:lvlText w:val="%5."/>
      <w:lvlJc w:val="left"/>
      <w:pPr>
        <w:ind w:left="3600" w:hanging="360"/>
      </w:pPr>
    </w:lvl>
    <w:lvl w:ilvl="5" w:tplc="F05A3F62" w:tentative="1">
      <w:start w:val="1"/>
      <w:numFmt w:val="lowerRoman"/>
      <w:lvlText w:val="%6."/>
      <w:lvlJc w:val="right"/>
      <w:pPr>
        <w:ind w:left="4320" w:hanging="180"/>
      </w:pPr>
    </w:lvl>
    <w:lvl w:ilvl="6" w:tplc="0FCC610E" w:tentative="1">
      <w:start w:val="1"/>
      <w:numFmt w:val="decimal"/>
      <w:lvlText w:val="%7."/>
      <w:lvlJc w:val="left"/>
      <w:pPr>
        <w:ind w:left="5040" w:hanging="360"/>
      </w:pPr>
    </w:lvl>
    <w:lvl w:ilvl="7" w:tplc="D5607642" w:tentative="1">
      <w:start w:val="1"/>
      <w:numFmt w:val="lowerLetter"/>
      <w:lvlText w:val="%8."/>
      <w:lvlJc w:val="left"/>
      <w:pPr>
        <w:ind w:left="5760" w:hanging="360"/>
      </w:pPr>
    </w:lvl>
    <w:lvl w:ilvl="8" w:tplc="53984E2E"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DA72099C">
      <w:start w:val="1"/>
      <w:numFmt w:val="decimal"/>
      <w:lvlText w:val="%1."/>
      <w:lvlJc w:val="left"/>
      <w:pPr>
        <w:ind w:left="720" w:hanging="360"/>
      </w:pPr>
      <w:rPr>
        <w:rFonts w:hint="default"/>
      </w:rPr>
    </w:lvl>
    <w:lvl w:ilvl="1" w:tplc="14F41686" w:tentative="1">
      <w:start w:val="1"/>
      <w:numFmt w:val="lowerLetter"/>
      <w:lvlText w:val="%2."/>
      <w:lvlJc w:val="left"/>
      <w:pPr>
        <w:ind w:left="1440" w:hanging="360"/>
      </w:pPr>
    </w:lvl>
    <w:lvl w:ilvl="2" w:tplc="5EE25BEE" w:tentative="1">
      <w:start w:val="1"/>
      <w:numFmt w:val="lowerRoman"/>
      <w:lvlText w:val="%3."/>
      <w:lvlJc w:val="right"/>
      <w:pPr>
        <w:ind w:left="2160" w:hanging="180"/>
      </w:pPr>
    </w:lvl>
    <w:lvl w:ilvl="3" w:tplc="507AE964" w:tentative="1">
      <w:start w:val="1"/>
      <w:numFmt w:val="decimal"/>
      <w:lvlText w:val="%4."/>
      <w:lvlJc w:val="left"/>
      <w:pPr>
        <w:ind w:left="2880" w:hanging="360"/>
      </w:pPr>
    </w:lvl>
    <w:lvl w:ilvl="4" w:tplc="51C0B550" w:tentative="1">
      <w:start w:val="1"/>
      <w:numFmt w:val="lowerLetter"/>
      <w:lvlText w:val="%5."/>
      <w:lvlJc w:val="left"/>
      <w:pPr>
        <w:ind w:left="3600" w:hanging="360"/>
      </w:pPr>
    </w:lvl>
    <w:lvl w:ilvl="5" w:tplc="2C82C2BE" w:tentative="1">
      <w:start w:val="1"/>
      <w:numFmt w:val="lowerRoman"/>
      <w:lvlText w:val="%6."/>
      <w:lvlJc w:val="right"/>
      <w:pPr>
        <w:ind w:left="4320" w:hanging="180"/>
      </w:pPr>
    </w:lvl>
    <w:lvl w:ilvl="6" w:tplc="7FA67020" w:tentative="1">
      <w:start w:val="1"/>
      <w:numFmt w:val="decimal"/>
      <w:lvlText w:val="%7."/>
      <w:lvlJc w:val="left"/>
      <w:pPr>
        <w:ind w:left="5040" w:hanging="360"/>
      </w:pPr>
    </w:lvl>
    <w:lvl w:ilvl="7" w:tplc="E06C33E6" w:tentative="1">
      <w:start w:val="1"/>
      <w:numFmt w:val="lowerLetter"/>
      <w:lvlText w:val="%8."/>
      <w:lvlJc w:val="left"/>
      <w:pPr>
        <w:ind w:left="5760" w:hanging="360"/>
      </w:pPr>
    </w:lvl>
    <w:lvl w:ilvl="8" w:tplc="460C91EC"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893C39AC">
      <w:start w:val="1"/>
      <w:numFmt w:val="decimal"/>
      <w:lvlText w:val="%1)"/>
      <w:lvlJc w:val="left"/>
      <w:pPr>
        <w:ind w:left="720" w:hanging="360"/>
      </w:pPr>
      <w:rPr>
        <w:rFonts w:hint="default"/>
      </w:rPr>
    </w:lvl>
    <w:lvl w:ilvl="1" w:tplc="FA568202" w:tentative="1">
      <w:start w:val="1"/>
      <w:numFmt w:val="lowerLetter"/>
      <w:lvlText w:val="%2."/>
      <w:lvlJc w:val="left"/>
      <w:pPr>
        <w:ind w:left="1440" w:hanging="360"/>
      </w:pPr>
    </w:lvl>
    <w:lvl w:ilvl="2" w:tplc="ED2A1D3E" w:tentative="1">
      <w:start w:val="1"/>
      <w:numFmt w:val="lowerRoman"/>
      <w:lvlText w:val="%3."/>
      <w:lvlJc w:val="right"/>
      <w:pPr>
        <w:ind w:left="2160" w:hanging="180"/>
      </w:pPr>
    </w:lvl>
    <w:lvl w:ilvl="3" w:tplc="2B0A7270" w:tentative="1">
      <w:start w:val="1"/>
      <w:numFmt w:val="decimal"/>
      <w:lvlText w:val="%4."/>
      <w:lvlJc w:val="left"/>
      <w:pPr>
        <w:ind w:left="2880" w:hanging="360"/>
      </w:pPr>
    </w:lvl>
    <w:lvl w:ilvl="4" w:tplc="AAF649B2" w:tentative="1">
      <w:start w:val="1"/>
      <w:numFmt w:val="lowerLetter"/>
      <w:lvlText w:val="%5."/>
      <w:lvlJc w:val="left"/>
      <w:pPr>
        <w:ind w:left="3600" w:hanging="360"/>
      </w:pPr>
    </w:lvl>
    <w:lvl w:ilvl="5" w:tplc="93549D22" w:tentative="1">
      <w:start w:val="1"/>
      <w:numFmt w:val="lowerRoman"/>
      <w:lvlText w:val="%6."/>
      <w:lvlJc w:val="right"/>
      <w:pPr>
        <w:ind w:left="4320" w:hanging="180"/>
      </w:pPr>
    </w:lvl>
    <w:lvl w:ilvl="6" w:tplc="D15EBBDC" w:tentative="1">
      <w:start w:val="1"/>
      <w:numFmt w:val="decimal"/>
      <w:lvlText w:val="%7."/>
      <w:lvlJc w:val="left"/>
      <w:pPr>
        <w:ind w:left="5040" w:hanging="360"/>
      </w:pPr>
    </w:lvl>
    <w:lvl w:ilvl="7" w:tplc="57EC797E" w:tentative="1">
      <w:start w:val="1"/>
      <w:numFmt w:val="lowerLetter"/>
      <w:lvlText w:val="%8."/>
      <w:lvlJc w:val="left"/>
      <w:pPr>
        <w:ind w:left="5760" w:hanging="360"/>
      </w:pPr>
    </w:lvl>
    <w:lvl w:ilvl="8" w:tplc="3F1A24A6"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C60"/>
    <w:rsid w:val="00035FEF"/>
    <w:rsid w:val="00056051"/>
    <w:rsid w:val="00056F4A"/>
    <w:rsid w:val="00071ECA"/>
    <w:rsid w:val="000B2919"/>
    <w:rsid w:val="000B3CF4"/>
    <w:rsid w:val="000B66AE"/>
    <w:rsid w:val="000C6E5C"/>
    <w:rsid w:val="000F1CA6"/>
    <w:rsid w:val="000F6A57"/>
    <w:rsid w:val="0012747F"/>
    <w:rsid w:val="00152C29"/>
    <w:rsid w:val="001552DC"/>
    <w:rsid w:val="0016690E"/>
    <w:rsid w:val="00177BC0"/>
    <w:rsid w:val="001870D5"/>
    <w:rsid w:val="001925AE"/>
    <w:rsid w:val="001A6832"/>
    <w:rsid w:val="001C2438"/>
    <w:rsid w:val="001E5BFA"/>
    <w:rsid w:val="002222F4"/>
    <w:rsid w:val="002447BD"/>
    <w:rsid w:val="00274002"/>
    <w:rsid w:val="00283DBB"/>
    <w:rsid w:val="002A7C18"/>
    <w:rsid w:val="002B2E79"/>
    <w:rsid w:val="002E3BFB"/>
    <w:rsid w:val="002E762E"/>
    <w:rsid w:val="002E7DFF"/>
    <w:rsid w:val="002F2FCD"/>
    <w:rsid w:val="00303509"/>
    <w:rsid w:val="00316F4C"/>
    <w:rsid w:val="003200E8"/>
    <w:rsid w:val="00343AAE"/>
    <w:rsid w:val="003A30E9"/>
    <w:rsid w:val="003B749C"/>
    <w:rsid w:val="003C7F8D"/>
    <w:rsid w:val="003D1524"/>
    <w:rsid w:val="003D4AD1"/>
    <w:rsid w:val="003E4A02"/>
    <w:rsid w:val="003F5964"/>
    <w:rsid w:val="00433505"/>
    <w:rsid w:val="00445839"/>
    <w:rsid w:val="00446931"/>
    <w:rsid w:val="004550D6"/>
    <w:rsid w:val="00472841"/>
    <w:rsid w:val="004907FB"/>
    <w:rsid w:val="004D48C3"/>
    <w:rsid w:val="004E226D"/>
    <w:rsid w:val="004E425E"/>
    <w:rsid w:val="005044E2"/>
    <w:rsid w:val="005075C2"/>
    <w:rsid w:val="00524E7A"/>
    <w:rsid w:val="00533273"/>
    <w:rsid w:val="005465C7"/>
    <w:rsid w:val="005516D6"/>
    <w:rsid w:val="005562C5"/>
    <w:rsid w:val="00565FE1"/>
    <w:rsid w:val="00571277"/>
    <w:rsid w:val="00585076"/>
    <w:rsid w:val="005C3B0B"/>
    <w:rsid w:val="005F6490"/>
    <w:rsid w:val="00600DE6"/>
    <w:rsid w:val="006174C9"/>
    <w:rsid w:val="006243AA"/>
    <w:rsid w:val="00626E18"/>
    <w:rsid w:val="006318FA"/>
    <w:rsid w:val="00634129"/>
    <w:rsid w:val="00634401"/>
    <w:rsid w:val="0064543B"/>
    <w:rsid w:val="00652528"/>
    <w:rsid w:val="00666025"/>
    <w:rsid w:val="00675AA8"/>
    <w:rsid w:val="00683A63"/>
    <w:rsid w:val="00685783"/>
    <w:rsid w:val="006908E8"/>
    <w:rsid w:val="00696931"/>
    <w:rsid w:val="00697ACA"/>
    <w:rsid w:val="006A459C"/>
    <w:rsid w:val="006A4924"/>
    <w:rsid w:val="006B0E5C"/>
    <w:rsid w:val="006C367C"/>
    <w:rsid w:val="006C5BFF"/>
    <w:rsid w:val="006E2CEA"/>
    <w:rsid w:val="006E4417"/>
    <w:rsid w:val="006F0DE2"/>
    <w:rsid w:val="007447EA"/>
    <w:rsid w:val="00752AA1"/>
    <w:rsid w:val="007579D2"/>
    <w:rsid w:val="00763A47"/>
    <w:rsid w:val="00795589"/>
    <w:rsid w:val="007B029D"/>
    <w:rsid w:val="007E51E0"/>
    <w:rsid w:val="007E53BA"/>
    <w:rsid w:val="007F6AA4"/>
    <w:rsid w:val="007F75F0"/>
    <w:rsid w:val="00807AA9"/>
    <w:rsid w:val="00824819"/>
    <w:rsid w:val="0084461C"/>
    <w:rsid w:val="00847AAC"/>
    <w:rsid w:val="008572CB"/>
    <w:rsid w:val="00860679"/>
    <w:rsid w:val="00865D17"/>
    <w:rsid w:val="00886C60"/>
    <w:rsid w:val="008872C9"/>
    <w:rsid w:val="008B2F8E"/>
    <w:rsid w:val="008C0EC4"/>
    <w:rsid w:val="008C0F37"/>
    <w:rsid w:val="008C5901"/>
    <w:rsid w:val="008C6A22"/>
    <w:rsid w:val="008D4F77"/>
    <w:rsid w:val="0091322A"/>
    <w:rsid w:val="00931ED2"/>
    <w:rsid w:val="00935BD1"/>
    <w:rsid w:val="00940B62"/>
    <w:rsid w:val="009572C6"/>
    <w:rsid w:val="009604B9"/>
    <w:rsid w:val="00964727"/>
    <w:rsid w:val="0097005D"/>
    <w:rsid w:val="009B145C"/>
    <w:rsid w:val="009B2827"/>
    <w:rsid w:val="009B69FE"/>
    <w:rsid w:val="009D11C5"/>
    <w:rsid w:val="00A44D40"/>
    <w:rsid w:val="00A6143C"/>
    <w:rsid w:val="00A7124D"/>
    <w:rsid w:val="00A80A5E"/>
    <w:rsid w:val="00A90060"/>
    <w:rsid w:val="00A95574"/>
    <w:rsid w:val="00A95E7B"/>
    <w:rsid w:val="00AF0920"/>
    <w:rsid w:val="00B20506"/>
    <w:rsid w:val="00B45F6C"/>
    <w:rsid w:val="00B55795"/>
    <w:rsid w:val="00B569E2"/>
    <w:rsid w:val="00B6708C"/>
    <w:rsid w:val="00B7661C"/>
    <w:rsid w:val="00BC1EC6"/>
    <w:rsid w:val="00BF21EC"/>
    <w:rsid w:val="00C236A6"/>
    <w:rsid w:val="00C349B5"/>
    <w:rsid w:val="00C729BE"/>
    <w:rsid w:val="00C741D8"/>
    <w:rsid w:val="00C838F2"/>
    <w:rsid w:val="00C906A5"/>
    <w:rsid w:val="00CB3275"/>
    <w:rsid w:val="00CB48F8"/>
    <w:rsid w:val="00CB5299"/>
    <w:rsid w:val="00CC5F73"/>
    <w:rsid w:val="00CD1B8C"/>
    <w:rsid w:val="00CE2854"/>
    <w:rsid w:val="00CF6BB5"/>
    <w:rsid w:val="00D0385E"/>
    <w:rsid w:val="00D14056"/>
    <w:rsid w:val="00D27A0B"/>
    <w:rsid w:val="00D416BB"/>
    <w:rsid w:val="00D66C08"/>
    <w:rsid w:val="00D74AA5"/>
    <w:rsid w:val="00D864C5"/>
    <w:rsid w:val="00DE092D"/>
    <w:rsid w:val="00E156FD"/>
    <w:rsid w:val="00E173A3"/>
    <w:rsid w:val="00E24B3A"/>
    <w:rsid w:val="00E42DB5"/>
    <w:rsid w:val="00E512EE"/>
    <w:rsid w:val="00E718A9"/>
    <w:rsid w:val="00EB0839"/>
    <w:rsid w:val="00ED3106"/>
    <w:rsid w:val="00EF7AE5"/>
    <w:rsid w:val="00F037DE"/>
    <w:rsid w:val="00F072A8"/>
    <w:rsid w:val="00F24B51"/>
    <w:rsid w:val="00F50EF2"/>
    <w:rsid w:val="00F8020E"/>
    <w:rsid w:val="00F926FC"/>
    <w:rsid w:val="00F9305E"/>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98BC"/>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807AA9"/>
    <w:rPr>
      <w:sz w:val="16"/>
      <w:szCs w:val="16"/>
    </w:rPr>
  </w:style>
  <w:style w:type="paragraph" w:styleId="CommentText">
    <w:name w:val="annotation text"/>
    <w:basedOn w:val="Normal"/>
    <w:link w:val="CommentTextChar"/>
    <w:uiPriority w:val="99"/>
    <w:semiHidden/>
    <w:unhideWhenUsed/>
    <w:rsid w:val="00807AA9"/>
    <w:pPr>
      <w:spacing w:line="240" w:lineRule="auto"/>
    </w:pPr>
    <w:rPr>
      <w:sz w:val="20"/>
      <w:szCs w:val="20"/>
    </w:rPr>
  </w:style>
  <w:style w:type="character" w:customStyle="1" w:styleId="CommentTextChar">
    <w:name w:val="Comment Text Char"/>
    <w:basedOn w:val="DefaultParagraphFont"/>
    <w:link w:val="CommentText"/>
    <w:uiPriority w:val="99"/>
    <w:semiHidden/>
    <w:rsid w:val="00807AA9"/>
    <w:rPr>
      <w:sz w:val="20"/>
      <w:szCs w:val="20"/>
    </w:rPr>
  </w:style>
  <w:style w:type="paragraph" w:styleId="CommentSubject">
    <w:name w:val="annotation subject"/>
    <w:basedOn w:val="CommentText"/>
    <w:next w:val="CommentText"/>
    <w:link w:val="CommentSubjectChar"/>
    <w:uiPriority w:val="99"/>
    <w:semiHidden/>
    <w:unhideWhenUsed/>
    <w:rsid w:val="00807AA9"/>
    <w:rPr>
      <w:b/>
      <w:bCs/>
    </w:rPr>
  </w:style>
  <w:style w:type="character" w:customStyle="1" w:styleId="CommentSubjectChar">
    <w:name w:val="Comment Subject Char"/>
    <w:basedOn w:val="CommentTextChar"/>
    <w:link w:val="CommentSubject"/>
    <w:uiPriority w:val="99"/>
    <w:semiHidden/>
    <w:rsid w:val="00807AA9"/>
    <w:rPr>
      <w:b/>
      <w:bCs/>
      <w:sz w:val="20"/>
      <w:szCs w:val="20"/>
    </w:rPr>
  </w:style>
  <w:style w:type="table" w:styleId="TableGrid">
    <w:name w:val="Table Grid"/>
    <w:basedOn w:val="TableNormal"/>
    <w:uiPriority w:val="59"/>
    <w:rsid w:val="00524E7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974</Words>
  <Characters>5556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Bush, Alexander - FNS</cp:lastModifiedBy>
  <cp:revision>2</cp:revision>
  <cp:lastPrinted>2012-02-15T15:49:00Z</cp:lastPrinted>
  <dcterms:created xsi:type="dcterms:W3CDTF">2020-09-04T18:19:00Z</dcterms:created>
  <dcterms:modified xsi:type="dcterms:W3CDTF">2020-09-04T18:19:00Z</dcterms:modified>
</cp:coreProperties>
</file>