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B6C4E" w:rsidR="001B6C4E" w:rsidP="001B6C4E" w:rsidRDefault="001B6C4E" w14:paraId="5FC606F9" w14:textId="77777777">
      <w:pPr>
        <w:spacing w:after="0"/>
        <w:jc w:val="center"/>
        <w:rPr>
          <w:rFonts w:ascii="Arial" w:hAnsi="Arial" w:cs="Arial"/>
          <w:sz w:val="28"/>
          <w:szCs w:val="28"/>
        </w:rPr>
      </w:pPr>
      <w:r w:rsidRPr="001B6C4E">
        <w:rPr>
          <w:rFonts w:ascii="Arial" w:hAnsi="Arial" w:cs="Arial"/>
          <w:sz w:val="28"/>
          <w:szCs w:val="28"/>
        </w:rPr>
        <w:t>OMB</w:t>
      </w:r>
    </w:p>
    <w:p w:rsidRPr="001B6C4E" w:rsidR="001B6C4E" w:rsidP="001B6C4E" w:rsidRDefault="001B6C4E" w14:paraId="4B066FF9" w14:textId="77777777">
      <w:pPr>
        <w:spacing w:after="0"/>
        <w:jc w:val="center"/>
        <w:rPr>
          <w:rFonts w:ascii="Arial" w:hAnsi="Arial" w:cs="Arial"/>
          <w:sz w:val="28"/>
          <w:szCs w:val="28"/>
        </w:rPr>
      </w:pPr>
    </w:p>
    <w:p w:rsidRPr="001B6C4E" w:rsidR="001B6C4E" w:rsidP="001B6C4E" w:rsidRDefault="0070135C" w14:paraId="5102846A" w14:textId="699CB0B8">
      <w:pPr>
        <w:spacing w:after="0"/>
        <w:jc w:val="center"/>
        <w:outlineLvl w:val="2"/>
        <w:rPr>
          <w:rFonts w:ascii="Arial" w:hAnsi="Arial" w:cs="Arial"/>
          <w:sz w:val="28"/>
          <w:szCs w:val="22"/>
        </w:rPr>
      </w:pPr>
      <w:bookmarkStart w:name="_Toc36818884" w:id="0"/>
      <w:r w:rsidRPr="001B6C4E">
        <w:rPr>
          <w:rFonts w:asciiTheme="minorHAnsi" w:hAnsiTheme="minorHAnsi" w:eastAsiaTheme="minorHAnsi" w:cstheme="minorBidi"/>
          <w:noProof/>
          <w:szCs w:val="22"/>
        </w:rPr>
        <mc:AlternateContent>
          <mc:Choice Requires="wps">
            <w:drawing>
              <wp:anchor distT="0" distB="0" distL="114300" distR="114300" simplePos="0" relativeHeight="251705344" behindDoc="0" locked="1" layoutInCell="1" allowOverlap="1" wp14:editId="702B3388" wp14:anchorId="0977752D">
                <wp:simplePos x="0" y="0"/>
                <wp:positionH relativeFrom="column">
                  <wp:posOffset>4290060</wp:posOffset>
                </wp:positionH>
                <wp:positionV relativeFrom="paragraph">
                  <wp:posOffset>673100</wp:posOffset>
                </wp:positionV>
                <wp:extent cx="1600200" cy="575945"/>
                <wp:effectExtent l="0" t="0" r="1905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5945"/>
                        </a:xfrm>
                        <a:prstGeom prst="rect">
                          <a:avLst/>
                        </a:prstGeom>
                        <a:solidFill>
                          <a:srgbClr val="FFFFFF"/>
                        </a:solidFill>
                        <a:ln w="9525">
                          <a:solidFill>
                            <a:srgbClr val="000000"/>
                          </a:solidFill>
                          <a:miter lim="800000"/>
                          <a:headEnd/>
                          <a:tailEnd/>
                        </a:ln>
                      </wps:spPr>
                      <wps:txbx>
                        <w:txbxContent>
                          <w:p w:rsidR="0053218F" w:rsidP="001B6C4E" w:rsidRDefault="0053218F" w14:paraId="73CCA84A" w14:textId="77777777">
                            <w:bookmarkStart w:name="_GoBack" w:id="1"/>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77752D">
                <v:stroke joinstyle="miter"/>
                <v:path gradientshapeok="t" o:connecttype="rect"/>
              </v:shapetype>
              <v:shape id="Text Box 14" style="position:absolute;left:0;text-align:left;margin-left:337.8pt;margin-top:53pt;width:126pt;height:4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">
                <v:textbox>
                  <w:txbxContent>
                    <w:p w:rsidR="0053218F" w:rsidP="001B6C4E" w:rsidRDefault="0053218F" w14:paraId="73CCA84A" w14:textId="77777777">
                      <w:bookmarkStart w:name="_GoBack" w:id="2"/>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bookmarkEnd w:id="2"/>
                    </w:p>
                  </w:txbxContent>
                </v:textbox>
                <w10:anchorlock/>
              </v:shape>
            </w:pict>
          </mc:Fallback>
        </mc:AlternateContent>
      </w:r>
      <w:r w:rsidRPr="001B6C4E" w:rsidR="001B6C4E">
        <w:rPr>
          <w:rFonts w:ascii="Arial" w:hAnsi="Arial" w:cs="Arial"/>
          <w:sz w:val="28"/>
          <w:szCs w:val="22"/>
        </w:rPr>
        <w:t>Attachment D: Learning Collaborative Staff Interview</w:t>
      </w:r>
      <w:bookmarkEnd w:id="0"/>
    </w:p>
    <w:p w:rsidRPr="001B6C4E" w:rsidR="001B6C4E" w:rsidP="001B6C4E" w:rsidRDefault="001B6C4E" w14:paraId="689EB1FE" w14:textId="77777777">
      <w:pPr>
        <w:spacing w:after="0"/>
        <w:jc w:val="center"/>
        <w:outlineLvl w:val="2"/>
        <w:rPr>
          <w:rFonts w:ascii="Arial" w:hAnsi="Arial" w:cs="Arial"/>
          <w:sz w:val="28"/>
          <w:szCs w:val="22"/>
        </w:rPr>
      </w:pPr>
    </w:p>
    <w:p w:rsidRPr="001B6C4E" w:rsidR="001B6C4E" w:rsidP="001B6C4E" w:rsidRDefault="001B6C4E" w14:paraId="2B1F5529" w14:textId="7AA36669">
      <w:pPr>
        <w:spacing w:after="160" w:line="259" w:lineRule="auto"/>
        <w:rPr>
          <w:rFonts w:asciiTheme="minorHAnsi" w:hAnsiTheme="minorHAnsi" w:eastAsiaTheme="minorHAnsi" w:cstheme="minorBidi"/>
          <w:szCs w:val="22"/>
        </w:rPr>
      </w:pPr>
    </w:p>
    <w:p w:rsidRPr="001B6C4E" w:rsidR="001B6C4E" w:rsidP="001B6C4E" w:rsidRDefault="001B6C4E" w14:paraId="6C12D158" w14:textId="77AC54F9">
      <w:pPr>
        <w:spacing w:after="0"/>
        <w:rPr>
          <w:rFonts w:asciiTheme="minorHAnsi" w:hAnsiTheme="minorHAnsi" w:eastAsiaTheme="minorHAnsi" w:cstheme="minorBidi"/>
          <w:b/>
          <w:szCs w:val="22"/>
        </w:rPr>
      </w:pPr>
    </w:p>
    <w:p w:rsidRPr="001B6C4E" w:rsidR="001B6C4E" w:rsidP="001B6C4E" w:rsidRDefault="001B6C4E" w14:paraId="28F619CD" w14:textId="77777777">
      <w:pPr>
        <w:spacing w:after="0"/>
        <w:rPr>
          <w:rFonts w:asciiTheme="minorHAnsi" w:hAnsiTheme="minorHAnsi" w:eastAsiaTheme="minorHAnsi" w:cstheme="minorBidi"/>
          <w:b/>
          <w:szCs w:val="22"/>
        </w:rPr>
      </w:pPr>
    </w:p>
    <w:p w:rsidRPr="001B6C4E" w:rsidR="001B6C4E" w:rsidP="001B6C4E" w:rsidRDefault="001B6C4E" w14:paraId="044898A1" w14:textId="77777777">
      <w:pPr>
        <w:spacing w:after="160" w:line="259" w:lineRule="auto"/>
        <w:rPr>
          <w:rFonts w:asciiTheme="minorHAnsi" w:hAnsiTheme="minorHAnsi" w:eastAsiaTheme="minorHAnsi" w:cstheme="minorBidi"/>
          <w:szCs w:val="22"/>
        </w:rPr>
      </w:pPr>
    </w:p>
    <w:p w:rsidRPr="001B6C4E" w:rsidR="001B6C4E" w:rsidP="001B6C4E" w:rsidRDefault="001B6C4E" w14:paraId="70141314" w14:textId="77777777">
      <w:pPr>
        <w:spacing w:after="160" w:line="259" w:lineRule="auto"/>
        <w:rPr>
          <w:rFonts w:asciiTheme="minorHAnsi" w:hAnsiTheme="minorHAnsi" w:eastAsiaTheme="minorHAnsi" w:cstheme="minorBidi"/>
          <w:szCs w:val="22"/>
        </w:rPr>
      </w:pPr>
    </w:p>
    <w:p w:rsidRPr="001B6C4E" w:rsidR="001B6C4E" w:rsidP="001B6C4E" w:rsidRDefault="001B6C4E" w14:paraId="4D2CE81E" w14:textId="77777777">
      <w:pPr>
        <w:spacing w:after="200" w:line="276" w:lineRule="auto"/>
        <w:rPr>
          <w:rFonts w:asciiTheme="minorHAnsi" w:hAnsiTheme="minorHAnsi" w:eastAsiaTheme="minorHAnsi" w:cstheme="minorBidi"/>
          <w:szCs w:val="22"/>
        </w:rPr>
      </w:pPr>
    </w:p>
    <w:p w:rsidRPr="001B6C4E" w:rsidR="001B6C4E" w:rsidP="001B6C4E" w:rsidRDefault="001B6C4E" w14:paraId="4ED1987F" w14:textId="77777777">
      <w:pPr>
        <w:spacing w:after="200" w:line="276" w:lineRule="auto"/>
        <w:rPr>
          <w:rFonts w:asciiTheme="minorHAnsi" w:hAnsiTheme="minorHAnsi" w:eastAsiaTheme="minorHAnsi" w:cstheme="minorBidi"/>
          <w:szCs w:val="22"/>
        </w:rPr>
      </w:pPr>
    </w:p>
    <w:p w:rsidRPr="001B6C4E" w:rsidR="001B6C4E" w:rsidP="001B6C4E" w:rsidRDefault="001B6C4E" w14:paraId="59D4128E" w14:textId="77777777">
      <w:pPr>
        <w:spacing w:after="200" w:line="276" w:lineRule="auto"/>
        <w:rPr>
          <w:rFonts w:asciiTheme="minorHAnsi" w:hAnsiTheme="minorHAnsi" w:eastAsiaTheme="minorHAnsi" w:cstheme="minorBidi"/>
          <w:szCs w:val="22"/>
        </w:rPr>
      </w:pPr>
    </w:p>
    <w:p w:rsidRPr="001B6C4E" w:rsidR="001B6C4E" w:rsidP="001B6C4E" w:rsidRDefault="001B6C4E" w14:paraId="37D8CA4C" w14:textId="77777777">
      <w:pPr>
        <w:spacing w:after="160" w:line="259" w:lineRule="auto"/>
        <w:jc w:val="center"/>
        <w:rPr>
          <w:rFonts w:eastAsiaTheme="minorHAnsi"/>
          <w:i/>
          <w:sz w:val="28"/>
          <w:szCs w:val="28"/>
        </w:rPr>
      </w:pPr>
      <w:r w:rsidRPr="001B6C4E">
        <w:rPr>
          <w:rFonts w:eastAsiaTheme="minorHAnsi"/>
          <w:i/>
          <w:sz w:val="28"/>
          <w:szCs w:val="28"/>
        </w:rPr>
        <w:t>Opioid Management for Older Adults in Primary Care</w:t>
      </w:r>
    </w:p>
    <w:p w:rsidRPr="001B6C4E" w:rsidR="001B6C4E" w:rsidP="001B6C4E" w:rsidRDefault="001B6C4E" w14:paraId="12D590FE" w14:textId="77777777">
      <w:pPr>
        <w:spacing w:after="200" w:line="276" w:lineRule="auto"/>
        <w:rPr>
          <w:rFonts w:eastAsiaTheme="minorHAnsi"/>
          <w:szCs w:val="22"/>
        </w:rPr>
      </w:pPr>
    </w:p>
    <w:p w:rsidRPr="001B6C4E" w:rsidR="001B6C4E" w:rsidP="001B6C4E" w:rsidRDefault="001B6C4E" w14:paraId="26280969" w14:textId="77777777">
      <w:pPr>
        <w:spacing w:after="160" w:line="259" w:lineRule="auto"/>
        <w:jc w:val="center"/>
        <w:rPr>
          <w:rFonts w:eastAsiaTheme="minorHAnsi"/>
          <w:b/>
          <w:sz w:val="24"/>
          <w:szCs w:val="24"/>
        </w:rPr>
      </w:pPr>
      <w:r w:rsidRPr="001B6C4E">
        <w:rPr>
          <w:rFonts w:eastAsiaTheme="minorHAnsi"/>
          <w:b/>
          <w:sz w:val="24"/>
          <w:szCs w:val="24"/>
        </w:rPr>
        <w:t xml:space="preserve">Staff Interview Guide </w:t>
      </w:r>
    </w:p>
    <w:p w:rsidRPr="001B6C4E" w:rsidR="001B6C4E" w:rsidP="001B6C4E" w:rsidRDefault="001B6C4E" w14:paraId="68FDD044" w14:textId="77777777">
      <w:pPr>
        <w:spacing w:after="160" w:line="259" w:lineRule="auto"/>
        <w:jc w:val="center"/>
        <w:rPr>
          <w:rFonts w:eastAsiaTheme="minorHAnsi"/>
          <w:b/>
          <w:sz w:val="24"/>
          <w:szCs w:val="24"/>
        </w:rPr>
      </w:pPr>
    </w:p>
    <w:p w:rsidRPr="001B6C4E" w:rsidR="001B6C4E" w:rsidP="001B6C4E" w:rsidRDefault="001B6C4E" w14:paraId="6C2BB9B6" w14:textId="77777777">
      <w:pPr>
        <w:spacing w:after="200" w:line="276" w:lineRule="auto"/>
        <w:jc w:val="center"/>
        <w:rPr>
          <w:rFonts w:eastAsiaTheme="minorHAnsi"/>
          <w:szCs w:val="22"/>
        </w:rPr>
      </w:pPr>
      <w:r w:rsidRPr="001B6C4E">
        <w:rPr>
          <w:rFonts w:eastAsiaTheme="minorHAnsi"/>
          <w:sz w:val="24"/>
          <w:szCs w:val="24"/>
        </w:rPr>
        <w:t>Version: 3.31.20</w:t>
      </w:r>
    </w:p>
    <w:p w:rsidRPr="001B6C4E" w:rsidR="001B6C4E" w:rsidP="001B6C4E" w:rsidRDefault="001B6C4E" w14:paraId="6480625E" w14:textId="77777777">
      <w:pPr>
        <w:spacing w:after="200" w:line="276" w:lineRule="auto"/>
        <w:jc w:val="center"/>
        <w:rPr>
          <w:rFonts w:asciiTheme="minorHAnsi" w:hAnsiTheme="minorHAnsi" w:eastAsiaTheme="minorHAnsi" w:cstheme="minorBidi"/>
          <w:szCs w:val="22"/>
        </w:rPr>
      </w:pPr>
    </w:p>
    <w:p w:rsidRPr="001B6C4E" w:rsidR="001B6C4E" w:rsidP="001B6C4E" w:rsidRDefault="001B6C4E" w14:paraId="2C4A95AE" w14:textId="77777777">
      <w:pPr>
        <w:spacing w:after="200" w:line="276" w:lineRule="auto"/>
        <w:jc w:val="center"/>
        <w:rPr>
          <w:rFonts w:asciiTheme="minorHAnsi" w:hAnsiTheme="minorHAnsi" w:eastAsiaTheme="minorHAnsi" w:cstheme="minorBidi"/>
          <w:szCs w:val="22"/>
        </w:rPr>
      </w:pPr>
    </w:p>
    <w:p w:rsidRPr="001B6C4E" w:rsidR="001B6C4E" w:rsidP="001B6C4E" w:rsidRDefault="001B6C4E" w14:paraId="445CEC68" w14:textId="77777777">
      <w:pPr>
        <w:spacing w:after="200" w:line="276" w:lineRule="auto"/>
        <w:jc w:val="center"/>
        <w:rPr>
          <w:rFonts w:asciiTheme="minorHAnsi" w:hAnsiTheme="minorHAnsi" w:eastAsiaTheme="minorHAnsi" w:cstheme="minorBidi"/>
          <w:szCs w:val="22"/>
        </w:rPr>
      </w:pPr>
    </w:p>
    <w:p w:rsidRPr="001B6C4E" w:rsidR="001B6C4E" w:rsidP="001B6C4E" w:rsidRDefault="001B6C4E" w14:paraId="3BE63476" w14:textId="77777777">
      <w:pPr>
        <w:spacing w:after="200" w:line="276" w:lineRule="auto"/>
        <w:rPr>
          <w:rFonts w:asciiTheme="minorHAnsi" w:hAnsiTheme="minorHAnsi" w:eastAsiaTheme="minorHAnsi" w:cstheme="minorBidi"/>
          <w:szCs w:val="22"/>
        </w:rPr>
      </w:pPr>
      <w:r w:rsidRPr="001B6C4E">
        <w:rPr>
          <w:rFonts w:asciiTheme="minorHAnsi" w:hAnsiTheme="minorHAnsi" w:eastAsiaTheme="minorHAnsi" w:cstheme="minorBidi"/>
          <w:noProof/>
          <w:szCs w:val="22"/>
        </w:rPr>
        <mc:AlternateContent>
          <mc:Choice Requires="wps">
            <w:drawing>
              <wp:anchor distT="0" distB="0" distL="114300" distR="114300" simplePos="0" relativeHeight="251707392" behindDoc="0" locked="1" layoutInCell="1" allowOverlap="1" wp14:editId="57DC8DE2" wp14:anchorId="40FA45A2">
                <wp:simplePos x="0" y="0"/>
                <wp:positionH relativeFrom="margin">
                  <wp:posOffset>155575</wp:posOffset>
                </wp:positionH>
                <wp:positionV relativeFrom="paragraph">
                  <wp:posOffset>1234440</wp:posOffset>
                </wp:positionV>
                <wp:extent cx="5605272" cy="1106424"/>
                <wp:effectExtent l="0" t="0" r="14605" b="1778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272" cy="1106424"/>
                        </a:xfrm>
                        <a:prstGeom prst="rect">
                          <a:avLst/>
                        </a:prstGeom>
                        <a:solidFill>
                          <a:srgbClr val="FFFFFF"/>
                        </a:solidFill>
                        <a:ln w="9525">
                          <a:solidFill>
                            <a:srgbClr val="000000"/>
                          </a:solidFill>
                          <a:miter lim="800000"/>
                          <a:headEnd/>
                          <a:tailEnd/>
                        </a:ln>
                      </wps:spPr>
                      <wps:txbx>
                        <w:txbxContent>
                          <w:p w:rsidRPr="00F719B8" w:rsidR="0053218F" w:rsidP="001B6C4E" w:rsidRDefault="0053218F" w14:paraId="0D612708"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proofErr w:type="gramStart"/>
                            <w:r w:rsidRPr="00FF7037">
                              <w:rPr>
                                <w:rFonts w:ascii="Arial" w:hAnsi="Arial" w:cs="Arial"/>
                                <w:sz w:val="20"/>
                                <w:szCs w:val="20"/>
                              </w:rPr>
                              <w:t xml:space="preserve">.  </w:t>
                            </w:r>
                            <w:proofErr w:type="gramEnd"/>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3218F" w:rsidP="001B6C4E" w:rsidRDefault="0053218F" w14:paraId="6323130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12.25pt;margin-top:97.2pt;width:441.35pt;height:87.1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" w14:anchorId="40FA45A2">
                <v:textbox>
                  <w:txbxContent>
                    <w:p w:rsidRPr="00F719B8" w:rsidR="0053218F" w:rsidP="001B6C4E" w:rsidRDefault="0053218F" w14:paraId="0D612708"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proofErr w:type="gramStart"/>
                      <w:r w:rsidRPr="00FF7037">
                        <w:rPr>
                          <w:rFonts w:ascii="Arial" w:hAnsi="Arial" w:cs="Arial"/>
                          <w:sz w:val="20"/>
                          <w:szCs w:val="20"/>
                        </w:rPr>
                        <w:t xml:space="preserve">.  </w:t>
                      </w:r>
                      <w:proofErr w:type="gramEnd"/>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3218F" w:rsidP="001B6C4E" w:rsidRDefault="0053218F" w14:paraId="63231307" w14:textId="77777777"/>
                  </w:txbxContent>
                </v:textbox>
                <w10:wrap anchorx="margin"/>
                <w10:anchorlock/>
              </v:shape>
            </w:pict>
          </mc:Fallback>
        </mc:AlternateContent>
      </w:r>
      <w:r w:rsidRPr="001B6C4E">
        <w:rPr>
          <w:rFonts w:asciiTheme="minorHAnsi" w:hAnsiTheme="minorHAnsi" w:eastAsiaTheme="minorHAnsi" w:cstheme="minorBidi"/>
          <w:noProof/>
          <w:szCs w:val="22"/>
        </w:rPr>
        <mc:AlternateContent>
          <mc:Choice Requires="wps">
            <w:drawing>
              <wp:anchor distT="0" distB="0" distL="114300" distR="114300" simplePos="0" relativeHeight="251706368" behindDoc="0" locked="0" layoutInCell="1" allowOverlap="1" wp14:editId="21EA0D00" wp14:anchorId="3DAFF22A">
                <wp:simplePos x="0" y="0"/>
                <wp:positionH relativeFrom="column">
                  <wp:posOffset>209550</wp:posOffset>
                </wp:positionH>
                <wp:positionV relativeFrom="paragraph">
                  <wp:posOffset>6309360</wp:posOffset>
                </wp:positionV>
                <wp:extent cx="5600700" cy="1104900"/>
                <wp:effectExtent l="9525" t="9525"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53218F" w:rsidP="001B6C4E" w:rsidRDefault="0053218F" w14:paraId="539DEB6D"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proofErr w:type="gramStart"/>
                            <w:r w:rsidRPr="00FF7037">
                              <w:rPr>
                                <w:rFonts w:ascii="Arial" w:hAnsi="Arial" w:cs="Arial"/>
                                <w:sz w:val="20"/>
                                <w:szCs w:val="20"/>
                              </w:rPr>
                              <w:t xml:space="preserve">.  </w:t>
                            </w:r>
                            <w:proofErr w:type="gramEnd"/>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3218F" w:rsidP="001B6C4E" w:rsidRDefault="0053218F" w14:paraId="6C5DA6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16.5pt;margin-top:496.8pt;width:441pt;height: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" w14:anchorId="3DAFF22A">
                <v:textbox>
                  <w:txbxContent>
                    <w:p w:rsidRPr="00F719B8" w:rsidR="0053218F" w:rsidP="001B6C4E" w:rsidRDefault="0053218F" w14:paraId="539DEB6D"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53218F" w:rsidP="001B6C4E" w:rsidRDefault="0053218F" w14:paraId="6C5DA669" w14:textId="77777777"/>
                  </w:txbxContent>
                </v:textbox>
              </v:shape>
            </w:pict>
          </mc:Fallback>
        </mc:AlternateContent>
      </w:r>
    </w:p>
    <w:p w:rsidRPr="0057293A" w:rsidR="0057293A" w:rsidP="000513ED" w:rsidRDefault="0057293A" w14:paraId="4AF87190" w14:textId="3E033CAC">
      <w:pPr>
        <w:rPr>
          <w:rFonts w:asciiTheme="minorHAnsi" w:hAnsiTheme="minorHAnsi" w:eastAsiaTheme="minorHAnsi" w:cstheme="minorBidi"/>
          <w:szCs w:val="22"/>
        </w:rPr>
      </w:pPr>
      <w:r w:rsidRPr="0057293A">
        <w:rPr>
          <w:rFonts w:eastAsiaTheme="minorHAnsi"/>
          <w:noProof/>
        </w:rPr>
        <mc:AlternateContent>
          <mc:Choice Requires="wps">
            <w:drawing>
              <wp:anchor distT="0" distB="0" distL="114300" distR="114300" simplePos="0" relativeHeight="251694080" behindDoc="0" locked="0" layoutInCell="1" allowOverlap="1" wp14:editId="70274451" wp14:anchorId="481F3454">
                <wp:simplePos x="0" y="0"/>
                <wp:positionH relativeFrom="column">
                  <wp:posOffset>209550</wp:posOffset>
                </wp:positionH>
                <wp:positionV relativeFrom="paragraph">
                  <wp:posOffset>6309360</wp:posOffset>
                </wp:positionV>
                <wp:extent cx="5600700" cy="1104900"/>
                <wp:effectExtent l="9525" t="9525"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53218F" w:rsidP="0057293A" w:rsidRDefault="0053218F" w14:paraId="6EC6A97D" w14:textId="6EA8A18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r>
                              <w:rPr>
                                <w:rFonts w:ascii="Arial" w:hAnsi="Arial" w:cs="Arial"/>
                                <w:sz w:val="20"/>
                                <w:szCs w:val="20"/>
                              </w:rPr>
                              <w:t xml:space="preserve">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3218F" w:rsidP="0057293A" w:rsidRDefault="0053218F" w14:paraId="56611E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16.5pt;margin-top:496.8pt;width:441pt;height: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" w14:anchorId="481F3454">
                <v:textbox>
                  <w:txbxContent>
                    <w:p w:rsidRPr="00F719B8" w:rsidR="0053218F" w:rsidP="0057293A" w:rsidRDefault="0053218F" w14:paraId="6EC6A97D" w14:textId="6EA8A18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r>
                        <w:rPr>
                          <w:rFonts w:ascii="Arial" w:hAnsi="Arial" w:cs="Arial"/>
                          <w:sz w:val="20"/>
                          <w:szCs w:val="20"/>
                        </w:rPr>
                        <w:t xml:space="preserve">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53218F" w:rsidP="0057293A" w:rsidRDefault="0053218F" w14:paraId="56611E37" w14:textId="77777777"/>
                  </w:txbxContent>
                </v:textbox>
              </v:shape>
            </w:pict>
          </mc:Fallback>
        </mc:AlternateContent>
      </w:r>
      <w:r w:rsidRPr="0057293A">
        <w:rPr>
          <w:rFonts w:asciiTheme="minorHAnsi" w:hAnsiTheme="minorHAnsi" w:eastAsiaTheme="minorHAnsi" w:cstheme="minorBidi"/>
          <w:szCs w:val="22"/>
        </w:rPr>
        <w:br w:type="page"/>
      </w:r>
    </w:p>
    <w:p w:rsidRPr="0057293A" w:rsidR="0057293A" w:rsidP="0057293A" w:rsidRDefault="0057293A" w14:paraId="38297B3A" w14:textId="77777777">
      <w:pPr>
        <w:spacing w:after="160" w:line="259" w:lineRule="auto"/>
        <w:rPr>
          <w:rFonts w:eastAsiaTheme="minorHAnsi"/>
          <w:b/>
          <w:szCs w:val="22"/>
        </w:rPr>
      </w:pPr>
      <w:r w:rsidRPr="0057293A">
        <w:rPr>
          <w:rFonts w:eastAsiaTheme="minorHAnsi"/>
          <w:b/>
          <w:szCs w:val="22"/>
        </w:rPr>
        <w:lastRenderedPageBreak/>
        <w:t>Introduction</w:t>
      </w:r>
    </w:p>
    <w:p w:rsidRPr="0057293A" w:rsidR="0057293A" w:rsidP="0057293A" w:rsidRDefault="0057293A" w14:paraId="21B17363" w14:textId="382DEEB7">
      <w:pPr>
        <w:spacing w:after="0"/>
        <w:rPr>
          <w:rFonts w:eastAsiaTheme="minorHAnsi"/>
          <w:iCs/>
          <w:szCs w:val="22"/>
        </w:rPr>
      </w:pPr>
      <w:r w:rsidRPr="0057293A">
        <w:rPr>
          <w:rFonts w:eastAsiaTheme="minorHAnsi"/>
          <w:szCs w:val="22"/>
        </w:rPr>
        <w:t>Hello, I’m (</w:t>
      </w:r>
      <w:r w:rsidRPr="0057293A">
        <w:rPr>
          <w:rFonts w:eastAsiaTheme="minorHAnsi"/>
          <w:i/>
          <w:iCs/>
          <w:szCs w:val="22"/>
        </w:rPr>
        <w:t>NAME</w:t>
      </w:r>
      <w:r w:rsidRPr="0057293A">
        <w:rPr>
          <w:rFonts w:eastAsiaTheme="minorHAnsi"/>
          <w:szCs w:val="22"/>
        </w:rPr>
        <w:t>) from Abt Associates.</w:t>
      </w:r>
      <w:r w:rsidR="00D53FEC">
        <w:rPr>
          <w:rFonts w:eastAsiaTheme="minorHAnsi"/>
          <w:szCs w:val="22"/>
        </w:rPr>
        <w:t xml:space="preserve"> </w:t>
      </w:r>
      <w:r w:rsidRPr="0057293A">
        <w:rPr>
          <w:rFonts w:eastAsiaTheme="minorHAnsi"/>
          <w:szCs w:val="22"/>
        </w:rPr>
        <w:t>Thank you for taking the time to speak with us.</w:t>
      </w:r>
      <w:r w:rsidR="00D53FEC">
        <w:rPr>
          <w:rFonts w:eastAsiaTheme="minorHAnsi"/>
          <w:szCs w:val="22"/>
        </w:rPr>
        <w:t xml:space="preserve"> </w:t>
      </w:r>
      <w:r w:rsidRPr="0057293A">
        <w:rPr>
          <w:rFonts w:eastAsiaTheme="minorHAnsi"/>
          <w:szCs w:val="22"/>
        </w:rPr>
        <w:t xml:space="preserve">I have [insert name(s)] </w:t>
      </w:r>
      <w:r w:rsidRPr="0057293A">
        <w:rPr>
          <w:rFonts w:eastAsiaTheme="minorHAnsi"/>
          <w:iCs/>
          <w:szCs w:val="22"/>
        </w:rPr>
        <w:t>on the phone with me.</w:t>
      </w:r>
    </w:p>
    <w:p w:rsidRPr="0057293A" w:rsidR="0057293A" w:rsidP="0057293A" w:rsidRDefault="0057293A" w14:paraId="2FA46B91" w14:textId="77777777">
      <w:pPr>
        <w:spacing w:after="0"/>
        <w:rPr>
          <w:rFonts w:eastAsiaTheme="minorHAnsi"/>
          <w:szCs w:val="22"/>
        </w:rPr>
      </w:pPr>
    </w:p>
    <w:p w:rsidRPr="0057293A" w:rsidR="0057293A" w:rsidP="0057293A" w:rsidRDefault="0057293A" w14:paraId="51BF61E8" w14:textId="77777777">
      <w:pPr>
        <w:spacing w:after="0"/>
        <w:rPr>
          <w:rFonts w:eastAsiaTheme="minorHAnsi"/>
          <w:szCs w:val="22"/>
        </w:rPr>
      </w:pPr>
      <w:r w:rsidRPr="0057293A">
        <w:rPr>
          <w:rFonts w:eastAsiaTheme="minorHAnsi"/>
          <w:szCs w:val="22"/>
        </w:rPr>
        <w:t xml:space="preserve">As a reminder, Abt Associates is working with the Agency for Healthcare Research and Quality (AHRQ) to support implementation of safer opioid prescribing for older adults. This 60-minute interview aims to get a better understanding of your organization’s experiences with implementing the Six Building Blocks and progress toward making changes within your organization. </w:t>
      </w:r>
    </w:p>
    <w:p w:rsidRPr="0057293A" w:rsidR="0057293A" w:rsidP="0057293A" w:rsidRDefault="0057293A" w14:paraId="361BDF04" w14:textId="77777777">
      <w:pPr>
        <w:spacing w:after="0"/>
        <w:rPr>
          <w:rFonts w:eastAsiaTheme="minorHAnsi"/>
          <w:szCs w:val="22"/>
        </w:rPr>
      </w:pPr>
      <w:r w:rsidRPr="0057293A">
        <w:rPr>
          <w:rFonts w:eastAsiaTheme="minorHAnsi"/>
          <w:szCs w:val="22"/>
        </w:rPr>
        <w:t> </w:t>
      </w:r>
    </w:p>
    <w:p w:rsidRPr="0057293A" w:rsidR="0057293A" w:rsidP="0057293A" w:rsidRDefault="0057293A" w14:paraId="66477F35" w14:textId="49089E6A">
      <w:pPr>
        <w:spacing w:after="160" w:line="259" w:lineRule="auto"/>
        <w:rPr>
          <w:rFonts w:eastAsiaTheme="minorHAnsi"/>
          <w:b/>
          <w:szCs w:val="22"/>
        </w:rPr>
      </w:pPr>
      <w:r w:rsidRPr="0057293A">
        <w:rPr>
          <w:rFonts w:eastAsiaTheme="minorHAnsi"/>
          <w:b/>
          <w:szCs w:val="22"/>
        </w:rPr>
        <w:t xml:space="preserve">Oral </w:t>
      </w:r>
      <w:r>
        <w:rPr>
          <w:rFonts w:eastAsiaTheme="minorHAnsi"/>
          <w:b/>
          <w:szCs w:val="22"/>
        </w:rPr>
        <w:t>C</w:t>
      </w:r>
      <w:r w:rsidRPr="0057293A">
        <w:rPr>
          <w:rFonts w:eastAsiaTheme="minorHAnsi"/>
          <w:b/>
          <w:szCs w:val="22"/>
        </w:rPr>
        <w:t xml:space="preserve">onsent </w:t>
      </w:r>
    </w:p>
    <w:p w:rsidRPr="0057293A" w:rsidR="0057293A" w:rsidP="0057293A" w:rsidRDefault="0057293A" w14:paraId="5FE7FD87" w14:textId="77777777">
      <w:pPr>
        <w:spacing w:after="0"/>
        <w:rPr>
          <w:rFonts w:eastAsiaTheme="minorHAnsi"/>
          <w:szCs w:val="22"/>
        </w:rPr>
      </w:pPr>
      <w:r w:rsidRPr="0057293A">
        <w:rPr>
          <w:rFonts w:eastAsiaTheme="minorHAnsi"/>
          <w:szCs w:val="22"/>
        </w:rPr>
        <w:t>Before we begin, I want to read a few points about this interview:</w:t>
      </w:r>
      <w:r w:rsidRPr="0057293A">
        <w:rPr>
          <w:rFonts w:eastAsiaTheme="minorHAnsi"/>
          <w:szCs w:val="22"/>
        </w:rPr>
        <w:br/>
      </w:r>
    </w:p>
    <w:p w:rsidRPr="0057293A" w:rsidR="0057293A" w:rsidP="0057293A" w:rsidRDefault="0057293A" w14:paraId="61F605BF" w14:textId="77777777">
      <w:pPr>
        <w:pStyle w:val="ListBullet"/>
        <w:rPr>
          <w:rFonts w:eastAsiaTheme="minorHAnsi"/>
        </w:rPr>
      </w:pPr>
      <w:r w:rsidRPr="0057293A">
        <w:rPr>
          <w:rFonts w:eastAsiaTheme="minorHAnsi"/>
        </w:rPr>
        <w:t xml:space="preserve">Your participation is voluntary. </w:t>
      </w:r>
    </w:p>
    <w:p w:rsidRPr="0057293A" w:rsidR="0057293A" w:rsidP="0057293A" w:rsidRDefault="0057293A" w14:paraId="36476B32" w14:textId="77777777">
      <w:pPr>
        <w:pStyle w:val="ListBullet"/>
        <w:rPr>
          <w:rFonts w:eastAsiaTheme="minorHAnsi"/>
        </w:rPr>
      </w:pPr>
      <w:r w:rsidRPr="0057293A">
        <w:rPr>
          <w:rFonts w:eastAsiaTheme="minorHAnsi"/>
        </w:rPr>
        <w:t xml:space="preserve">This interview will last approximately 60 minutes. </w:t>
      </w:r>
    </w:p>
    <w:p w:rsidRPr="0057293A" w:rsidR="0057293A" w:rsidP="0057293A" w:rsidRDefault="0057293A" w14:paraId="6CE82BD6" w14:textId="77777777">
      <w:pPr>
        <w:pStyle w:val="ListBullet"/>
        <w:rPr>
          <w:rFonts w:eastAsiaTheme="minorHAnsi"/>
        </w:rPr>
      </w:pPr>
      <w:r w:rsidRPr="0057293A">
        <w:rPr>
          <w:rFonts w:eastAsiaTheme="minorHAnsi"/>
        </w:rPr>
        <w:t xml:space="preserve">Your name and affiliation will be shared with AHRQ and included in the acknowledgements in any report or publication; however, we will not attribute our findings to you or your organization explicitly. </w:t>
      </w:r>
    </w:p>
    <w:p w:rsidRPr="0057293A" w:rsidR="0057293A" w:rsidP="0057293A" w:rsidRDefault="0057293A" w14:paraId="21E6A64F" w14:textId="77777777">
      <w:pPr>
        <w:pStyle w:val="ListBullet"/>
        <w:rPr>
          <w:rFonts w:eastAsiaTheme="minorHAnsi"/>
        </w:rPr>
      </w:pPr>
      <w:r w:rsidRPr="0057293A">
        <w:rPr>
          <w:rFonts w:eastAsiaTheme="minorHAnsi"/>
        </w:rPr>
        <w:t>You can decline to answer any question, without affecting your continued participation in the interview or your relationship with the AHRQ.</w:t>
      </w:r>
    </w:p>
    <w:p w:rsidRPr="0057293A" w:rsidR="0057293A" w:rsidP="0057293A" w:rsidRDefault="0057293A" w14:paraId="2886D807" w14:textId="77777777">
      <w:pPr>
        <w:pStyle w:val="ListBullet"/>
        <w:rPr>
          <w:rFonts w:eastAsiaTheme="minorHAnsi"/>
        </w:rPr>
      </w:pPr>
      <w:r w:rsidRPr="0057293A">
        <w:rPr>
          <w:rFonts w:eastAsiaTheme="minorHAnsi"/>
        </w:rPr>
        <w:t>The researchers do not foresee any possible risks from participating in this interview.</w:t>
      </w:r>
    </w:p>
    <w:p w:rsidRPr="0057293A" w:rsidR="0057293A" w:rsidP="0057293A" w:rsidRDefault="0057293A" w14:paraId="581A4847" w14:textId="77777777">
      <w:pPr>
        <w:tabs>
          <w:tab w:val="left" w:pos="0"/>
        </w:tabs>
        <w:spacing w:after="0"/>
        <w:jc w:val="both"/>
        <w:rPr>
          <w:rFonts w:eastAsiaTheme="minorHAnsi"/>
          <w:szCs w:val="22"/>
        </w:rPr>
      </w:pPr>
      <w:r w:rsidRPr="0057293A">
        <w:rPr>
          <w:rFonts w:eastAsiaTheme="minorHAnsi"/>
          <w:szCs w:val="22"/>
        </w:rPr>
        <w:br/>
        <w:t>We also would like to record the interview so we do not miss anything. The recording will not be shared with anyone outside Abt Associates or AHRQ.</w:t>
      </w:r>
    </w:p>
    <w:p w:rsidRPr="0057293A" w:rsidR="0057293A" w:rsidP="0057293A" w:rsidRDefault="0057293A" w14:paraId="0353AD6E" w14:textId="77777777">
      <w:pPr>
        <w:tabs>
          <w:tab w:val="left" w:pos="0"/>
        </w:tabs>
        <w:spacing w:after="0"/>
        <w:jc w:val="both"/>
        <w:rPr>
          <w:rFonts w:eastAsiaTheme="minorHAnsi"/>
          <w:szCs w:val="22"/>
        </w:rPr>
      </w:pPr>
    </w:p>
    <w:p w:rsidRPr="0057293A" w:rsidR="0057293A" w:rsidP="0057293A" w:rsidRDefault="0057293A" w14:paraId="3C30FC13" w14:textId="77777777">
      <w:pPr>
        <w:pStyle w:val="ListBullet"/>
        <w:rPr>
          <w:rFonts w:eastAsiaTheme="minorHAnsi"/>
        </w:rPr>
      </w:pPr>
      <w:r w:rsidRPr="0057293A">
        <w:rPr>
          <w:rFonts w:eastAsiaTheme="minorHAnsi"/>
        </w:rPr>
        <w:t xml:space="preserve">Do you have any questions before we get started? </w:t>
      </w:r>
    </w:p>
    <w:p w:rsidRPr="0057293A" w:rsidR="0057293A" w:rsidP="0057293A" w:rsidRDefault="0057293A" w14:paraId="33BCB3DB" w14:textId="39CF79CB">
      <w:pPr>
        <w:pStyle w:val="ListBullet"/>
        <w:rPr>
          <w:rFonts w:eastAsiaTheme="minorHAnsi"/>
        </w:rPr>
      </w:pPr>
      <w:r w:rsidRPr="0057293A">
        <w:rPr>
          <w:rFonts w:eastAsiaTheme="minorHAnsi"/>
        </w:rPr>
        <w:t>May we record this interview?</w:t>
      </w:r>
      <w:r w:rsidR="00D53FEC">
        <w:rPr>
          <w:rFonts w:eastAsiaTheme="minorHAnsi"/>
        </w:rPr>
        <w:t xml:space="preserve"> </w:t>
      </w:r>
      <w:r w:rsidRPr="0057293A">
        <w:rPr>
          <w:rFonts w:eastAsiaTheme="minorHAnsi"/>
        </w:rPr>
        <w:t>Yes _____</w:t>
      </w:r>
      <w:r w:rsidR="00D53FEC">
        <w:rPr>
          <w:rFonts w:eastAsiaTheme="minorHAnsi"/>
        </w:rPr>
        <w:t xml:space="preserve"> </w:t>
      </w:r>
      <w:r w:rsidRPr="0057293A">
        <w:rPr>
          <w:rFonts w:eastAsiaTheme="minorHAnsi"/>
        </w:rPr>
        <w:t>No _____</w:t>
      </w:r>
    </w:p>
    <w:p w:rsidRPr="0057293A" w:rsidR="0057293A" w:rsidP="0057293A" w:rsidRDefault="0057293A" w14:paraId="694CACA0" w14:textId="77777777">
      <w:pPr>
        <w:spacing w:after="160" w:line="259" w:lineRule="auto"/>
        <w:rPr>
          <w:rFonts w:asciiTheme="minorHAnsi" w:hAnsiTheme="minorHAnsi" w:eastAsiaTheme="minorHAnsi" w:cstheme="minorBidi"/>
          <w:szCs w:val="22"/>
        </w:rPr>
      </w:pPr>
    </w:p>
    <w:p w:rsidRPr="0057293A" w:rsidR="0057293A" w:rsidP="0057293A" w:rsidRDefault="0057293A" w14:paraId="3D876EAF" w14:textId="77777777">
      <w:pPr>
        <w:spacing w:after="160" w:line="259" w:lineRule="auto"/>
        <w:rPr>
          <w:rFonts w:asciiTheme="minorHAnsi" w:hAnsiTheme="minorHAnsi" w:eastAsiaTheme="minorHAnsi" w:cstheme="minorBidi"/>
          <w:szCs w:val="22"/>
        </w:rPr>
      </w:pPr>
      <w:r w:rsidRPr="0057293A">
        <w:rPr>
          <w:rFonts w:asciiTheme="minorHAnsi" w:hAnsiTheme="minorHAnsi" w:eastAsiaTheme="minorHAnsi" w:cstheme="minorBidi"/>
          <w:szCs w:val="22"/>
        </w:rPr>
        <w:br w:type="page"/>
      </w:r>
    </w:p>
    <w:p w:rsidRPr="0057293A" w:rsidR="0057293A" w:rsidP="0057293A" w:rsidRDefault="0057293A" w14:paraId="0FAE1362" w14:textId="77777777">
      <w:pPr>
        <w:keepNext/>
        <w:keepLines/>
        <w:spacing w:before="200" w:after="0" w:line="259" w:lineRule="auto"/>
        <w:rPr>
          <w:rFonts w:asciiTheme="majorHAnsi" w:hAnsiTheme="majorHAnsi" w:eastAsiaTheme="majorEastAsia" w:cstheme="majorBidi"/>
          <w:b/>
          <w:bCs/>
          <w:sz w:val="26"/>
          <w:szCs w:val="26"/>
        </w:rPr>
      </w:pPr>
      <w:r w:rsidRPr="0057293A">
        <w:rPr>
          <w:rFonts w:asciiTheme="majorHAnsi" w:hAnsiTheme="majorHAnsi" w:eastAsiaTheme="majorEastAsia" w:cstheme="majorBidi"/>
          <w:b/>
          <w:bCs/>
          <w:sz w:val="26"/>
          <w:szCs w:val="26"/>
        </w:rPr>
        <w:lastRenderedPageBreak/>
        <w:t>Role</w:t>
      </w:r>
    </w:p>
    <w:p w:rsidRPr="0057293A" w:rsidR="0057293A" w:rsidP="002B58D7" w:rsidRDefault="0057293A" w14:paraId="242A47FB" w14:textId="77777777">
      <w:pPr>
        <w:numPr>
          <w:ilvl w:val="0"/>
          <w:numId w:val="43"/>
        </w:numPr>
        <w:spacing w:after="200" w:line="276" w:lineRule="auto"/>
        <w:ind w:left="360"/>
        <w:contextualSpacing/>
        <w:rPr>
          <w:rFonts w:eastAsiaTheme="minorHAnsi"/>
          <w:szCs w:val="22"/>
        </w:rPr>
      </w:pPr>
      <w:r w:rsidRPr="0057293A">
        <w:rPr>
          <w:rFonts w:eastAsiaTheme="minorHAnsi"/>
          <w:szCs w:val="22"/>
        </w:rPr>
        <w:t>Please describe your role at your practice and how long you’ve been in this role.</w:t>
      </w:r>
      <w:r w:rsidRPr="0057293A">
        <w:rPr>
          <w:rFonts w:eastAsiaTheme="minorHAnsi"/>
          <w:szCs w:val="22"/>
        </w:rPr>
        <w:br/>
      </w:r>
    </w:p>
    <w:p w:rsidRPr="0057293A" w:rsidR="0057293A" w:rsidP="0057293A" w:rsidRDefault="0057293A" w14:paraId="05183690" w14:textId="77777777">
      <w:pPr>
        <w:keepNext/>
        <w:keepLines/>
        <w:spacing w:before="200" w:after="0" w:line="259" w:lineRule="auto"/>
        <w:rPr>
          <w:rFonts w:asciiTheme="majorHAnsi" w:hAnsiTheme="majorHAnsi" w:eastAsiaTheme="majorEastAsia" w:cstheme="majorBidi"/>
          <w:b/>
          <w:bCs/>
          <w:sz w:val="26"/>
          <w:szCs w:val="26"/>
        </w:rPr>
      </w:pPr>
      <w:r w:rsidRPr="0057293A">
        <w:rPr>
          <w:rFonts w:asciiTheme="majorHAnsi" w:hAnsiTheme="majorHAnsi" w:eastAsiaTheme="majorEastAsia" w:cstheme="majorBidi"/>
          <w:b/>
          <w:bCs/>
          <w:sz w:val="26"/>
          <w:szCs w:val="26"/>
        </w:rPr>
        <w:t xml:space="preserve">Strategies Implemented </w:t>
      </w:r>
    </w:p>
    <w:p w:rsidRPr="0057293A" w:rsidR="0057293A" w:rsidP="002B58D7" w:rsidRDefault="0057293A" w14:paraId="0CF1E5A4" w14:textId="77777777">
      <w:pPr>
        <w:numPr>
          <w:ilvl w:val="0"/>
          <w:numId w:val="43"/>
        </w:numPr>
        <w:spacing w:after="160" w:line="259" w:lineRule="auto"/>
        <w:ind w:left="360"/>
        <w:rPr>
          <w:rFonts w:eastAsiaTheme="minorHAnsi"/>
          <w:szCs w:val="22"/>
        </w:rPr>
      </w:pPr>
      <w:r w:rsidRPr="0057293A">
        <w:rPr>
          <w:rFonts w:eastAsiaTheme="minorHAnsi"/>
          <w:szCs w:val="22"/>
        </w:rPr>
        <w:t xml:space="preserve">Which strategies did your practice implement to address opioid use and misuse in older adult patients? </w:t>
      </w:r>
    </w:p>
    <w:p w:rsidRPr="0057293A" w:rsidR="0057293A" w:rsidP="002B58D7" w:rsidRDefault="0057293A" w14:paraId="37038850" w14:textId="77777777">
      <w:pPr>
        <w:numPr>
          <w:ilvl w:val="0"/>
          <w:numId w:val="43"/>
        </w:numPr>
        <w:spacing w:after="160" w:line="259" w:lineRule="auto"/>
        <w:ind w:left="360"/>
        <w:rPr>
          <w:rFonts w:eastAsiaTheme="minorHAnsi"/>
          <w:szCs w:val="22"/>
        </w:rPr>
      </w:pPr>
      <w:r w:rsidRPr="0057293A">
        <w:rPr>
          <w:rFonts w:eastAsiaTheme="minorHAnsi"/>
          <w:szCs w:val="22"/>
        </w:rPr>
        <w:t xml:space="preserve">How did your practice make or support these changes? </w:t>
      </w:r>
    </w:p>
    <w:p w:rsidRPr="0057293A" w:rsidR="0057293A" w:rsidP="0057293A" w:rsidRDefault="0057293A" w14:paraId="1D9146B2" w14:textId="77777777">
      <w:pPr>
        <w:numPr>
          <w:ilvl w:val="1"/>
          <w:numId w:val="43"/>
        </w:numPr>
        <w:spacing w:after="160" w:line="259" w:lineRule="auto"/>
        <w:ind w:left="1080"/>
        <w:contextualSpacing/>
        <w:rPr>
          <w:rFonts w:eastAsiaTheme="minorHAnsi"/>
          <w:szCs w:val="22"/>
        </w:rPr>
      </w:pPr>
      <w:r w:rsidRPr="0057293A">
        <w:rPr>
          <w:rFonts w:eastAsiaTheme="minorHAnsi"/>
          <w:szCs w:val="22"/>
        </w:rPr>
        <w:t xml:space="preserve">PROBES: </w:t>
      </w:r>
    </w:p>
    <w:p w:rsidRPr="0057293A" w:rsidR="0057293A" w:rsidP="0057293A" w:rsidRDefault="0057293A" w14:paraId="6951E823" w14:textId="77777777">
      <w:pPr>
        <w:numPr>
          <w:ilvl w:val="2"/>
          <w:numId w:val="43"/>
        </w:numPr>
        <w:spacing w:after="160" w:line="259" w:lineRule="auto"/>
        <w:ind w:left="1620"/>
        <w:contextualSpacing/>
        <w:rPr>
          <w:rFonts w:eastAsiaTheme="minorHAnsi"/>
          <w:szCs w:val="22"/>
        </w:rPr>
      </w:pPr>
      <w:r w:rsidRPr="0057293A">
        <w:rPr>
          <w:rFonts w:eastAsiaTheme="minorHAnsi"/>
          <w:szCs w:val="22"/>
        </w:rPr>
        <w:t>Policies</w:t>
      </w:r>
    </w:p>
    <w:p w:rsidRPr="0057293A" w:rsidR="0057293A" w:rsidP="0057293A" w:rsidRDefault="0057293A" w14:paraId="06437FE1" w14:textId="77777777">
      <w:pPr>
        <w:numPr>
          <w:ilvl w:val="2"/>
          <w:numId w:val="43"/>
        </w:numPr>
        <w:spacing w:after="160" w:line="259" w:lineRule="auto"/>
        <w:ind w:left="1620"/>
        <w:contextualSpacing/>
        <w:rPr>
          <w:rFonts w:eastAsiaTheme="minorHAnsi"/>
          <w:szCs w:val="22"/>
        </w:rPr>
      </w:pPr>
      <w:r w:rsidRPr="0057293A">
        <w:rPr>
          <w:rFonts w:eastAsiaTheme="minorHAnsi"/>
          <w:szCs w:val="22"/>
        </w:rPr>
        <w:t>Treatment agreement</w:t>
      </w:r>
    </w:p>
    <w:p w:rsidRPr="0057293A" w:rsidR="0057293A" w:rsidP="0057293A" w:rsidRDefault="0057293A" w14:paraId="668D8333" w14:textId="77777777">
      <w:pPr>
        <w:numPr>
          <w:ilvl w:val="2"/>
          <w:numId w:val="43"/>
        </w:numPr>
        <w:spacing w:after="160" w:line="259" w:lineRule="auto"/>
        <w:ind w:left="1620"/>
        <w:contextualSpacing/>
        <w:rPr>
          <w:rFonts w:eastAsiaTheme="minorHAnsi"/>
          <w:szCs w:val="22"/>
        </w:rPr>
      </w:pPr>
      <w:r w:rsidRPr="0057293A">
        <w:rPr>
          <w:rFonts w:eastAsiaTheme="minorHAnsi"/>
          <w:szCs w:val="22"/>
        </w:rPr>
        <w:t>Workflows</w:t>
      </w:r>
    </w:p>
    <w:p w:rsidRPr="0057293A" w:rsidR="0057293A" w:rsidP="0057293A" w:rsidRDefault="0057293A" w14:paraId="5DEF18A9" w14:textId="77777777">
      <w:pPr>
        <w:numPr>
          <w:ilvl w:val="2"/>
          <w:numId w:val="43"/>
        </w:numPr>
        <w:spacing w:after="160" w:line="259" w:lineRule="auto"/>
        <w:ind w:left="1620"/>
        <w:contextualSpacing/>
        <w:rPr>
          <w:rFonts w:eastAsiaTheme="minorHAnsi"/>
          <w:szCs w:val="22"/>
        </w:rPr>
      </w:pPr>
      <w:r w:rsidRPr="0057293A">
        <w:rPr>
          <w:rFonts w:eastAsiaTheme="minorHAnsi"/>
          <w:szCs w:val="22"/>
        </w:rPr>
        <w:t>Monitoring systems</w:t>
      </w:r>
    </w:p>
    <w:p w:rsidRPr="0057293A" w:rsidR="0057293A" w:rsidP="0057293A" w:rsidRDefault="0057293A" w14:paraId="38920321" w14:textId="77777777">
      <w:pPr>
        <w:numPr>
          <w:ilvl w:val="2"/>
          <w:numId w:val="43"/>
        </w:numPr>
        <w:spacing w:after="160" w:line="259" w:lineRule="auto"/>
        <w:ind w:left="1620"/>
        <w:contextualSpacing/>
        <w:rPr>
          <w:rFonts w:eastAsiaTheme="minorHAnsi"/>
          <w:szCs w:val="22"/>
        </w:rPr>
      </w:pPr>
      <w:r w:rsidRPr="0057293A">
        <w:rPr>
          <w:rFonts w:eastAsiaTheme="minorHAnsi"/>
          <w:szCs w:val="22"/>
        </w:rPr>
        <w:t>Education for providers, staff, patients</w:t>
      </w:r>
    </w:p>
    <w:p w:rsidRPr="0057293A" w:rsidR="0057293A" w:rsidP="0057293A" w:rsidRDefault="0057293A" w14:paraId="548EECDE" w14:textId="77777777">
      <w:pPr>
        <w:numPr>
          <w:ilvl w:val="2"/>
          <w:numId w:val="43"/>
        </w:numPr>
        <w:spacing w:after="160" w:line="259" w:lineRule="auto"/>
        <w:ind w:left="1620"/>
        <w:rPr>
          <w:rFonts w:eastAsiaTheme="minorHAnsi"/>
          <w:szCs w:val="22"/>
        </w:rPr>
      </w:pPr>
      <w:r w:rsidRPr="0057293A">
        <w:rPr>
          <w:rFonts w:eastAsiaTheme="minorHAnsi"/>
          <w:szCs w:val="22"/>
        </w:rPr>
        <w:t>Availability of behavioral health, OUD treatment</w:t>
      </w:r>
    </w:p>
    <w:p w:rsidRPr="0057293A" w:rsidR="0057293A" w:rsidP="002B58D7" w:rsidRDefault="0057293A" w14:paraId="0A21DF5D" w14:textId="77777777">
      <w:pPr>
        <w:numPr>
          <w:ilvl w:val="0"/>
          <w:numId w:val="43"/>
        </w:numPr>
        <w:spacing w:after="160" w:line="259" w:lineRule="auto"/>
        <w:ind w:left="360"/>
        <w:rPr>
          <w:rFonts w:eastAsiaTheme="minorHAnsi"/>
          <w:szCs w:val="22"/>
        </w:rPr>
      </w:pPr>
      <w:r w:rsidRPr="0057293A">
        <w:rPr>
          <w:rFonts w:eastAsiaTheme="minorHAnsi"/>
          <w:szCs w:val="22"/>
        </w:rPr>
        <w:t xml:space="preserve">Were you involved in implementing these changes? If so, please describe your involvement. </w:t>
      </w:r>
    </w:p>
    <w:p w:rsidRPr="0057293A" w:rsidR="0057293A" w:rsidP="002B58D7" w:rsidRDefault="0057293A" w14:paraId="328D02E6" w14:textId="69C06D95">
      <w:pPr>
        <w:keepNext/>
        <w:keepLines/>
        <w:numPr>
          <w:ilvl w:val="0"/>
          <w:numId w:val="43"/>
        </w:numPr>
        <w:spacing w:before="200" w:after="0" w:line="259" w:lineRule="auto"/>
        <w:ind w:left="360"/>
        <w:rPr>
          <w:rFonts w:asciiTheme="majorHAnsi" w:hAnsiTheme="majorHAnsi" w:eastAsiaTheme="majorEastAsia" w:cstheme="majorBidi"/>
          <w:b/>
          <w:bCs/>
          <w:sz w:val="26"/>
          <w:szCs w:val="26"/>
        </w:rPr>
      </w:pPr>
      <w:r w:rsidRPr="002B58D7">
        <w:rPr>
          <w:rFonts w:eastAsiaTheme="minorHAnsi"/>
          <w:szCs w:val="22"/>
        </w:rPr>
        <w:t>If you provide or support care of older adult patients, how was your care of older adult patients with pain/</w:t>
      </w:r>
      <w:r w:rsidR="00CA230E">
        <w:rPr>
          <w:rFonts w:eastAsiaTheme="minorHAnsi"/>
          <w:szCs w:val="22"/>
        </w:rPr>
        <w:t>long-term opioid therapy (</w:t>
      </w:r>
      <w:r w:rsidRPr="002B58D7">
        <w:rPr>
          <w:rFonts w:eastAsiaTheme="minorHAnsi"/>
          <w:szCs w:val="22"/>
        </w:rPr>
        <w:t>LTOT</w:t>
      </w:r>
      <w:r w:rsidR="00CA230E">
        <w:rPr>
          <w:rFonts w:eastAsiaTheme="minorHAnsi"/>
          <w:szCs w:val="22"/>
        </w:rPr>
        <w:t>)</w:t>
      </w:r>
      <w:r w:rsidRPr="002B58D7">
        <w:rPr>
          <w:rFonts w:eastAsiaTheme="minorHAnsi"/>
          <w:szCs w:val="22"/>
        </w:rPr>
        <w:t xml:space="preserve"> affected</w:t>
      </w:r>
      <w:r w:rsidRPr="0057293A">
        <w:rPr>
          <w:rFonts w:eastAsiaTheme="minorHAnsi"/>
          <w:szCs w:val="22"/>
        </w:rPr>
        <w:t>?</w:t>
      </w:r>
      <w:r w:rsidR="00D53FEC">
        <w:rPr>
          <w:rFonts w:eastAsiaTheme="minorHAnsi"/>
          <w:szCs w:val="22"/>
        </w:rPr>
        <w:t xml:space="preserve"> </w:t>
      </w:r>
      <w:r w:rsidRPr="0057293A">
        <w:rPr>
          <w:rFonts w:eastAsiaTheme="minorHAnsi"/>
          <w:szCs w:val="22"/>
        </w:rPr>
        <w:t xml:space="preserve">Please describe. </w:t>
      </w:r>
    </w:p>
    <w:p w:rsidRPr="0057293A" w:rsidR="0057293A" w:rsidP="0057293A" w:rsidRDefault="0057293A" w14:paraId="3CDB44E9" w14:textId="1B6AE0CD">
      <w:pPr>
        <w:keepNext/>
        <w:keepLines/>
        <w:spacing w:before="200" w:after="0" w:line="259" w:lineRule="auto"/>
        <w:rPr>
          <w:rFonts w:asciiTheme="majorHAnsi" w:hAnsiTheme="majorHAnsi" w:eastAsiaTheme="majorEastAsia" w:cstheme="majorBidi"/>
          <w:b/>
          <w:bCs/>
          <w:sz w:val="26"/>
          <w:szCs w:val="26"/>
        </w:rPr>
      </w:pPr>
      <w:r w:rsidRPr="0057293A">
        <w:rPr>
          <w:rFonts w:asciiTheme="majorHAnsi" w:hAnsiTheme="majorHAnsi" w:eastAsiaTheme="majorEastAsia" w:cstheme="majorBidi"/>
          <w:b/>
          <w:bCs/>
          <w:sz w:val="26"/>
          <w:szCs w:val="26"/>
        </w:rPr>
        <w:t xml:space="preserve">Effect of Changes </w:t>
      </w:r>
    </w:p>
    <w:p w:rsidRPr="0057293A" w:rsidR="0057293A" w:rsidP="002B58D7" w:rsidRDefault="0057293A" w14:paraId="42EF8539" w14:textId="31B0D5B6">
      <w:pPr>
        <w:numPr>
          <w:ilvl w:val="0"/>
          <w:numId w:val="43"/>
        </w:numPr>
        <w:spacing w:after="160" w:line="259" w:lineRule="auto"/>
        <w:ind w:left="360"/>
        <w:rPr>
          <w:rFonts w:eastAsiaTheme="minorHAnsi"/>
          <w:szCs w:val="22"/>
        </w:rPr>
      </w:pPr>
      <w:r w:rsidRPr="0057293A">
        <w:rPr>
          <w:rFonts w:eastAsiaTheme="minorHAnsi"/>
          <w:szCs w:val="22"/>
        </w:rPr>
        <w:t>What, if any, benefits of these changes/strategies implemented have you observed?</w:t>
      </w:r>
      <w:r w:rsidR="00D53FEC">
        <w:rPr>
          <w:rFonts w:eastAsiaTheme="minorHAnsi"/>
          <w:szCs w:val="22"/>
        </w:rPr>
        <w:t xml:space="preserve"> </w:t>
      </w:r>
    </w:p>
    <w:p w:rsidRPr="0057293A" w:rsidR="0057293A" w:rsidP="0057293A" w:rsidRDefault="0057293A" w14:paraId="79D6A8BB" w14:textId="77777777">
      <w:pPr>
        <w:numPr>
          <w:ilvl w:val="0"/>
          <w:numId w:val="44"/>
        </w:numPr>
        <w:spacing w:after="160" w:line="259" w:lineRule="auto"/>
        <w:ind w:left="1080"/>
        <w:contextualSpacing/>
        <w:rPr>
          <w:rFonts w:eastAsiaTheme="minorHAnsi"/>
          <w:szCs w:val="22"/>
        </w:rPr>
      </w:pPr>
      <w:r w:rsidRPr="0057293A">
        <w:rPr>
          <w:rFonts w:eastAsiaTheme="minorHAnsi"/>
          <w:szCs w:val="22"/>
        </w:rPr>
        <w:t>For the practice overall?</w:t>
      </w:r>
    </w:p>
    <w:p w:rsidRPr="0057293A" w:rsidR="0057293A" w:rsidP="0057293A" w:rsidRDefault="0057293A" w14:paraId="3B1403A6" w14:textId="77777777">
      <w:pPr>
        <w:numPr>
          <w:ilvl w:val="0"/>
          <w:numId w:val="44"/>
        </w:numPr>
        <w:spacing w:after="160" w:line="259" w:lineRule="auto"/>
        <w:ind w:left="1080"/>
        <w:contextualSpacing/>
        <w:rPr>
          <w:rFonts w:eastAsiaTheme="minorHAnsi"/>
          <w:szCs w:val="22"/>
        </w:rPr>
      </w:pPr>
      <w:r w:rsidRPr="0057293A">
        <w:rPr>
          <w:rFonts w:eastAsiaTheme="minorHAnsi"/>
          <w:szCs w:val="22"/>
        </w:rPr>
        <w:t>For providers?</w:t>
      </w:r>
    </w:p>
    <w:p w:rsidRPr="0057293A" w:rsidR="0057293A" w:rsidP="0057293A" w:rsidRDefault="0057293A" w14:paraId="09DCB892" w14:textId="77777777">
      <w:pPr>
        <w:numPr>
          <w:ilvl w:val="0"/>
          <w:numId w:val="44"/>
        </w:numPr>
        <w:spacing w:after="160" w:line="259" w:lineRule="auto"/>
        <w:ind w:left="1080"/>
        <w:contextualSpacing/>
        <w:rPr>
          <w:rFonts w:eastAsiaTheme="minorHAnsi"/>
          <w:szCs w:val="22"/>
        </w:rPr>
      </w:pPr>
      <w:r w:rsidRPr="0057293A">
        <w:rPr>
          <w:rFonts w:eastAsiaTheme="minorHAnsi"/>
          <w:szCs w:val="22"/>
        </w:rPr>
        <w:t>For staff?</w:t>
      </w:r>
    </w:p>
    <w:p w:rsidRPr="0057293A" w:rsidR="0057293A" w:rsidP="0057293A" w:rsidRDefault="0057293A" w14:paraId="73A17488" w14:textId="77777777">
      <w:pPr>
        <w:numPr>
          <w:ilvl w:val="0"/>
          <w:numId w:val="40"/>
        </w:numPr>
        <w:spacing w:after="160" w:line="259" w:lineRule="auto"/>
        <w:ind w:left="1080"/>
        <w:rPr>
          <w:rFonts w:eastAsiaTheme="minorHAnsi"/>
          <w:szCs w:val="22"/>
        </w:rPr>
      </w:pPr>
      <w:r w:rsidRPr="0057293A">
        <w:rPr>
          <w:rFonts w:eastAsiaTheme="minorHAnsi"/>
          <w:szCs w:val="22"/>
        </w:rPr>
        <w:t>For patients?</w:t>
      </w:r>
    </w:p>
    <w:p w:rsidRPr="0057293A" w:rsidR="0057293A" w:rsidP="002B58D7" w:rsidRDefault="0057293A" w14:paraId="140067CA" w14:textId="77777777">
      <w:pPr>
        <w:numPr>
          <w:ilvl w:val="0"/>
          <w:numId w:val="43"/>
        </w:numPr>
        <w:spacing w:after="160" w:line="259" w:lineRule="auto"/>
        <w:ind w:left="450"/>
        <w:rPr>
          <w:rFonts w:eastAsiaTheme="minorHAnsi"/>
          <w:szCs w:val="22"/>
        </w:rPr>
      </w:pPr>
      <w:r w:rsidRPr="0057293A">
        <w:rPr>
          <w:rFonts w:eastAsiaTheme="minorHAnsi"/>
          <w:szCs w:val="22"/>
        </w:rPr>
        <w:t>Have there been any unintended consequences of these changes or strategies used?</w:t>
      </w:r>
    </w:p>
    <w:p w:rsidRPr="0057293A" w:rsidR="0057293A" w:rsidP="0057293A" w:rsidRDefault="0057293A" w14:paraId="6E9A76E3" w14:textId="77777777">
      <w:pPr>
        <w:numPr>
          <w:ilvl w:val="0"/>
          <w:numId w:val="45"/>
        </w:numPr>
        <w:spacing w:after="160" w:line="259" w:lineRule="auto"/>
        <w:ind w:left="1080"/>
        <w:contextualSpacing/>
        <w:rPr>
          <w:rFonts w:eastAsiaTheme="minorHAnsi"/>
          <w:szCs w:val="22"/>
        </w:rPr>
      </w:pPr>
      <w:r w:rsidRPr="0057293A">
        <w:rPr>
          <w:rFonts w:eastAsiaTheme="minorHAnsi"/>
          <w:szCs w:val="22"/>
        </w:rPr>
        <w:t>For the practice overall?</w:t>
      </w:r>
    </w:p>
    <w:p w:rsidRPr="0057293A" w:rsidR="0057293A" w:rsidP="0057293A" w:rsidRDefault="0057293A" w14:paraId="36CFDFBF" w14:textId="77777777">
      <w:pPr>
        <w:numPr>
          <w:ilvl w:val="0"/>
          <w:numId w:val="45"/>
        </w:numPr>
        <w:spacing w:after="160" w:line="259" w:lineRule="auto"/>
        <w:ind w:left="1080"/>
        <w:contextualSpacing/>
        <w:rPr>
          <w:rFonts w:eastAsiaTheme="minorHAnsi"/>
          <w:szCs w:val="22"/>
        </w:rPr>
      </w:pPr>
      <w:r w:rsidRPr="0057293A">
        <w:rPr>
          <w:rFonts w:eastAsiaTheme="minorHAnsi"/>
          <w:szCs w:val="22"/>
        </w:rPr>
        <w:t>For providers?</w:t>
      </w:r>
    </w:p>
    <w:p w:rsidRPr="0057293A" w:rsidR="0057293A" w:rsidP="0057293A" w:rsidRDefault="0057293A" w14:paraId="5FC770D6" w14:textId="77777777">
      <w:pPr>
        <w:numPr>
          <w:ilvl w:val="0"/>
          <w:numId w:val="45"/>
        </w:numPr>
        <w:spacing w:after="160" w:line="259" w:lineRule="auto"/>
        <w:ind w:left="1080"/>
        <w:contextualSpacing/>
        <w:rPr>
          <w:rFonts w:eastAsiaTheme="minorHAnsi"/>
          <w:szCs w:val="22"/>
        </w:rPr>
      </w:pPr>
      <w:r w:rsidRPr="0057293A">
        <w:rPr>
          <w:rFonts w:eastAsiaTheme="minorHAnsi"/>
          <w:szCs w:val="22"/>
        </w:rPr>
        <w:t>For staff?</w:t>
      </w:r>
    </w:p>
    <w:p w:rsidRPr="0057293A" w:rsidR="0057293A" w:rsidP="0057293A" w:rsidRDefault="0057293A" w14:paraId="0140A267" w14:textId="77777777">
      <w:pPr>
        <w:numPr>
          <w:ilvl w:val="0"/>
          <w:numId w:val="45"/>
        </w:numPr>
        <w:spacing w:after="160" w:line="259" w:lineRule="auto"/>
        <w:ind w:left="1080"/>
        <w:rPr>
          <w:rFonts w:eastAsiaTheme="minorHAnsi"/>
          <w:szCs w:val="22"/>
        </w:rPr>
      </w:pPr>
      <w:r w:rsidRPr="0057293A">
        <w:rPr>
          <w:rFonts w:eastAsiaTheme="minorHAnsi"/>
          <w:szCs w:val="22"/>
        </w:rPr>
        <w:t>For patients?</w:t>
      </w:r>
    </w:p>
    <w:p w:rsidRPr="002B58D7" w:rsidR="0057293A" w:rsidP="002B58D7" w:rsidRDefault="0057293A" w14:paraId="27A30909" w14:textId="45DC63A6">
      <w:pPr>
        <w:numPr>
          <w:ilvl w:val="0"/>
          <w:numId w:val="43"/>
        </w:numPr>
        <w:spacing w:after="160" w:line="259" w:lineRule="auto"/>
        <w:ind w:left="360"/>
        <w:rPr>
          <w:rFonts w:eastAsiaTheme="minorHAnsi"/>
          <w:szCs w:val="22"/>
        </w:rPr>
      </w:pPr>
      <w:r w:rsidRPr="002B58D7">
        <w:rPr>
          <w:rFonts w:eastAsiaTheme="minorHAnsi"/>
          <w:szCs w:val="22"/>
        </w:rPr>
        <w:t>How have the changes that your practice has made influenced your attitudes toward your patients</w:t>
      </w:r>
      <w:r w:rsidRPr="002B58D7" w:rsidR="00843A1E">
        <w:rPr>
          <w:rFonts w:eastAsiaTheme="minorHAnsi"/>
          <w:szCs w:val="22"/>
        </w:rPr>
        <w:t xml:space="preserve"> with chronic pain and/or</w:t>
      </w:r>
      <w:r w:rsidRPr="002B58D7">
        <w:rPr>
          <w:rFonts w:eastAsiaTheme="minorHAnsi"/>
          <w:szCs w:val="22"/>
        </w:rPr>
        <w:t xml:space="preserve"> on long-term opioid therapy?</w:t>
      </w:r>
    </w:p>
    <w:p w:rsidRPr="0057293A" w:rsidR="0057293A" w:rsidP="0057293A" w:rsidRDefault="0057293A" w14:paraId="349E59EA" w14:textId="77777777">
      <w:pPr>
        <w:keepNext/>
        <w:keepLines/>
        <w:spacing w:before="200" w:after="0" w:line="259" w:lineRule="auto"/>
        <w:rPr>
          <w:rFonts w:asciiTheme="majorHAnsi" w:hAnsiTheme="majorHAnsi" w:eastAsiaTheme="majorEastAsia" w:cstheme="majorBidi"/>
          <w:b/>
          <w:bCs/>
          <w:sz w:val="26"/>
          <w:szCs w:val="26"/>
        </w:rPr>
      </w:pPr>
      <w:r w:rsidRPr="0057293A">
        <w:rPr>
          <w:rFonts w:asciiTheme="majorHAnsi" w:hAnsiTheme="majorHAnsi" w:eastAsiaTheme="majorEastAsia" w:cstheme="majorBidi"/>
          <w:b/>
          <w:bCs/>
          <w:sz w:val="26"/>
          <w:szCs w:val="26"/>
        </w:rPr>
        <w:t xml:space="preserve">Implementation Experiences </w:t>
      </w:r>
    </w:p>
    <w:p w:rsidRPr="0057293A" w:rsidR="0057293A" w:rsidP="002B58D7" w:rsidRDefault="0057293A" w14:paraId="39EC3B77" w14:textId="77777777">
      <w:pPr>
        <w:numPr>
          <w:ilvl w:val="0"/>
          <w:numId w:val="43"/>
        </w:numPr>
        <w:spacing w:after="160" w:line="259" w:lineRule="auto"/>
        <w:ind w:left="360"/>
        <w:rPr>
          <w:rFonts w:eastAsiaTheme="minorHAnsi"/>
          <w:szCs w:val="22"/>
        </w:rPr>
      </w:pPr>
      <w:r w:rsidRPr="0057293A">
        <w:rPr>
          <w:rFonts w:eastAsiaTheme="minorHAnsi"/>
          <w:szCs w:val="22"/>
        </w:rPr>
        <w:t xml:space="preserve">How did you and/or your practice do with implementing these strategies to improve care for older adults? </w:t>
      </w:r>
      <w:r w:rsidRPr="0057293A">
        <w:rPr>
          <w:rFonts w:eastAsiaTheme="minorHAnsi"/>
          <w:szCs w:val="22"/>
        </w:rPr>
        <w:tab/>
      </w:r>
    </w:p>
    <w:p w:rsidRPr="0057293A" w:rsidR="0057293A" w:rsidP="002B58D7" w:rsidRDefault="0057293A" w14:paraId="36B21112" w14:textId="77777777">
      <w:pPr>
        <w:numPr>
          <w:ilvl w:val="0"/>
          <w:numId w:val="43"/>
        </w:numPr>
        <w:spacing w:after="160" w:line="259" w:lineRule="auto"/>
        <w:ind w:left="360"/>
        <w:rPr>
          <w:rFonts w:eastAsiaTheme="minorHAnsi"/>
          <w:szCs w:val="22"/>
        </w:rPr>
      </w:pPr>
      <w:r w:rsidRPr="0057293A">
        <w:rPr>
          <w:rFonts w:eastAsiaTheme="minorHAnsi"/>
          <w:szCs w:val="22"/>
        </w:rPr>
        <w:t xml:space="preserve">What helped your practice succeed in implementing these strategies? Please describe. </w:t>
      </w:r>
    </w:p>
    <w:p w:rsidR="002B58D7" w:rsidRDefault="002B58D7" w14:paraId="5B46498F" w14:textId="77777777">
      <w:pPr>
        <w:spacing w:after="160" w:line="259" w:lineRule="auto"/>
        <w:rPr>
          <w:rFonts w:eastAsiaTheme="minorHAnsi"/>
          <w:szCs w:val="22"/>
        </w:rPr>
      </w:pPr>
      <w:r>
        <w:rPr>
          <w:rFonts w:eastAsiaTheme="minorHAnsi"/>
          <w:szCs w:val="22"/>
        </w:rPr>
        <w:br w:type="page"/>
      </w:r>
    </w:p>
    <w:p w:rsidRPr="0057293A" w:rsidR="0057293A" w:rsidP="002B58D7" w:rsidRDefault="0057293A" w14:paraId="6845B09C" w14:textId="5C5C4816">
      <w:pPr>
        <w:numPr>
          <w:ilvl w:val="0"/>
          <w:numId w:val="43"/>
        </w:numPr>
        <w:spacing w:after="160" w:line="259" w:lineRule="auto"/>
        <w:ind w:left="360"/>
        <w:rPr>
          <w:rFonts w:eastAsiaTheme="minorHAnsi"/>
          <w:szCs w:val="22"/>
        </w:rPr>
      </w:pPr>
      <w:r w:rsidRPr="0057293A">
        <w:rPr>
          <w:rFonts w:eastAsiaTheme="minorHAnsi"/>
          <w:szCs w:val="22"/>
        </w:rPr>
        <w:lastRenderedPageBreak/>
        <w:t>What has made implementing these changes into your daily work difficult or challenging?</w:t>
      </w:r>
    </w:p>
    <w:p w:rsidRPr="0057293A" w:rsidR="0057293A" w:rsidP="0057293A" w:rsidRDefault="0057293A" w14:paraId="54953F0A" w14:textId="77777777">
      <w:pPr>
        <w:numPr>
          <w:ilvl w:val="0"/>
          <w:numId w:val="46"/>
        </w:numPr>
        <w:spacing w:after="160" w:line="259" w:lineRule="auto"/>
        <w:ind w:left="1080"/>
        <w:rPr>
          <w:rFonts w:eastAsiaTheme="minorHAnsi"/>
          <w:szCs w:val="22"/>
        </w:rPr>
      </w:pPr>
      <w:r w:rsidRPr="0057293A">
        <w:rPr>
          <w:rFonts w:eastAsiaTheme="minorHAnsi"/>
          <w:szCs w:val="22"/>
        </w:rPr>
        <w:t>How did you work through these difficulties?</w:t>
      </w:r>
    </w:p>
    <w:p w:rsidRPr="0057293A" w:rsidR="0057293A" w:rsidP="002B58D7" w:rsidRDefault="0057293A" w14:paraId="7CA051D3" w14:textId="77777777">
      <w:pPr>
        <w:numPr>
          <w:ilvl w:val="0"/>
          <w:numId w:val="46"/>
        </w:numPr>
        <w:spacing w:after="160" w:line="259" w:lineRule="auto"/>
        <w:ind w:left="1080"/>
        <w:rPr>
          <w:rFonts w:eastAsiaTheme="minorHAnsi"/>
          <w:szCs w:val="22"/>
        </w:rPr>
      </w:pPr>
      <w:r w:rsidRPr="0057293A">
        <w:rPr>
          <w:rFonts w:eastAsiaTheme="minorHAnsi"/>
          <w:szCs w:val="22"/>
        </w:rPr>
        <w:t xml:space="preserve">What did you need to work through these difficulties that you weren’t given through this project? </w:t>
      </w:r>
    </w:p>
    <w:p w:rsidRPr="0057293A" w:rsidR="0057293A" w:rsidP="002B58D7" w:rsidRDefault="0057293A" w14:paraId="2D6FFAC6" w14:textId="77777777">
      <w:pPr>
        <w:numPr>
          <w:ilvl w:val="0"/>
          <w:numId w:val="46"/>
        </w:numPr>
        <w:spacing w:after="160" w:line="259" w:lineRule="auto"/>
        <w:ind w:left="1080"/>
        <w:rPr>
          <w:rFonts w:eastAsiaTheme="minorHAnsi"/>
          <w:szCs w:val="22"/>
        </w:rPr>
      </w:pPr>
      <w:r w:rsidRPr="0057293A">
        <w:rPr>
          <w:rFonts w:eastAsiaTheme="minorHAnsi"/>
          <w:szCs w:val="22"/>
        </w:rPr>
        <w:t xml:space="preserve">Where are you still facing challenges implementing these changes in your daily work? </w:t>
      </w:r>
    </w:p>
    <w:p w:rsidRPr="0057293A" w:rsidR="0057293A" w:rsidP="002B58D7" w:rsidRDefault="0057293A" w14:paraId="3BF43FCB" w14:textId="77777777">
      <w:pPr>
        <w:numPr>
          <w:ilvl w:val="0"/>
          <w:numId w:val="46"/>
        </w:numPr>
        <w:spacing w:after="160" w:line="259" w:lineRule="auto"/>
        <w:ind w:left="1080"/>
        <w:rPr>
          <w:rFonts w:eastAsiaTheme="minorHAnsi"/>
          <w:szCs w:val="22"/>
        </w:rPr>
      </w:pPr>
      <w:r w:rsidRPr="0057293A">
        <w:rPr>
          <w:rFonts w:eastAsiaTheme="minorHAnsi"/>
          <w:szCs w:val="22"/>
        </w:rPr>
        <w:t>What further resources or support are still needed to implement these changes in your daily work progress?</w:t>
      </w:r>
    </w:p>
    <w:p w:rsidRPr="0057293A" w:rsidR="0057293A" w:rsidP="002B58D7" w:rsidRDefault="0057293A" w14:paraId="24401BA0" w14:textId="77777777">
      <w:pPr>
        <w:numPr>
          <w:ilvl w:val="0"/>
          <w:numId w:val="43"/>
        </w:numPr>
        <w:spacing w:after="160" w:line="259" w:lineRule="auto"/>
        <w:ind w:left="360"/>
        <w:rPr>
          <w:rFonts w:eastAsiaTheme="minorHAnsi"/>
          <w:szCs w:val="22"/>
        </w:rPr>
      </w:pPr>
      <w:r w:rsidRPr="0057293A">
        <w:rPr>
          <w:rFonts w:eastAsiaTheme="minorHAnsi"/>
          <w:szCs w:val="22"/>
        </w:rPr>
        <w:t>What has made implementing these changes in your daily work easier?</w:t>
      </w:r>
    </w:p>
    <w:p w:rsidRPr="0057293A" w:rsidR="0057293A" w:rsidP="002B58D7" w:rsidRDefault="0057293A" w14:paraId="4A708A89" w14:textId="77777777">
      <w:pPr>
        <w:numPr>
          <w:ilvl w:val="0"/>
          <w:numId w:val="47"/>
        </w:numPr>
        <w:spacing w:after="160" w:line="259" w:lineRule="auto"/>
        <w:ind w:left="1080"/>
        <w:rPr>
          <w:rFonts w:eastAsiaTheme="minorHAnsi"/>
          <w:szCs w:val="22"/>
        </w:rPr>
      </w:pPr>
      <w:r w:rsidRPr="0057293A">
        <w:rPr>
          <w:rFonts w:eastAsiaTheme="minorHAnsi"/>
          <w:szCs w:val="22"/>
        </w:rPr>
        <w:t>Which, if any, of the changes were very simple to implement in your daily practice?</w:t>
      </w:r>
    </w:p>
    <w:p w:rsidRPr="0057293A" w:rsidR="0057293A" w:rsidP="002B58D7" w:rsidRDefault="0057293A" w14:paraId="5A7F9990" w14:textId="77777777">
      <w:pPr>
        <w:numPr>
          <w:ilvl w:val="0"/>
          <w:numId w:val="43"/>
        </w:numPr>
        <w:spacing w:after="160" w:line="259" w:lineRule="auto"/>
        <w:ind w:left="360"/>
        <w:rPr>
          <w:rFonts w:eastAsiaTheme="minorHAnsi"/>
          <w:szCs w:val="22"/>
        </w:rPr>
      </w:pPr>
      <w:r w:rsidRPr="0057293A">
        <w:rPr>
          <w:rFonts w:eastAsiaTheme="minorHAnsi"/>
          <w:szCs w:val="22"/>
        </w:rPr>
        <w:t>What surprised you as these changes in the practice or in your daily work started to be implemented?</w:t>
      </w:r>
    </w:p>
    <w:p w:rsidRPr="0057293A" w:rsidR="0057293A" w:rsidP="002B58D7" w:rsidRDefault="0057293A" w14:paraId="6C330373" w14:textId="77777777">
      <w:pPr>
        <w:numPr>
          <w:ilvl w:val="1"/>
          <w:numId w:val="43"/>
        </w:numPr>
        <w:spacing w:after="160" w:line="259" w:lineRule="auto"/>
        <w:ind w:left="1080"/>
        <w:rPr>
          <w:rFonts w:eastAsiaTheme="minorHAnsi"/>
          <w:szCs w:val="22"/>
        </w:rPr>
      </w:pPr>
      <w:r w:rsidRPr="0057293A">
        <w:rPr>
          <w:rFonts w:eastAsiaTheme="minorHAnsi"/>
          <w:szCs w:val="22"/>
        </w:rPr>
        <w:t>PROBES:</w:t>
      </w:r>
    </w:p>
    <w:p w:rsidRPr="0057293A" w:rsidR="0057293A" w:rsidP="002B58D7" w:rsidRDefault="0057293A" w14:paraId="7C184052" w14:textId="77777777">
      <w:pPr>
        <w:numPr>
          <w:ilvl w:val="2"/>
          <w:numId w:val="43"/>
        </w:numPr>
        <w:spacing w:after="160" w:line="259" w:lineRule="auto"/>
        <w:ind w:left="1620"/>
        <w:rPr>
          <w:rFonts w:eastAsiaTheme="minorHAnsi"/>
          <w:szCs w:val="22"/>
        </w:rPr>
      </w:pPr>
      <w:r w:rsidRPr="0057293A">
        <w:rPr>
          <w:rFonts w:eastAsiaTheme="minorHAnsi"/>
          <w:szCs w:val="22"/>
        </w:rPr>
        <w:t xml:space="preserve">Patient or staff reactions? </w:t>
      </w:r>
    </w:p>
    <w:p w:rsidRPr="0057293A" w:rsidR="0057293A" w:rsidP="002B58D7" w:rsidRDefault="0057293A" w14:paraId="49687935" w14:textId="77777777">
      <w:pPr>
        <w:numPr>
          <w:ilvl w:val="2"/>
          <w:numId w:val="43"/>
        </w:numPr>
        <w:spacing w:after="160" w:line="259" w:lineRule="auto"/>
        <w:ind w:left="1620"/>
        <w:rPr>
          <w:rFonts w:eastAsiaTheme="minorHAnsi"/>
          <w:szCs w:val="22"/>
        </w:rPr>
      </w:pPr>
      <w:r w:rsidRPr="0057293A">
        <w:rPr>
          <w:rFonts w:eastAsiaTheme="minorHAnsi"/>
          <w:szCs w:val="22"/>
        </w:rPr>
        <w:t>What were unintended positive benefits?</w:t>
      </w:r>
    </w:p>
    <w:p w:rsidRPr="0057293A" w:rsidR="0057293A" w:rsidP="0057293A" w:rsidRDefault="0057293A" w14:paraId="47FEC3FD" w14:textId="77777777">
      <w:pPr>
        <w:keepNext/>
        <w:keepLines/>
        <w:spacing w:before="200" w:after="0" w:line="259" w:lineRule="auto"/>
        <w:rPr>
          <w:rFonts w:asciiTheme="majorHAnsi" w:hAnsiTheme="majorHAnsi" w:eastAsiaTheme="majorEastAsia" w:cstheme="majorBidi"/>
          <w:b/>
          <w:bCs/>
          <w:sz w:val="26"/>
          <w:szCs w:val="26"/>
        </w:rPr>
      </w:pPr>
      <w:r w:rsidRPr="0057293A">
        <w:rPr>
          <w:rFonts w:asciiTheme="majorHAnsi" w:hAnsiTheme="majorHAnsi" w:eastAsiaTheme="majorEastAsia" w:cstheme="majorBidi"/>
          <w:b/>
          <w:bCs/>
          <w:sz w:val="26"/>
          <w:szCs w:val="26"/>
        </w:rPr>
        <w:t xml:space="preserve">Context </w:t>
      </w:r>
    </w:p>
    <w:p w:rsidRPr="0057293A" w:rsidR="0057293A" w:rsidP="002B58D7" w:rsidRDefault="0057293A" w14:paraId="13B1A3AB" w14:textId="6951AA5B">
      <w:pPr>
        <w:numPr>
          <w:ilvl w:val="0"/>
          <w:numId w:val="43"/>
        </w:numPr>
        <w:spacing w:after="120" w:line="259" w:lineRule="auto"/>
        <w:ind w:left="360"/>
        <w:contextualSpacing/>
        <w:rPr>
          <w:rFonts w:eastAsiaTheme="minorHAnsi"/>
          <w:szCs w:val="22"/>
          <w:lang w:val="en"/>
        </w:rPr>
      </w:pPr>
      <w:r w:rsidRPr="0057293A">
        <w:rPr>
          <w:rFonts w:eastAsiaTheme="minorHAnsi"/>
          <w:szCs w:val="22"/>
        </w:rPr>
        <w:t>Have there been any significant changes over the course of your organization’s participation in the Learning Collaborative in your state, system, or practice that have impacted what you have been able to accomplish?</w:t>
      </w:r>
      <w:r w:rsidR="00D53FEC">
        <w:rPr>
          <w:rFonts w:eastAsiaTheme="minorHAnsi"/>
          <w:szCs w:val="22"/>
        </w:rPr>
        <w:t xml:space="preserve"> </w:t>
      </w:r>
      <w:r w:rsidRPr="0057293A">
        <w:rPr>
          <w:rFonts w:eastAsiaTheme="minorHAnsi"/>
          <w:szCs w:val="22"/>
        </w:rPr>
        <w:t xml:space="preserve">If so, what are they and how are they impacting your organization? </w:t>
      </w:r>
    </w:p>
    <w:p w:rsidRPr="0057293A" w:rsidR="0057293A" w:rsidP="002B58D7" w:rsidRDefault="0057293A" w14:paraId="20E09A09" w14:textId="77777777">
      <w:pPr>
        <w:numPr>
          <w:ilvl w:val="1"/>
          <w:numId w:val="43"/>
        </w:numPr>
        <w:spacing w:after="120" w:line="259" w:lineRule="auto"/>
        <w:ind w:left="1080"/>
        <w:rPr>
          <w:rFonts w:eastAsiaTheme="minorHAnsi"/>
          <w:szCs w:val="22"/>
          <w:lang w:val="en"/>
        </w:rPr>
      </w:pPr>
      <w:r w:rsidRPr="0057293A">
        <w:rPr>
          <w:rFonts w:eastAsiaTheme="minorHAnsi"/>
          <w:szCs w:val="22"/>
        </w:rPr>
        <w:t>Probes: changes in leadership, staff turnover, changes to EMR/EHR, changes in state prescribing laws</w:t>
      </w:r>
    </w:p>
    <w:p w:rsidRPr="0057293A" w:rsidR="0057293A" w:rsidP="002B58D7" w:rsidRDefault="0057293A" w14:paraId="6382069C" w14:textId="77777777">
      <w:pPr>
        <w:numPr>
          <w:ilvl w:val="1"/>
          <w:numId w:val="43"/>
        </w:numPr>
        <w:spacing w:after="120" w:line="259" w:lineRule="auto"/>
        <w:ind w:left="1080"/>
        <w:rPr>
          <w:rFonts w:eastAsiaTheme="minorHAnsi"/>
          <w:szCs w:val="22"/>
          <w:lang w:val="en"/>
        </w:rPr>
      </w:pPr>
      <w:r w:rsidRPr="0057293A">
        <w:rPr>
          <w:rFonts w:eastAsiaTheme="minorHAnsi"/>
          <w:szCs w:val="22"/>
        </w:rPr>
        <w:t xml:space="preserve">Have the impacts been positive or negative? </w:t>
      </w:r>
    </w:p>
    <w:p w:rsidRPr="0057293A" w:rsidR="0057293A" w:rsidP="0057293A" w:rsidRDefault="0057293A" w14:paraId="0E44897C" w14:textId="77777777">
      <w:pPr>
        <w:keepNext/>
        <w:keepLines/>
        <w:spacing w:before="200" w:after="0" w:line="259" w:lineRule="auto"/>
        <w:rPr>
          <w:rFonts w:asciiTheme="majorHAnsi" w:hAnsiTheme="majorHAnsi" w:eastAsiaTheme="majorEastAsia" w:cstheme="majorBidi"/>
          <w:b/>
          <w:bCs/>
          <w:sz w:val="26"/>
          <w:szCs w:val="26"/>
        </w:rPr>
      </w:pPr>
      <w:r w:rsidRPr="0057293A">
        <w:rPr>
          <w:rFonts w:asciiTheme="majorHAnsi" w:hAnsiTheme="majorHAnsi" w:eastAsiaTheme="majorEastAsia" w:cstheme="majorBidi"/>
          <w:b/>
          <w:bCs/>
          <w:sz w:val="26"/>
          <w:szCs w:val="26"/>
        </w:rPr>
        <w:t xml:space="preserve">Sustainability </w:t>
      </w:r>
    </w:p>
    <w:p w:rsidRPr="0057293A" w:rsidR="0057293A" w:rsidP="002B58D7" w:rsidRDefault="0057293A" w14:paraId="765B025B" w14:textId="77777777">
      <w:pPr>
        <w:numPr>
          <w:ilvl w:val="0"/>
          <w:numId w:val="43"/>
        </w:numPr>
        <w:spacing w:after="160" w:line="259" w:lineRule="auto"/>
        <w:ind w:left="360"/>
        <w:rPr>
          <w:rFonts w:eastAsiaTheme="minorHAnsi"/>
          <w:szCs w:val="22"/>
        </w:rPr>
      </w:pPr>
      <w:r w:rsidRPr="0057293A">
        <w:rPr>
          <w:rFonts w:eastAsiaTheme="minorHAnsi"/>
          <w:szCs w:val="22"/>
        </w:rPr>
        <w:t xml:space="preserve">What will help these changes in the practice or in your daily work continue? </w:t>
      </w:r>
    </w:p>
    <w:p w:rsidRPr="0057293A" w:rsidR="0057293A" w:rsidP="002B58D7" w:rsidRDefault="0057293A" w14:paraId="1C7652A0" w14:textId="77777777">
      <w:pPr>
        <w:numPr>
          <w:ilvl w:val="0"/>
          <w:numId w:val="43"/>
        </w:numPr>
        <w:spacing w:after="160" w:line="259" w:lineRule="auto"/>
        <w:ind w:left="360"/>
        <w:rPr>
          <w:rFonts w:eastAsiaTheme="minorHAnsi"/>
          <w:szCs w:val="22"/>
        </w:rPr>
      </w:pPr>
      <w:r w:rsidRPr="0057293A">
        <w:rPr>
          <w:rFonts w:eastAsiaTheme="minorHAnsi"/>
          <w:szCs w:val="22"/>
        </w:rPr>
        <w:t>What might make the changes in the practice or in your daily work fade over time?</w:t>
      </w:r>
    </w:p>
    <w:p w:rsidRPr="0057293A" w:rsidR="0057293A" w:rsidP="0057293A" w:rsidRDefault="0057293A" w14:paraId="4A8F60E0" w14:textId="77777777">
      <w:pPr>
        <w:keepNext/>
        <w:keepLines/>
        <w:spacing w:before="200" w:after="0" w:line="259" w:lineRule="auto"/>
        <w:rPr>
          <w:rFonts w:asciiTheme="majorHAnsi" w:hAnsiTheme="majorHAnsi" w:eastAsiaTheme="majorEastAsia" w:cstheme="majorBidi"/>
          <w:b/>
          <w:bCs/>
          <w:sz w:val="26"/>
          <w:szCs w:val="26"/>
        </w:rPr>
      </w:pPr>
      <w:r w:rsidRPr="0057293A">
        <w:rPr>
          <w:rFonts w:asciiTheme="majorHAnsi" w:hAnsiTheme="majorHAnsi" w:eastAsiaTheme="majorEastAsia" w:cstheme="majorBidi"/>
          <w:b/>
          <w:bCs/>
          <w:sz w:val="26"/>
          <w:szCs w:val="26"/>
        </w:rPr>
        <w:t>Closing</w:t>
      </w:r>
    </w:p>
    <w:p w:rsidRPr="00CA230E" w:rsidR="00843A1E" w:rsidP="00CA230E" w:rsidRDefault="00843A1E" w14:paraId="2E36F75B" w14:textId="07A60F3E">
      <w:pPr>
        <w:numPr>
          <w:ilvl w:val="0"/>
          <w:numId w:val="43"/>
        </w:numPr>
        <w:spacing w:after="160" w:line="259" w:lineRule="auto"/>
        <w:ind w:left="360"/>
        <w:rPr>
          <w:rFonts w:eastAsiaTheme="minorHAnsi"/>
          <w:szCs w:val="22"/>
        </w:rPr>
      </w:pPr>
      <w:r w:rsidRPr="00CA230E">
        <w:rPr>
          <w:rFonts w:eastAsiaTheme="minorHAnsi"/>
          <w:szCs w:val="22"/>
        </w:rPr>
        <w:t>Based on your experience, w</w:t>
      </w:r>
      <w:r w:rsidRPr="00CA230E" w:rsidR="0057293A">
        <w:rPr>
          <w:rFonts w:eastAsiaTheme="minorHAnsi"/>
          <w:szCs w:val="22"/>
        </w:rPr>
        <w:t>hat would you say is critical for other primary care practices who want to i</w:t>
      </w:r>
      <w:r w:rsidRPr="00CA230E">
        <w:rPr>
          <w:rFonts w:eastAsiaTheme="minorHAnsi"/>
          <w:szCs w:val="22"/>
        </w:rPr>
        <w:t>mprove the care of older adults with chronic pain</w:t>
      </w:r>
      <w:r w:rsidR="00CA230E">
        <w:rPr>
          <w:rFonts w:eastAsiaTheme="minorHAnsi"/>
          <w:szCs w:val="22"/>
        </w:rPr>
        <w:t>?</w:t>
      </w:r>
    </w:p>
    <w:p w:rsidRPr="001C2276" w:rsidR="00843A1E" w:rsidP="001C2276" w:rsidRDefault="00843A1E" w14:paraId="69CB3645" w14:textId="08A3683C">
      <w:pPr>
        <w:numPr>
          <w:ilvl w:val="1"/>
          <w:numId w:val="43"/>
        </w:numPr>
        <w:spacing w:after="160" w:line="259" w:lineRule="auto"/>
        <w:ind w:left="1890"/>
        <w:rPr>
          <w:rFonts w:eastAsiaTheme="minorHAnsi"/>
          <w:szCs w:val="22"/>
        </w:rPr>
      </w:pPr>
      <w:r>
        <w:rPr>
          <w:rFonts w:eastAsiaTheme="minorHAnsi"/>
          <w:szCs w:val="22"/>
        </w:rPr>
        <w:t xml:space="preserve">Initiating opioid therapy </w:t>
      </w:r>
    </w:p>
    <w:p w:rsidRPr="00CA230E" w:rsidR="0057293A" w:rsidP="001C2276" w:rsidRDefault="0057293A" w14:paraId="79845301" w14:textId="3166E0AB">
      <w:pPr>
        <w:numPr>
          <w:ilvl w:val="1"/>
          <w:numId w:val="43"/>
        </w:numPr>
        <w:spacing w:after="160" w:line="259" w:lineRule="auto"/>
        <w:ind w:left="1890"/>
        <w:rPr>
          <w:rFonts w:eastAsiaTheme="minorHAnsi"/>
          <w:szCs w:val="22"/>
        </w:rPr>
      </w:pPr>
      <w:r w:rsidRPr="00CA230E">
        <w:rPr>
          <w:rFonts w:eastAsiaTheme="minorHAnsi"/>
          <w:szCs w:val="22"/>
        </w:rPr>
        <w:t>LTOT</w:t>
      </w:r>
    </w:p>
    <w:p w:rsidRPr="0057293A" w:rsidR="0057293A" w:rsidP="00CA230E" w:rsidRDefault="0057293A" w14:paraId="64715834" w14:textId="77777777">
      <w:pPr>
        <w:numPr>
          <w:ilvl w:val="0"/>
          <w:numId w:val="43"/>
        </w:numPr>
        <w:spacing w:after="160" w:line="259" w:lineRule="auto"/>
        <w:ind w:left="360"/>
        <w:rPr>
          <w:rFonts w:eastAsiaTheme="minorHAnsi"/>
          <w:szCs w:val="22"/>
        </w:rPr>
      </w:pPr>
      <w:r w:rsidRPr="0057293A">
        <w:rPr>
          <w:rFonts w:eastAsiaTheme="minorHAnsi"/>
          <w:szCs w:val="22"/>
        </w:rPr>
        <w:t xml:space="preserve">Is there anything else that would be helpful for understand about your experience? </w:t>
      </w:r>
    </w:p>
    <w:p w:rsidRPr="0057293A" w:rsidR="0057293A" w:rsidP="0057293A" w:rsidRDefault="0057293A" w14:paraId="6B51B30E" w14:textId="77777777">
      <w:pPr>
        <w:spacing w:after="0"/>
        <w:rPr>
          <w:sz w:val="24"/>
          <w:szCs w:val="24"/>
        </w:rPr>
      </w:pPr>
    </w:p>
    <w:sectPr w:rsidRPr="0057293A" w:rsidR="0057293A" w:rsidSect="000513ED">
      <w:headerReference w:type="default"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C7A30" w16cid:durableId="22174F46"/>
  <w16cid:commentId w16cid:paraId="5288326B" w16cid:durableId="221750E3"/>
  <w16cid:commentId w16cid:paraId="4E030870" w16cid:durableId="22175001"/>
  <w16cid:commentId w16cid:paraId="65679B29" w16cid:durableId="2217508B"/>
  <w16cid:commentId w16cid:paraId="52B85201" w16cid:durableId="22174F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7D0DA" w14:textId="77777777" w:rsidR="0053218F" w:rsidRDefault="0053218F" w:rsidP="004B52F4">
      <w:pPr>
        <w:spacing w:after="0"/>
      </w:pPr>
      <w:r>
        <w:separator/>
      </w:r>
    </w:p>
  </w:endnote>
  <w:endnote w:type="continuationSeparator" w:id="0">
    <w:p w14:paraId="62FF5DFD" w14:textId="77777777" w:rsidR="0053218F" w:rsidRDefault="0053218F" w:rsidP="004B52F4">
      <w:pPr>
        <w:spacing w:after="0"/>
      </w:pPr>
      <w:r>
        <w:continuationSeparator/>
      </w:r>
    </w:p>
  </w:endnote>
  <w:endnote w:type="continuationNotice" w:id="1">
    <w:p w14:paraId="2DEE6E4F" w14:textId="77777777" w:rsidR="0053218F" w:rsidRDefault="005321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Futura MdCn BT">
    <w:altName w:val="Arial Narrow"/>
    <w:charset w:val="00"/>
    <w:family w:val="swiss"/>
    <w:pitch w:val="variable"/>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88D2F" w14:textId="77777777" w:rsidR="000513ED" w:rsidRDefault="000513ED" w:rsidP="002C08B6">
    <w:pPr>
      <w:tabs>
        <w:tab w:val="center" w:pos="4320"/>
        <w:tab w:val="right" w:pos="9630"/>
      </w:tabs>
      <w:spacing w:after="0"/>
      <w:rPr>
        <w:noProof/>
        <w:sz w:val="24"/>
        <w:szCs w:val="24"/>
      </w:rPr>
    </w:pPr>
    <w:r>
      <w:rPr>
        <w:noProof/>
        <w:sz w:val="24"/>
        <w:szCs w:val="24"/>
      </w:rPr>
      <w:t>A</w:t>
    </w:r>
    <w:r w:rsidRPr="002C08B6">
      <w:rPr>
        <w:noProof/>
        <w:sz w:val="24"/>
        <w:szCs w:val="24"/>
      </w:rPr>
      <w:t>bt Associates</w:t>
    </w:r>
    <w:r w:rsidRPr="002C08B6">
      <w:rPr>
        <w:noProof/>
        <w:sz w:val="24"/>
        <w:szCs w:val="24"/>
      </w:rPr>
      <w:tab/>
    </w:r>
    <w:r w:rsidRPr="002C08B6">
      <w:rPr>
        <w:sz w:val="24"/>
        <w:szCs w:val="24"/>
      </w:rPr>
      <w:fldChar w:fldCharType="begin"/>
    </w:r>
    <w:r w:rsidRPr="002C08B6">
      <w:rPr>
        <w:noProof/>
        <w:sz w:val="24"/>
        <w:szCs w:val="24"/>
      </w:rPr>
      <w:instrText xml:space="preserve"> PAGE   \* MERGEFORMAT </w:instrText>
    </w:r>
    <w:r w:rsidRPr="002C08B6">
      <w:rPr>
        <w:sz w:val="24"/>
        <w:szCs w:val="24"/>
      </w:rPr>
      <w:fldChar w:fldCharType="separate"/>
    </w:r>
    <w:r w:rsidR="0070135C">
      <w:rPr>
        <w:noProof/>
        <w:sz w:val="24"/>
        <w:szCs w:val="24"/>
      </w:rPr>
      <w:t>2</w:t>
    </w:r>
    <w:r w:rsidRPr="002C08B6">
      <w:rPr>
        <w:noProof/>
        <w:sz w:val="24"/>
        <w:szCs w:val="24"/>
      </w:rPr>
      <w:fldChar w:fldCharType="end"/>
    </w:r>
    <w:r w:rsidRPr="002C08B6">
      <w:rPr>
        <w:noProof/>
        <w:sz w:val="24"/>
        <w:szCs w:val="24"/>
      </w:rPr>
      <w:tab/>
      <w:t xml:space="preserve">Attachment </w:t>
    </w:r>
    <w:r>
      <w:rPr>
        <w:noProof/>
        <w:sz w:val="24"/>
        <w:szCs w:val="24"/>
      </w:rPr>
      <w:t>D</w:t>
    </w:r>
    <w:r w:rsidRPr="002C08B6">
      <w:rPr>
        <w:noProof/>
        <w:sz w:val="24"/>
        <w:szCs w:val="24"/>
      </w:rPr>
      <w:t>: Learning Collaborative</w:t>
    </w:r>
  </w:p>
  <w:p w14:paraId="120D106E" w14:textId="77777777" w:rsidR="000513ED" w:rsidRPr="002C08B6" w:rsidRDefault="000513ED" w:rsidP="002C08B6">
    <w:pPr>
      <w:tabs>
        <w:tab w:val="center" w:pos="4320"/>
        <w:tab w:val="right" w:pos="9630"/>
      </w:tabs>
      <w:spacing w:after="0"/>
      <w:rPr>
        <w:noProof/>
        <w:sz w:val="24"/>
        <w:szCs w:val="24"/>
      </w:rPr>
    </w:pPr>
    <w:r w:rsidRPr="002C08B6">
      <w:rPr>
        <w:noProof/>
        <w:sz w:val="24"/>
        <w:szCs w:val="24"/>
      </w:rPr>
      <w:tab/>
    </w:r>
    <w:r w:rsidRPr="002C08B6">
      <w:rPr>
        <w:noProof/>
        <w:sz w:val="24"/>
        <w:szCs w:val="24"/>
      </w:rPr>
      <w:tab/>
    </w:r>
    <w:r>
      <w:rPr>
        <w:noProof/>
        <w:sz w:val="24"/>
        <w:szCs w:val="24"/>
      </w:rPr>
      <w:t>Staff</w:t>
    </w:r>
    <w:r w:rsidRPr="001B6C4E">
      <w:rPr>
        <w:noProof/>
        <w:sz w:val="24"/>
        <w:szCs w:val="24"/>
      </w:rPr>
      <w:t xml:space="preserve"> Interview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4D651" w14:textId="77777777" w:rsidR="0053218F" w:rsidRDefault="0053218F" w:rsidP="004B52F4">
      <w:pPr>
        <w:spacing w:after="0"/>
      </w:pPr>
      <w:r>
        <w:separator/>
      </w:r>
    </w:p>
  </w:footnote>
  <w:footnote w:type="continuationSeparator" w:id="0">
    <w:p w14:paraId="2A68F16F" w14:textId="77777777" w:rsidR="0053218F" w:rsidRDefault="0053218F" w:rsidP="004B52F4">
      <w:pPr>
        <w:spacing w:after="0"/>
      </w:pPr>
      <w:r>
        <w:continuationSeparator/>
      </w:r>
    </w:p>
  </w:footnote>
  <w:footnote w:type="continuationNotice" w:id="1">
    <w:p w14:paraId="67616602" w14:textId="77777777" w:rsidR="0053218F" w:rsidRDefault="005321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9DC3A" w14:textId="77777777" w:rsidR="0053218F" w:rsidRDefault="00532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5E2E9AC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2E7C9D0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71FCC"/>
    <w:multiLevelType w:val="multilevel"/>
    <w:tmpl w:val="EB3C124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3" w15:restartNumberingAfterBreak="0">
    <w:nsid w:val="01717AD6"/>
    <w:multiLevelType w:val="hybridMultilevel"/>
    <w:tmpl w:val="41C6C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3007B0"/>
    <w:multiLevelType w:val="hybridMultilevel"/>
    <w:tmpl w:val="55DA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4226C"/>
    <w:multiLevelType w:val="hybridMultilevel"/>
    <w:tmpl w:val="D780E1BA"/>
    <w:lvl w:ilvl="0" w:tplc="3E385F30">
      <w:start w:val="1"/>
      <w:numFmt w:val="decimal"/>
      <w:lvlText w:val="%1."/>
      <w:lvlJc w:val="left"/>
      <w:pPr>
        <w:ind w:left="144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F25EA"/>
    <w:multiLevelType w:val="hybridMultilevel"/>
    <w:tmpl w:val="71788E0E"/>
    <w:lvl w:ilvl="0" w:tplc="C7A6AB66">
      <w:start w:val="1"/>
      <w:numFmt w:val="bullet"/>
      <w:pStyle w:val="List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392D59"/>
    <w:multiLevelType w:val="hybridMultilevel"/>
    <w:tmpl w:val="A0F0C668"/>
    <w:lvl w:ilvl="0" w:tplc="174AF8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19FE"/>
    <w:multiLevelType w:val="hybridMultilevel"/>
    <w:tmpl w:val="9EDCC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C31F5"/>
    <w:multiLevelType w:val="hybridMultilevel"/>
    <w:tmpl w:val="77684E20"/>
    <w:lvl w:ilvl="0" w:tplc="8F623B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35163"/>
    <w:multiLevelType w:val="hybridMultilevel"/>
    <w:tmpl w:val="0538AAF0"/>
    <w:lvl w:ilvl="0" w:tplc="4C34DFA4">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D6926"/>
    <w:multiLevelType w:val="hybridMultilevel"/>
    <w:tmpl w:val="6EC4B1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EC022F"/>
    <w:multiLevelType w:val="hybridMultilevel"/>
    <w:tmpl w:val="D6562538"/>
    <w:lvl w:ilvl="0" w:tplc="439E515C">
      <w:start w:val="1"/>
      <w:numFmt w:val="bullet"/>
      <w:lvlText w:val="o"/>
      <w:lvlJc w:val="left"/>
      <w:pPr>
        <w:ind w:left="1080" w:hanging="360"/>
      </w:pPr>
      <w:rPr>
        <w:rFonts w:ascii="Courier New" w:hAnsi="Courier New" w:cs="Courier New" w:hint="default"/>
        <w:sz w:val="40"/>
        <w:szCs w:val="4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E71762"/>
    <w:multiLevelType w:val="hybridMultilevel"/>
    <w:tmpl w:val="4B50B886"/>
    <w:lvl w:ilvl="0" w:tplc="228E2D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A2088"/>
    <w:multiLevelType w:val="hybridMultilevel"/>
    <w:tmpl w:val="17E063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C00C08"/>
    <w:multiLevelType w:val="hybridMultilevel"/>
    <w:tmpl w:val="0E24CFA0"/>
    <w:lvl w:ilvl="0" w:tplc="3C6414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8E2996"/>
    <w:multiLevelType w:val="multilevel"/>
    <w:tmpl w:val="7BE227C6"/>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AF435E"/>
    <w:multiLevelType w:val="multilevel"/>
    <w:tmpl w:val="8EE46680"/>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6C11A7"/>
    <w:multiLevelType w:val="hybridMultilevel"/>
    <w:tmpl w:val="DE064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56B81"/>
    <w:multiLevelType w:val="multilevel"/>
    <w:tmpl w:val="5ED8004E"/>
    <w:lvl w:ilvl="0">
      <w:start w:val="1"/>
      <w:numFmt w:val="bullet"/>
      <w:lvlText w:val="o"/>
      <w:lvlJc w:val="left"/>
      <w:pPr>
        <w:ind w:left="900" w:hanging="360"/>
      </w:pPr>
      <w:rPr>
        <w:rFonts w:ascii="Courier New" w:hAnsi="Courier New" w:hint="default"/>
        <w:sz w:val="40"/>
        <w:szCs w:val="40"/>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EB24199"/>
    <w:multiLevelType w:val="hybridMultilevel"/>
    <w:tmpl w:val="77684E20"/>
    <w:lvl w:ilvl="0" w:tplc="8F623B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693ED8"/>
    <w:multiLevelType w:val="hybridMultilevel"/>
    <w:tmpl w:val="38962834"/>
    <w:lvl w:ilvl="0" w:tplc="AAA4CD2C">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E67966"/>
    <w:multiLevelType w:val="multilevel"/>
    <w:tmpl w:val="490814CA"/>
    <w:lvl w:ilvl="0">
      <w:start w:val="1"/>
      <w:numFmt w:val="bullet"/>
      <w:lvlText w:val="o"/>
      <w:lvlJc w:val="left"/>
      <w:pPr>
        <w:ind w:left="1164" w:hanging="360"/>
      </w:pPr>
      <w:rPr>
        <w:rFonts w:ascii="Courier New" w:hAnsi="Courier New" w:hint="default"/>
        <w:sz w:val="40"/>
        <w:szCs w:val="40"/>
      </w:rPr>
    </w:lvl>
    <w:lvl w:ilvl="1">
      <w:start w:val="1"/>
      <w:numFmt w:val="decimal"/>
      <w:lvlText w:val="%1.%2."/>
      <w:lvlJc w:val="left"/>
      <w:pPr>
        <w:ind w:left="1416" w:hanging="432"/>
      </w:pPr>
      <w:rPr>
        <w:rFonts w:hint="default"/>
        <w:b w:val="0"/>
      </w:rPr>
    </w:lvl>
    <w:lvl w:ilvl="2">
      <w:start w:val="1"/>
      <w:numFmt w:val="decimal"/>
      <w:lvlText w:val="%1.%2.%3."/>
      <w:lvlJc w:val="left"/>
      <w:pPr>
        <w:ind w:left="1848" w:hanging="504"/>
      </w:pPr>
      <w:rPr>
        <w:rFonts w:hint="default"/>
      </w:rPr>
    </w:lvl>
    <w:lvl w:ilvl="3">
      <w:start w:val="1"/>
      <w:numFmt w:val="decimal"/>
      <w:lvlText w:val="%1.%2.%3.%4."/>
      <w:lvlJc w:val="left"/>
      <w:pPr>
        <w:ind w:left="2352" w:hanging="648"/>
      </w:pPr>
      <w:rPr>
        <w:rFonts w:hint="default"/>
      </w:rPr>
    </w:lvl>
    <w:lvl w:ilvl="4">
      <w:start w:val="1"/>
      <w:numFmt w:val="decimal"/>
      <w:lvlText w:val="%1.%2.%3.%4.%5."/>
      <w:lvlJc w:val="left"/>
      <w:pPr>
        <w:ind w:left="2856" w:hanging="792"/>
      </w:pPr>
      <w:rPr>
        <w:rFonts w:hint="default"/>
      </w:rPr>
    </w:lvl>
    <w:lvl w:ilvl="5">
      <w:start w:val="1"/>
      <w:numFmt w:val="decimal"/>
      <w:lvlText w:val="%1.%2.%3.%4.%5.%6."/>
      <w:lvlJc w:val="left"/>
      <w:pPr>
        <w:ind w:left="3360" w:hanging="936"/>
      </w:pPr>
      <w:rPr>
        <w:rFonts w:hint="default"/>
      </w:rPr>
    </w:lvl>
    <w:lvl w:ilvl="6">
      <w:start w:val="1"/>
      <w:numFmt w:val="decimal"/>
      <w:lvlText w:val="%1.%2.%3.%4.%5.%6.%7."/>
      <w:lvlJc w:val="left"/>
      <w:pPr>
        <w:ind w:left="3864" w:hanging="1080"/>
      </w:pPr>
      <w:rPr>
        <w:rFonts w:hint="default"/>
      </w:rPr>
    </w:lvl>
    <w:lvl w:ilvl="7">
      <w:start w:val="1"/>
      <w:numFmt w:val="decimal"/>
      <w:lvlText w:val="%1.%2.%3.%4.%5.%6.%7.%8."/>
      <w:lvlJc w:val="left"/>
      <w:pPr>
        <w:ind w:left="4368" w:hanging="1224"/>
      </w:pPr>
      <w:rPr>
        <w:rFonts w:hint="default"/>
      </w:rPr>
    </w:lvl>
    <w:lvl w:ilvl="8">
      <w:start w:val="1"/>
      <w:numFmt w:val="decimal"/>
      <w:lvlText w:val="%1.%2.%3.%4.%5.%6.%7.%8.%9."/>
      <w:lvlJc w:val="left"/>
      <w:pPr>
        <w:ind w:left="4944" w:hanging="1440"/>
      </w:pPr>
      <w:rPr>
        <w:rFonts w:hint="default"/>
      </w:rPr>
    </w:lvl>
  </w:abstractNum>
  <w:abstractNum w:abstractNumId="25" w15:restartNumberingAfterBreak="0">
    <w:nsid w:val="1FF9551A"/>
    <w:multiLevelType w:val="hybridMultilevel"/>
    <w:tmpl w:val="EAEC2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CE4B7B"/>
    <w:multiLevelType w:val="hybridMultilevel"/>
    <w:tmpl w:val="BF74777E"/>
    <w:lvl w:ilvl="0" w:tplc="CE8A3BE0">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810B3C"/>
    <w:multiLevelType w:val="hybridMultilevel"/>
    <w:tmpl w:val="41C6C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F02817"/>
    <w:multiLevelType w:val="hybridMultilevel"/>
    <w:tmpl w:val="5A6EC6CE"/>
    <w:lvl w:ilvl="0" w:tplc="FEC223D2">
      <w:start w:val="1"/>
      <w:numFmt w:val="bullet"/>
      <w:lvlText w:val="o"/>
      <w:lvlJc w:val="left"/>
      <w:pPr>
        <w:ind w:left="72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0D2FF8"/>
    <w:multiLevelType w:val="hybridMultilevel"/>
    <w:tmpl w:val="103C15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C4514B1"/>
    <w:multiLevelType w:val="hybridMultilevel"/>
    <w:tmpl w:val="125806E4"/>
    <w:lvl w:ilvl="0" w:tplc="10DAF854">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B2660F"/>
    <w:multiLevelType w:val="hybridMultilevel"/>
    <w:tmpl w:val="4936EDC6"/>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1C1320"/>
    <w:multiLevelType w:val="hybridMultilevel"/>
    <w:tmpl w:val="A8C06ECE"/>
    <w:lvl w:ilvl="0" w:tplc="4064926E">
      <w:start w:val="1"/>
      <w:numFmt w:val="decimal"/>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62442E0"/>
    <w:multiLevelType w:val="multilevel"/>
    <w:tmpl w:val="A08C8DBA"/>
    <w:lvl w:ilvl="0">
      <w:start w:val="3"/>
      <w:numFmt w:val="decimal"/>
      <w:lvlText w:val="%1."/>
      <w:lvlJc w:val="left"/>
      <w:pPr>
        <w:ind w:left="540" w:hanging="360"/>
      </w:pPr>
      <w:rPr>
        <w:rFonts w:hint="default"/>
      </w:rPr>
    </w:lvl>
    <w:lvl w:ilvl="1">
      <w:start w:val="1"/>
      <w:numFmt w:val="bullet"/>
      <w:lvlText w:val=""/>
      <w:lvlJc w:val="left"/>
      <w:pPr>
        <w:ind w:left="792" w:hanging="432"/>
      </w:pPr>
      <w:rPr>
        <w:rFonts w:ascii="Wingdings" w:hAnsi="Wingdings" w:hint="default"/>
        <w:b w:val="0"/>
      </w:rPr>
    </w:lvl>
    <w:lvl w:ilvl="2">
      <w:start w:val="1"/>
      <w:numFmt w:val="bullet"/>
      <w:lvlText w:val="o"/>
      <w:lvlJc w:val="left"/>
      <w:pPr>
        <w:ind w:left="1224" w:hanging="504"/>
      </w:pPr>
      <w:rPr>
        <w:rFonts w:ascii="Courier New" w:hAnsi="Courier New" w:cs="Courier New" w:hint="default"/>
        <w:sz w:val="40"/>
        <w:szCs w:val="4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7336777"/>
    <w:multiLevelType w:val="hybridMultilevel"/>
    <w:tmpl w:val="AFE0938A"/>
    <w:lvl w:ilvl="0" w:tplc="0409000F">
      <w:start w:val="1"/>
      <w:numFmt w:val="decimal"/>
      <w:lvlText w:val="%1."/>
      <w:lvlJc w:val="left"/>
      <w:pPr>
        <w:ind w:left="720" w:hanging="360"/>
      </w:pPr>
      <w:rPr>
        <w:rFonts w:hint="default"/>
      </w:rPr>
    </w:lvl>
    <w:lvl w:ilvl="1" w:tplc="A2447934">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F140B7"/>
    <w:multiLevelType w:val="hybridMultilevel"/>
    <w:tmpl w:val="5A4C6AF8"/>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273D0A"/>
    <w:multiLevelType w:val="multilevel"/>
    <w:tmpl w:val="08AE39DA"/>
    <w:lvl w:ilvl="0">
      <w:start w:val="1"/>
      <w:numFmt w:val="bullet"/>
      <w:lvlText w:val="o"/>
      <w:lvlJc w:val="left"/>
      <w:pPr>
        <w:ind w:left="1800" w:hanging="360"/>
      </w:pPr>
      <w:rPr>
        <w:rFonts w:ascii="Courier New" w:hAnsi="Courier New" w:cs="Courier New" w:hint="default"/>
        <w:sz w:val="40"/>
        <w:szCs w:val="40"/>
      </w:rPr>
    </w:lvl>
    <w:lvl w:ilvl="1">
      <w:start w:val="1"/>
      <w:numFmt w:val="bullet"/>
      <w:lvlText w:val=""/>
      <w:lvlJc w:val="left"/>
      <w:pPr>
        <w:ind w:left="2052" w:hanging="432"/>
      </w:pPr>
      <w:rPr>
        <w:rFonts w:ascii="Wingdings" w:hAnsi="Wingdings" w:hint="default"/>
        <w:b w:val="0"/>
      </w:rPr>
    </w:lvl>
    <w:lvl w:ilvl="2">
      <w:start w:val="1"/>
      <w:numFmt w:val="decimal"/>
      <w:lvlText w:val="%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37" w15:restartNumberingAfterBreak="0">
    <w:nsid w:val="3C9B5173"/>
    <w:multiLevelType w:val="hybridMultilevel"/>
    <w:tmpl w:val="D4267520"/>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AD33C4"/>
    <w:multiLevelType w:val="multilevel"/>
    <w:tmpl w:val="8DC8C5C2"/>
    <w:lvl w:ilvl="0">
      <w:start w:val="1"/>
      <w:numFmt w:val="decimal"/>
      <w:pStyle w:val="Heading1"/>
      <w:lvlText w:val="%1."/>
      <w:lvlJc w:val="left"/>
      <w:pPr>
        <w:tabs>
          <w:tab w:val="num" w:pos="702"/>
        </w:tabs>
        <w:ind w:left="702" w:hanging="432"/>
      </w:pPr>
      <w:rPr>
        <w:rFonts w:hint="default"/>
      </w:rPr>
    </w:lvl>
    <w:lvl w:ilvl="1">
      <w:start w:val="1"/>
      <w:numFmt w:val="decimal"/>
      <w:pStyle w:val="Heading2"/>
      <w:lvlText w:val="%1.%2."/>
      <w:lvlJc w:val="left"/>
      <w:pPr>
        <w:tabs>
          <w:tab w:val="num" w:pos="10620"/>
        </w:tabs>
        <w:ind w:left="207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9" w15:restartNumberingAfterBreak="0">
    <w:nsid w:val="442C19FA"/>
    <w:multiLevelType w:val="multilevel"/>
    <w:tmpl w:val="AF82B1E0"/>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EB13F7"/>
    <w:multiLevelType w:val="hybridMultilevel"/>
    <w:tmpl w:val="4596F364"/>
    <w:lvl w:ilvl="0" w:tplc="FEC223D2">
      <w:start w:val="1"/>
      <w:numFmt w:val="bullet"/>
      <w:lvlText w:val="o"/>
      <w:lvlJc w:val="left"/>
      <w:pPr>
        <w:ind w:left="360" w:hanging="360"/>
      </w:pPr>
      <w:rPr>
        <w:rFonts w:ascii="Courier New" w:hAnsi="Courier New" w:cs="Courier New" w:hint="default"/>
        <w:color w:val="DA0E1C"/>
        <w:sz w:val="36"/>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2" w15:restartNumberingAfterBreak="0">
    <w:nsid w:val="5B2F5D3F"/>
    <w:multiLevelType w:val="multilevel"/>
    <w:tmpl w:val="6068CF34"/>
    <w:lvl w:ilvl="0">
      <w:start w:val="1"/>
      <w:numFmt w:val="bullet"/>
      <w:lvlText w:val="o"/>
      <w:lvlJc w:val="left"/>
      <w:pPr>
        <w:ind w:left="900" w:hanging="360"/>
      </w:pPr>
      <w:rPr>
        <w:rFonts w:ascii="Courier New" w:hAnsi="Courier New" w:hint="default"/>
        <w:sz w:val="40"/>
        <w:szCs w:val="40"/>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60F72805"/>
    <w:multiLevelType w:val="multilevel"/>
    <w:tmpl w:val="8716C3A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44"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6D452EEE"/>
    <w:multiLevelType w:val="hybridMultilevel"/>
    <w:tmpl w:val="4B50B886"/>
    <w:lvl w:ilvl="0" w:tplc="228E2D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F50F52"/>
    <w:multiLevelType w:val="hybridMultilevel"/>
    <w:tmpl w:val="1654026C"/>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8" w15:restartNumberingAfterBreak="0">
    <w:nsid w:val="75656990"/>
    <w:multiLevelType w:val="hybridMultilevel"/>
    <w:tmpl w:val="6EBA4578"/>
    <w:lvl w:ilvl="0" w:tplc="C4C2D4F0">
      <w:start w:val="1"/>
      <w:numFmt w:val="decimal"/>
      <w:pStyle w:val="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B5338A"/>
    <w:multiLevelType w:val="hybridMultilevel"/>
    <w:tmpl w:val="C73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32D0A"/>
    <w:multiLevelType w:val="hybridMultilevel"/>
    <w:tmpl w:val="EAEC2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5843C8"/>
    <w:multiLevelType w:val="hybridMultilevel"/>
    <w:tmpl w:val="48D8DE46"/>
    <w:lvl w:ilvl="0" w:tplc="04090001">
      <w:start w:val="1"/>
      <w:numFmt w:val="bullet"/>
      <w:lvlText w:val=""/>
      <w:lvlJc w:val="left"/>
      <w:pPr>
        <w:ind w:left="360" w:hanging="360"/>
      </w:pPr>
      <w:rPr>
        <w:rFonts w:ascii="Symbol" w:hAnsi="Symbol" w:hint="default"/>
        <w:color w:val="DA0E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D63DA6"/>
    <w:multiLevelType w:val="singleLevel"/>
    <w:tmpl w:val="362ED368"/>
    <w:lvl w:ilvl="0">
      <w:start w:val="1"/>
      <w:numFmt w:val="bullet"/>
      <w:pStyle w:val="Bullets"/>
      <w:lvlText w:val=""/>
      <w:lvlJc w:val="left"/>
      <w:pPr>
        <w:ind w:left="360" w:hanging="360"/>
      </w:pPr>
      <w:rPr>
        <w:rFonts w:ascii="Symbol" w:hAnsi="Symbol" w:hint="default"/>
        <w:color w:val="auto"/>
        <w:sz w:val="22"/>
      </w:rPr>
    </w:lvl>
  </w:abstractNum>
  <w:abstractNum w:abstractNumId="53" w15:restartNumberingAfterBreak="0">
    <w:nsid w:val="7CB038C3"/>
    <w:multiLevelType w:val="hybridMultilevel"/>
    <w:tmpl w:val="C2D4F02A"/>
    <w:lvl w:ilvl="0" w:tplc="FEC223D2">
      <w:start w:val="1"/>
      <w:numFmt w:val="bullet"/>
      <w:lvlText w:val="o"/>
      <w:lvlJc w:val="left"/>
      <w:pPr>
        <w:ind w:left="90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5" w15:restartNumberingAfterBreak="0">
    <w:nsid w:val="7E931BC9"/>
    <w:multiLevelType w:val="multilevel"/>
    <w:tmpl w:val="3A3C83FE"/>
    <w:lvl w:ilvl="0">
      <w:start w:val="1"/>
      <w:numFmt w:val="bullet"/>
      <w:lvlText w:val=""/>
      <w:lvlJc w:val="left"/>
      <w:pPr>
        <w:ind w:left="720" w:hanging="360"/>
      </w:pPr>
      <w:rPr>
        <w:rFonts w:ascii="Wingdings" w:hAnsi="Wingdings" w:hint="default"/>
      </w:rPr>
    </w:lvl>
    <w:lvl w:ilvl="1">
      <w:start w:val="1"/>
      <w:numFmt w:val="bullet"/>
      <w:lvlText w:val="o"/>
      <w:lvlJc w:val="left"/>
      <w:pPr>
        <w:ind w:left="972" w:hanging="432"/>
      </w:pPr>
      <w:rPr>
        <w:rFonts w:ascii="Courier New" w:hAnsi="Courier New" w:cs="Courier New" w:hint="default"/>
        <w:b w:val="0"/>
        <w:sz w:val="40"/>
        <w:szCs w:val="40"/>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56" w15:restartNumberingAfterBreak="0">
    <w:nsid w:val="7EE44A62"/>
    <w:multiLevelType w:val="hybridMultilevel"/>
    <w:tmpl w:val="BA02645A"/>
    <w:lvl w:ilvl="0" w:tplc="FEC223D2">
      <w:start w:val="1"/>
      <w:numFmt w:val="bullet"/>
      <w:lvlText w:val="o"/>
      <w:lvlJc w:val="left"/>
      <w:pPr>
        <w:ind w:left="72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8"/>
  </w:num>
  <w:num w:numId="4">
    <w:abstractNumId w:val="12"/>
  </w:num>
  <w:num w:numId="5">
    <w:abstractNumId w:val="20"/>
  </w:num>
  <w:num w:numId="6">
    <w:abstractNumId w:val="44"/>
  </w:num>
  <w:num w:numId="7">
    <w:abstractNumId w:val="51"/>
  </w:num>
  <w:num w:numId="8">
    <w:abstractNumId w:val="6"/>
  </w:num>
  <w:num w:numId="9">
    <w:abstractNumId w:val="54"/>
  </w:num>
  <w:num w:numId="10">
    <w:abstractNumId w:val="41"/>
  </w:num>
  <w:num w:numId="11">
    <w:abstractNumId w:val="52"/>
  </w:num>
  <w:num w:numId="12">
    <w:abstractNumId w:val="23"/>
  </w:num>
  <w:num w:numId="13">
    <w:abstractNumId w:val="48"/>
  </w:num>
  <w:num w:numId="14">
    <w:abstractNumId w:val="53"/>
  </w:num>
  <w:num w:numId="15">
    <w:abstractNumId w:val="47"/>
  </w:num>
  <w:num w:numId="16">
    <w:abstractNumId w:val="42"/>
  </w:num>
  <w:num w:numId="17">
    <w:abstractNumId w:val="21"/>
  </w:num>
  <w:num w:numId="18">
    <w:abstractNumId w:val="24"/>
  </w:num>
  <w:num w:numId="19">
    <w:abstractNumId w:val="36"/>
  </w:num>
  <w:num w:numId="20">
    <w:abstractNumId w:val="55"/>
  </w:num>
  <w:num w:numId="21">
    <w:abstractNumId w:val="19"/>
  </w:num>
  <w:num w:numId="22">
    <w:abstractNumId w:val="18"/>
  </w:num>
  <w:num w:numId="23">
    <w:abstractNumId w:val="39"/>
  </w:num>
  <w:num w:numId="24">
    <w:abstractNumId w:val="46"/>
  </w:num>
  <w:num w:numId="25">
    <w:abstractNumId w:val="2"/>
  </w:num>
  <w:num w:numId="26">
    <w:abstractNumId w:val="43"/>
  </w:num>
  <w:num w:numId="27">
    <w:abstractNumId w:val="14"/>
  </w:num>
  <w:num w:numId="28">
    <w:abstractNumId w:val="34"/>
  </w:num>
  <w:num w:numId="29">
    <w:abstractNumId w:val="35"/>
  </w:num>
  <w:num w:numId="30">
    <w:abstractNumId w:val="37"/>
  </w:num>
  <w:num w:numId="31">
    <w:abstractNumId w:val="33"/>
  </w:num>
  <w:num w:numId="32">
    <w:abstractNumId w:val="16"/>
  </w:num>
  <w:num w:numId="33">
    <w:abstractNumId w:val="17"/>
  </w:num>
  <w:num w:numId="34">
    <w:abstractNumId w:val="50"/>
  </w:num>
  <w:num w:numId="35">
    <w:abstractNumId w:val="27"/>
  </w:num>
  <w:num w:numId="36">
    <w:abstractNumId w:val="3"/>
  </w:num>
  <w:num w:numId="37">
    <w:abstractNumId w:val="26"/>
  </w:num>
  <w:num w:numId="38">
    <w:abstractNumId w:val="45"/>
  </w:num>
  <w:num w:numId="39">
    <w:abstractNumId w:val="10"/>
  </w:num>
  <w:num w:numId="40">
    <w:abstractNumId w:val="30"/>
  </w:num>
  <w:num w:numId="41">
    <w:abstractNumId w:val="22"/>
  </w:num>
  <w:num w:numId="42">
    <w:abstractNumId w:val="25"/>
  </w:num>
  <w:num w:numId="43">
    <w:abstractNumId w:val="5"/>
  </w:num>
  <w:num w:numId="44">
    <w:abstractNumId w:val="29"/>
  </w:num>
  <w:num w:numId="45">
    <w:abstractNumId w:val="9"/>
  </w:num>
  <w:num w:numId="46">
    <w:abstractNumId w:val="11"/>
  </w:num>
  <w:num w:numId="47">
    <w:abstractNumId w:val="15"/>
  </w:num>
  <w:num w:numId="48">
    <w:abstractNumId w:val="0"/>
  </w:num>
  <w:num w:numId="49">
    <w:abstractNumId w:val="49"/>
  </w:num>
  <w:num w:numId="50">
    <w:abstractNumId w:val="40"/>
  </w:num>
  <w:num w:numId="51">
    <w:abstractNumId w:val="56"/>
  </w:num>
  <w:num w:numId="52">
    <w:abstractNumId w:val="31"/>
  </w:num>
  <w:num w:numId="53">
    <w:abstractNumId w:val="1"/>
  </w:num>
  <w:num w:numId="54">
    <w:abstractNumId w:val="28"/>
  </w:num>
  <w:num w:numId="55">
    <w:abstractNumId w:val="4"/>
  </w:num>
  <w:num w:numId="56">
    <w:abstractNumId w:val="7"/>
  </w:num>
  <w:num w:numId="57">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F4"/>
    <w:rsid w:val="000019E8"/>
    <w:rsid w:val="0000568A"/>
    <w:rsid w:val="000175DE"/>
    <w:rsid w:val="00025DFE"/>
    <w:rsid w:val="0002638C"/>
    <w:rsid w:val="00035F09"/>
    <w:rsid w:val="000513ED"/>
    <w:rsid w:val="000542B4"/>
    <w:rsid w:val="0005780A"/>
    <w:rsid w:val="00063E03"/>
    <w:rsid w:val="00066529"/>
    <w:rsid w:val="00071E47"/>
    <w:rsid w:val="00072402"/>
    <w:rsid w:val="00077EE3"/>
    <w:rsid w:val="000934EF"/>
    <w:rsid w:val="0009516F"/>
    <w:rsid w:val="000A1E23"/>
    <w:rsid w:val="000A20F3"/>
    <w:rsid w:val="000D57C9"/>
    <w:rsid w:val="000E131C"/>
    <w:rsid w:val="000E20A7"/>
    <w:rsid w:val="00134613"/>
    <w:rsid w:val="0013598F"/>
    <w:rsid w:val="001428F2"/>
    <w:rsid w:val="00145A29"/>
    <w:rsid w:val="00147CB6"/>
    <w:rsid w:val="00150F97"/>
    <w:rsid w:val="00173C8B"/>
    <w:rsid w:val="0019037A"/>
    <w:rsid w:val="001919C1"/>
    <w:rsid w:val="001924FC"/>
    <w:rsid w:val="001A0FB1"/>
    <w:rsid w:val="001A451B"/>
    <w:rsid w:val="001B3759"/>
    <w:rsid w:val="001B6C4E"/>
    <w:rsid w:val="001C2276"/>
    <w:rsid w:val="001E720F"/>
    <w:rsid w:val="001F02F8"/>
    <w:rsid w:val="001F23F4"/>
    <w:rsid w:val="00201275"/>
    <w:rsid w:val="00201E76"/>
    <w:rsid w:val="00214E04"/>
    <w:rsid w:val="00224186"/>
    <w:rsid w:val="00230FBC"/>
    <w:rsid w:val="00231176"/>
    <w:rsid w:val="002509C2"/>
    <w:rsid w:val="00251FB7"/>
    <w:rsid w:val="00254167"/>
    <w:rsid w:val="002545CD"/>
    <w:rsid w:val="002631A3"/>
    <w:rsid w:val="00266F55"/>
    <w:rsid w:val="0028766B"/>
    <w:rsid w:val="00295F15"/>
    <w:rsid w:val="002A1B51"/>
    <w:rsid w:val="002B58D7"/>
    <w:rsid w:val="002B715F"/>
    <w:rsid w:val="002C08B6"/>
    <w:rsid w:val="002C6340"/>
    <w:rsid w:val="002E1955"/>
    <w:rsid w:val="002F6D9E"/>
    <w:rsid w:val="00300B28"/>
    <w:rsid w:val="0030635F"/>
    <w:rsid w:val="0032404F"/>
    <w:rsid w:val="0032523A"/>
    <w:rsid w:val="003273D9"/>
    <w:rsid w:val="00330466"/>
    <w:rsid w:val="00334B54"/>
    <w:rsid w:val="00335C13"/>
    <w:rsid w:val="003401BE"/>
    <w:rsid w:val="00361F8A"/>
    <w:rsid w:val="003635C7"/>
    <w:rsid w:val="003672F9"/>
    <w:rsid w:val="00371A61"/>
    <w:rsid w:val="003939E1"/>
    <w:rsid w:val="003A1AF9"/>
    <w:rsid w:val="003A4CDD"/>
    <w:rsid w:val="003A6400"/>
    <w:rsid w:val="003B6655"/>
    <w:rsid w:val="003C110D"/>
    <w:rsid w:val="003C714D"/>
    <w:rsid w:val="003D2C96"/>
    <w:rsid w:val="003D3A70"/>
    <w:rsid w:val="003D4BD8"/>
    <w:rsid w:val="003D5AA3"/>
    <w:rsid w:val="003E586C"/>
    <w:rsid w:val="003F0D8C"/>
    <w:rsid w:val="004126BF"/>
    <w:rsid w:val="004200C9"/>
    <w:rsid w:val="00445FAF"/>
    <w:rsid w:val="00454797"/>
    <w:rsid w:val="00456A2C"/>
    <w:rsid w:val="00464B97"/>
    <w:rsid w:val="00466453"/>
    <w:rsid w:val="00475663"/>
    <w:rsid w:val="00476C53"/>
    <w:rsid w:val="004829D3"/>
    <w:rsid w:val="004858D9"/>
    <w:rsid w:val="004869DA"/>
    <w:rsid w:val="00493B86"/>
    <w:rsid w:val="004B52F4"/>
    <w:rsid w:val="004C39CF"/>
    <w:rsid w:val="004D72A2"/>
    <w:rsid w:val="004E44A6"/>
    <w:rsid w:val="004E52B4"/>
    <w:rsid w:val="004F5089"/>
    <w:rsid w:val="005015FE"/>
    <w:rsid w:val="005021BF"/>
    <w:rsid w:val="00503A02"/>
    <w:rsid w:val="0050494D"/>
    <w:rsid w:val="0051030A"/>
    <w:rsid w:val="005154C7"/>
    <w:rsid w:val="0051580A"/>
    <w:rsid w:val="00527229"/>
    <w:rsid w:val="0053029A"/>
    <w:rsid w:val="0053218F"/>
    <w:rsid w:val="005411C5"/>
    <w:rsid w:val="00543BF9"/>
    <w:rsid w:val="00546FB9"/>
    <w:rsid w:val="00546FD4"/>
    <w:rsid w:val="0057293A"/>
    <w:rsid w:val="00573B8F"/>
    <w:rsid w:val="005760E8"/>
    <w:rsid w:val="00576ECC"/>
    <w:rsid w:val="005864D8"/>
    <w:rsid w:val="00591855"/>
    <w:rsid w:val="005C0BE9"/>
    <w:rsid w:val="005E0F7D"/>
    <w:rsid w:val="005F62A2"/>
    <w:rsid w:val="005F653E"/>
    <w:rsid w:val="0061005B"/>
    <w:rsid w:val="00622C57"/>
    <w:rsid w:val="006252C4"/>
    <w:rsid w:val="00634AD3"/>
    <w:rsid w:val="00643C8D"/>
    <w:rsid w:val="00662E45"/>
    <w:rsid w:val="00671DA6"/>
    <w:rsid w:val="0067735C"/>
    <w:rsid w:val="00683C0B"/>
    <w:rsid w:val="006947D7"/>
    <w:rsid w:val="006971B5"/>
    <w:rsid w:val="006D4234"/>
    <w:rsid w:val="006E3B18"/>
    <w:rsid w:val="006E69B7"/>
    <w:rsid w:val="006E78A9"/>
    <w:rsid w:val="006F5FAC"/>
    <w:rsid w:val="0070135C"/>
    <w:rsid w:val="00704948"/>
    <w:rsid w:val="0070767D"/>
    <w:rsid w:val="00707E78"/>
    <w:rsid w:val="0071034E"/>
    <w:rsid w:val="00712A60"/>
    <w:rsid w:val="007161BE"/>
    <w:rsid w:val="00723246"/>
    <w:rsid w:val="00747FB7"/>
    <w:rsid w:val="007771B3"/>
    <w:rsid w:val="00787AFC"/>
    <w:rsid w:val="007937EA"/>
    <w:rsid w:val="0079776C"/>
    <w:rsid w:val="007B0658"/>
    <w:rsid w:val="007B38FA"/>
    <w:rsid w:val="007B3C5D"/>
    <w:rsid w:val="007B63B2"/>
    <w:rsid w:val="007C3014"/>
    <w:rsid w:val="007D7E2C"/>
    <w:rsid w:val="007E7B3E"/>
    <w:rsid w:val="007F6E4A"/>
    <w:rsid w:val="00812065"/>
    <w:rsid w:val="00817500"/>
    <w:rsid w:val="00834D8C"/>
    <w:rsid w:val="0083598A"/>
    <w:rsid w:val="00842124"/>
    <w:rsid w:val="00843A1E"/>
    <w:rsid w:val="00847DDE"/>
    <w:rsid w:val="008554A5"/>
    <w:rsid w:val="00856D6D"/>
    <w:rsid w:val="00860686"/>
    <w:rsid w:val="00862E09"/>
    <w:rsid w:val="0086593B"/>
    <w:rsid w:val="00874328"/>
    <w:rsid w:val="008A6216"/>
    <w:rsid w:val="008C7470"/>
    <w:rsid w:val="008F18C5"/>
    <w:rsid w:val="0090246D"/>
    <w:rsid w:val="009062F2"/>
    <w:rsid w:val="00920414"/>
    <w:rsid w:val="00930D0A"/>
    <w:rsid w:val="00931883"/>
    <w:rsid w:val="0093201A"/>
    <w:rsid w:val="00946B64"/>
    <w:rsid w:val="009570B9"/>
    <w:rsid w:val="009624B1"/>
    <w:rsid w:val="00993469"/>
    <w:rsid w:val="00994675"/>
    <w:rsid w:val="009A0A9F"/>
    <w:rsid w:val="009A7204"/>
    <w:rsid w:val="009B7A9B"/>
    <w:rsid w:val="009D1A82"/>
    <w:rsid w:val="009D3F89"/>
    <w:rsid w:val="009D6F66"/>
    <w:rsid w:val="009F0C78"/>
    <w:rsid w:val="00A02444"/>
    <w:rsid w:val="00A06A2E"/>
    <w:rsid w:val="00A25B23"/>
    <w:rsid w:val="00A364A0"/>
    <w:rsid w:val="00A50BC2"/>
    <w:rsid w:val="00A51747"/>
    <w:rsid w:val="00A617C6"/>
    <w:rsid w:val="00A81FE9"/>
    <w:rsid w:val="00A84001"/>
    <w:rsid w:val="00A863DD"/>
    <w:rsid w:val="00A95151"/>
    <w:rsid w:val="00AA5323"/>
    <w:rsid w:val="00AB085D"/>
    <w:rsid w:val="00AD56E5"/>
    <w:rsid w:val="00AD6A1C"/>
    <w:rsid w:val="00AF7A50"/>
    <w:rsid w:val="00B16694"/>
    <w:rsid w:val="00B42E89"/>
    <w:rsid w:val="00B52E67"/>
    <w:rsid w:val="00B72B75"/>
    <w:rsid w:val="00B77768"/>
    <w:rsid w:val="00B90F10"/>
    <w:rsid w:val="00B96141"/>
    <w:rsid w:val="00BC6398"/>
    <w:rsid w:val="00BC7F8D"/>
    <w:rsid w:val="00BD0185"/>
    <w:rsid w:val="00BD5A08"/>
    <w:rsid w:val="00C02B81"/>
    <w:rsid w:val="00C0333B"/>
    <w:rsid w:val="00C255CD"/>
    <w:rsid w:val="00C26E32"/>
    <w:rsid w:val="00C27C67"/>
    <w:rsid w:val="00C32D7A"/>
    <w:rsid w:val="00C40DCC"/>
    <w:rsid w:val="00C56628"/>
    <w:rsid w:val="00C56B17"/>
    <w:rsid w:val="00C7528B"/>
    <w:rsid w:val="00C76DAE"/>
    <w:rsid w:val="00C77415"/>
    <w:rsid w:val="00C77DA8"/>
    <w:rsid w:val="00C80D5C"/>
    <w:rsid w:val="00C82CD6"/>
    <w:rsid w:val="00C9008D"/>
    <w:rsid w:val="00C915A6"/>
    <w:rsid w:val="00C97FC5"/>
    <w:rsid w:val="00CA0FC4"/>
    <w:rsid w:val="00CA230E"/>
    <w:rsid w:val="00CB24A8"/>
    <w:rsid w:val="00CB34E6"/>
    <w:rsid w:val="00CB6EDC"/>
    <w:rsid w:val="00CD0EBA"/>
    <w:rsid w:val="00CD6C52"/>
    <w:rsid w:val="00CF4953"/>
    <w:rsid w:val="00D10D5A"/>
    <w:rsid w:val="00D11EFC"/>
    <w:rsid w:val="00D127AC"/>
    <w:rsid w:val="00D273E2"/>
    <w:rsid w:val="00D33BDE"/>
    <w:rsid w:val="00D362F3"/>
    <w:rsid w:val="00D4438A"/>
    <w:rsid w:val="00D47D0F"/>
    <w:rsid w:val="00D52C33"/>
    <w:rsid w:val="00D53DDA"/>
    <w:rsid w:val="00D53EEA"/>
    <w:rsid w:val="00D53FEC"/>
    <w:rsid w:val="00D55C21"/>
    <w:rsid w:val="00D6262C"/>
    <w:rsid w:val="00D63349"/>
    <w:rsid w:val="00D7346F"/>
    <w:rsid w:val="00D75A49"/>
    <w:rsid w:val="00D75C27"/>
    <w:rsid w:val="00D84EEA"/>
    <w:rsid w:val="00D87A98"/>
    <w:rsid w:val="00DA10CB"/>
    <w:rsid w:val="00DA4E1C"/>
    <w:rsid w:val="00DA7211"/>
    <w:rsid w:val="00DA7674"/>
    <w:rsid w:val="00DC05B1"/>
    <w:rsid w:val="00DD34DD"/>
    <w:rsid w:val="00DF5C3B"/>
    <w:rsid w:val="00E154B4"/>
    <w:rsid w:val="00E15781"/>
    <w:rsid w:val="00E172DC"/>
    <w:rsid w:val="00E2290A"/>
    <w:rsid w:val="00E268CE"/>
    <w:rsid w:val="00E40DE4"/>
    <w:rsid w:val="00E4438E"/>
    <w:rsid w:val="00E53E04"/>
    <w:rsid w:val="00E64961"/>
    <w:rsid w:val="00E82086"/>
    <w:rsid w:val="00E87ABA"/>
    <w:rsid w:val="00EA3233"/>
    <w:rsid w:val="00EA7667"/>
    <w:rsid w:val="00EB0839"/>
    <w:rsid w:val="00EC2D40"/>
    <w:rsid w:val="00EC696D"/>
    <w:rsid w:val="00ED07E3"/>
    <w:rsid w:val="00EE6691"/>
    <w:rsid w:val="00EF259E"/>
    <w:rsid w:val="00F312E2"/>
    <w:rsid w:val="00F404C8"/>
    <w:rsid w:val="00F60306"/>
    <w:rsid w:val="00F97D0A"/>
    <w:rsid w:val="00FA2EC0"/>
    <w:rsid w:val="00FA31C7"/>
    <w:rsid w:val="00FB660B"/>
    <w:rsid w:val="00FD34E4"/>
    <w:rsid w:val="00FD42FE"/>
    <w:rsid w:val="00FD4711"/>
    <w:rsid w:val="00FE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D71EA3"/>
  <w15:chartTrackingRefBased/>
  <w15:docId w15:val="{67D8D329-DD00-4C0E-B30B-626BC1C1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186"/>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3A1AF9"/>
    <w:pPr>
      <w:keepNext/>
      <w:numPr>
        <w:numId w:val="1"/>
      </w:numPr>
      <w:pBdr>
        <w:bottom w:val="single" w:sz="4" w:space="1" w:color="auto"/>
      </w:pBdr>
      <w:tabs>
        <w:tab w:val="clear" w:pos="702"/>
        <w:tab w:val="num" w:pos="720"/>
      </w:tabs>
      <w:spacing w:after="240"/>
      <w:ind w:left="720" w:hanging="720"/>
      <w:outlineLvl w:val="0"/>
    </w:pPr>
    <w:rPr>
      <w:rFonts w:ascii="Arial Narrow" w:eastAsiaTheme="minorHAnsi" w:hAnsi="Arial Narrow" w:cstheme="minorBidi"/>
      <w:b/>
      <w:i/>
      <w:color w:val="DA291C"/>
      <w:spacing w:val="20"/>
      <w:sz w:val="28"/>
      <w:szCs w:val="22"/>
    </w:rPr>
  </w:style>
  <w:style w:type="paragraph" w:styleId="Heading2">
    <w:name w:val="heading 2"/>
    <w:basedOn w:val="Normal"/>
    <w:next w:val="BodyText"/>
    <w:link w:val="Heading2Char"/>
    <w:uiPriority w:val="9"/>
    <w:qFormat/>
    <w:rsid w:val="00847DDE"/>
    <w:pPr>
      <w:keepNext/>
      <w:numPr>
        <w:ilvl w:val="1"/>
        <w:numId w:val="1"/>
      </w:numPr>
      <w:tabs>
        <w:tab w:val="clear" w:pos="10620"/>
        <w:tab w:val="left" w:pos="720"/>
      </w:tabs>
      <w:spacing w:after="240"/>
      <w:ind w:left="720" w:hanging="720"/>
      <w:outlineLvl w:val="1"/>
    </w:pPr>
    <w:rPr>
      <w:rFonts w:ascii="Arial Narrow" w:hAnsi="Arial Narrow" w:cs="Arial"/>
      <w:b/>
      <w:bCs/>
      <w:iCs/>
      <w:color w:val="808080" w:themeColor="background1" w:themeShade="80"/>
      <w:sz w:val="24"/>
      <w:szCs w:val="28"/>
    </w:rPr>
  </w:style>
  <w:style w:type="paragraph" w:styleId="Heading3">
    <w:name w:val="heading 3"/>
    <w:basedOn w:val="Normal"/>
    <w:next w:val="BodyText"/>
    <w:link w:val="Heading3Char"/>
    <w:qFormat/>
    <w:rsid w:val="00847DDE"/>
    <w:pPr>
      <w:keepNext/>
      <w:numPr>
        <w:ilvl w:val="2"/>
        <w:numId w:val="1"/>
      </w:numPr>
      <w:spacing w:after="240"/>
      <w:outlineLvl w:val="2"/>
    </w:pPr>
    <w:rPr>
      <w:rFonts w:ascii="Arial Narrow" w:eastAsiaTheme="minorHAnsi" w:hAnsi="Arial Narrow"/>
      <w:b/>
      <w:i/>
      <w:szCs w:val="22"/>
    </w:rPr>
  </w:style>
  <w:style w:type="paragraph" w:styleId="Heading4">
    <w:name w:val="heading 4"/>
    <w:basedOn w:val="Normal"/>
    <w:next w:val="BodyText"/>
    <w:link w:val="Heading4Char"/>
    <w:qFormat/>
    <w:rsid w:val="00847DDE"/>
    <w:pPr>
      <w:keepNext/>
      <w:numPr>
        <w:ilvl w:val="3"/>
        <w:numId w:val="1"/>
      </w:numPr>
      <w:spacing w:after="240"/>
      <w:outlineLvl w:val="3"/>
    </w:pPr>
    <w:rPr>
      <w:rFonts w:ascii="Arial Narrow" w:hAnsi="Arial Narrow"/>
      <w:b/>
      <w:i/>
    </w:rPr>
  </w:style>
  <w:style w:type="paragraph" w:styleId="Heading5">
    <w:name w:val="heading 5"/>
    <w:basedOn w:val="Normal"/>
    <w:next w:val="BodyText"/>
    <w:link w:val="Heading5Char"/>
    <w:qFormat/>
    <w:rsid w:val="004B52F4"/>
    <w:pPr>
      <w:keepNext/>
      <w:keepLines/>
      <w:numPr>
        <w:ilvl w:val="4"/>
        <w:numId w:val="1"/>
      </w:numPr>
      <w:spacing w:after="0"/>
      <w:outlineLvl w:val="4"/>
    </w:pPr>
    <w:rPr>
      <w:rFonts w:ascii="Arial" w:hAnsi="Arial" w:cs="Arial"/>
      <w:b/>
      <w:color w:val="5B9BD5" w:themeColor="accent1"/>
      <w:sz w:val="20"/>
    </w:rPr>
  </w:style>
  <w:style w:type="paragraph" w:styleId="Heading6">
    <w:name w:val="heading 6"/>
    <w:basedOn w:val="Normal"/>
    <w:next w:val="Normal"/>
    <w:link w:val="Heading6Char"/>
    <w:qFormat/>
    <w:rsid w:val="004B52F4"/>
    <w:pPr>
      <w:numPr>
        <w:ilvl w:val="5"/>
        <w:numId w:val="1"/>
      </w:numPr>
      <w:spacing w:before="60" w:after="60"/>
      <w:outlineLvl w:val="5"/>
    </w:pPr>
    <w:rPr>
      <w:b/>
      <w:bCs/>
      <w:szCs w:val="22"/>
    </w:rPr>
  </w:style>
  <w:style w:type="paragraph" w:styleId="Heading7">
    <w:name w:val="heading 7"/>
    <w:basedOn w:val="Normal"/>
    <w:next w:val="Normal"/>
    <w:link w:val="Heading7Char"/>
    <w:qFormat/>
    <w:rsid w:val="004B52F4"/>
    <w:pPr>
      <w:numPr>
        <w:ilvl w:val="6"/>
        <w:numId w:val="1"/>
      </w:numPr>
      <w:spacing w:before="240" w:after="60"/>
      <w:outlineLvl w:val="6"/>
    </w:pPr>
    <w:rPr>
      <w:sz w:val="24"/>
      <w:szCs w:val="24"/>
    </w:rPr>
  </w:style>
  <w:style w:type="paragraph" w:styleId="Heading8">
    <w:name w:val="heading 8"/>
    <w:basedOn w:val="Normal"/>
    <w:next w:val="Normal"/>
    <w:link w:val="Heading8Char"/>
    <w:qFormat/>
    <w:rsid w:val="004B52F4"/>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4B52F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F9"/>
    <w:rPr>
      <w:rFonts w:ascii="Arial Narrow" w:hAnsi="Arial Narrow"/>
      <w:b/>
      <w:i/>
      <w:color w:val="DA291C"/>
      <w:spacing w:val="20"/>
      <w:sz w:val="28"/>
    </w:rPr>
  </w:style>
  <w:style w:type="character" w:customStyle="1" w:styleId="Heading2Char">
    <w:name w:val="Heading 2 Char"/>
    <w:basedOn w:val="DefaultParagraphFont"/>
    <w:link w:val="Heading2"/>
    <w:uiPriority w:val="9"/>
    <w:rsid w:val="00847DDE"/>
    <w:rPr>
      <w:rFonts w:ascii="Arial Narrow" w:eastAsia="Times New Roman" w:hAnsi="Arial Narrow" w:cs="Arial"/>
      <w:b/>
      <w:bCs/>
      <w:iCs/>
      <w:color w:val="808080" w:themeColor="background1" w:themeShade="80"/>
      <w:sz w:val="24"/>
      <w:szCs w:val="28"/>
    </w:rPr>
  </w:style>
  <w:style w:type="character" w:customStyle="1" w:styleId="Heading3Char">
    <w:name w:val="Heading 3 Char"/>
    <w:basedOn w:val="DefaultParagraphFont"/>
    <w:link w:val="Heading3"/>
    <w:rsid w:val="00847DDE"/>
    <w:rPr>
      <w:rFonts w:ascii="Arial Narrow" w:hAnsi="Arial Narrow" w:cs="Times New Roman"/>
      <w:b/>
      <w:i/>
    </w:rPr>
  </w:style>
  <w:style w:type="character" w:customStyle="1" w:styleId="Heading4Char">
    <w:name w:val="Heading 4 Char"/>
    <w:basedOn w:val="DefaultParagraphFont"/>
    <w:link w:val="Heading4"/>
    <w:rsid w:val="00847DDE"/>
    <w:rPr>
      <w:rFonts w:ascii="Arial Narrow" w:eastAsia="Times New Roman" w:hAnsi="Arial Narrow" w:cs="Times New Roman"/>
      <w:b/>
      <w:i/>
      <w:szCs w:val="20"/>
    </w:rPr>
  </w:style>
  <w:style w:type="character" w:customStyle="1" w:styleId="Heading5Char">
    <w:name w:val="Heading 5 Char"/>
    <w:basedOn w:val="DefaultParagraphFont"/>
    <w:link w:val="Heading5"/>
    <w:rsid w:val="004B52F4"/>
    <w:rPr>
      <w:rFonts w:ascii="Arial" w:eastAsia="Times New Roman" w:hAnsi="Arial" w:cs="Arial"/>
      <w:b/>
      <w:color w:val="5B9BD5" w:themeColor="accent1"/>
      <w:sz w:val="20"/>
      <w:szCs w:val="20"/>
    </w:rPr>
  </w:style>
  <w:style w:type="character" w:customStyle="1" w:styleId="Heading6Char">
    <w:name w:val="Heading 6 Char"/>
    <w:basedOn w:val="DefaultParagraphFont"/>
    <w:link w:val="Heading6"/>
    <w:rsid w:val="004B52F4"/>
    <w:rPr>
      <w:rFonts w:ascii="Times New Roman" w:eastAsia="Times New Roman" w:hAnsi="Times New Roman" w:cs="Times New Roman"/>
      <w:b/>
      <w:bCs/>
    </w:rPr>
  </w:style>
  <w:style w:type="character" w:customStyle="1" w:styleId="Heading7Char">
    <w:name w:val="Heading 7 Char"/>
    <w:basedOn w:val="DefaultParagraphFont"/>
    <w:link w:val="Heading7"/>
    <w:rsid w:val="004B52F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B52F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B52F4"/>
    <w:rPr>
      <w:rFonts w:ascii="Arial" w:eastAsia="Times New Roman" w:hAnsi="Arial" w:cs="Arial"/>
    </w:rPr>
  </w:style>
  <w:style w:type="paragraph" w:styleId="BodyText">
    <w:name w:val="Body Text"/>
    <w:basedOn w:val="Normal"/>
    <w:link w:val="BodyTextChar"/>
    <w:qFormat/>
    <w:rsid w:val="00224186"/>
    <w:pPr>
      <w:spacing w:after="120"/>
    </w:pPr>
    <w:rPr>
      <w:lang w:val="en"/>
    </w:rPr>
  </w:style>
  <w:style w:type="character" w:customStyle="1" w:styleId="BodyTextChar">
    <w:name w:val="Body Text Char"/>
    <w:basedOn w:val="DefaultParagraphFont"/>
    <w:link w:val="BodyText"/>
    <w:rsid w:val="00224186"/>
    <w:rPr>
      <w:rFonts w:ascii="Times New Roman" w:eastAsia="Times New Roman" w:hAnsi="Times New Roman" w:cs="Times New Roman"/>
      <w:szCs w:val="20"/>
      <w:lang w:val="en"/>
    </w:rPr>
  </w:style>
  <w:style w:type="table" w:styleId="TableGrid">
    <w:name w:val="Table Grid"/>
    <w:basedOn w:val="TableNormal"/>
    <w:uiPriority w:val="39"/>
    <w:rsid w:val="004B52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2F4"/>
    <w:rPr>
      <w:color w:val="0000FF"/>
      <w:u w:val="single"/>
    </w:rPr>
  </w:style>
  <w:style w:type="paragraph" w:styleId="Caption">
    <w:name w:val="caption"/>
    <w:aliases w:val="Credit,table,TableCaption,ca,Caption Char Char1 Char,Caption Char1 Char Char1 Char1,Caption Char Char Char Char1 Char2,Caption Char1 Char Char Char Char1 Char,Caption Char Char Char Char Char Char2 Char,FPG Figure Caption,cp,cp1"/>
    <w:basedOn w:val="NoSpacing"/>
    <w:next w:val="BodyText"/>
    <w:link w:val="CaptionChar"/>
    <w:qFormat/>
    <w:rsid w:val="004B52F4"/>
    <w:pPr>
      <w:keepNext/>
      <w:tabs>
        <w:tab w:val="left" w:pos="1080"/>
      </w:tabs>
      <w:spacing w:after="40"/>
    </w:pPr>
    <w:rPr>
      <w:rFonts w:ascii="Arial Narrow" w:eastAsiaTheme="minorHAnsi" w:hAnsi="Arial Narrow" w:cstheme="minorBidi"/>
      <w:b/>
      <w:i/>
      <w:szCs w:val="22"/>
    </w:rPr>
  </w:style>
  <w:style w:type="paragraph" w:styleId="ListParagraph">
    <w:name w:val="List Paragraph"/>
    <w:aliases w:val="Primary Bullet List"/>
    <w:basedOn w:val="Normal"/>
    <w:link w:val="ListParagraphChar"/>
    <w:uiPriority w:val="34"/>
    <w:qFormat/>
    <w:rsid w:val="004B52F4"/>
    <w:pPr>
      <w:spacing w:after="200" w:line="276" w:lineRule="auto"/>
      <w:ind w:left="720"/>
      <w:contextualSpacing/>
    </w:pPr>
    <w:rPr>
      <w:rFonts w:asciiTheme="minorHAnsi" w:eastAsiaTheme="minorHAnsi" w:hAnsiTheme="minorHAnsi" w:cstheme="minorBidi"/>
      <w:szCs w:val="22"/>
    </w:rPr>
  </w:style>
  <w:style w:type="paragraph" w:customStyle="1" w:styleId="Call-OutBoxText">
    <w:name w:val="Call-Out Box Text"/>
    <w:basedOn w:val="NoSpacing"/>
    <w:qFormat/>
    <w:rsid w:val="004B52F4"/>
    <w:pPr>
      <w:spacing w:after="80"/>
    </w:pPr>
    <w:rPr>
      <w:rFonts w:ascii="Arial Narrow" w:eastAsiaTheme="minorHAnsi" w:hAnsi="Arial Narrow" w:cs="Arial"/>
      <w:color w:val="000000" w:themeColor="text1"/>
      <w:szCs w:val="22"/>
    </w:rPr>
  </w:style>
  <w:style w:type="character" w:customStyle="1" w:styleId="ListParagraphChar">
    <w:name w:val="List Paragraph Char"/>
    <w:aliases w:val="Primary Bullet List Char"/>
    <w:link w:val="ListParagraph"/>
    <w:uiPriority w:val="34"/>
    <w:locked/>
    <w:rsid w:val="004B52F4"/>
  </w:style>
  <w:style w:type="character" w:customStyle="1" w:styleId="CaptionChar">
    <w:name w:val="Caption Char"/>
    <w:aliases w:val="Credit Char,table Char,TableCaption Char,ca Char,Caption Char Char1 Char Char,Caption Char1 Char Char1 Char1 Char,Caption Char Char Char Char1 Char2 Char,Caption Char1 Char Char Char Char1 Char Char,FPG Figure Caption Char,cp Char,cp1 Char"/>
    <w:basedOn w:val="DefaultParagraphFont"/>
    <w:link w:val="Caption"/>
    <w:locked/>
    <w:rsid w:val="004B52F4"/>
    <w:rPr>
      <w:rFonts w:ascii="Arial Narrow" w:hAnsi="Arial Narrow"/>
      <w:b/>
      <w:i/>
    </w:rPr>
  </w:style>
  <w:style w:type="paragraph" w:customStyle="1" w:styleId="Call-OutBoxBullet">
    <w:name w:val="Call-Out Box Bullet"/>
    <w:basedOn w:val="Call-OutBoxText"/>
    <w:qFormat/>
    <w:rsid w:val="004B52F4"/>
    <w:pPr>
      <w:numPr>
        <w:numId w:val="2"/>
      </w:numPr>
      <w:tabs>
        <w:tab w:val="num" w:pos="360"/>
      </w:tabs>
      <w:spacing w:after="0"/>
      <w:ind w:left="216" w:hanging="216"/>
      <w:contextualSpacing/>
    </w:pPr>
  </w:style>
  <w:style w:type="paragraph" w:styleId="EndnoteText">
    <w:name w:val="endnote text"/>
    <w:basedOn w:val="Normal"/>
    <w:link w:val="EndnoteTextChar"/>
    <w:uiPriority w:val="99"/>
    <w:unhideWhenUsed/>
    <w:rsid w:val="004B52F4"/>
    <w:pPr>
      <w:spacing w:after="200" w:line="276" w:lineRule="auto"/>
    </w:pPr>
    <w:rPr>
      <w:rFonts w:ascii="Calibri" w:eastAsia="Calibri" w:hAnsi="Calibri"/>
      <w:sz w:val="20"/>
    </w:rPr>
  </w:style>
  <w:style w:type="character" w:customStyle="1" w:styleId="EndnoteTextChar">
    <w:name w:val="Endnote Text Char"/>
    <w:basedOn w:val="DefaultParagraphFont"/>
    <w:link w:val="EndnoteText"/>
    <w:uiPriority w:val="99"/>
    <w:rsid w:val="004B52F4"/>
    <w:rPr>
      <w:rFonts w:ascii="Calibri" w:eastAsia="Calibri" w:hAnsi="Calibri" w:cs="Times New Roman"/>
      <w:sz w:val="20"/>
      <w:szCs w:val="20"/>
    </w:rPr>
  </w:style>
  <w:style w:type="character" w:styleId="EndnoteReference">
    <w:name w:val="endnote reference"/>
    <w:uiPriority w:val="99"/>
    <w:unhideWhenUsed/>
    <w:rsid w:val="004B52F4"/>
    <w:rPr>
      <w:vertAlign w:val="superscript"/>
    </w:rPr>
  </w:style>
  <w:style w:type="paragraph" w:styleId="NoSpacing">
    <w:name w:val="No Spacing"/>
    <w:uiPriority w:val="1"/>
    <w:qFormat/>
    <w:rsid w:val="004B52F4"/>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rsid w:val="004B52F4"/>
    <w:rPr>
      <w:sz w:val="16"/>
    </w:rPr>
  </w:style>
  <w:style w:type="paragraph" w:styleId="CommentText">
    <w:name w:val="annotation text"/>
    <w:basedOn w:val="Normal"/>
    <w:link w:val="CommentTextChar"/>
    <w:uiPriority w:val="99"/>
    <w:rsid w:val="004B52F4"/>
    <w:rPr>
      <w:sz w:val="20"/>
    </w:rPr>
  </w:style>
  <w:style w:type="character" w:customStyle="1" w:styleId="CommentTextChar">
    <w:name w:val="Comment Text Char"/>
    <w:basedOn w:val="DefaultParagraphFont"/>
    <w:link w:val="CommentText"/>
    <w:uiPriority w:val="99"/>
    <w:rsid w:val="004B52F4"/>
    <w:rPr>
      <w:rFonts w:ascii="Times New Roman" w:eastAsia="Times New Roman" w:hAnsi="Times New Roman" w:cs="Times New Roman"/>
      <w:sz w:val="20"/>
      <w:szCs w:val="20"/>
    </w:rPr>
  </w:style>
  <w:style w:type="paragraph" w:customStyle="1" w:styleId="Heading2NoNumbering">
    <w:name w:val="Heading 2 No Numbering"/>
    <w:next w:val="BodyText"/>
    <w:qFormat/>
    <w:rsid w:val="004B52F4"/>
    <w:pPr>
      <w:spacing w:after="240" w:line="240" w:lineRule="auto"/>
      <w:ind w:left="720" w:hanging="720"/>
    </w:pPr>
    <w:rPr>
      <w:rFonts w:ascii="Century Gothic" w:hAnsi="Century Gothic" w:cs="Times New Roman"/>
      <w:b/>
      <w:color w:val="808080" w:themeColor="background1" w:themeShade="80"/>
      <w:sz w:val="24"/>
    </w:rPr>
  </w:style>
  <w:style w:type="paragraph" w:styleId="BalloonText">
    <w:name w:val="Balloon Text"/>
    <w:basedOn w:val="Normal"/>
    <w:link w:val="BalloonTextChar"/>
    <w:uiPriority w:val="99"/>
    <w:semiHidden/>
    <w:unhideWhenUsed/>
    <w:rsid w:val="004B52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F4"/>
    <w:rPr>
      <w:rFonts w:ascii="Segoe UI" w:eastAsia="Times New Roman" w:hAnsi="Segoe UI" w:cs="Segoe UI"/>
      <w:sz w:val="18"/>
      <w:szCs w:val="18"/>
    </w:rPr>
  </w:style>
  <w:style w:type="paragraph" w:customStyle="1" w:styleId="TableBullets">
    <w:name w:val="Table Bullets"/>
    <w:basedOn w:val="ListParagraph"/>
    <w:qFormat/>
    <w:rsid w:val="00994675"/>
    <w:pPr>
      <w:numPr>
        <w:numId w:val="4"/>
      </w:numPr>
      <w:spacing w:after="0" w:line="240" w:lineRule="auto"/>
      <w:contextualSpacing w:val="0"/>
    </w:pPr>
    <w:rPr>
      <w:rFonts w:ascii="Arial Narrow" w:hAnsi="Arial Narrow"/>
      <w:sz w:val="20"/>
      <w:szCs w:val="20"/>
    </w:rPr>
  </w:style>
  <w:style w:type="paragraph" w:customStyle="1" w:styleId="TableColumnHeader">
    <w:name w:val="Table Column Header"/>
    <w:basedOn w:val="Normal"/>
    <w:qFormat/>
    <w:rsid w:val="00994675"/>
    <w:pPr>
      <w:spacing w:before="20" w:after="20"/>
      <w:jc w:val="center"/>
    </w:pPr>
    <w:rPr>
      <w:rFonts w:ascii="Arial Narrow" w:hAnsi="Arial Narrow"/>
      <w:b/>
      <w:color w:val="FFFFFF" w:themeColor="background1"/>
      <w:sz w:val="20"/>
    </w:rPr>
  </w:style>
  <w:style w:type="paragraph" w:customStyle="1" w:styleId="BodyTextNoSpaceAfter">
    <w:name w:val="Body Text No Space After"/>
    <w:basedOn w:val="BodyText"/>
    <w:qFormat/>
    <w:rsid w:val="00994675"/>
  </w:style>
  <w:style w:type="paragraph" w:styleId="FootnoteText">
    <w:name w:val="footnote text"/>
    <w:basedOn w:val="Normal"/>
    <w:link w:val="FootnoteTextChar"/>
    <w:uiPriority w:val="99"/>
    <w:unhideWhenUsed/>
    <w:rsid w:val="00230FBC"/>
    <w:pPr>
      <w:spacing w:after="0"/>
    </w:pPr>
    <w:rPr>
      <w:sz w:val="20"/>
    </w:rPr>
  </w:style>
  <w:style w:type="character" w:customStyle="1" w:styleId="FootnoteTextChar">
    <w:name w:val="Footnote Text Char"/>
    <w:basedOn w:val="DefaultParagraphFont"/>
    <w:link w:val="FootnoteText"/>
    <w:uiPriority w:val="99"/>
    <w:rsid w:val="00230FB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30FBC"/>
    <w:rPr>
      <w:vertAlign w:val="superscript"/>
    </w:rPr>
  </w:style>
  <w:style w:type="paragraph" w:styleId="CommentSubject">
    <w:name w:val="annotation subject"/>
    <w:basedOn w:val="CommentText"/>
    <w:next w:val="CommentText"/>
    <w:link w:val="CommentSubjectChar"/>
    <w:uiPriority w:val="99"/>
    <w:semiHidden/>
    <w:unhideWhenUsed/>
    <w:rsid w:val="00747FB7"/>
    <w:rPr>
      <w:b/>
      <w:bCs/>
    </w:rPr>
  </w:style>
  <w:style w:type="character" w:customStyle="1" w:styleId="CommentSubjectChar">
    <w:name w:val="Comment Subject Char"/>
    <w:basedOn w:val="CommentTextChar"/>
    <w:link w:val="CommentSubject"/>
    <w:uiPriority w:val="99"/>
    <w:semiHidden/>
    <w:rsid w:val="00747F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154B4"/>
    <w:pPr>
      <w:tabs>
        <w:tab w:val="center" w:pos="4680"/>
        <w:tab w:val="right" w:pos="9360"/>
      </w:tabs>
      <w:spacing w:after="0"/>
    </w:pPr>
  </w:style>
  <w:style w:type="character" w:customStyle="1" w:styleId="HeaderChar">
    <w:name w:val="Header Char"/>
    <w:basedOn w:val="DefaultParagraphFont"/>
    <w:link w:val="Header"/>
    <w:uiPriority w:val="99"/>
    <w:rsid w:val="00E154B4"/>
    <w:rPr>
      <w:rFonts w:ascii="Times New Roman" w:eastAsia="Times New Roman" w:hAnsi="Times New Roman" w:cs="Times New Roman"/>
      <w:szCs w:val="20"/>
    </w:rPr>
  </w:style>
  <w:style w:type="paragraph" w:styleId="Footer">
    <w:name w:val="footer"/>
    <w:basedOn w:val="Normal"/>
    <w:link w:val="FooterChar"/>
    <w:uiPriority w:val="99"/>
    <w:unhideWhenUsed/>
    <w:rsid w:val="00E154B4"/>
    <w:pPr>
      <w:tabs>
        <w:tab w:val="center" w:pos="4680"/>
        <w:tab w:val="right" w:pos="9360"/>
      </w:tabs>
      <w:spacing w:after="0"/>
    </w:pPr>
  </w:style>
  <w:style w:type="character" w:customStyle="1" w:styleId="FooterChar">
    <w:name w:val="Footer Char"/>
    <w:basedOn w:val="DefaultParagraphFont"/>
    <w:link w:val="Footer"/>
    <w:uiPriority w:val="99"/>
    <w:rsid w:val="00E154B4"/>
    <w:rPr>
      <w:rFonts w:ascii="Times New Roman" w:eastAsia="Times New Roman" w:hAnsi="Times New Roman" w:cs="Times New Roman"/>
      <w:szCs w:val="20"/>
    </w:rPr>
  </w:style>
  <w:style w:type="paragraph" w:styleId="Revision">
    <w:name w:val="Revision"/>
    <w:hidden/>
    <w:uiPriority w:val="99"/>
    <w:semiHidden/>
    <w:rsid w:val="00E154B4"/>
    <w:pPr>
      <w:spacing w:after="0" w:line="240" w:lineRule="auto"/>
    </w:pPr>
    <w:rPr>
      <w:rFonts w:ascii="Times New Roman" w:eastAsia="Times New Roman" w:hAnsi="Times New Roman" w:cs="Times New Roman"/>
      <w:szCs w:val="20"/>
    </w:rPr>
  </w:style>
  <w:style w:type="table" w:styleId="GridTable4">
    <w:name w:val="Grid Table 4"/>
    <w:basedOn w:val="TableNormal"/>
    <w:uiPriority w:val="49"/>
    <w:rsid w:val="000542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btFinal">
    <w:name w:val="Abt Final"/>
    <w:basedOn w:val="TableNormal"/>
    <w:uiPriority w:val="99"/>
    <w:rsid w:val="004858D9"/>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Bold" w:hAnsi="Arial Bold"/>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Arial Bold" w:hAnsi="Arial Bold"/>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Arial Bold" w:hAnsi="Arial Bold"/>
        <w:sz w:val="20"/>
      </w:rPr>
    </w:tblStylePr>
    <w:tblStylePr w:type="lastCol">
      <w:rPr>
        <w:rFonts w:ascii="Arial Bold" w:hAnsi="Arial Bold"/>
        <w:sz w:val="20"/>
      </w:rPr>
    </w:tblStylePr>
    <w:tblStylePr w:type="band1Horz">
      <w:rPr>
        <w:rFonts w:ascii="Arial Bold" w:hAnsi="Arial Bold"/>
        <w:sz w:val="20"/>
      </w:rPr>
    </w:tblStylePr>
    <w:tblStylePr w:type="band2Horz">
      <w:rPr>
        <w:rFonts w:ascii="Arial Bold" w:hAnsi="Arial Bold"/>
        <w:sz w:val="20"/>
      </w:rPr>
    </w:tblStylePr>
  </w:style>
  <w:style w:type="paragraph" w:customStyle="1" w:styleId="AbtHeadAOutlined">
    <w:name w:val="AbtHead A Outlined"/>
    <w:basedOn w:val="Normal"/>
    <w:next w:val="BodyText"/>
    <w:rsid w:val="007B63B2"/>
    <w:pPr>
      <w:keepNext/>
      <w:keepLines/>
      <w:numPr>
        <w:numId w:val="6"/>
      </w:numPr>
      <w:shd w:val="clear" w:color="auto" w:fill="607DA8"/>
      <w:tabs>
        <w:tab w:val="left" w:pos="1080"/>
        <w:tab w:val="left" w:pos="1440"/>
        <w:tab w:val="left" w:pos="1800"/>
      </w:tabs>
      <w:spacing w:after="360" w:line="264" w:lineRule="auto"/>
      <w:outlineLvl w:val="0"/>
    </w:pPr>
    <w:rPr>
      <w:rFonts w:ascii="Arial" w:hAnsi="Arial"/>
      <w:b/>
      <w:color w:val="FFFFFF"/>
      <w:sz w:val="36"/>
    </w:rPr>
  </w:style>
  <w:style w:type="paragraph" w:customStyle="1" w:styleId="AbtHeadBOutlined">
    <w:name w:val="AbtHead B Outlined"/>
    <w:basedOn w:val="Normal"/>
    <w:next w:val="BodyText"/>
    <w:rsid w:val="007B63B2"/>
    <w:pPr>
      <w:keepNext/>
      <w:keepLines/>
      <w:numPr>
        <w:ilvl w:val="1"/>
        <w:numId w:val="6"/>
      </w:numPr>
      <w:shd w:val="clear" w:color="auto" w:fill="C1CCDD"/>
      <w:tabs>
        <w:tab w:val="left" w:pos="1080"/>
        <w:tab w:val="left" w:pos="1440"/>
        <w:tab w:val="left" w:pos="1800"/>
      </w:tabs>
      <w:spacing w:after="280" w:line="264" w:lineRule="auto"/>
      <w:outlineLvl w:val="1"/>
    </w:pPr>
    <w:rPr>
      <w:rFonts w:ascii="Arial" w:hAnsi="Arial"/>
      <w:b/>
      <w:sz w:val="28"/>
    </w:rPr>
  </w:style>
  <w:style w:type="paragraph" w:customStyle="1" w:styleId="AbtHeadCOutlined">
    <w:name w:val="AbtHead C Outlined"/>
    <w:basedOn w:val="Normal"/>
    <w:next w:val="BodyText"/>
    <w:link w:val="AbtHeadCOutlinedChar"/>
    <w:rsid w:val="007B63B2"/>
    <w:pPr>
      <w:keepNext/>
      <w:keepLines/>
      <w:numPr>
        <w:ilvl w:val="2"/>
        <w:numId w:val="6"/>
      </w:numPr>
      <w:tabs>
        <w:tab w:val="left" w:pos="1440"/>
        <w:tab w:val="left" w:pos="1800"/>
      </w:tabs>
      <w:spacing w:after="240" w:line="264" w:lineRule="auto"/>
      <w:outlineLvl w:val="2"/>
    </w:pPr>
    <w:rPr>
      <w:rFonts w:ascii="Arial" w:hAnsi="Arial"/>
      <w:b/>
      <w:sz w:val="20"/>
    </w:rPr>
  </w:style>
  <w:style w:type="character" w:customStyle="1" w:styleId="AbtHeadCOutlinedChar">
    <w:name w:val="AbtHead C Outlined Char"/>
    <w:link w:val="AbtHeadCOutlined"/>
    <w:rsid w:val="007B63B2"/>
    <w:rPr>
      <w:rFonts w:ascii="Arial" w:eastAsia="Times New Roman" w:hAnsi="Arial" w:cs="Times New Roman"/>
      <w:b/>
      <w:sz w:val="20"/>
      <w:szCs w:val="20"/>
    </w:rPr>
  </w:style>
  <w:style w:type="character" w:customStyle="1" w:styleId="st">
    <w:name w:val="st"/>
    <w:basedOn w:val="DefaultParagraphFont"/>
    <w:rsid w:val="00D4438A"/>
  </w:style>
  <w:style w:type="character" w:styleId="Emphasis">
    <w:name w:val="Emphasis"/>
    <w:basedOn w:val="DefaultParagraphFont"/>
    <w:qFormat/>
    <w:rsid w:val="00D4438A"/>
    <w:rPr>
      <w:i/>
      <w:iCs/>
    </w:rPr>
  </w:style>
  <w:style w:type="paragraph" w:styleId="ListBullet">
    <w:name w:val="List Bullet"/>
    <w:basedOn w:val="Normal"/>
    <w:uiPriority w:val="99"/>
    <w:unhideWhenUsed/>
    <w:rsid w:val="00224186"/>
    <w:pPr>
      <w:numPr>
        <w:numId w:val="8"/>
      </w:numPr>
      <w:spacing w:after="120"/>
    </w:pPr>
  </w:style>
  <w:style w:type="paragraph" w:styleId="TOCHeading">
    <w:name w:val="TOC Heading"/>
    <w:basedOn w:val="Heading1"/>
    <w:next w:val="Normal"/>
    <w:uiPriority w:val="39"/>
    <w:unhideWhenUsed/>
    <w:qFormat/>
    <w:rsid w:val="006D4234"/>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i w:val="0"/>
      <w:color w:val="2E74B5" w:themeColor="accent1" w:themeShade="BF"/>
      <w:spacing w:val="0"/>
      <w:sz w:val="32"/>
      <w:szCs w:val="32"/>
    </w:rPr>
  </w:style>
  <w:style w:type="paragraph" w:styleId="TOC1">
    <w:name w:val="toc 1"/>
    <w:basedOn w:val="Normal"/>
    <w:next w:val="Normal"/>
    <w:autoRedefine/>
    <w:uiPriority w:val="39"/>
    <w:unhideWhenUsed/>
    <w:rsid w:val="007771B3"/>
    <w:pPr>
      <w:tabs>
        <w:tab w:val="right" w:leader="dot" w:pos="9350"/>
      </w:tabs>
      <w:spacing w:after="100"/>
      <w:ind w:left="540" w:hanging="540"/>
    </w:pPr>
    <w:rPr>
      <w:rFonts w:ascii="Arial" w:hAnsi="Arial"/>
    </w:rPr>
  </w:style>
  <w:style w:type="paragraph" w:styleId="TOC2">
    <w:name w:val="toc 2"/>
    <w:basedOn w:val="Normal"/>
    <w:next w:val="Normal"/>
    <w:autoRedefine/>
    <w:uiPriority w:val="39"/>
    <w:unhideWhenUsed/>
    <w:rsid w:val="007771B3"/>
    <w:pPr>
      <w:spacing w:after="100"/>
      <w:ind w:left="220"/>
    </w:pPr>
    <w:rPr>
      <w:rFonts w:ascii="Arial" w:hAnsi="Arial"/>
    </w:rPr>
  </w:style>
  <w:style w:type="paragraph" w:styleId="TOC3">
    <w:name w:val="toc 3"/>
    <w:basedOn w:val="Normal"/>
    <w:next w:val="Normal"/>
    <w:autoRedefine/>
    <w:uiPriority w:val="39"/>
    <w:unhideWhenUsed/>
    <w:rsid w:val="007771B3"/>
    <w:pPr>
      <w:spacing w:after="100"/>
      <w:ind w:left="440"/>
    </w:pPr>
    <w:rPr>
      <w:rFonts w:ascii="Arial" w:hAnsi="Arial"/>
    </w:rPr>
  </w:style>
  <w:style w:type="paragraph" w:styleId="TOC4">
    <w:name w:val="toc 4"/>
    <w:basedOn w:val="Normal"/>
    <w:next w:val="Normal"/>
    <w:autoRedefine/>
    <w:uiPriority w:val="39"/>
    <w:semiHidden/>
    <w:unhideWhenUsed/>
    <w:rsid w:val="007771B3"/>
    <w:pPr>
      <w:spacing w:after="100"/>
      <w:ind w:left="660"/>
    </w:pPr>
    <w:rPr>
      <w:rFonts w:ascii="Arial" w:hAnsi="Arial"/>
    </w:rPr>
  </w:style>
  <w:style w:type="paragraph" w:styleId="Title">
    <w:name w:val="Title"/>
    <w:basedOn w:val="Normal"/>
    <w:link w:val="TitleChar"/>
    <w:uiPriority w:val="10"/>
    <w:qFormat/>
    <w:rsid w:val="00173C8B"/>
    <w:pPr>
      <w:framePr w:hSpace="180" w:wrap="around" w:vAnchor="text" w:hAnchor="margin" w:xAlign="center" w:y="-12904"/>
      <w:spacing w:after="0"/>
      <w:contextualSpacing/>
    </w:pPr>
    <w:rPr>
      <w:rFonts w:eastAsiaTheme="minorHAnsi" w:cstheme="minorHAnsi"/>
      <w:b/>
      <w:color w:val="5B9BD5" w:themeColor="accent1"/>
      <w:sz w:val="72"/>
      <w:szCs w:val="48"/>
    </w:rPr>
  </w:style>
  <w:style w:type="character" w:customStyle="1" w:styleId="TitleChar">
    <w:name w:val="Title Char"/>
    <w:basedOn w:val="DefaultParagraphFont"/>
    <w:link w:val="Title"/>
    <w:uiPriority w:val="10"/>
    <w:rsid w:val="00173C8B"/>
    <w:rPr>
      <w:rFonts w:ascii="Times New Roman" w:hAnsi="Times New Roman" w:cstheme="minorHAnsi"/>
      <w:b/>
      <w:color w:val="5B9BD5" w:themeColor="accent1"/>
      <w:sz w:val="72"/>
      <w:szCs w:val="48"/>
    </w:rPr>
  </w:style>
  <w:style w:type="numbering" w:customStyle="1" w:styleId="NoList1">
    <w:name w:val="No List1"/>
    <w:next w:val="NoList"/>
    <w:uiPriority w:val="99"/>
    <w:semiHidden/>
    <w:unhideWhenUsed/>
    <w:rsid w:val="00D47D0F"/>
  </w:style>
  <w:style w:type="paragraph" w:customStyle="1" w:styleId="LefttoRight">
    <w:name w:val="Left to Right"/>
    <w:basedOn w:val="Normal"/>
    <w:link w:val="LefttoRightChar"/>
    <w:rsid w:val="00D47D0F"/>
    <w:pPr>
      <w:spacing w:after="0"/>
      <w:jc w:val="lowKashida"/>
    </w:pPr>
    <w:rPr>
      <w:sz w:val="24"/>
      <w:szCs w:val="24"/>
      <w:lang w:bidi="ar-QA"/>
    </w:rPr>
  </w:style>
  <w:style w:type="character" w:customStyle="1" w:styleId="LefttoRightChar">
    <w:name w:val="Left to Right Char"/>
    <w:link w:val="LefttoRight"/>
    <w:rsid w:val="00D47D0F"/>
    <w:rPr>
      <w:rFonts w:ascii="Times New Roman" w:eastAsia="Times New Roman" w:hAnsi="Times New Roman" w:cs="Times New Roman"/>
      <w:sz w:val="24"/>
      <w:szCs w:val="24"/>
      <w:lang w:bidi="ar-QA"/>
    </w:rPr>
  </w:style>
  <w:style w:type="paragraph" w:customStyle="1" w:styleId="ExhibitTitle">
    <w:name w:val="Exhibit Title"/>
    <w:basedOn w:val="Normal"/>
    <w:rsid w:val="00D47D0F"/>
    <w:pPr>
      <w:pBdr>
        <w:bottom w:val="single" w:sz="4" w:space="1" w:color="auto"/>
      </w:pBdr>
      <w:spacing w:before="120" w:after="120"/>
      <w:jc w:val="both"/>
    </w:pPr>
    <w:rPr>
      <w:b/>
      <w:smallCaps/>
      <w:sz w:val="24"/>
    </w:rPr>
  </w:style>
  <w:style w:type="paragraph" w:customStyle="1" w:styleId="BulletLevel1">
    <w:name w:val="Bullet Level 1"/>
    <w:basedOn w:val="Normal"/>
    <w:rsid w:val="00D47D0F"/>
    <w:pPr>
      <w:numPr>
        <w:numId w:val="9"/>
      </w:numPr>
      <w:spacing w:before="120" w:after="120"/>
      <w:jc w:val="both"/>
    </w:pPr>
    <w:rPr>
      <w:sz w:val="24"/>
    </w:rPr>
  </w:style>
  <w:style w:type="character" w:styleId="PageNumber">
    <w:name w:val="page number"/>
    <w:basedOn w:val="DefaultParagraphFont"/>
    <w:rsid w:val="00D47D0F"/>
  </w:style>
  <w:style w:type="table" w:styleId="TableList3">
    <w:name w:val="Table List 3"/>
    <w:basedOn w:val="TableNormal"/>
    <w:rsid w:val="00D47D0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D47D0F"/>
    <w:pPr>
      <w:numPr>
        <w:numId w:val="10"/>
      </w:numPr>
      <w:tabs>
        <w:tab w:val="left" w:pos="144"/>
      </w:tabs>
      <w:spacing w:after="0"/>
      <w:ind w:left="144" w:hanging="144"/>
    </w:pPr>
    <w:rPr>
      <w:rFonts w:ascii="Futura MdCn BT" w:hAnsi="Futura MdCn BT"/>
      <w:sz w:val="20"/>
      <w:szCs w:val="24"/>
    </w:rPr>
  </w:style>
  <w:style w:type="paragraph" w:styleId="BodyTextIndent2">
    <w:name w:val="Body Text Indent 2"/>
    <w:basedOn w:val="Normal"/>
    <w:link w:val="BodyTextIndent2Char"/>
    <w:rsid w:val="00D47D0F"/>
    <w:pPr>
      <w:widowControl w:val="0"/>
      <w:tabs>
        <w:tab w:val="num" w:pos="780"/>
      </w:tabs>
      <w:autoSpaceDE w:val="0"/>
      <w:autoSpaceDN w:val="0"/>
      <w:adjustRightInd w:val="0"/>
      <w:spacing w:after="0"/>
      <w:ind w:left="7"/>
      <w:jc w:val="both"/>
    </w:pPr>
    <w:rPr>
      <w:sz w:val="24"/>
      <w:szCs w:val="24"/>
    </w:rPr>
  </w:style>
  <w:style w:type="character" w:customStyle="1" w:styleId="BodyTextIndent2Char">
    <w:name w:val="Body Text Indent 2 Char"/>
    <w:basedOn w:val="DefaultParagraphFont"/>
    <w:link w:val="BodyTextIndent2"/>
    <w:rsid w:val="00D47D0F"/>
    <w:rPr>
      <w:rFonts w:ascii="Times New Roman" w:eastAsia="Times New Roman" w:hAnsi="Times New Roman" w:cs="Times New Roman"/>
      <w:sz w:val="24"/>
      <w:szCs w:val="24"/>
    </w:rPr>
  </w:style>
  <w:style w:type="paragraph" w:customStyle="1" w:styleId="Heading4t">
    <w:name w:val="Heading 4t"/>
    <w:basedOn w:val="Heading3"/>
    <w:rsid w:val="00D47D0F"/>
    <w:pPr>
      <w:numPr>
        <w:ilvl w:val="0"/>
        <w:numId w:val="0"/>
      </w:numPr>
      <w:spacing w:after="120"/>
    </w:pPr>
    <w:rPr>
      <w:rFonts w:ascii="Times New Roman" w:eastAsia="Times New Roman" w:hAnsi="Times New Roman"/>
      <w:i w:val="0"/>
      <w:sz w:val="24"/>
    </w:rPr>
  </w:style>
  <w:style w:type="character" w:styleId="FollowedHyperlink">
    <w:name w:val="FollowedHyperlink"/>
    <w:uiPriority w:val="99"/>
    <w:rsid w:val="00D47D0F"/>
    <w:rPr>
      <w:color w:val="800080"/>
      <w:u w:val="single"/>
    </w:rPr>
  </w:style>
  <w:style w:type="character" w:customStyle="1" w:styleId="QuickFormat9">
    <w:name w:val="QuickFormat9"/>
    <w:rsid w:val="00D47D0F"/>
    <w:rPr>
      <w:b/>
      <w:i/>
      <w:color w:val="000000"/>
      <w:sz w:val="24"/>
    </w:rPr>
  </w:style>
  <w:style w:type="character" w:styleId="Strong">
    <w:name w:val="Strong"/>
    <w:qFormat/>
    <w:rsid w:val="00D47D0F"/>
    <w:rPr>
      <w:b/>
      <w:bCs/>
    </w:rPr>
  </w:style>
  <w:style w:type="paragraph" w:styleId="NormalWeb">
    <w:name w:val="Normal (Web)"/>
    <w:basedOn w:val="Normal"/>
    <w:rsid w:val="00D47D0F"/>
    <w:pPr>
      <w:spacing w:before="100" w:beforeAutospacing="1" w:after="100" w:afterAutospacing="1"/>
    </w:pPr>
    <w:rPr>
      <w:sz w:val="24"/>
      <w:szCs w:val="24"/>
    </w:rPr>
  </w:style>
  <w:style w:type="paragraph" w:customStyle="1" w:styleId="BulletsLast">
    <w:name w:val="BulletsLast"/>
    <w:basedOn w:val="Bullets"/>
    <w:rsid w:val="00D47D0F"/>
    <w:pPr>
      <w:spacing w:after="180"/>
    </w:pPr>
  </w:style>
  <w:style w:type="paragraph" w:customStyle="1" w:styleId="Bullets">
    <w:name w:val="Bullets"/>
    <w:basedOn w:val="BodyText"/>
    <w:rsid w:val="00D47D0F"/>
    <w:pPr>
      <w:numPr>
        <w:numId w:val="11"/>
      </w:numPr>
      <w:spacing w:after="60" w:line="264" w:lineRule="auto"/>
    </w:pPr>
    <w:rPr>
      <w:lang w:val="en-US"/>
    </w:rPr>
  </w:style>
  <w:style w:type="paragraph" w:customStyle="1" w:styleId="P1-StandPara">
    <w:name w:val="P1-Stand Para"/>
    <w:link w:val="P1-StandParaChar"/>
    <w:rsid w:val="00D47D0F"/>
    <w:pPr>
      <w:spacing w:after="0" w:line="480" w:lineRule="auto"/>
      <w:ind w:firstLine="720"/>
    </w:pPr>
    <w:rPr>
      <w:rFonts w:ascii="Times New Roman" w:eastAsia="Times New Roman" w:hAnsi="Times New Roman" w:cs="Times New Roman"/>
      <w:szCs w:val="20"/>
    </w:rPr>
  </w:style>
  <w:style w:type="character" w:customStyle="1" w:styleId="P1-StandParaChar">
    <w:name w:val="P1-Stand Para Char"/>
    <w:link w:val="P1-StandPara"/>
    <w:rsid w:val="00D47D0F"/>
    <w:rPr>
      <w:rFonts w:ascii="Times New Roman" w:eastAsia="Times New Roman" w:hAnsi="Times New Roman" w:cs="Times New Roman"/>
      <w:szCs w:val="20"/>
    </w:rPr>
  </w:style>
  <w:style w:type="paragraph" w:customStyle="1" w:styleId="TableText">
    <w:name w:val="Table Text"/>
    <w:basedOn w:val="Normal"/>
    <w:qFormat/>
    <w:rsid w:val="00D47D0F"/>
    <w:pPr>
      <w:spacing w:before="20" w:after="20"/>
    </w:pPr>
    <w:rPr>
      <w:rFonts w:ascii="Arial Narrow" w:hAnsi="Arial Narrow"/>
      <w:sz w:val="20"/>
    </w:rPr>
  </w:style>
  <w:style w:type="paragraph" w:customStyle="1" w:styleId="ResumeBullet">
    <w:name w:val="Resume Bullet"/>
    <w:basedOn w:val="ListParagraph"/>
    <w:qFormat/>
    <w:rsid w:val="00D47D0F"/>
    <w:pPr>
      <w:numPr>
        <w:numId w:val="12"/>
      </w:numPr>
      <w:spacing w:after="0" w:line="240" w:lineRule="auto"/>
      <w:ind w:left="360"/>
      <w:contextualSpacing w:val="0"/>
    </w:pPr>
    <w:rPr>
      <w:rFonts w:ascii="Times New Roman" w:hAnsi="Times New Roman" w:cs="Times New Roman"/>
    </w:rPr>
  </w:style>
  <w:style w:type="paragraph" w:customStyle="1" w:styleId="BodyTextNospaceafter0">
    <w:name w:val="Body Text No space after"/>
    <w:basedOn w:val="BodyText"/>
    <w:qFormat/>
    <w:rsid w:val="00D47D0F"/>
    <w:pPr>
      <w:spacing w:after="0"/>
    </w:pPr>
    <w:rPr>
      <w:sz w:val="24"/>
      <w:szCs w:val="24"/>
      <w:lang w:val="en-US"/>
    </w:rPr>
  </w:style>
  <w:style w:type="paragraph" w:customStyle="1" w:styleId="Numbers">
    <w:name w:val="Numbers"/>
    <w:basedOn w:val="ListParagraph"/>
    <w:qFormat/>
    <w:rsid w:val="00D47D0F"/>
    <w:pPr>
      <w:numPr>
        <w:numId w:val="13"/>
      </w:numPr>
      <w:tabs>
        <w:tab w:val="left" w:pos="360"/>
      </w:tabs>
      <w:autoSpaceDE w:val="0"/>
      <w:autoSpaceDN w:val="0"/>
      <w:adjustRightInd w:val="0"/>
      <w:spacing w:after="120" w:line="240" w:lineRule="auto"/>
      <w:contextualSpacing w:val="0"/>
    </w:pPr>
    <w:rPr>
      <w:rFonts w:ascii="Times New Roman" w:eastAsia="Times New Roman" w:hAnsi="Times New Roman" w:cs="Times New Roman"/>
      <w:sz w:val="24"/>
      <w:szCs w:val="24"/>
    </w:rPr>
  </w:style>
  <w:style w:type="paragraph" w:styleId="BodyTextIndent">
    <w:name w:val="Body Text Indent"/>
    <w:basedOn w:val="BodyText"/>
    <w:link w:val="BodyTextIndentChar"/>
    <w:rsid w:val="00D47D0F"/>
    <w:pPr>
      <w:ind w:left="720"/>
    </w:pPr>
    <w:rPr>
      <w:sz w:val="24"/>
      <w:szCs w:val="24"/>
      <w:lang w:val="en-US"/>
    </w:rPr>
  </w:style>
  <w:style w:type="character" w:customStyle="1" w:styleId="BodyTextIndentChar">
    <w:name w:val="Body Text Indent Char"/>
    <w:basedOn w:val="DefaultParagraphFont"/>
    <w:link w:val="BodyTextIndent"/>
    <w:rsid w:val="00D47D0F"/>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D47D0F"/>
  </w:style>
  <w:style w:type="table" w:customStyle="1" w:styleId="AbtFinal1">
    <w:name w:val="Abt Final1"/>
    <w:basedOn w:val="TableNormal"/>
    <w:uiPriority w:val="99"/>
    <w:rsid w:val="00D47D0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1">
    <w:name w:val="Table Grid1"/>
    <w:basedOn w:val="TableNormal"/>
    <w:next w:val="TableGrid"/>
    <w:uiPriority w:val="59"/>
    <w:rsid w:val="00D47D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D47D0F"/>
    <w:pPr>
      <w:tabs>
        <w:tab w:val="left" w:pos="720"/>
      </w:tabs>
      <w:spacing w:after="0" w:line="240" w:lineRule="atLeast"/>
      <w:ind w:left="720" w:hanging="720"/>
      <w:jc w:val="both"/>
    </w:pPr>
    <w:rPr>
      <w:rFonts w:ascii="Arial" w:eastAsia="Times New Roman" w:hAnsi="Arial" w:cs="Times New Roman"/>
      <w:sz w:val="20"/>
      <w:szCs w:val="20"/>
    </w:rPr>
  </w:style>
  <w:style w:type="numbering" w:customStyle="1" w:styleId="NoList2">
    <w:name w:val="No List2"/>
    <w:next w:val="NoList"/>
    <w:uiPriority w:val="99"/>
    <w:semiHidden/>
    <w:unhideWhenUsed/>
    <w:rsid w:val="00D47D0F"/>
  </w:style>
  <w:style w:type="table" w:customStyle="1" w:styleId="TableGrid2">
    <w:name w:val="Table Grid2"/>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47D0F"/>
    <w:pPr>
      <w:spacing w:after="0" w:line="240" w:lineRule="atLeast"/>
      <w:jc w:val="both"/>
    </w:pPr>
    <w:rPr>
      <w:rFonts w:ascii="Arial" w:eastAsia="Times New Roman" w:hAnsi="Arial" w:cs="Times New Roman"/>
      <w:sz w:val="20"/>
      <w:szCs w:val="20"/>
    </w:rPr>
  </w:style>
  <w:style w:type="character" w:customStyle="1" w:styleId="response-question-title-text2">
    <w:name w:val="response-question-title-text2"/>
    <w:basedOn w:val="DefaultParagraphFont"/>
    <w:rsid w:val="00D47D0F"/>
    <w:rPr>
      <w:color w:val="333333"/>
    </w:rPr>
  </w:style>
  <w:style w:type="paragraph" w:customStyle="1" w:styleId="RefNumbers">
    <w:name w:val="Ref Numbers"/>
    <w:basedOn w:val="BodyText"/>
    <w:rsid w:val="00D47D0F"/>
    <w:pPr>
      <w:numPr>
        <w:numId w:val="15"/>
      </w:numPr>
      <w:spacing w:after="240"/>
    </w:pPr>
    <w:rPr>
      <w:sz w:val="24"/>
      <w:lang w:val="en-US"/>
    </w:rPr>
  </w:style>
  <w:style w:type="table" w:customStyle="1" w:styleId="TableGrid3">
    <w:name w:val="Table Grid3"/>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rsid w:val="00D47D0F"/>
  </w:style>
  <w:style w:type="paragraph" w:customStyle="1" w:styleId="AttachHeadingforTOC">
    <w:name w:val="Attach Heading for TOC"/>
    <w:basedOn w:val="Normal"/>
    <w:rsid w:val="00D47D0F"/>
    <w:pPr>
      <w:spacing w:after="0"/>
      <w:jc w:val="center"/>
      <w:outlineLvl w:val="2"/>
    </w:pPr>
    <w:rPr>
      <w:rFonts w:ascii="Arial" w:hAnsi="Arial" w:cs="Arial"/>
      <w:sz w:val="28"/>
      <w:szCs w:val="22"/>
    </w:rPr>
  </w:style>
  <w:style w:type="numbering" w:customStyle="1" w:styleId="NoList3">
    <w:name w:val="No List3"/>
    <w:next w:val="NoList"/>
    <w:uiPriority w:val="99"/>
    <w:semiHidden/>
    <w:unhideWhenUsed/>
    <w:rsid w:val="00D47D0F"/>
  </w:style>
  <w:style w:type="table" w:customStyle="1" w:styleId="TableGrid5">
    <w:name w:val="Table Grid5"/>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2">
    <w:name w:val="Abt Final2"/>
    <w:basedOn w:val="TableNormal"/>
    <w:uiPriority w:val="99"/>
    <w:rsid w:val="00D47D0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6">
    <w:name w:val="Table Grid6"/>
    <w:basedOn w:val="TableNormal"/>
    <w:next w:val="TableGrid"/>
    <w:uiPriority w:val="59"/>
    <w:rsid w:val="00D47D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47D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6823">
      <w:bodyDiv w:val="1"/>
      <w:marLeft w:val="0"/>
      <w:marRight w:val="0"/>
      <w:marTop w:val="0"/>
      <w:marBottom w:val="0"/>
      <w:divBdr>
        <w:top w:val="none" w:sz="0" w:space="0" w:color="auto"/>
        <w:left w:val="none" w:sz="0" w:space="0" w:color="auto"/>
        <w:bottom w:val="none" w:sz="0" w:space="0" w:color="auto"/>
        <w:right w:val="none" w:sz="0" w:space="0" w:color="auto"/>
      </w:divBdr>
      <w:divsChild>
        <w:div w:id="1433932838">
          <w:marLeft w:val="0"/>
          <w:marRight w:val="0"/>
          <w:marTop w:val="0"/>
          <w:marBottom w:val="0"/>
          <w:divBdr>
            <w:top w:val="none" w:sz="0" w:space="0" w:color="auto"/>
            <w:left w:val="none" w:sz="0" w:space="0" w:color="auto"/>
            <w:bottom w:val="none" w:sz="0" w:space="0" w:color="auto"/>
            <w:right w:val="none" w:sz="0" w:space="0" w:color="auto"/>
          </w:divBdr>
        </w:div>
      </w:divsChild>
    </w:div>
    <w:div w:id="109203843">
      <w:bodyDiv w:val="1"/>
      <w:marLeft w:val="0"/>
      <w:marRight w:val="0"/>
      <w:marTop w:val="0"/>
      <w:marBottom w:val="0"/>
      <w:divBdr>
        <w:top w:val="none" w:sz="0" w:space="0" w:color="auto"/>
        <w:left w:val="none" w:sz="0" w:space="0" w:color="auto"/>
        <w:bottom w:val="none" w:sz="0" w:space="0" w:color="auto"/>
        <w:right w:val="none" w:sz="0" w:space="0" w:color="auto"/>
      </w:divBdr>
      <w:divsChild>
        <w:div w:id="288097767">
          <w:marLeft w:val="0"/>
          <w:marRight w:val="0"/>
          <w:marTop w:val="0"/>
          <w:marBottom w:val="0"/>
          <w:divBdr>
            <w:top w:val="none" w:sz="0" w:space="0" w:color="auto"/>
            <w:left w:val="none" w:sz="0" w:space="0" w:color="auto"/>
            <w:bottom w:val="none" w:sz="0" w:space="0" w:color="auto"/>
            <w:right w:val="none" w:sz="0" w:space="0" w:color="auto"/>
          </w:divBdr>
        </w:div>
      </w:divsChild>
    </w:div>
    <w:div w:id="1028605756">
      <w:bodyDiv w:val="1"/>
      <w:marLeft w:val="0"/>
      <w:marRight w:val="0"/>
      <w:marTop w:val="0"/>
      <w:marBottom w:val="0"/>
      <w:divBdr>
        <w:top w:val="none" w:sz="0" w:space="0" w:color="auto"/>
        <w:left w:val="none" w:sz="0" w:space="0" w:color="auto"/>
        <w:bottom w:val="none" w:sz="0" w:space="0" w:color="auto"/>
        <w:right w:val="none" w:sz="0" w:space="0" w:color="auto"/>
      </w:divBdr>
    </w:div>
    <w:div w:id="1428236016">
      <w:bodyDiv w:val="1"/>
      <w:marLeft w:val="0"/>
      <w:marRight w:val="0"/>
      <w:marTop w:val="0"/>
      <w:marBottom w:val="0"/>
      <w:divBdr>
        <w:top w:val="none" w:sz="0" w:space="0" w:color="auto"/>
        <w:left w:val="none" w:sz="0" w:space="0" w:color="auto"/>
        <w:bottom w:val="none" w:sz="0" w:space="0" w:color="auto"/>
        <w:right w:val="none" w:sz="0" w:space="0" w:color="auto"/>
      </w:divBdr>
    </w:div>
    <w:div w:id="1741176678">
      <w:bodyDiv w:val="1"/>
      <w:marLeft w:val="0"/>
      <w:marRight w:val="0"/>
      <w:marTop w:val="0"/>
      <w:marBottom w:val="0"/>
      <w:divBdr>
        <w:top w:val="none" w:sz="0" w:space="0" w:color="auto"/>
        <w:left w:val="none" w:sz="0" w:space="0" w:color="auto"/>
        <w:bottom w:val="none" w:sz="0" w:space="0" w:color="auto"/>
        <w:right w:val="none" w:sz="0" w:space="0" w:color="auto"/>
      </w:divBdr>
      <w:divsChild>
        <w:div w:id="1353335238">
          <w:marLeft w:val="0"/>
          <w:marRight w:val="0"/>
          <w:marTop w:val="0"/>
          <w:marBottom w:val="0"/>
          <w:divBdr>
            <w:top w:val="none" w:sz="0" w:space="0" w:color="auto"/>
            <w:left w:val="none" w:sz="0" w:space="0" w:color="auto"/>
            <w:bottom w:val="none" w:sz="0" w:space="0" w:color="auto"/>
            <w:right w:val="none" w:sz="0" w:space="0" w:color="auto"/>
          </w:divBdr>
        </w:div>
      </w:divsChild>
    </w:div>
    <w:div w:id="1855683973">
      <w:bodyDiv w:val="1"/>
      <w:marLeft w:val="0"/>
      <w:marRight w:val="0"/>
      <w:marTop w:val="0"/>
      <w:marBottom w:val="0"/>
      <w:divBdr>
        <w:top w:val="none" w:sz="0" w:space="0" w:color="auto"/>
        <w:left w:val="none" w:sz="0" w:space="0" w:color="auto"/>
        <w:bottom w:val="none" w:sz="0" w:space="0" w:color="auto"/>
        <w:right w:val="none" w:sz="0" w:space="0" w:color="auto"/>
      </w:divBdr>
    </w:div>
    <w:div w:id="20720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0C73-03D4-47E9-AA53-1A0C204B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Missy Robinson</cp:lastModifiedBy>
  <cp:revision>4</cp:revision>
  <dcterms:created xsi:type="dcterms:W3CDTF">2020-05-04T21:26:00Z</dcterms:created>
  <dcterms:modified xsi:type="dcterms:W3CDTF">2020-05-04T21:36:00Z</dcterms:modified>
</cp:coreProperties>
</file>