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477" w:rsidP="005651C2" w:rsidRDefault="00E07477" w14:paraId="2515D956" w14:textId="77777777">
      <w:pPr>
        <w:rPr>
          <w:rFonts w:ascii="Calibri" w:hAnsi="Calibri" w:cs="Arial"/>
        </w:rPr>
      </w:pPr>
      <w:bookmarkStart w:name="_GoBack" w:id="0"/>
      <w:bookmarkEnd w:id="0"/>
    </w:p>
    <w:p w:rsidR="00E07477" w:rsidP="005651C2" w:rsidRDefault="00E07477" w14:paraId="374242C9" w14:textId="77777777">
      <w:pPr>
        <w:rPr>
          <w:rFonts w:ascii="Calibri" w:hAnsi="Calibri" w:cs="Arial"/>
        </w:rPr>
      </w:pPr>
    </w:p>
    <w:p w:rsidRPr="00B028B4" w:rsidR="005651C2" w:rsidP="005651C2" w:rsidRDefault="005651C2" w14:paraId="351300AE" w14:textId="74A21C0B">
      <w:pPr>
        <w:rPr>
          <w:rFonts w:ascii="Calibri" w:hAnsi="Calibri" w:cs="Arial"/>
        </w:rPr>
      </w:pPr>
      <w:r w:rsidRPr="00B028B4">
        <w:rPr>
          <w:rFonts w:ascii="Calibri" w:hAnsi="Calibri" w:cs="Arial"/>
        </w:rPr>
        <w:t>Dear [Name],</w:t>
      </w:r>
    </w:p>
    <w:p w:rsidRPr="00AB4426" w:rsidR="00235771" w:rsidP="005651C2" w:rsidRDefault="00235771" w14:paraId="63B3EBE2" w14:textId="086D3298">
      <w:pPr>
        <w:ind w:left="0" w:firstLine="0"/>
        <w:rPr>
          <w:rFonts w:ascii="Calibri" w:hAnsi="Calibri" w:cs="Arial"/>
          <w:b/>
        </w:rPr>
      </w:pPr>
      <w:r w:rsidRPr="00AB4426">
        <w:rPr>
          <w:rFonts w:ascii="Calibri" w:hAnsi="Calibri" w:cs="Arial"/>
          <w:b/>
        </w:rPr>
        <w:t>We need your help!</w:t>
      </w:r>
    </w:p>
    <w:p w:rsidR="00FA7D14" w:rsidP="005651C2" w:rsidRDefault="00FA7D14" w14:paraId="47656A63" w14:textId="4FEF3C34">
      <w:pPr>
        <w:ind w:left="0" w:firstLine="0"/>
        <w:rPr>
          <w:rFonts w:ascii="Calibri" w:hAnsi="Calibri" w:cs="Arial"/>
        </w:rPr>
      </w:pPr>
      <w:r>
        <w:rPr>
          <w:rFonts w:ascii="Calibri" w:hAnsi="Calibri" w:cs="Arial"/>
        </w:rPr>
        <w:t xml:space="preserve">We have tried contacting you to invite you to participate in an important study concerning </w:t>
      </w:r>
      <w:r w:rsidR="00E07477">
        <w:rPr>
          <w:rFonts w:ascii="Calibri" w:hAnsi="Calibri" w:cs="Arial"/>
        </w:rPr>
        <w:t>ovarian cancer</w:t>
      </w:r>
      <w:r>
        <w:rPr>
          <w:rFonts w:ascii="Calibri" w:hAnsi="Calibri" w:cs="Arial"/>
        </w:rPr>
        <w:t xml:space="preserve">. You participation is important to us and will help us </w:t>
      </w:r>
      <w:r w:rsidRPr="00B028B4" w:rsidR="005C1A8F">
        <w:rPr>
          <w:rFonts w:ascii="Calibri" w:hAnsi="Calibri" w:cs="Arial"/>
        </w:rPr>
        <w:t>improv</w:t>
      </w:r>
      <w:r w:rsidR="005C1A8F">
        <w:rPr>
          <w:rFonts w:ascii="Calibri" w:hAnsi="Calibri" w:cs="Arial"/>
        </w:rPr>
        <w:t>e</w:t>
      </w:r>
      <w:r w:rsidRPr="00B028B4" w:rsidR="005C1A8F">
        <w:rPr>
          <w:rFonts w:ascii="Calibri" w:hAnsi="Calibri" w:cs="Arial"/>
        </w:rPr>
        <w:t xml:space="preserve"> the health of women </w:t>
      </w:r>
      <w:r w:rsidR="005C1A8F">
        <w:rPr>
          <w:rFonts w:ascii="Calibri" w:hAnsi="Calibri" w:cs="Arial"/>
        </w:rPr>
        <w:t xml:space="preserve">who have had ovarian cancer </w:t>
      </w:r>
      <w:r w:rsidRPr="00B028B4" w:rsidR="005C1A8F">
        <w:rPr>
          <w:rFonts w:ascii="Calibri" w:hAnsi="Calibri" w:cs="Arial"/>
        </w:rPr>
        <w:t>across our nation</w:t>
      </w:r>
      <w:r w:rsidR="005C1A8F">
        <w:rPr>
          <w:rFonts w:ascii="Calibri" w:hAnsi="Calibri" w:cs="Arial"/>
        </w:rPr>
        <w:t>.</w:t>
      </w:r>
    </w:p>
    <w:p w:rsidR="00FA4B15" w:rsidP="005651C2" w:rsidRDefault="002B5F46" w14:paraId="71E4620C" w14:textId="4DE9640A">
      <w:pPr>
        <w:ind w:left="0" w:firstLine="0"/>
        <w:rPr>
          <w:rFonts w:ascii="Calibri" w:hAnsi="Calibri" w:cs="Arial"/>
        </w:rPr>
      </w:pPr>
      <w:r>
        <w:rPr>
          <w:rFonts w:ascii="Calibri" w:hAnsi="Calibri" w:cs="Arial"/>
        </w:rPr>
        <w:t>Using the study web link and your unique Personal Identification Number (PIN) below, please take a moment to answer a few questions to see if you are e</w:t>
      </w:r>
      <w:r w:rsidR="00CB63BA">
        <w:rPr>
          <w:rFonts w:ascii="Calibri" w:hAnsi="Calibri" w:cs="Arial"/>
        </w:rPr>
        <w:t>ligible f</w:t>
      </w:r>
      <w:r w:rsidR="00BC41F6">
        <w:rPr>
          <w:rFonts w:ascii="Calibri" w:hAnsi="Calibri" w:cs="Arial"/>
        </w:rPr>
        <w:t>or this study.</w:t>
      </w:r>
      <w:r w:rsidR="00AB4426">
        <w:rPr>
          <w:rFonts w:ascii="Calibri" w:hAnsi="Calibri" w:cs="Arial"/>
        </w:rPr>
        <w:t xml:space="preserve"> If you are eligible for the study, you will be taken to the full study.</w:t>
      </w:r>
    </w:p>
    <w:p w:rsidRPr="00CB63BA" w:rsidR="00CB63BA" w:rsidP="005651C2" w:rsidRDefault="00CB63BA" w14:paraId="61926104" w14:textId="77777777">
      <w:pPr>
        <w:ind w:left="0" w:firstLine="0"/>
        <w:rPr>
          <w:rFonts w:ascii="Calibri" w:hAnsi="Calibri" w:cs="Arial"/>
          <w:b/>
          <w:color w:val="1F497D" w:themeColor="text2"/>
        </w:rPr>
      </w:pPr>
      <w:r w:rsidRPr="00CB63BA">
        <w:rPr>
          <w:rFonts w:ascii="Calibri" w:hAnsi="Calibri" w:cs="Arial"/>
          <w:b/>
          <w:color w:val="1F497D" w:themeColor="text2"/>
        </w:rPr>
        <w:tab/>
        <w:t>Web link: &lt;&lt;insert URL&gt;&gt;</w:t>
      </w:r>
    </w:p>
    <w:p w:rsidRPr="00CB63BA" w:rsidR="00CB63BA" w:rsidP="005651C2" w:rsidRDefault="00CB63BA" w14:paraId="47A0BDA1" w14:textId="77777777">
      <w:pPr>
        <w:ind w:left="0" w:firstLine="0"/>
        <w:rPr>
          <w:rFonts w:ascii="Calibri" w:hAnsi="Calibri" w:cs="Arial"/>
          <w:b/>
          <w:color w:val="1F497D" w:themeColor="text2"/>
        </w:rPr>
      </w:pPr>
      <w:r w:rsidRPr="00CB63BA">
        <w:rPr>
          <w:rFonts w:ascii="Calibri" w:hAnsi="Calibri" w:cs="Arial"/>
          <w:b/>
          <w:color w:val="1F497D" w:themeColor="text2"/>
        </w:rPr>
        <w:tab/>
        <w:t>PIN: &lt;&lt;PIN&gt;&gt;</w:t>
      </w:r>
    </w:p>
    <w:p w:rsidR="005651C2" w:rsidP="005651C2" w:rsidRDefault="00CB63BA" w14:paraId="62EC093B" w14:textId="78CE8B51">
      <w:pPr>
        <w:ind w:left="0" w:firstLine="0"/>
        <w:rPr>
          <w:rFonts w:ascii="Calibri" w:hAnsi="Calibri" w:cs="Arial"/>
        </w:rPr>
      </w:pPr>
      <w:r>
        <w:rPr>
          <w:rFonts w:ascii="Calibri" w:hAnsi="Calibri" w:cs="Arial"/>
        </w:rPr>
        <w:t>Participation in the study is voluntary. You may choose not to answer any questions that you do not wish to answer. You can end your participation at any time. All information collected for this study will be kept c</w:t>
      </w:r>
      <w:r w:rsidR="00FA7D14">
        <w:rPr>
          <w:rFonts w:ascii="Calibri" w:hAnsi="Calibri" w:cs="Arial"/>
        </w:rPr>
        <w:t xml:space="preserve">onfidential. </w:t>
      </w:r>
      <w:r w:rsidR="005C1A8F">
        <w:rPr>
          <w:rFonts w:ascii="Calibri" w:hAnsi="Calibri" w:cs="Arial"/>
        </w:rPr>
        <w:t xml:space="preserve">Women who have been </w:t>
      </w:r>
      <w:r w:rsidR="005C1A8F">
        <w:rPr>
          <w:rFonts w:cstheme="minorHAnsi"/>
        </w:rPr>
        <w:t>diagnosed with ovarian cancer, cancer of the fallopian tubes, or cancer of the primary peritoneum</w:t>
      </w:r>
      <w:r w:rsidR="00AB4426">
        <w:rPr>
          <w:rFonts w:ascii="Calibri" w:hAnsi="Calibri" w:cs="Arial"/>
        </w:rPr>
        <w:t xml:space="preserve"> and complete the study will receive </w:t>
      </w:r>
      <w:r w:rsidR="00A52736">
        <w:rPr>
          <w:rFonts w:ascii="Calibri" w:hAnsi="Calibri" w:cs="Arial"/>
        </w:rPr>
        <w:t xml:space="preserve">a </w:t>
      </w:r>
      <w:r w:rsidR="00AB4426">
        <w:rPr>
          <w:rFonts w:ascii="Calibri" w:hAnsi="Calibri" w:cs="Arial"/>
        </w:rPr>
        <w:t>$10</w:t>
      </w:r>
      <w:r w:rsidR="00A52736">
        <w:rPr>
          <w:rFonts w:ascii="Calibri" w:hAnsi="Calibri" w:cs="Arial"/>
        </w:rPr>
        <w:t xml:space="preserve"> Amazon gift code</w:t>
      </w:r>
      <w:r w:rsidR="00AB4426">
        <w:rPr>
          <w:rFonts w:ascii="Calibri" w:hAnsi="Calibri" w:cs="Arial"/>
        </w:rPr>
        <w:t>.</w:t>
      </w:r>
    </w:p>
    <w:p w:rsidR="00AB4426" w:rsidP="005651C2" w:rsidRDefault="00BC41F6" w14:paraId="2D995630" w14:textId="3772A7C7">
      <w:pPr>
        <w:ind w:left="0" w:firstLine="0"/>
        <w:rPr>
          <w:rFonts w:ascii="Calibri" w:hAnsi="Calibri" w:cs="Arial"/>
        </w:rPr>
      </w:pPr>
      <w:r>
        <w:rPr>
          <w:rFonts w:ascii="Calibri" w:hAnsi="Calibri" w:cs="Arial"/>
        </w:rPr>
        <w:t xml:space="preserve">The information you provide will help CDC better </w:t>
      </w:r>
      <w:r w:rsidR="005C1A8F">
        <w:rPr>
          <w:rFonts w:ascii="Calibri" w:hAnsi="Calibri" w:cs="Arial"/>
        </w:rPr>
        <w:t xml:space="preserve">understand </w:t>
      </w:r>
      <w:r w:rsidR="005C1A8F">
        <w:rPr>
          <w:rFonts w:cstheme="minorHAnsi"/>
        </w:rPr>
        <w:t>how to help women with ovarian, fallopian tube, and primary peritoneal cancer as they are diagnosed, receive treatment, and begin to recover</w:t>
      </w:r>
      <w:r>
        <w:rPr>
          <w:rFonts w:ascii="Calibri" w:hAnsi="Calibri" w:cs="Arial"/>
        </w:rPr>
        <w:t xml:space="preserve">. </w:t>
      </w:r>
    </w:p>
    <w:p w:rsidR="00C07D04" w:rsidP="005651C2" w:rsidRDefault="00AB4426" w14:paraId="142B087C" w14:textId="30567BF0">
      <w:pPr>
        <w:ind w:left="0" w:firstLine="0"/>
        <w:rPr>
          <w:rFonts w:ascii="Calibri" w:hAnsi="Calibri" w:cs="Arial"/>
        </w:rPr>
      </w:pPr>
      <w:r>
        <w:rPr>
          <w:rFonts w:ascii="Calibri" w:hAnsi="Calibri" w:cs="Arial"/>
        </w:rPr>
        <w:t xml:space="preserve">If you would like to </w:t>
      </w:r>
      <w:r w:rsidR="00C07D04">
        <w:rPr>
          <w:rFonts w:ascii="Calibri" w:hAnsi="Calibri" w:cs="Arial"/>
        </w:rPr>
        <w:t>learn more about the study or if you have any q</w:t>
      </w:r>
      <w:r w:rsidR="00BE435D">
        <w:rPr>
          <w:rFonts w:ascii="Calibri" w:hAnsi="Calibri" w:cs="Arial"/>
        </w:rPr>
        <w:t xml:space="preserve">uestions, please contact NORC at </w:t>
      </w:r>
      <w:r w:rsidR="005C1A8F">
        <w:rPr>
          <w:rFonts w:ascii="Calibri" w:hAnsi="Calibri" w:cs="Arial"/>
        </w:rPr>
        <w:t>ovarian-survey@norc.org</w:t>
      </w:r>
      <w:r w:rsidR="00C07D04">
        <w:rPr>
          <w:rFonts w:ascii="Calibri" w:hAnsi="Calibri" w:cs="Arial"/>
        </w:rPr>
        <w:t xml:space="preserve"> or call</w:t>
      </w:r>
      <w:r>
        <w:rPr>
          <w:rFonts w:ascii="Calibri" w:hAnsi="Calibri" w:cs="Arial"/>
        </w:rPr>
        <w:t xml:space="preserve"> </w:t>
      </w:r>
      <w:r w:rsidR="005C1A8F">
        <w:rPr>
          <w:rFonts w:ascii="Calibri" w:hAnsi="Calibri" w:cs="Arial"/>
        </w:rPr>
        <w:t>us</w:t>
      </w:r>
      <w:r>
        <w:rPr>
          <w:rFonts w:ascii="Calibri" w:hAnsi="Calibri" w:cs="Arial"/>
        </w:rPr>
        <w:t xml:space="preserve"> toll</w:t>
      </w:r>
      <w:r w:rsidR="00E07477">
        <w:rPr>
          <w:rFonts w:ascii="Calibri" w:hAnsi="Calibri" w:cs="Arial"/>
        </w:rPr>
        <w:t xml:space="preserve"> </w:t>
      </w:r>
      <w:r>
        <w:rPr>
          <w:rFonts w:ascii="Calibri" w:hAnsi="Calibri" w:cs="Arial"/>
        </w:rPr>
        <w:t>free at &lt;&lt;800 line&gt;&gt;</w:t>
      </w:r>
      <w:r w:rsidR="00C07D04">
        <w:rPr>
          <w:rFonts w:ascii="Calibri" w:hAnsi="Calibri" w:cs="Arial"/>
        </w:rPr>
        <w:t>.</w:t>
      </w:r>
      <w:r w:rsidR="0022788B">
        <w:rPr>
          <w:rFonts w:ascii="Calibri" w:hAnsi="Calibri" w:cs="Arial"/>
        </w:rPr>
        <w:t xml:space="preserve"> </w:t>
      </w:r>
      <w:r w:rsidR="005C1A8F">
        <w:rPr>
          <w:rFonts w:ascii="Calibri" w:hAnsi="Calibri" w:cs="Arial"/>
        </w:rPr>
        <w:t>NORC is conducting this study on behalf of CDC.</w:t>
      </w:r>
    </w:p>
    <w:p w:rsidRPr="00B028B4" w:rsidR="005651C2" w:rsidP="005651C2" w:rsidRDefault="005651C2" w14:paraId="51F12DAD" w14:textId="77777777">
      <w:pPr>
        <w:rPr>
          <w:rFonts w:ascii="Calibri" w:hAnsi="Calibri" w:cs="Arial"/>
        </w:rPr>
      </w:pPr>
      <w:r w:rsidRPr="00B028B4">
        <w:rPr>
          <w:rFonts w:ascii="Calibri" w:hAnsi="Calibri" w:cs="Arial"/>
        </w:rPr>
        <w:t>Sincerely,</w:t>
      </w:r>
    </w:p>
    <w:p w:rsidR="004B0026" w:rsidP="00984085" w:rsidRDefault="004B0026" w14:paraId="72773C61" w14:textId="77777777">
      <w:pPr>
        <w:ind w:left="0" w:firstLine="0"/>
      </w:pPr>
    </w:p>
    <w:p w:rsidR="002E540E" w:rsidP="00984085" w:rsidRDefault="002E540E" w14:paraId="2A4DD0E1" w14:textId="065302EF">
      <w:pPr>
        <w:ind w:left="0" w:firstLine="0"/>
      </w:pPr>
      <w:r>
        <w:t>[SIGNATURE BLOCK]</w:t>
      </w:r>
    </w:p>
    <w:sectPr w:rsidR="002E540E" w:rsidSect="004B002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BA0F9" w14:textId="77777777" w:rsidR="002E540E" w:rsidRDefault="002E540E" w:rsidP="002E540E">
      <w:pPr>
        <w:spacing w:after="0"/>
      </w:pPr>
      <w:r>
        <w:separator/>
      </w:r>
    </w:p>
  </w:endnote>
  <w:endnote w:type="continuationSeparator" w:id="0">
    <w:p w14:paraId="3E5EBC65" w14:textId="77777777" w:rsidR="002E540E" w:rsidRDefault="002E540E" w:rsidP="002E54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4B629" w14:textId="77777777" w:rsidR="002E540E" w:rsidRDefault="002E540E" w:rsidP="002E540E">
      <w:pPr>
        <w:spacing w:after="0"/>
      </w:pPr>
      <w:r>
        <w:separator/>
      </w:r>
    </w:p>
  </w:footnote>
  <w:footnote w:type="continuationSeparator" w:id="0">
    <w:p w14:paraId="697FF997" w14:textId="77777777" w:rsidR="002E540E" w:rsidRDefault="002E540E" w:rsidP="002E54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BDADE" w14:textId="63A80298" w:rsidR="002E540E" w:rsidRDefault="002E540E">
    <w:pPr>
      <w:pStyle w:val="Header"/>
    </w:pPr>
    <w:r>
      <w:rPr>
        <w:noProof/>
      </w:rPr>
      <w:drawing>
        <wp:anchor distT="0" distB="0" distL="114300" distR="114300" simplePos="0" relativeHeight="251659264" behindDoc="0" locked="0" layoutInCell="1" allowOverlap="1" wp14:anchorId="3AE4CD7B" wp14:editId="1A236493">
          <wp:simplePos x="0" y="0"/>
          <wp:positionH relativeFrom="margin">
            <wp:posOffset>3867150</wp:posOffset>
          </wp:positionH>
          <wp:positionV relativeFrom="paragraph">
            <wp:posOffset>371475</wp:posOffset>
          </wp:positionV>
          <wp:extent cx="1904365" cy="513715"/>
          <wp:effectExtent l="0" t="0" r="635" b="635"/>
          <wp:wrapThrough wrapText="bothSides">
            <wp:wrapPolygon edited="0">
              <wp:start x="0" y="0"/>
              <wp:lineTo x="0" y="20826"/>
              <wp:lineTo x="21391" y="20826"/>
              <wp:lineTo x="2139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thumb_40629.png"/>
                  <pic:cNvPicPr/>
                </pic:nvPicPr>
                <pic:blipFill>
                  <a:blip r:embed="rId1">
                    <a:extLst>
                      <a:ext uri="{28A0092B-C50C-407E-A947-70E740481C1C}">
                        <a14:useLocalDpi xmlns:a14="http://schemas.microsoft.com/office/drawing/2010/main" val="0"/>
                      </a:ext>
                    </a:extLst>
                  </a:blip>
                  <a:stretch>
                    <a:fillRect/>
                  </a:stretch>
                </pic:blipFill>
                <pic:spPr>
                  <a:xfrm>
                    <a:off x="0" y="0"/>
                    <a:ext cx="1904365" cy="51371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9125CE4" wp14:editId="008294DD">
          <wp:extent cx="994664" cy="137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ransparent-Ovarian Cancer Survivorship Survey_FIN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94664" cy="1371600"/>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A493D"/>
    <w:multiLevelType w:val="hybridMultilevel"/>
    <w:tmpl w:val="E208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728F2"/>
    <w:multiLevelType w:val="hybridMultilevel"/>
    <w:tmpl w:val="EB2C9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F0CA0"/>
    <w:multiLevelType w:val="hybridMultilevel"/>
    <w:tmpl w:val="324AA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593"/>
    <w:rsid w:val="000C6A6A"/>
    <w:rsid w:val="00205ACB"/>
    <w:rsid w:val="002231E3"/>
    <w:rsid w:val="0022788B"/>
    <w:rsid w:val="00235771"/>
    <w:rsid w:val="002509A4"/>
    <w:rsid w:val="002575C5"/>
    <w:rsid w:val="002715D0"/>
    <w:rsid w:val="00284632"/>
    <w:rsid w:val="002A6BF6"/>
    <w:rsid w:val="002B5F46"/>
    <w:rsid w:val="002E540E"/>
    <w:rsid w:val="00455C0C"/>
    <w:rsid w:val="00455F15"/>
    <w:rsid w:val="00457B91"/>
    <w:rsid w:val="004603C2"/>
    <w:rsid w:val="004B0026"/>
    <w:rsid w:val="004B7E4D"/>
    <w:rsid w:val="004F7ED0"/>
    <w:rsid w:val="005651C2"/>
    <w:rsid w:val="005C1A8F"/>
    <w:rsid w:val="006355DA"/>
    <w:rsid w:val="00665B1B"/>
    <w:rsid w:val="00686A8F"/>
    <w:rsid w:val="00704593"/>
    <w:rsid w:val="00733A7C"/>
    <w:rsid w:val="00764421"/>
    <w:rsid w:val="008231F4"/>
    <w:rsid w:val="008344DB"/>
    <w:rsid w:val="008428C8"/>
    <w:rsid w:val="00861A74"/>
    <w:rsid w:val="008B56C0"/>
    <w:rsid w:val="00931A37"/>
    <w:rsid w:val="00964C98"/>
    <w:rsid w:val="00984085"/>
    <w:rsid w:val="009B37F1"/>
    <w:rsid w:val="00A4377B"/>
    <w:rsid w:val="00A47916"/>
    <w:rsid w:val="00A52736"/>
    <w:rsid w:val="00A959A4"/>
    <w:rsid w:val="00AB4426"/>
    <w:rsid w:val="00AB5961"/>
    <w:rsid w:val="00B0388F"/>
    <w:rsid w:val="00B212CA"/>
    <w:rsid w:val="00B71760"/>
    <w:rsid w:val="00B9096E"/>
    <w:rsid w:val="00BA6A02"/>
    <w:rsid w:val="00BA710A"/>
    <w:rsid w:val="00BC41F6"/>
    <w:rsid w:val="00BE435D"/>
    <w:rsid w:val="00C07D04"/>
    <w:rsid w:val="00C11665"/>
    <w:rsid w:val="00C7243C"/>
    <w:rsid w:val="00C93DE9"/>
    <w:rsid w:val="00CA1CF1"/>
    <w:rsid w:val="00CB63BA"/>
    <w:rsid w:val="00D15F41"/>
    <w:rsid w:val="00D24809"/>
    <w:rsid w:val="00DA6C5E"/>
    <w:rsid w:val="00DB172F"/>
    <w:rsid w:val="00E07477"/>
    <w:rsid w:val="00E2563D"/>
    <w:rsid w:val="00F06BB6"/>
    <w:rsid w:val="00F121D3"/>
    <w:rsid w:val="00F2667D"/>
    <w:rsid w:val="00F753CF"/>
    <w:rsid w:val="00F93B08"/>
    <w:rsid w:val="00FA4B15"/>
    <w:rsid w:val="00FA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B726"/>
  <w15:docId w15:val="{094A72AE-89F4-44FC-A379-9C3326CC4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593"/>
    <w:pPr>
      <w:spacing w:after="120"/>
      <w:ind w:left="432" w:hanging="432"/>
    </w:pPr>
    <w:rPr>
      <w:rFonts w:eastAsiaTheme="minorHAnsi"/>
      <w:lang w:bidi="ar-SA"/>
    </w:rPr>
  </w:style>
  <w:style w:type="paragraph" w:styleId="Heading1">
    <w:name w:val="heading 1"/>
    <w:aliases w:val="propHead1,TEST,Res_Head 1"/>
    <w:basedOn w:val="Normal"/>
    <w:next w:val="Normal"/>
    <w:link w:val="Heading1Char"/>
    <w:uiPriority w:val="9"/>
    <w:qFormat/>
    <w:rsid w:val="00AB5961"/>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AB5961"/>
    <w:pPr>
      <w:keepNext/>
      <w:keepLines/>
      <w:spacing w:before="200" w:after="0"/>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AB5961"/>
    <w:pPr>
      <w:keepNext/>
      <w:keepLines/>
      <w:spacing w:before="200" w:after="0"/>
      <w:outlineLvl w:val="2"/>
    </w:pPr>
    <w:rPr>
      <w:rFonts w:asciiTheme="majorHAnsi" w:eastAsiaTheme="majorEastAsia" w:hAnsiTheme="majorHAnsi" w:cstheme="majorBidi"/>
      <w:b/>
      <w:bCs/>
      <w:color w:val="4F81BD" w:themeColor="accent1"/>
      <w:lang w:bidi="en-US"/>
    </w:rPr>
  </w:style>
  <w:style w:type="paragraph" w:styleId="Heading4">
    <w:name w:val="heading 4"/>
    <w:basedOn w:val="Normal"/>
    <w:next w:val="Normal"/>
    <w:link w:val="Heading4Char"/>
    <w:uiPriority w:val="9"/>
    <w:unhideWhenUsed/>
    <w:qFormat/>
    <w:rsid w:val="00AB5961"/>
    <w:pPr>
      <w:keepNext/>
      <w:keepLines/>
      <w:spacing w:before="200" w:after="0"/>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unhideWhenUsed/>
    <w:qFormat/>
    <w:rsid w:val="00AB5961"/>
    <w:pPr>
      <w:keepNext/>
      <w:keepLines/>
      <w:spacing w:before="200" w:after="0"/>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unhideWhenUsed/>
    <w:qFormat/>
    <w:rsid w:val="00AB5961"/>
    <w:pPr>
      <w:keepNext/>
      <w:keepLines/>
      <w:spacing w:before="200" w:after="0"/>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unhideWhenUsed/>
    <w:qFormat/>
    <w:rsid w:val="00AB5961"/>
    <w:pPr>
      <w:keepNext/>
      <w:keepLines/>
      <w:spacing w:before="200" w:after="0"/>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unhideWhenUsed/>
    <w:qFormat/>
    <w:rsid w:val="00AB5961"/>
    <w:pPr>
      <w:keepNext/>
      <w:keepLines/>
      <w:spacing w:before="200" w:after="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unhideWhenUsed/>
    <w:qFormat/>
    <w:rsid w:val="00AB5961"/>
    <w:pPr>
      <w:keepNext/>
      <w:keepLines/>
      <w:spacing w:before="200" w:after="0"/>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ropHead1 Char,TEST Char,Res_Head 1 Char"/>
    <w:basedOn w:val="DefaultParagraphFont"/>
    <w:link w:val="Heading1"/>
    <w:uiPriority w:val="9"/>
    <w:rsid w:val="00AB596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B596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B596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B596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B596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B596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B596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B596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B596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B5961"/>
    <w:pPr>
      <w:spacing w:after="0"/>
    </w:pPr>
    <w:rPr>
      <w:b/>
      <w:bCs/>
      <w:color w:val="4F81BD" w:themeColor="accent1"/>
      <w:sz w:val="18"/>
      <w:szCs w:val="18"/>
      <w:lang w:bidi="en-US"/>
    </w:rPr>
  </w:style>
  <w:style w:type="paragraph" w:styleId="Title">
    <w:name w:val="Title"/>
    <w:basedOn w:val="Normal"/>
    <w:next w:val="Normal"/>
    <w:link w:val="TitleChar"/>
    <w:uiPriority w:val="10"/>
    <w:qFormat/>
    <w:rsid w:val="00AB596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AB596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B5961"/>
    <w:pPr>
      <w:numPr>
        <w:ilvl w:val="1"/>
      </w:numPr>
      <w:spacing w:after="0"/>
      <w:ind w:left="432" w:hanging="432"/>
    </w:pPr>
    <w:rPr>
      <w:rFonts w:asciiTheme="majorHAnsi" w:eastAsiaTheme="majorEastAsia" w:hAnsiTheme="majorHAnsi" w:cstheme="majorBidi"/>
      <w:i/>
      <w:iCs/>
      <w:color w:val="4F81BD" w:themeColor="accent1"/>
      <w:spacing w:val="15"/>
      <w:sz w:val="24"/>
      <w:szCs w:val="24"/>
      <w:lang w:bidi="en-US"/>
    </w:rPr>
  </w:style>
  <w:style w:type="character" w:customStyle="1" w:styleId="SubtitleChar">
    <w:name w:val="Subtitle Char"/>
    <w:basedOn w:val="DefaultParagraphFont"/>
    <w:link w:val="Subtitle"/>
    <w:uiPriority w:val="11"/>
    <w:rsid w:val="00AB596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B5961"/>
    <w:rPr>
      <w:b/>
      <w:bCs/>
    </w:rPr>
  </w:style>
  <w:style w:type="character" w:styleId="Emphasis">
    <w:name w:val="Emphasis"/>
    <w:basedOn w:val="DefaultParagraphFont"/>
    <w:uiPriority w:val="20"/>
    <w:qFormat/>
    <w:rsid w:val="00AB5961"/>
    <w:rPr>
      <w:i/>
      <w:iCs/>
    </w:rPr>
  </w:style>
  <w:style w:type="paragraph" w:styleId="NoSpacing">
    <w:name w:val="No Spacing"/>
    <w:link w:val="NoSpacingChar"/>
    <w:uiPriority w:val="1"/>
    <w:qFormat/>
    <w:rsid w:val="00AB5961"/>
  </w:style>
  <w:style w:type="character" w:customStyle="1" w:styleId="NoSpacingChar">
    <w:name w:val="No Spacing Char"/>
    <w:basedOn w:val="DefaultParagraphFont"/>
    <w:link w:val="NoSpacing"/>
    <w:uiPriority w:val="1"/>
    <w:locked/>
    <w:rsid w:val="00AB5961"/>
  </w:style>
  <w:style w:type="paragraph" w:styleId="ListParagraph">
    <w:name w:val="List Paragraph"/>
    <w:basedOn w:val="Normal"/>
    <w:link w:val="ListParagraphChar"/>
    <w:uiPriority w:val="34"/>
    <w:qFormat/>
    <w:rsid w:val="00AB5961"/>
    <w:pPr>
      <w:spacing w:after="0"/>
      <w:ind w:left="720"/>
      <w:contextualSpacing/>
    </w:pPr>
    <w:rPr>
      <w:lang w:bidi="en-US"/>
    </w:rPr>
  </w:style>
  <w:style w:type="character" w:customStyle="1" w:styleId="ListParagraphChar">
    <w:name w:val="List Paragraph Char"/>
    <w:basedOn w:val="DefaultParagraphFont"/>
    <w:link w:val="ListParagraph"/>
    <w:uiPriority w:val="34"/>
    <w:locked/>
    <w:rsid w:val="00AB5961"/>
  </w:style>
  <w:style w:type="paragraph" w:styleId="Quote">
    <w:name w:val="Quote"/>
    <w:basedOn w:val="Normal"/>
    <w:next w:val="Normal"/>
    <w:link w:val="QuoteChar"/>
    <w:uiPriority w:val="29"/>
    <w:qFormat/>
    <w:rsid w:val="00AB5961"/>
    <w:pPr>
      <w:spacing w:after="0"/>
    </w:pPr>
    <w:rPr>
      <w:i/>
      <w:iCs/>
      <w:color w:val="000000" w:themeColor="text1"/>
      <w:lang w:bidi="en-US"/>
    </w:rPr>
  </w:style>
  <w:style w:type="character" w:customStyle="1" w:styleId="QuoteChar">
    <w:name w:val="Quote Char"/>
    <w:basedOn w:val="DefaultParagraphFont"/>
    <w:link w:val="Quote"/>
    <w:uiPriority w:val="29"/>
    <w:rsid w:val="00AB5961"/>
    <w:rPr>
      <w:i/>
      <w:iCs/>
      <w:color w:val="000000" w:themeColor="text1"/>
    </w:rPr>
  </w:style>
  <w:style w:type="paragraph" w:styleId="IntenseQuote">
    <w:name w:val="Intense Quote"/>
    <w:basedOn w:val="Normal"/>
    <w:next w:val="Normal"/>
    <w:link w:val="IntenseQuoteChar"/>
    <w:uiPriority w:val="30"/>
    <w:qFormat/>
    <w:rsid w:val="00AB5961"/>
    <w:pPr>
      <w:pBdr>
        <w:bottom w:val="single" w:sz="4" w:space="4" w:color="4F81BD" w:themeColor="accent1"/>
      </w:pBdr>
      <w:spacing w:before="200" w:after="280"/>
      <w:ind w:left="936" w:right="936"/>
    </w:pPr>
    <w:rPr>
      <w:b/>
      <w:bCs/>
      <w:i/>
      <w:iCs/>
      <w:color w:val="4F81BD" w:themeColor="accent1"/>
      <w:lang w:bidi="en-US"/>
    </w:rPr>
  </w:style>
  <w:style w:type="character" w:customStyle="1" w:styleId="IntenseQuoteChar">
    <w:name w:val="Intense Quote Char"/>
    <w:basedOn w:val="DefaultParagraphFont"/>
    <w:link w:val="IntenseQuote"/>
    <w:uiPriority w:val="30"/>
    <w:rsid w:val="00AB5961"/>
    <w:rPr>
      <w:b/>
      <w:bCs/>
      <w:i/>
      <w:iCs/>
      <w:color w:val="4F81BD" w:themeColor="accent1"/>
    </w:rPr>
  </w:style>
  <w:style w:type="character" w:styleId="SubtleEmphasis">
    <w:name w:val="Subtle Emphasis"/>
    <w:basedOn w:val="DefaultParagraphFont"/>
    <w:uiPriority w:val="19"/>
    <w:qFormat/>
    <w:rsid w:val="00AB5961"/>
    <w:rPr>
      <w:i/>
      <w:iCs/>
      <w:color w:val="808080" w:themeColor="text1" w:themeTint="7F"/>
    </w:rPr>
  </w:style>
  <w:style w:type="character" w:styleId="IntenseEmphasis">
    <w:name w:val="Intense Emphasis"/>
    <w:basedOn w:val="DefaultParagraphFont"/>
    <w:uiPriority w:val="21"/>
    <w:qFormat/>
    <w:rsid w:val="00AB5961"/>
    <w:rPr>
      <w:b/>
      <w:bCs/>
      <w:i/>
      <w:iCs/>
      <w:color w:val="4F81BD" w:themeColor="accent1"/>
    </w:rPr>
  </w:style>
  <w:style w:type="character" w:styleId="SubtleReference">
    <w:name w:val="Subtle Reference"/>
    <w:basedOn w:val="DefaultParagraphFont"/>
    <w:uiPriority w:val="31"/>
    <w:qFormat/>
    <w:rsid w:val="00AB5961"/>
    <w:rPr>
      <w:smallCaps/>
      <w:color w:val="C0504D" w:themeColor="accent2"/>
      <w:u w:val="single"/>
    </w:rPr>
  </w:style>
  <w:style w:type="character" w:styleId="IntenseReference">
    <w:name w:val="Intense Reference"/>
    <w:basedOn w:val="DefaultParagraphFont"/>
    <w:uiPriority w:val="32"/>
    <w:qFormat/>
    <w:rsid w:val="00AB5961"/>
    <w:rPr>
      <w:b/>
      <w:bCs/>
      <w:smallCaps/>
      <w:color w:val="C0504D" w:themeColor="accent2"/>
      <w:spacing w:val="5"/>
      <w:u w:val="single"/>
    </w:rPr>
  </w:style>
  <w:style w:type="character" w:styleId="BookTitle">
    <w:name w:val="Book Title"/>
    <w:basedOn w:val="DefaultParagraphFont"/>
    <w:uiPriority w:val="33"/>
    <w:qFormat/>
    <w:rsid w:val="00AB5961"/>
    <w:rPr>
      <w:b/>
      <w:bCs/>
      <w:smallCaps/>
      <w:spacing w:val="5"/>
    </w:rPr>
  </w:style>
  <w:style w:type="paragraph" w:styleId="TOCHeading">
    <w:name w:val="TOC Heading"/>
    <w:basedOn w:val="Heading1"/>
    <w:next w:val="Normal"/>
    <w:uiPriority w:val="39"/>
    <w:unhideWhenUsed/>
    <w:qFormat/>
    <w:rsid w:val="00AB5961"/>
    <w:pPr>
      <w:outlineLvl w:val="9"/>
    </w:pPr>
  </w:style>
  <w:style w:type="paragraph" w:customStyle="1" w:styleId="BodyText1Char">
    <w:name w:val="Body Text 1 Char"/>
    <w:basedOn w:val="Normal"/>
    <w:next w:val="Normal"/>
    <w:link w:val="BodyText1CharChar"/>
    <w:rsid w:val="00704593"/>
    <w:pPr>
      <w:autoSpaceDE w:val="0"/>
      <w:autoSpaceDN w:val="0"/>
      <w:adjustRightInd w:val="0"/>
      <w:spacing w:after="200" w:line="276" w:lineRule="auto"/>
      <w:ind w:left="0" w:firstLine="0"/>
    </w:pPr>
    <w:rPr>
      <w:rFonts w:ascii="Arial" w:eastAsia="Times New Roman" w:hAnsi="Arial" w:cs="Times New Roman"/>
    </w:rPr>
  </w:style>
  <w:style w:type="character" w:customStyle="1" w:styleId="BodyText1CharChar">
    <w:name w:val="Body Text 1 Char Char"/>
    <w:basedOn w:val="DefaultParagraphFont"/>
    <w:link w:val="BodyText1Char"/>
    <w:rsid w:val="00704593"/>
    <w:rPr>
      <w:rFonts w:ascii="Arial" w:eastAsia="Times New Roman" w:hAnsi="Arial" w:cs="Times New Roman"/>
      <w:lang w:bidi="ar-SA"/>
    </w:rPr>
  </w:style>
  <w:style w:type="character" w:styleId="Hyperlink">
    <w:name w:val="Hyperlink"/>
    <w:basedOn w:val="DefaultParagraphFont"/>
    <w:uiPriority w:val="99"/>
    <w:unhideWhenUsed/>
    <w:rsid w:val="00B9096E"/>
    <w:rPr>
      <w:color w:val="0000FF" w:themeColor="hyperlink"/>
      <w:u w:val="single"/>
    </w:rPr>
  </w:style>
  <w:style w:type="paragraph" w:styleId="BalloonText">
    <w:name w:val="Balloon Text"/>
    <w:basedOn w:val="Normal"/>
    <w:link w:val="BalloonTextChar"/>
    <w:uiPriority w:val="99"/>
    <w:semiHidden/>
    <w:unhideWhenUsed/>
    <w:rsid w:val="00B909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96E"/>
    <w:rPr>
      <w:rFonts w:ascii="Tahoma" w:eastAsiaTheme="minorHAnsi" w:hAnsi="Tahoma" w:cs="Tahoma"/>
      <w:sz w:val="16"/>
      <w:szCs w:val="16"/>
      <w:lang w:bidi="ar-SA"/>
    </w:rPr>
  </w:style>
  <w:style w:type="character" w:styleId="CommentReference">
    <w:name w:val="annotation reference"/>
    <w:basedOn w:val="DefaultParagraphFont"/>
    <w:uiPriority w:val="99"/>
    <w:semiHidden/>
    <w:unhideWhenUsed/>
    <w:rsid w:val="002231E3"/>
    <w:rPr>
      <w:sz w:val="16"/>
      <w:szCs w:val="16"/>
    </w:rPr>
  </w:style>
  <w:style w:type="paragraph" w:styleId="CommentText">
    <w:name w:val="annotation text"/>
    <w:basedOn w:val="Normal"/>
    <w:link w:val="CommentTextChar"/>
    <w:uiPriority w:val="99"/>
    <w:semiHidden/>
    <w:unhideWhenUsed/>
    <w:rsid w:val="002231E3"/>
    <w:rPr>
      <w:sz w:val="20"/>
      <w:szCs w:val="20"/>
    </w:rPr>
  </w:style>
  <w:style w:type="character" w:customStyle="1" w:styleId="CommentTextChar">
    <w:name w:val="Comment Text Char"/>
    <w:basedOn w:val="DefaultParagraphFont"/>
    <w:link w:val="CommentText"/>
    <w:uiPriority w:val="99"/>
    <w:semiHidden/>
    <w:rsid w:val="002231E3"/>
    <w:rPr>
      <w:rFonts w:eastAsiaTheme="minorHAnsi"/>
      <w:sz w:val="20"/>
      <w:szCs w:val="20"/>
      <w:lang w:bidi="ar-SA"/>
    </w:rPr>
  </w:style>
  <w:style w:type="paragraph" w:styleId="CommentSubject">
    <w:name w:val="annotation subject"/>
    <w:basedOn w:val="CommentText"/>
    <w:next w:val="CommentText"/>
    <w:link w:val="CommentSubjectChar"/>
    <w:uiPriority w:val="99"/>
    <w:semiHidden/>
    <w:unhideWhenUsed/>
    <w:rsid w:val="002231E3"/>
    <w:rPr>
      <w:b/>
      <w:bCs/>
    </w:rPr>
  </w:style>
  <w:style w:type="character" w:customStyle="1" w:styleId="CommentSubjectChar">
    <w:name w:val="Comment Subject Char"/>
    <w:basedOn w:val="CommentTextChar"/>
    <w:link w:val="CommentSubject"/>
    <w:uiPriority w:val="99"/>
    <w:semiHidden/>
    <w:rsid w:val="002231E3"/>
    <w:rPr>
      <w:rFonts w:eastAsiaTheme="minorHAnsi"/>
      <w:b/>
      <w:bCs/>
      <w:sz w:val="20"/>
      <w:szCs w:val="20"/>
      <w:lang w:bidi="ar-SA"/>
    </w:rPr>
  </w:style>
  <w:style w:type="paragraph" w:styleId="Header">
    <w:name w:val="header"/>
    <w:basedOn w:val="Normal"/>
    <w:link w:val="HeaderChar"/>
    <w:uiPriority w:val="99"/>
    <w:unhideWhenUsed/>
    <w:rsid w:val="002E540E"/>
    <w:pPr>
      <w:tabs>
        <w:tab w:val="center" w:pos="4680"/>
        <w:tab w:val="right" w:pos="9360"/>
      </w:tabs>
      <w:spacing w:after="0"/>
    </w:pPr>
  </w:style>
  <w:style w:type="character" w:customStyle="1" w:styleId="HeaderChar">
    <w:name w:val="Header Char"/>
    <w:basedOn w:val="DefaultParagraphFont"/>
    <w:link w:val="Header"/>
    <w:uiPriority w:val="99"/>
    <w:rsid w:val="002E540E"/>
    <w:rPr>
      <w:rFonts w:eastAsiaTheme="minorHAnsi"/>
      <w:lang w:bidi="ar-SA"/>
    </w:rPr>
  </w:style>
  <w:style w:type="paragraph" w:styleId="Footer">
    <w:name w:val="footer"/>
    <w:basedOn w:val="Normal"/>
    <w:link w:val="FooterChar"/>
    <w:uiPriority w:val="99"/>
    <w:unhideWhenUsed/>
    <w:rsid w:val="002E540E"/>
    <w:pPr>
      <w:tabs>
        <w:tab w:val="center" w:pos="4680"/>
        <w:tab w:val="right" w:pos="9360"/>
      </w:tabs>
      <w:spacing w:after="0"/>
    </w:pPr>
  </w:style>
  <w:style w:type="character" w:customStyle="1" w:styleId="FooterChar">
    <w:name w:val="Footer Char"/>
    <w:basedOn w:val="DefaultParagraphFont"/>
    <w:link w:val="Footer"/>
    <w:uiPriority w:val="99"/>
    <w:rsid w:val="002E540E"/>
    <w:rPr>
      <w:rFonts w:eastAsiaTheme="minorHAns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D9AB9-1A07-4077-84C6-DC1715F29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Shaw</dc:creator>
  <cp:lastModifiedBy>Puckett, Mary (CDC/DDNID/NCCDPHP/DCPC)</cp:lastModifiedBy>
  <cp:revision>2</cp:revision>
  <dcterms:created xsi:type="dcterms:W3CDTF">2019-02-26T19:09:00Z</dcterms:created>
  <dcterms:modified xsi:type="dcterms:W3CDTF">2019-02-26T19:09:00Z</dcterms:modified>
</cp:coreProperties>
</file>