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82" w:rsidRDefault="006B0A65">
      <w:pPr>
        <w:spacing w:line="487" w:lineRule="exact"/>
        <w:ind w:left="909"/>
        <w:rPr>
          <w:rFonts w:ascii="Calibri"/>
          <w:b/>
          <w:sz w:val="40"/>
        </w:rPr>
      </w:pPr>
      <w:bookmarkStart w:id="0" w:name="_GoBack"/>
      <w:bookmarkEnd w:id="0"/>
      <w:r>
        <w:rPr>
          <w:rFonts w:ascii="Calibri"/>
          <w:b/>
          <w:color w:val="009FC2"/>
          <w:sz w:val="40"/>
        </w:rPr>
        <w:t>COMPLETION GUIDE FOR TEAM ANTIBIOTIC REVIEW FORM</w:t>
      </w:r>
    </w:p>
    <w:p w:rsidR="00DE2982" w:rsidRDefault="006B0A65">
      <w:pPr>
        <w:pStyle w:val="Heading1"/>
        <w:spacing w:before="238" w:line="288" w:lineRule="exact"/>
        <w:ind w:right="853"/>
      </w:pPr>
      <w:r>
        <w:rPr>
          <w:color w:val="009FC2"/>
        </w:rPr>
        <w:t>Questions 1-6 should be answered for all patients on antibiotics that you evaluate. Teams should review at least 10 cases per month in real time, not retrospectively.</w:t>
      </w:r>
    </w:p>
    <w:p w:rsidR="00DE2982" w:rsidRDefault="00DE2982">
      <w:pPr>
        <w:pStyle w:val="BodyText"/>
        <w:spacing w:before="8"/>
        <w:ind w:left="0"/>
        <w:rPr>
          <w:rFonts w:ascii="Calibri"/>
          <w:b/>
          <w:sz w:val="23"/>
        </w:rPr>
      </w:pPr>
    </w:p>
    <w:p w:rsidR="00DE2982" w:rsidRDefault="006B0A65">
      <w:pPr>
        <w:pStyle w:val="BodyText"/>
        <w:spacing w:before="1" w:line="290" w:lineRule="exact"/>
        <w:ind w:left="720"/>
      </w:pPr>
      <w:r>
        <w:rPr>
          <w:color w:val="009FC2"/>
        </w:rPr>
        <w:t>Question 1: Day of antibiotic therapy:</w:t>
      </w:r>
    </w:p>
    <w:p w:rsidR="00DE2982" w:rsidRDefault="006B0A65">
      <w:pPr>
        <w:pStyle w:val="BodyText"/>
        <w:spacing w:before="2" w:line="235" w:lineRule="auto"/>
        <w:ind w:left="720" w:right="860"/>
      </w:pPr>
      <w:r>
        <w:rPr>
          <w:color w:val="231F20"/>
        </w:rPr>
        <w:t>For the antibiotic or antibiotic regimen you are evaluating, day 1 is the first day that any antibiotic was started, day 2 is the second day, and so forth.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2: Antibiotic regimen and indication:</w:t>
      </w:r>
    </w:p>
    <w:p w:rsidR="00DE2982" w:rsidRDefault="006B0A65">
      <w:pPr>
        <w:pStyle w:val="BodyText"/>
        <w:spacing w:before="1" w:line="235" w:lineRule="auto"/>
        <w:ind w:left="720" w:right="1079"/>
      </w:pPr>
      <w:r>
        <w:rPr>
          <w:color w:val="231F20"/>
        </w:rPr>
        <w:t>Include all antibiotics that the patient is receiving (including those for surgical prophylaxis) except antibiotics being used for long-term prophylaxis (e.g., rifaximin for hepatic encephalopathy). Do not include doses.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BodyText"/>
        <w:spacing w:before="1" w:line="290" w:lineRule="exact"/>
        <w:ind w:left="720"/>
      </w:pPr>
      <w:r>
        <w:rPr>
          <w:color w:val="009FC2"/>
        </w:rPr>
        <w:t>Question 3: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confirmed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requires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antibiotics,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 the patient does not have evidence of infection, “no” should be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4: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1" w:line="235" w:lineRule="auto"/>
        <w:ind w:right="1388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3"/>
          <w:sz w:val="24"/>
        </w:rPr>
        <w:t xml:space="preserve">before </w:t>
      </w:r>
      <w:r>
        <w:rPr>
          <w:color w:val="231F20"/>
          <w:sz w:val="24"/>
        </w:rPr>
        <w:t>antibiotics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started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those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388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3"/>
          <w:sz w:val="24"/>
        </w:rPr>
        <w:t xml:space="preserve">before </w:t>
      </w:r>
      <w:r>
        <w:rPr>
          <w:color w:val="231F20"/>
          <w:sz w:val="24"/>
        </w:rPr>
        <w:t>antibiotics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started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those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“no”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472" w:hanging="100"/>
        <w:rPr>
          <w:sz w:val="24"/>
        </w:rPr>
      </w:pPr>
      <w:r>
        <w:rPr>
          <w:color w:val="231F20"/>
          <w:sz w:val="24"/>
        </w:rPr>
        <w:t>If a patient had some but not all of the cultures collected, “no” should be marked (e.g., a patient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with suspected urosepsis who received blood cultures but not urine cultures would be marked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“no”).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222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indicated,</w:t>
      </w:r>
      <w:r>
        <w:rPr>
          <w:color w:val="231F20"/>
          <w:spacing w:val="-4"/>
          <w:sz w:val="24"/>
        </w:rPr>
        <w:t xml:space="preserve"> “N/A”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 marked.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6B0A65" w:rsidRDefault="006B0A65" w:rsidP="006B0A65">
      <w:pPr>
        <w:pStyle w:val="BodyText"/>
        <w:spacing w:line="290" w:lineRule="exact"/>
        <w:ind w:left="720"/>
      </w:pPr>
      <w:r>
        <w:rPr>
          <w:color w:val="009FC2"/>
        </w:rPr>
        <w:t>Question 5:</w:t>
      </w:r>
      <w:r w:rsidRPr="006B0A65">
        <w:rPr>
          <w:color w:val="009FC2"/>
        </w:rPr>
        <w:t xml:space="preserve"> </w:t>
      </w:r>
      <w:r>
        <w:rPr>
          <w:color w:val="009FC2"/>
        </w:rPr>
        <w:t>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the patient has no antibiotic </w:t>
      </w:r>
      <w:r>
        <w:rPr>
          <w:color w:val="231F20"/>
          <w:spacing w:val="-3"/>
          <w:sz w:val="24"/>
        </w:rPr>
        <w:t xml:space="preserve">allergy, </w:t>
      </w:r>
      <w:r>
        <w:rPr>
          <w:color w:val="231F20"/>
          <w:spacing w:val="-4"/>
          <w:sz w:val="24"/>
        </w:rPr>
        <w:t xml:space="preserve">“N/A” </w:t>
      </w:r>
      <w:r>
        <w:rPr>
          <w:color w:val="231F20"/>
          <w:sz w:val="24"/>
        </w:rPr>
        <w:t>should be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1511" w:hanging="100"/>
        <w:rPr>
          <w:sz w:val="24"/>
        </w:rPr>
      </w:pPr>
      <w:r>
        <w:rPr>
          <w:color w:val="231F20"/>
          <w:sz w:val="24"/>
        </w:rPr>
        <w:t>If the patient has antibiotic allergies and there is evidence in the chart that the specific antibiotic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and associated reaction has been documented, “yes” should be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500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allergy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but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specific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associated reaction has been documented, “no” should be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6: Based on the initial assessment of the patient and the suspected source of infection: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empiric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compliant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guidelines,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 one or more of the empiric antibiotics were not compliant with local guidelines, “no” should be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there are no local guidelines </w:t>
      </w:r>
      <w:r>
        <w:rPr>
          <w:color w:val="231F20"/>
          <w:spacing w:val="-3"/>
          <w:sz w:val="24"/>
        </w:rPr>
        <w:t xml:space="preserve">for </w:t>
      </w:r>
      <w:r>
        <w:rPr>
          <w:color w:val="231F20"/>
          <w:sz w:val="24"/>
        </w:rPr>
        <w:t xml:space="preserve">the suspected infection, </w:t>
      </w:r>
      <w:r>
        <w:rPr>
          <w:color w:val="231F20"/>
          <w:spacing w:val="-4"/>
          <w:sz w:val="24"/>
        </w:rPr>
        <w:t xml:space="preserve">“N/A” </w:t>
      </w:r>
      <w:r>
        <w:rPr>
          <w:color w:val="231F20"/>
          <w:sz w:val="24"/>
        </w:rPr>
        <w:t>should be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Heading1"/>
        <w:spacing w:line="240" w:lineRule="auto"/>
      </w:pPr>
      <w:r>
        <w:rPr>
          <w:color w:val="009FC2"/>
        </w:rPr>
        <w:t>Questions 7-14 should be answered for patients on antibiotics &gt; 24 hours in addition to questions 1-6 above.</w:t>
      </w:r>
    </w:p>
    <w:p w:rsidR="00DE2982" w:rsidRDefault="00DE2982">
      <w:pPr>
        <w:pStyle w:val="BodyText"/>
        <w:spacing w:before="1"/>
        <w:ind w:left="0"/>
        <w:rPr>
          <w:rFonts w:ascii="Calibri"/>
          <w:b/>
          <w:sz w:val="23"/>
        </w:rPr>
      </w:pPr>
    </w:p>
    <w:p w:rsidR="00DE2982" w:rsidRDefault="006B0A65">
      <w:pPr>
        <w:pStyle w:val="BodyText"/>
        <w:spacing w:before="1" w:line="290" w:lineRule="exact"/>
        <w:ind w:left="720"/>
      </w:pPr>
      <w:r>
        <w:rPr>
          <w:color w:val="009FC2"/>
        </w:rPr>
        <w:t>Question 7: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1172" w:hanging="100"/>
        <w:rPr>
          <w:sz w:val="24"/>
        </w:rPr>
      </w:pPr>
      <w:r>
        <w:rPr>
          <w:color w:val="231F20"/>
          <w:sz w:val="24"/>
        </w:rPr>
        <w:t>If the patient has a suspected or confirmed infection that requires antibiotics, regardless of whether the regimen itself is appropriate, “yes” should be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483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found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alternate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reason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presenting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symptoms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and/or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3"/>
          <w:sz w:val="24"/>
        </w:rPr>
        <w:t xml:space="preserve">for </w:t>
      </w:r>
      <w:r>
        <w:rPr>
          <w:color w:val="231F20"/>
          <w:sz w:val="24"/>
        </w:rPr>
        <w:t>continued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therapy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(e.g.,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course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therapy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complete),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“no”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spacing w:line="235" w:lineRule="auto"/>
        <w:rPr>
          <w:sz w:val="24"/>
        </w:rPr>
        <w:sectPr w:rsidR="00DE2982">
          <w:headerReference w:type="default" r:id="rId8"/>
          <w:footerReference w:type="default" r:id="rId9"/>
          <w:type w:val="continuous"/>
          <w:pgSz w:w="12240" w:h="15840"/>
          <w:pgMar w:top="640" w:right="0" w:bottom="880" w:left="0" w:header="720" w:footer="695" w:gutter="0"/>
          <w:cols w:space="720"/>
        </w:sectPr>
      </w:pPr>
    </w:p>
    <w:p w:rsidR="00DE2982" w:rsidRDefault="006B0A65">
      <w:pPr>
        <w:pStyle w:val="Heading1"/>
        <w:spacing w:before="31"/>
      </w:pPr>
      <w:r>
        <w:rPr>
          <w:color w:val="009FC2"/>
        </w:rPr>
        <w:lastRenderedPageBreak/>
        <w:t>Question 8: Answer Question 8 ONLY if Question 7 is marked “no.”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a plan is formulated to stop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“yes” should be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6B0A65" w:rsidRPr="006B0A65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left="720" w:right="3713" w:firstLine="160"/>
        <w:rPr>
          <w:sz w:val="24"/>
        </w:rPr>
      </w:pPr>
      <w:r>
        <w:rPr>
          <w:color w:val="231F20"/>
          <w:sz w:val="24"/>
        </w:rPr>
        <w:t xml:space="preserve">If there is no plan to stop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“no” should be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 xml:space="preserve">marked. </w:t>
      </w:r>
    </w:p>
    <w:p w:rsidR="006B0A65" w:rsidRDefault="006B0A65" w:rsidP="006B0A65">
      <w:pPr>
        <w:tabs>
          <w:tab w:val="left" w:pos="1054"/>
        </w:tabs>
        <w:spacing w:before="2" w:line="235" w:lineRule="auto"/>
        <w:ind w:left="720" w:right="3713"/>
        <w:rPr>
          <w:color w:val="009FC2"/>
          <w:sz w:val="24"/>
        </w:rPr>
      </w:pPr>
    </w:p>
    <w:p w:rsidR="00DE2982" w:rsidRPr="006B0A65" w:rsidRDefault="006B0A65" w:rsidP="006B0A65">
      <w:pPr>
        <w:tabs>
          <w:tab w:val="left" w:pos="1054"/>
        </w:tabs>
        <w:spacing w:before="2" w:line="235" w:lineRule="auto"/>
        <w:ind w:left="720" w:right="3713"/>
        <w:rPr>
          <w:sz w:val="24"/>
        </w:rPr>
      </w:pPr>
      <w:r w:rsidRPr="006B0A65">
        <w:rPr>
          <w:color w:val="009FC2"/>
          <w:sz w:val="24"/>
        </w:rPr>
        <w:t>Question 9: Based on your assessment at the time you are reviewing the</w:t>
      </w:r>
      <w:r w:rsidRPr="006B0A65">
        <w:rPr>
          <w:color w:val="009FC2"/>
          <w:spacing w:val="-35"/>
          <w:sz w:val="24"/>
        </w:rPr>
        <w:t xml:space="preserve"> </w:t>
      </w:r>
      <w:r w:rsidRPr="006B0A65">
        <w:rPr>
          <w:color w:val="009FC2"/>
          <w:sz w:val="24"/>
        </w:rPr>
        <w:t>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030" w:hanging="100"/>
        <w:rPr>
          <w:sz w:val="24"/>
        </w:rPr>
      </w:pPr>
      <w:r>
        <w:rPr>
          <w:color w:val="231F20"/>
          <w:sz w:val="24"/>
        </w:rPr>
        <w:t>If the patient can be placed on a narrower regimen based on microbiological or clinical data (this could involve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complete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change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regimen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stopping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agents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multi-agent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regimen), “yes” should be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7" w:lineRule="exact"/>
        <w:ind w:left="1053" w:hanging="173"/>
        <w:rPr>
          <w:sz w:val="24"/>
        </w:rPr>
      </w:pPr>
      <w:r>
        <w:rPr>
          <w:color w:val="231F20"/>
          <w:sz w:val="24"/>
        </w:rPr>
        <w:t>If the patient cannot be placed on a narrower regimen, “no” should be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990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narrower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regimen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5"/>
          <w:sz w:val="24"/>
        </w:rPr>
        <w:t>review,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“already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narrowed”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 marked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DE2982" w:rsidRDefault="006B0A65">
      <w:pPr>
        <w:pStyle w:val="Heading1"/>
      </w:pPr>
      <w:r>
        <w:rPr>
          <w:color w:val="009FC2"/>
        </w:rPr>
        <w:t>Question 10: Answer Question 10 ONLY if Question 9 is marked “yes.”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a plan is formulated to narrow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“yes” should be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 there is no plan to narrow antibiotics, a “no” answer should be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11: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1175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regimen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microbiological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clinical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data,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 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7" w:lineRule="exact"/>
        <w:ind w:left="1053" w:hanging="173"/>
        <w:rPr>
          <w:sz w:val="24"/>
        </w:rPr>
      </w:pPr>
      <w:r>
        <w:rPr>
          <w:color w:val="231F20"/>
          <w:sz w:val="24"/>
        </w:rPr>
        <w:t>If the patient cannot be placed on an oral regimen, “no” should be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the patient is already on an oral regimen at the time of </w:t>
      </w:r>
      <w:r>
        <w:rPr>
          <w:color w:val="231F20"/>
          <w:spacing w:val="-5"/>
          <w:sz w:val="24"/>
        </w:rPr>
        <w:t xml:space="preserve">review, </w:t>
      </w:r>
      <w:r>
        <w:rPr>
          <w:color w:val="231F20"/>
          <w:sz w:val="24"/>
        </w:rPr>
        <w:t>“already on PO” should be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Heading1"/>
      </w:pPr>
      <w:r>
        <w:rPr>
          <w:color w:val="009FC2"/>
        </w:rPr>
        <w:t>Question 12: Answer Question 12 ONLY if Question 11 is marked “yes.”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you plan to change to oral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“yes” should be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 there is no plan to change to oral antibiotics, “no” should be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1"/>
        <w:ind w:left="0"/>
        <w:rPr>
          <w:sz w:val="23"/>
        </w:rPr>
      </w:pPr>
    </w:p>
    <w:p w:rsidR="006B0A65" w:rsidRDefault="006B0A65" w:rsidP="006B0A65">
      <w:pPr>
        <w:pStyle w:val="BodyText"/>
        <w:spacing w:line="290" w:lineRule="exact"/>
        <w:ind w:left="720"/>
      </w:pPr>
      <w:r>
        <w:rPr>
          <w:color w:val="009FC2"/>
        </w:rPr>
        <w:t>Question 13: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808" w:hanging="100"/>
        <w:rPr>
          <w:sz w:val="24"/>
        </w:rPr>
      </w:pPr>
      <w:r>
        <w:rPr>
          <w:color w:val="231F20"/>
          <w:sz w:val="24"/>
        </w:rPr>
        <w:t>If a planned duration of therapy has been documented in the chart or there is documentation that the duration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uncertain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because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clinical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available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make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decision,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9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there is no comment about duration of </w:t>
      </w:r>
      <w:r>
        <w:rPr>
          <w:color w:val="231F20"/>
          <w:spacing w:val="-4"/>
          <w:sz w:val="24"/>
        </w:rPr>
        <w:t xml:space="preserve">therapy, </w:t>
      </w:r>
      <w:r>
        <w:rPr>
          <w:color w:val="231F20"/>
          <w:sz w:val="24"/>
        </w:rPr>
        <w:t>“no” should be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Heading1"/>
      </w:pPr>
      <w:r>
        <w:rPr>
          <w:color w:val="009FC2"/>
        </w:rPr>
        <w:t>Question 14: Answer Question 14 ONLY if Question 13 is marked “yes.”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 the planned duration is consistent with local guidelines, “yes” should be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 the planned duration is not consistent with local guidelines, “no” should be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Pr="00312405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guidelines</w:t>
      </w:r>
      <w:r>
        <w:rPr>
          <w:color w:val="231F20"/>
          <w:spacing w:val="-3"/>
          <w:sz w:val="24"/>
        </w:rPr>
        <w:t xml:space="preserve"> for </w:t>
      </w:r>
      <w:r>
        <w:rPr>
          <w:color w:val="231F20"/>
          <w:sz w:val="24"/>
        </w:rPr>
        <w:t>duration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therapy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infection,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“N/A”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312405" w:rsidRDefault="00312405" w:rsidP="00312405">
      <w:pPr>
        <w:tabs>
          <w:tab w:val="left" w:pos="1054"/>
        </w:tabs>
        <w:spacing w:line="290" w:lineRule="exact"/>
        <w:rPr>
          <w:sz w:val="24"/>
        </w:rPr>
      </w:pPr>
    </w:p>
    <w:p w:rsidR="00312405" w:rsidRDefault="00312405" w:rsidP="00312405">
      <w:pPr>
        <w:tabs>
          <w:tab w:val="left" w:pos="1054"/>
        </w:tabs>
        <w:spacing w:line="290" w:lineRule="exact"/>
        <w:rPr>
          <w:sz w:val="24"/>
        </w:rPr>
      </w:pPr>
    </w:p>
    <w:p w:rsidR="00312405" w:rsidRDefault="00312405" w:rsidP="00312405">
      <w:pPr>
        <w:tabs>
          <w:tab w:val="left" w:pos="1054"/>
        </w:tabs>
        <w:spacing w:line="290" w:lineRule="exact"/>
        <w:rPr>
          <w:sz w:val="24"/>
        </w:rPr>
      </w:pPr>
      <w:r w:rsidRPr="00C27B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84913" wp14:editId="24780EC2">
                <wp:simplePos x="0" y="0"/>
                <wp:positionH relativeFrom="column">
                  <wp:posOffset>844550</wp:posOffset>
                </wp:positionH>
                <wp:positionV relativeFrom="paragraph">
                  <wp:posOffset>148590</wp:posOffset>
                </wp:positionV>
                <wp:extent cx="6115050" cy="1752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05" w:rsidRPr="00317151" w:rsidRDefault="00312405" w:rsidP="00312405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 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:rsidR="00312405" w:rsidRPr="00317151" w:rsidRDefault="00312405" w:rsidP="003124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 w:rsidR="00BD0F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312405" w:rsidRDefault="00312405" w:rsidP="00312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6.5pt;margin-top:11.7pt;width:481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">
                <v:textbox>
                  <w:txbxContent>
                    <w:p w:rsidR="00312405" w:rsidRPr="00317151" w:rsidRDefault="00312405" w:rsidP="00312405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 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:rsidR="00312405" w:rsidRPr="00317151" w:rsidRDefault="00312405" w:rsidP="0031240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 w:rsidR="00BD0FE6"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312405" w:rsidRDefault="00312405" w:rsidP="00312405"/>
                  </w:txbxContent>
                </v:textbox>
              </v:shape>
            </w:pict>
          </mc:Fallback>
        </mc:AlternateContent>
      </w:r>
    </w:p>
    <w:p w:rsidR="00312405" w:rsidRDefault="00312405" w:rsidP="00312405">
      <w:pPr>
        <w:tabs>
          <w:tab w:val="left" w:pos="1054"/>
        </w:tabs>
        <w:spacing w:line="290" w:lineRule="exact"/>
        <w:rPr>
          <w:sz w:val="24"/>
        </w:rPr>
      </w:pPr>
    </w:p>
    <w:p w:rsidR="00312405" w:rsidRPr="00312405" w:rsidRDefault="00312405" w:rsidP="00312405">
      <w:pPr>
        <w:tabs>
          <w:tab w:val="left" w:pos="1054"/>
        </w:tabs>
        <w:spacing w:line="290" w:lineRule="exact"/>
        <w:rPr>
          <w:sz w:val="24"/>
        </w:rPr>
      </w:pPr>
    </w:p>
    <w:sectPr w:rsidR="00312405" w:rsidRPr="00312405">
      <w:pgSz w:w="12240" w:h="15840"/>
      <w:pgMar w:top="640" w:right="0" w:bottom="880" w:left="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DB" w:rsidRDefault="006B0A65">
      <w:r>
        <w:separator/>
      </w:r>
    </w:p>
  </w:endnote>
  <w:endnote w:type="continuationSeparator" w:id="0">
    <w:p w:rsidR="008D17DB" w:rsidRDefault="006B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82" w:rsidRDefault="006B0A6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FAC99F" wp14:editId="0C1591EF">
              <wp:simplePos x="0" y="0"/>
              <wp:positionH relativeFrom="page">
                <wp:posOffset>0</wp:posOffset>
              </wp:positionH>
              <wp:positionV relativeFrom="page">
                <wp:posOffset>9490075</wp:posOffset>
              </wp:positionV>
              <wp:extent cx="7772400" cy="568325"/>
              <wp:effectExtent l="0" t="3175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568325"/>
                        <a:chOff x="0" y="14945"/>
                        <a:chExt cx="12240" cy="895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45"/>
                          <a:ext cx="12240" cy="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" y="15065"/>
                          <a:ext cx="736" cy="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15083"/>
                          <a:ext cx="775" cy="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0" y="15164"/>
                          <a:ext cx="2139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35782A2" id="Group 1" o:spid="_x0000_s1026" style="position:absolute;margin-left:0;margin-top:747.25pt;width:612pt;height:44.75pt;z-index:-251658240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14945;width:1224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QuETDAAAA2gAAAA8AAABkcnMvZG93bnJldi54bWxEj0FrwkAUhO9C/8PyCt50Uymapq5SLAVT&#10;YqFW74/saxKafRt2VxP/vVsQPA4z8w2zXA+mFWdyvrGs4GmagCAurW64UnD4+ZikIHxA1thaJgUX&#10;8rBePYyWmGnb8zed96ESEcI+QwV1CF0mpS9rMuintiOO3q91BkOUrpLaYR/hppWzJJlLgw3HhRo7&#10;2tRU/u1PRsHGte4lT3eF/XyW+fH9a1EUcqHU+HF4ewURaAj38K291Qpm8H8l3gC5u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tC4RM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332;top:15065;width:736;height: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puH/AAAAA2gAAAA8AAABkcnMvZG93bnJldi54bWxEj1FrwjAUhd8H/odwhb3NVIUxq1FUFNzj&#10;Wn/Atbk21eamJLF2/34ZDPZ4OOd8h7PaDLYVPfnQOFYwnWQgiCunG64VnMvj2weIEJE1to5JwTcF&#10;2KxHLyvMtXvyF/VFrEWCcMhRgYmxy6UMlSGLYeI64uRdnbcYk/S11B6fCW5bOcuyd2mx4bRgsKO9&#10;oepePKyCgnfeTP1nedGnXf/AbHE7FFqp1/GwXYKINMT/8F/7pBXM4fdKugFy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6m4f8AAAADaAAAADwAAAAAAAAAAAAAAAACfAgAA&#10;ZHJzL2Rvd25yZXYueG1sUEsFBgAAAAAEAAQA9wAAAIwDAAAAAA==&#10;">
                <v:imagedata r:id="rId6" o:title=""/>
              </v:shape>
              <v:shape id="Picture 3" o:spid="_x0000_s1029" type="#_x0000_t75" style="position:absolute;left:3713;top:15083;width:775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fsB/CAAAA2gAAAA8AAABkcnMvZG93bnJldi54bWxEj92KwjAUhO8XfIdwFrxb0xWRpWsU8Qe8&#10;UdnqAxyas22xOSlJbKtPbwTBy2FmvmFmi97UoiXnK8sKvkcJCOLc6ooLBefT9usHhA/IGmvLpOBG&#10;HhbzwccMU207/qM2C4WIEPYpKihDaFIpfV6SQT+yDXH0/q0zGKJ0hdQOuwg3tRwnyVQarDgulNjQ&#10;qqT8kl2Ngmp/vx8Py8ux3WX762rtNl3RJUoNP/vlL4hAfXiHX+2dVjCB55V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X7AfwgAAANoAAAAPAAAAAAAAAAAAAAAAAJ8C&#10;AABkcnMvZG93bnJldi54bWxQSwUGAAAAAAQABAD3AAAAjgMAAAAA&#10;">
                <v:imagedata r:id="rId7" o:title=""/>
              </v:shape>
              <v:shape id="Picture 2" o:spid="_x0000_s1030" type="#_x0000_t75" style="position:absolute;left:1330;top:15164;width:2139;height: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PDqnCAAAA2gAAAA8AAABkcnMvZG93bnJldi54bWxEj0GLwjAUhO/C/ofwhL1p6qqLVKPsKoIX&#10;D9ZF8fZonk2xeSlN1O6/N4LgcZiZb5jZorWVuFHjS8cKBv0EBHHudMmFgr/9ujcB4QOyxsoxKfgn&#10;D4v5R2eGqXZ33tEtC4WIEPYpKjAh1KmUPjdk0fddTRy9s2sshiibQuoG7xFuK/mVJN/SYslxwWBN&#10;S0P5JbtaBcNtfVkPl2Q2h91xtKLjqfzNTkp9dtufKYhAbXiHX+2NVjCG55V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jw6pwgAAANoAAAAPAAAAAAAAAAAAAAAAAJ8C&#10;AABkcnMvZG93bnJldi54bWxQSwUGAAAAAAQABAD3AAAAjgMAAAAA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DB" w:rsidRDefault="006B0A65">
      <w:r>
        <w:separator/>
      </w:r>
    </w:p>
  </w:footnote>
  <w:footnote w:type="continuationSeparator" w:id="0">
    <w:p w:rsidR="008D17DB" w:rsidRDefault="006B0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5D" w:rsidRDefault="00312405">
    <w:pPr>
      <w:pStyle w:val="Header"/>
    </w:pPr>
    <w:r w:rsidRPr="00C27B42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69137" wp14:editId="21FD91CC">
              <wp:simplePos x="0" y="0"/>
              <wp:positionH relativeFrom="column">
                <wp:posOffset>5772150</wp:posOffset>
              </wp:positionH>
              <wp:positionV relativeFrom="paragraph">
                <wp:posOffset>-323850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2405" w:rsidRDefault="00312405" w:rsidP="00312405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0935-0238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454.5pt;margin-top:-25.5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">
              <v:textbox>
                <w:txbxContent>
                  <w:p w:rsidR="00312405" w:rsidRDefault="00312405" w:rsidP="00312405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0935-0238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74345D">
      <w:t xml:space="preserve">  Attachment E: Completion Guide for Team Antibiotic Review Form</w:t>
    </w:r>
  </w:p>
  <w:p w:rsidR="0074345D" w:rsidRDefault="007434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5918"/>
    <w:multiLevelType w:val="hybridMultilevel"/>
    <w:tmpl w:val="6CDA57E0"/>
    <w:lvl w:ilvl="0" w:tplc="AE2C8270">
      <w:numFmt w:val="bullet"/>
      <w:lvlText w:val="•"/>
      <w:lvlJc w:val="left"/>
      <w:pPr>
        <w:ind w:left="980" w:hanging="174"/>
      </w:pPr>
      <w:rPr>
        <w:rFonts w:ascii="Calibri Light" w:eastAsia="Calibri Light" w:hAnsi="Calibri Light" w:cs="Calibri Light" w:hint="default"/>
        <w:color w:val="231F20"/>
        <w:spacing w:val="-9"/>
        <w:w w:val="99"/>
        <w:sz w:val="24"/>
        <w:szCs w:val="24"/>
      </w:rPr>
    </w:lvl>
    <w:lvl w:ilvl="1" w:tplc="AA146DAA">
      <w:numFmt w:val="bullet"/>
      <w:lvlText w:val="•"/>
      <w:lvlJc w:val="left"/>
      <w:pPr>
        <w:ind w:left="2106" w:hanging="174"/>
      </w:pPr>
      <w:rPr>
        <w:rFonts w:hint="default"/>
      </w:rPr>
    </w:lvl>
    <w:lvl w:ilvl="2" w:tplc="8F54F9A6">
      <w:numFmt w:val="bullet"/>
      <w:lvlText w:val="•"/>
      <w:lvlJc w:val="left"/>
      <w:pPr>
        <w:ind w:left="3232" w:hanging="174"/>
      </w:pPr>
      <w:rPr>
        <w:rFonts w:hint="default"/>
      </w:rPr>
    </w:lvl>
    <w:lvl w:ilvl="3" w:tplc="E7D0B386">
      <w:numFmt w:val="bullet"/>
      <w:lvlText w:val="•"/>
      <w:lvlJc w:val="left"/>
      <w:pPr>
        <w:ind w:left="4358" w:hanging="174"/>
      </w:pPr>
      <w:rPr>
        <w:rFonts w:hint="default"/>
      </w:rPr>
    </w:lvl>
    <w:lvl w:ilvl="4" w:tplc="B97E8C38">
      <w:numFmt w:val="bullet"/>
      <w:lvlText w:val="•"/>
      <w:lvlJc w:val="left"/>
      <w:pPr>
        <w:ind w:left="5484" w:hanging="174"/>
      </w:pPr>
      <w:rPr>
        <w:rFonts w:hint="default"/>
      </w:rPr>
    </w:lvl>
    <w:lvl w:ilvl="5" w:tplc="CAD4CDDA">
      <w:numFmt w:val="bullet"/>
      <w:lvlText w:val="•"/>
      <w:lvlJc w:val="left"/>
      <w:pPr>
        <w:ind w:left="6610" w:hanging="174"/>
      </w:pPr>
      <w:rPr>
        <w:rFonts w:hint="default"/>
      </w:rPr>
    </w:lvl>
    <w:lvl w:ilvl="6" w:tplc="9B9C2B4A">
      <w:numFmt w:val="bullet"/>
      <w:lvlText w:val="•"/>
      <w:lvlJc w:val="left"/>
      <w:pPr>
        <w:ind w:left="7736" w:hanging="174"/>
      </w:pPr>
      <w:rPr>
        <w:rFonts w:hint="default"/>
      </w:rPr>
    </w:lvl>
    <w:lvl w:ilvl="7" w:tplc="23D89E08">
      <w:numFmt w:val="bullet"/>
      <w:lvlText w:val="•"/>
      <w:lvlJc w:val="left"/>
      <w:pPr>
        <w:ind w:left="8862" w:hanging="174"/>
      </w:pPr>
      <w:rPr>
        <w:rFonts w:hint="default"/>
      </w:rPr>
    </w:lvl>
    <w:lvl w:ilvl="8" w:tplc="00344DC0">
      <w:numFmt w:val="bullet"/>
      <w:lvlText w:val="•"/>
      <w:lvlJc w:val="left"/>
      <w:pPr>
        <w:ind w:left="9988" w:hanging="1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82"/>
    <w:rsid w:val="00312405"/>
    <w:rsid w:val="00453745"/>
    <w:rsid w:val="006B0A65"/>
    <w:rsid w:val="0074345D"/>
    <w:rsid w:val="008D17DB"/>
    <w:rsid w:val="009519E6"/>
    <w:rsid w:val="00BD0FE6"/>
    <w:rsid w:val="00D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1"/>
    <w:qFormat/>
    <w:pPr>
      <w:spacing w:line="290" w:lineRule="exact"/>
      <w:ind w:left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3" w:hanging="1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5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5D"/>
    <w:rPr>
      <w:rFonts w:ascii="Calibri Light" w:eastAsia="Calibri Light" w:hAnsi="Calibri Light" w:cs="Calibri Light"/>
    </w:rPr>
  </w:style>
  <w:style w:type="paragraph" w:styleId="NormalWeb">
    <w:name w:val="Normal (Web)"/>
    <w:basedOn w:val="Normal"/>
    <w:uiPriority w:val="99"/>
    <w:rsid w:val="00312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1"/>
    <w:qFormat/>
    <w:pPr>
      <w:spacing w:line="290" w:lineRule="exact"/>
      <w:ind w:left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3" w:hanging="1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5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5D"/>
    <w:rPr>
      <w:rFonts w:ascii="Calibri Light" w:eastAsia="Calibri Light" w:hAnsi="Calibri Light" w:cs="Calibri Light"/>
    </w:rPr>
  </w:style>
  <w:style w:type="paragraph" w:styleId="NormalWeb">
    <w:name w:val="Normal (Web)"/>
    <w:basedOn w:val="Normal"/>
    <w:uiPriority w:val="99"/>
    <w:rsid w:val="00312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dcterms:created xsi:type="dcterms:W3CDTF">2019-08-29T18:36:00Z</dcterms:created>
  <dcterms:modified xsi:type="dcterms:W3CDTF">2019-08-29T18:36:00Z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