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D11DD" w:rsidR="006271BB" w:rsidP="006271BB" w:rsidRDefault="006271BB" w14:paraId="2CE5CED2" w14:textId="1D2168C4">
      <w:pPr>
        <w:rPr>
          <w:b/>
          <w:color w:val="DD4814"/>
        </w:rPr>
      </w:pPr>
      <w:bookmarkStart w:name="_Toc432671006" w:id="0"/>
      <w:bookmarkStart w:name="_GoBack" w:id="1"/>
      <w:bookmarkEnd w:id="1"/>
      <w:r w:rsidRPr="000D11DD">
        <w:rPr>
          <w:b/>
          <w:color w:val="DD4814"/>
        </w:rPr>
        <w:t>Participant Screener</w:t>
      </w:r>
      <w:bookmarkEnd w:id="0"/>
      <w:r w:rsidRPr="000D11DD">
        <w:rPr>
          <w:rFonts w:ascii="Calibri" w:hAnsi="Calibri"/>
          <w:b/>
          <w:color w:val="DD4814"/>
        </w:rPr>
        <w:t>—</w:t>
      </w:r>
      <w:r w:rsidRPr="000D11DD">
        <w:rPr>
          <w:b/>
          <w:color w:val="DD4814"/>
        </w:rPr>
        <w:t>Phone</w:t>
      </w:r>
      <w:r w:rsidR="00EE2F7B">
        <w:rPr>
          <w:b/>
          <w:color w:val="DD4814"/>
        </w:rPr>
        <w:t>/Online</w:t>
      </w:r>
    </w:p>
    <w:p w:rsidRPr="0061018A" w:rsidR="006271BB" w:rsidP="006271BB" w:rsidRDefault="006271BB" w14:paraId="073C24AF" w14:textId="77777777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</w:rPr>
      </w:pPr>
    </w:p>
    <w:p w:rsidRPr="0061018A" w:rsidR="006271BB" w:rsidP="006271BB" w:rsidRDefault="006271BB" w14:paraId="2958119C" w14:textId="77777777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</w:rPr>
      </w:pPr>
      <w:r w:rsidRPr="0061018A">
        <w:rPr>
          <w:rFonts w:eastAsia="Calibri" w:cs="Times New Roman"/>
          <w:b/>
          <w:szCs w:val="24"/>
        </w:rPr>
        <w:t xml:space="preserve">FDA Healthcare Professional Interviews: </w:t>
      </w:r>
    </w:p>
    <w:p w:rsidRPr="0061018A" w:rsidR="006271BB" w:rsidP="006271BB" w:rsidRDefault="006271BB" w14:paraId="32A864D1" w14:textId="77777777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</w:rPr>
      </w:pPr>
      <w:r w:rsidRPr="0061018A">
        <w:rPr>
          <w:rFonts w:eastAsia="Calibri" w:cs="Times New Roman"/>
          <w:b/>
          <w:szCs w:val="24"/>
        </w:rPr>
        <w:t>Risk Processing for Newly Promoted Prescription Drugs</w:t>
      </w:r>
    </w:p>
    <w:p w:rsidRPr="0061018A" w:rsidR="006271BB" w:rsidP="006271BB" w:rsidRDefault="006271BB" w14:paraId="013062EC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</w:p>
    <w:p w:rsidRPr="0061018A" w:rsidR="006271BB" w:rsidP="006271BB" w:rsidRDefault="006271BB" w14:paraId="384FA5AB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RECRUITMENT CRITERIA</w:t>
      </w:r>
    </w:p>
    <w:p w:rsidRPr="0061018A" w:rsidR="006271BB" w:rsidP="006271BB" w:rsidRDefault="006271BB" w14:paraId="629351DC" w14:textId="77777777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 xml:space="preserve">Recruit </w:t>
      </w:r>
      <w:r w:rsidRPr="0061018A">
        <w:rPr>
          <w:rFonts w:eastAsia="Calibri" w:cs="Times New Roman"/>
          <w:i/>
          <w:color w:val="0000FF"/>
          <w:szCs w:val="24"/>
        </w:rPr>
        <w:t>n</w:t>
      </w:r>
      <w:r w:rsidRPr="0061018A">
        <w:rPr>
          <w:rFonts w:eastAsia="Calibri" w:cs="Times New Roman"/>
          <w:color w:val="0000FF"/>
          <w:szCs w:val="24"/>
        </w:rPr>
        <w:t xml:space="preserve"> = 120</w:t>
      </w:r>
    </w:p>
    <w:p w:rsidRPr="0061018A" w:rsidR="006271BB" w:rsidP="006271BB" w:rsidRDefault="006271BB" w14:paraId="48B847D4" w14:textId="77777777">
      <w:pPr>
        <w:numPr>
          <w:ilvl w:val="1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Prescribers</w:t>
      </w:r>
    </w:p>
    <w:p w:rsidRPr="0061018A" w:rsidR="006271BB" w:rsidP="006271BB" w:rsidRDefault="006271BB" w14:paraId="60A860DD" w14:textId="77777777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Inclusion Criteria:</w:t>
      </w:r>
    </w:p>
    <w:p w:rsidRPr="0061018A" w:rsidR="006271BB" w:rsidP="006271BB" w:rsidRDefault="006271BB" w14:paraId="3698D7C0" w14:textId="77777777">
      <w:pPr>
        <w:numPr>
          <w:ilvl w:val="1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Healthcare professionals:</w:t>
      </w:r>
    </w:p>
    <w:p w:rsidRPr="0061018A" w:rsidR="006271BB" w:rsidP="006271BB" w:rsidRDefault="006271BB" w14:paraId="2099B5F2" w14:textId="77777777">
      <w:pPr>
        <w:numPr>
          <w:ilvl w:val="2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Primary care physician (PCP)</w:t>
      </w:r>
    </w:p>
    <w:p w:rsidRPr="0061018A" w:rsidR="006271BB" w:rsidP="006271BB" w:rsidRDefault="006271BB" w14:paraId="43E5CC8C" w14:textId="77777777">
      <w:pPr>
        <w:numPr>
          <w:ilvl w:val="2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Specialists: endocrinologist or neurologist</w:t>
      </w:r>
    </w:p>
    <w:p w:rsidRPr="0061018A" w:rsidR="006271BB" w:rsidP="006271BB" w:rsidRDefault="006271BB" w14:paraId="61E4E336" w14:textId="77777777">
      <w:pPr>
        <w:numPr>
          <w:ilvl w:val="2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Nurse practitioner (NP)</w:t>
      </w:r>
    </w:p>
    <w:p w:rsidRPr="0061018A" w:rsidR="006271BB" w:rsidP="006271BB" w:rsidRDefault="006271BB" w14:paraId="24ED6BFB" w14:textId="77777777">
      <w:pPr>
        <w:numPr>
          <w:ilvl w:val="2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Physician assistant (PA)</w:t>
      </w:r>
    </w:p>
    <w:p w:rsidRPr="0061018A" w:rsidR="006271BB" w:rsidP="006271BB" w:rsidRDefault="006271BB" w14:paraId="43543C19" w14:textId="77777777">
      <w:pPr>
        <w:numPr>
          <w:ilvl w:val="2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Soft quotas:</w:t>
      </w:r>
    </w:p>
    <w:p w:rsidRPr="0061018A" w:rsidR="006271BB" w:rsidP="006271BB" w:rsidRDefault="006271BB" w14:paraId="1192629A" w14:textId="77777777">
      <w:pPr>
        <w:autoSpaceDE w:val="0"/>
        <w:autoSpaceDN w:val="0"/>
        <w:adjustRightInd w:val="0"/>
        <w:spacing w:after="0"/>
        <w:ind w:left="1440"/>
        <w:contextualSpacing/>
        <w:jc w:val="both"/>
        <w:rPr>
          <w:rFonts w:eastAsia="Calibri" w:cs="Times New Roman"/>
          <w:color w:val="0000FF"/>
          <w:szCs w:val="24"/>
        </w:rPr>
      </w:pPr>
    </w:p>
    <w:tbl>
      <w:tblPr>
        <w:tblStyle w:val="TableGrid31"/>
        <w:tblW w:w="7200" w:type="dxa"/>
        <w:tblInd w:w="2174" w:type="dxa"/>
        <w:tblLook w:val="04A0" w:firstRow="1" w:lastRow="0" w:firstColumn="1" w:lastColumn="0" w:noHBand="0" w:noVBand="1"/>
      </w:tblPr>
      <w:tblGrid>
        <w:gridCol w:w="2652"/>
        <w:gridCol w:w="653"/>
        <w:gridCol w:w="1195"/>
        <w:gridCol w:w="615"/>
        <w:gridCol w:w="700"/>
        <w:gridCol w:w="1385"/>
      </w:tblGrid>
      <w:tr w:rsidRPr="0061018A" w:rsidR="006271BB" w:rsidTr="006E4495" w14:paraId="457992EE" w14:textId="77777777">
        <w:tc>
          <w:tcPr>
            <w:tcW w:w="2652" w:type="dxa"/>
            <w:vMerge w:val="restart"/>
            <w:shd w:val="clear" w:color="auto" w:fill="DD4814"/>
            <w:vAlign w:val="center"/>
          </w:tcPr>
          <w:p w:rsidRPr="0061018A" w:rsidR="006271BB" w:rsidP="006E4495" w:rsidRDefault="006271BB" w14:paraId="37DD676B" w14:textId="77777777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Cs w:val="24"/>
              </w:rPr>
            </w:pPr>
            <w:r w:rsidRPr="0061018A">
              <w:rPr>
                <w:rFonts w:eastAsia="Calibri" w:cs="Arial"/>
                <w:b/>
                <w:szCs w:val="24"/>
              </w:rPr>
              <w:t>Location/Description</w:t>
            </w:r>
          </w:p>
        </w:tc>
        <w:tc>
          <w:tcPr>
            <w:tcW w:w="3163" w:type="dxa"/>
            <w:gridSpan w:val="4"/>
            <w:shd w:val="clear" w:color="auto" w:fill="DD4814"/>
          </w:tcPr>
          <w:p w:rsidRPr="0061018A" w:rsidR="006271BB" w:rsidP="006E4495" w:rsidRDefault="006271BB" w14:paraId="43D5338F" w14:textId="77777777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Cs w:val="24"/>
              </w:rPr>
            </w:pPr>
            <w:r w:rsidRPr="0061018A">
              <w:rPr>
                <w:rFonts w:eastAsia="Calibri" w:cs="Arial"/>
                <w:b/>
                <w:szCs w:val="24"/>
              </w:rPr>
              <w:t>Sample Size</w:t>
            </w:r>
          </w:p>
        </w:tc>
        <w:tc>
          <w:tcPr>
            <w:tcW w:w="1385" w:type="dxa"/>
            <w:vMerge w:val="restart"/>
            <w:shd w:val="clear" w:color="auto" w:fill="DD4814"/>
            <w:vAlign w:val="center"/>
          </w:tcPr>
          <w:p w:rsidRPr="0061018A" w:rsidR="006271BB" w:rsidP="006E4495" w:rsidRDefault="006271BB" w14:paraId="6527DDEC" w14:textId="77777777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Cs w:val="24"/>
              </w:rPr>
            </w:pPr>
            <w:r w:rsidRPr="0061018A">
              <w:rPr>
                <w:rFonts w:eastAsia="Calibri" w:cs="Arial"/>
                <w:b/>
                <w:szCs w:val="24"/>
              </w:rPr>
              <w:t>Total</w:t>
            </w:r>
          </w:p>
        </w:tc>
      </w:tr>
      <w:tr w:rsidRPr="0061018A" w:rsidR="006271BB" w:rsidTr="006E4495" w14:paraId="3961E4D4" w14:textId="77777777">
        <w:tc>
          <w:tcPr>
            <w:tcW w:w="2652" w:type="dxa"/>
            <w:vMerge/>
            <w:shd w:val="clear" w:color="auto" w:fill="1F4E79" w:themeFill="accent1" w:themeFillShade="80"/>
          </w:tcPr>
          <w:p w:rsidRPr="0061018A" w:rsidR="006271BB" w:rsidP="006E4495" w:rsidRDefault="006271BB" w14:paraId="64069963" w14:textId="77777777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Cs w:val="24"/>
              </w:rPr>
            </w:pPr>
          </w:p>
        </w:tc>
        <w:tc>
          <w:tcPr>
            <w:tcW w:w="653" w:type="dxa"/>
          </w:tcPr>
          <w:p w:rsidRPr="0061018A" w:rsidR="006271BB" w:rsidP="006E4495" w:rsidRDefault="006271BB" w14:paraId="6C375E80" w14:textId="77777777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PCP</w:t>
            </w:r>
          </w:p>
        </w:tc>
        <w:tc>
          <w:tcPr>
            <w:tcW w:w="1195" w:type="dxa"/>
          </w:tcPr>
          <w:p w:rsidRPr="0061018A" w:rsidR="006271BB" w:rsidP="006E4495" w:rsidRDefault="006271BB" w14:paraId="23315827" w14:textId="77777777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Specialist</w:t>
            </w:r>
          </w:p>
        </w:tc>
        <w:tc>
          <w:tcPr>
            <w:tcW w:w="615" w:type="dxa"/>
          </w:tcPr>
          <w:p w:rsidRPr="0061018A" w:rsidR="006271BB" w:rsidP="006E4495" w:rsidRDefault="006271BB" w14:paraId="370F8930" w14:textId="77777777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NP</w:t>
            </w:r>
          </w:p>
        </w:tc>
        <w:tc>
          <w:tcPr>
            <w:tcW w:w="700" w:type="dxa"/>
          </w:tcPr>
          <w:p w:rsidRPr="0061018A" w:rsidR="006271BB" w:rsidP="006E4495" w:rsidRDefault="006271BB" w14:paraId="6A0ED90A" w14:textId="77777777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PA</w:t>
            </w:r>
          </w:p>
        </w:tc>
        <w:tc>
          <w:tcPr>
            <w:tcW w:w="1385" w:type="dxa"/>
            <w:vMerge/>
          </w:tcPr>
          <w:p w:rsidRPr="0061018A" w:rsidR="006271BB" w:rsidP="006E4495" w:rsidRDefault="006271BB" w14:paraId="56A95655" w14:textId="77777777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Cs w:val="24"/>
              </w:rPr>
            </w:pPr>
          </w:p>
        </w:tc>
      </w:tr>
      <w:tr w:rsidRPr="0061018A" w:rsidR="006271BB" w:rsidTr="006E4495" w14:paraId="040DF2A1" w14:textId="77777777">
        <w:trPr>
          <w:trHeight w:val="1052"/>
        </w:trPr>
        <w:tc>
          <w:tcPr>
            <w:tcW w:w="2652" w:type="dxa"/>
          </w:tcPr>
          <w:p w:rsidRPr="0061018A" w:rsidR="006271BB" w:rsidP="006E4495" w:rsidRDefault="006271BB" w14:paraId="7B946CB5" w14:textId="77777777">
            <w:pPr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b/>
                <w:szCs w:val="24"/>
                <w:u w:val="single"/>
              </w:rPr>
              <w:t>Urban</w:t>
            </w:r>
            <w:r w:rsidRPr="0061018A">
              <w:rPr>
                <w:rFonts w:eastAsia="Calibri" w:cs="Arial"/>
                <w:szCs w:val="24"/>
              </w:rPr>
              <w:t xml:space="preserve"> </w:t>
            </w:r>
          </w:p>
          <w:p w:rsidRPr="0061018A" w:rsidR="006271BB" w:rsidP="001C173B" w:rsidRDefault="006271BB" w14:paraId="081B57D7" w14:textId="58A81360">
            <w:pPr>
              <w:rPr>
                <w:rFonts w:eastAsia="Calibri" w:cs="Arial"/>
                <w:szCs w:val="24"/>
              </w:rPr>
            </w:pPr>
          </w:p>
        </w:tc>
        <w:tc>
          <w:tcPr>
            <w:tcW w:w="653" w:type="dxa"/>
            <w:vAlign w:val="center"/>
          </w:tcPr>
          <w:p w:rsidRPr="0061018A" w:rsidR="006271BB" w:rsidP="006E4495" w:rsidRDefault="006271BB" w14:paraId="1C057ECB" w14:textId="77777777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10</w:t>
            </w:r>
          </w:p>
        </w:tc>
        <w:tc>
          <w:tcPr>
            <w:tcW w:w="1195" w:type="dxa"/>
            <w:vAlign w:val="center"/>
          </w:tcPr>
          <w:p w:rsidRPr="0061018A" w:rsidR="006271BB" w:rsidP="006E4495" w:rsidRDefault="006271BB" w14:paraId="19DDE141" w14:textId="77777777">
            <w:pPr>
              <w:jc w:val="center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10</w:t>
            </w:r>
          </w:p>
        </w:tc>
        <w:tc>
          <w:tcPr>
            <w:tcW w:w="615" w:type="dxa"/>
            <w:vAlign w:val="center"/>
          </w:tcPr>
          <w:p w:rsidRPr="0061018A" w:rsidR="006271BB" w:rsidP="006E4495" w:rsidRDefault="00E92246" w14:paraId="7017343B" w14:textId="492AB499">
            <w:pPr>
              <w:jc w:val="center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18</w:t>
            </w:r>
          </w:p>
        </w:tc>
        <w:tc>
          <w:tcPr>
            <w:tcW w:w="700" w:type="dxa"/>
            <w:vAlign w:val="center"/>
          </w:tcPr>
          <w:p w:rsidRPr="0061018A" w:rsidR="006271BB" w:rsidP="006E4495" w:rsidRDefault="006271BB" w14:paraId="453BAF6C" w14:textId="77777777">
            <w:pPr>
              <w:jc w:val="center"/>
              <w:rPr>
                <w:rFonts w:eastAsia="Calibri" w:cs="Arial"/>
                <w:szCs w:val="24"/>
              </w:rPr>
            </w:pPr>
          </w:p>
          <w:p w:rsidRPr="0061018A" w:rsidR="006271BB" w:rsidP="006E4495" w:rsidRDefault="006271BB" w14:paraId="1DC5A2F8" w14:textId="5B98B25A">
            <w:pPr>
              <w:jc w:val="center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1</w:t>
            </w:r>
            <w:r w:rsidR="00E92246">
              <w:rPr>
                <w:rFonts w:eastAsia="Calibri" w:cs="Arial"/>
                <w:szCs w:val="24"/>
              </w:rPr>
              <w:t>6</w:t>
            </w:r>
          </w:p>
          <w:p w:rsidRPr="0061018A" w:rsidR="006271BB" w:rsidP="006E4495" w:rsidRDefault="006271BB" w14:paraId="4209CAAD" w14:textId="77777777">
            <w:pPr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385" w:type="dxa"/>
            <w:vAlign w:val="center"/>
          </w:tcPr>
          <w:p w:rsidRPr="0061018A" w:rsidR="006271BB" w:rsidP="006E4495" w:rsidRDefault="00E92246" w14:paraId="0CB12CBC" w14:textId="17018421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5</w:t>
            </w:r>
            <w:r w:rsidRPr="0061018A" w:rsidR="006271BB">
              <w:rPr>
                <w:rFonts w:eastAsia="Calibri" w:cs="Arial"/>
                <w:szCs w:val="24"/>
              </w:rPr>
              <w:t>4</w:t>
            </w:r>
          </w:p>
        </w:tc>
      </w:tr>
      <w:tr w:rsidRPr="0061018A" w:rsidR="006271BB" w:rsidTr="006E4495" w14:paraId="40A71456" w14:textId="77777777">
        <w:tc>
          <w:tcPr>
            <w:tcW w:w="2652" w:type="dxa"/>
          </w:tcPr>
          <w:p w:rsidRPr="0061018A" w:rsidR="006271BB" w:rsidP="006E4495" w:rsidRDefault="006271BB" w14:paraId="2621C529" w14:textId="77777777">
            <w:pPr>
              <w:rPr>
                <w:rFonts w:eastAsia="Calibri" w:cs="Arial"/>
                <w:szCs w:val="24"/>
                <w:u w:val="single"/>
              </w:rPr>
            </w:pPr>
            <w:r w:rsidRPr="0061018A">
              <w:rPr>
                <w:rFonts w:eastAsia="Calibri" w:cs="Arial"/>
                <w:b/>
                <w:szCs w:val="24"/>
                <w:u w:val="single"/>
              </w:rPr>
              <w:t>Suburban</w:t>
            </w:r>
            <w:r w:rsidRPr="0061018A">
              <w:rPr>
                <w:rFonts w:eastAsia="Calibri" w:cs="Arial"/>
                <w:szCs w:val="24"/>
              </w:rPr>
              <w:t xml:space="preserve"> </w:t>
            </w:r>
          </w:p>
          <w:p w:rsidRPr="0061018A" w:rsidR="001179C3" w:rsidRDefault="001179C3" w14:paraId="1842C450" w14:textId="7C7B61FD">
            <w:pPr>
              <w:autoSpaceDE w:val="0"/>
              <w:autoSpaceDN w:val="0"/>
              <w:adjustRightInd w:val="0"/>
              <w:rPr>
                <w:rFonts w:eastAsia="Calibri" w:cs="Arial"/>
                <w:szCs w:val="24"/>
              </w:rPr>
            </w:pPr>
          </w:p>
        </w:tc>
        <w:tc>
          <w:tcPr>
            <w:tcW w:w="653" w:type="dxa"/>
            <w:vAlign w:val="center"/>
          </w:tcPr>
          <w:p w:rsidRPr="0061018A" w:rsidR="006271BB" w:rsidP="006E4495" w:rsidRDefault="006271BB" w14:paraId="5471FCF7" w14:textId="77777777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10</w:t>
            </w:r>
          </w:p>
        </w:tc>
        <w:tc>
          <w:tcPr>
            <w:tcW w:w="1195" w:type="dxa"/>
            <w:vAlign w:val="center"/>
          </w:tcPr>
          <w:p w:rsidRPr="0061018A" w:rsidR="006271BB" w:rsidP="006E4495" w:rsidRDefault="006271BB" w14:paraId="340269A5" w14:textId="77777777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10</w:t>
            </w:r>
          </w:p>
        </w:tc>
        <w:tc>
          <w:tcPr>
            <w:tcW w:w="615" w:type="dxa"/>
            <w:vAlign w:val="center"/>
          </w:tcPr>
          <w:p w:rsidRPr="0061018A" w:rsidR="006271BB" w:rsidP="006E4495" w:rsidRDefault="00E92246" w14:paraId="5B9BB795" w14:textId="0B4E28B4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8</w:t>
            </w:r>
          </w:p>
        </w:tc>
        <w:tc>
          <w:tcPr>
            <w:tcW w:w="700" w:type="dxa"/>
            <w:vAlign w:val="center"/>
          </w:tcPr>
          <w:p w:rsidRPr="0061018A" w:rsidR="006271BB" w:rsidP="006E4495" w:rsidRDefault="006271BB" w14:paraId="7FDEA465" w14:textId="4FFB227E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1</w:t>
            </w:r>
            <w:r w:rsidR="00E92246">
              <w:rPr>
                <w:rFonts w:eastAsia="Calibri" w:cs="Arial"/>
                <w:szCs w:val="24"/>
              </w:rPr>
              <w:t>0</w:t>
            </w:r>
          </w:p>
        </w:tc>
        <w:tc>
          <w:tcPr>
            <w:tcW w:w="1385" w:type="dxa"/>
            <w:vAlign w:val="center"/>
          </w:tcPr>
          <w:p w:rsidRPr="0061018A" w:rsidR="006271BB" w:rsidP="006E4495" w:rsidRDefault="00E92246" w14:paraId="1B55ABA8" w14:textId="4C598B79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38</w:t>
            </w:r>
          </w:p>
        </w:tc>
      </w:tr>
      <w:tr w:rsidRPr="0061018A" w:rsidR="006271BB" w:rsidTr="006E4495" w14:paraId="66245351" w14:textId="77777777">
        <w:tc>
          <w:tcPr>
            <w:tcW w:w="2652" w:type="dxa"/>
          </w:tcPr>
          <w:p w:rsidRPr="0061018A" w:rsidR="006271BB" w:rsidP="006E4495" w:rsidRDefault="006271BB" w14:paraId="64C40BF2" w14:textId="77777777">
            <w:pPr>
              <w:rPr>
                <w:rFonts w:eastAsia="Calibri" w:cs="Arial"/>
                <w:b/>
                <w:szCs w:val="24"/>
                <w:u w:val="single"/>
              </w:rPr>
            </w:pPr>
            <w:r w:rsidRPr="0061018A">
              <w:rPr>
                <w:rFonts w:eastAsia="Calibri" w:cs="Arial"/>
                <w:b/>
                <w:szCs w:val="24"/>
                <w:u w:val="single"/>
              </w:rPr>
              <w:t>Rural</w:t>
            </w:r>
            <w:r w:rsidRPr="0061018A">
              <w:rPr>
                <w:rFonts w:eastAsia="Calibri" w:cs="Arial"/>
                <w:b/>
                <w:szCs w:val="24"/>
              </w:rPr>
              <w:t xml:space="preserve"> </w:t>
            </w:r>
          </w:p>
          <w:p w:rsidRPr="0061018A" w:rsidR="006271BB" w:rsidP="006E4495" w:rsidRDefault="006271BB" w14:paraId="5612E182" w14:textId="0FA05C7B">
            <w:pPr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 xml:space="preserve"> </w:t>
            </w:r>
          </w:p>
        </w:tc>
        <w:tc>
          <w:tcPr>
            <w:tcW w:w="653" w:type="dxa"/>
            <w:vAlign w:val="center"/>
          </w:tcPr>
          <w:p w:rsidRPr="0061018A" w:rsidR="006271BB" w:rsidP="006E4495" w:rsidRDefault="006271BB" w14:paraId="2D62166A" w14:textId="77777777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10</w:t>
            </w:r>
          </w:p>
        </w:tc>
        <w:tc>
          <w:tcPr>
            <w:tcW w:w="1195" w:type="dxa"/>
            <w:vAlign w:val="center"/>
          </w:tcPr>
          <w:p w:rsidRPr="0061018A" w:rsidR="006271BB" w:rsidP="006E4495" w:rsidRDefault="006271BB" w14:paraId="2702A059" w14:textId="77777777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10</w:t>
            </w:r>
          </w:p>
        </w:tc>
        <w:tc>
          <w:tcPr>
            <w:tcW w:w="615" w:type="dxa"/>
            <w:vAlign w:val="center"/>
          </w:tcPr>
          <w:p w:rsidRPr="0061018A" w:rsidR="006271BB" w:rsidP="006E4495" w:rsidRDefault="00E92246" w14:paraId="2ACE46E2" w14:textId="49B426EC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4</w:t>
            </w:r>
          </w:p>
        </w:tc>
        <w:tc>
          <w:tcPr>
            <w:tcW w:w="700" w:type="dxa"/>
            <w:vAlign w:val="center"/>
          </w:tcPr>
          <w:p w:rsidRPr="0061018A" w:rsidR="006271BB" w:rsidP="006E4495" w:rsidRDefault="00E92246" w14:paraId="468209B1" w14:textId="40A0581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4</w:t>
            </w:r>
          </w:p>
        </w:tc>
        <w:tc>
          <w:tcPr>
            <w:tcW w:w="1385" w:type="dxa"/>
            <w:vAlign w:val="center"/>
          </w:tcPr>
          <w:p w:rsidRPr="0061018A" w:rsidR="006271BB" w:rsidP="006E4495" w:rsidRDefault="00E92246" w14:paraId="05BAB0FB" w14:textId="5F231FCA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28</w:t>
            </w:r>
          </w:p>
        </w:tc>
      </w:tr>
      <w:tr w:rsidRPr="0061018A" w:rsidR="006271BB" w:rsidTr="006E4495" w14:paraId="529CD41F" w14:textId="77777777">
        <w:tc>
          <w:tcPr>
            <w:tcW w:w="2652" w:type="dxa"/>
            <w:vAlign w:val="center"/>
          </w:tcPr>
          <w:p w:rsidRPr="0061018A" w:rsidR="006271BB" w:rsidP="006E4495" w:rsidRDefault="006271BB" w14:paraId="1A9D24DE" w14:textId="77777777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Cs w:val="24"/>
              </w:rPr>
            </w:pPr>
            <w:r w:rsidRPr="0061018A">
              <w:rPr>
                <w:rFonts w:eastAsia="Calibri" w:cs="Arial"/>
                <w:b/>
                <w:szCs w:val="24"/>
              </w:rPr>
              <w:t>Total</w:t>
            </w:r>
          </w:p>
        </w:tc>
        <w:tc>
          <w:tcPr>
            <w:tcW w:w="653" w:type="dxa"/>
          </w:tcPr>
          <w:p w:rsidRPr="0061018A" w:rsidR="006271BB" w:rsidP="006E4495" w:rsidRDefault="006271BB" w14:paraId="199C1558" w14:textId="77777777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Cs w:val="24"/>
              </w:rPr>
            </w:pPr>
            <w:r w:rsidRPr="0061018A">
              <w:rPr>
                <w:rFonts w:eastAsia="Calibri" w:cs="Arial"/>
                <w:b/>
                <w:szCs w:val="24"/>
              </w:rPr>
              <w:t>30</w:t>
            </w:r>
          </w:p>
        </w:tc>
        <w:tc>
          <w:tcPr>
            <w:tcW w:w="1195" w:type="dxa"/>
          </w:tcPr>
          <w:p w:rsidRPr="0061018A" w:rsidR="006271BB" w:rsidP="006E4495" w:rsidRDefault="006271BB" w14:paraId="13EB8965" w14:textId="77777777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Cs w:val="24"/>
              </w:rPr>
            </w:pPr>
            <w:r w:rsidRPr="0061018A">
              <w:rPr>
                <w:rFonts w:eastAsia="Calibri" w:cs="Arial"/>
                <w:b/>
                <w:szCs w:val="24"/>
              </w:rPr>
              <w:t>30</w:t>
            </w:r>
          </w:p>
        </w:tc>
        <w:tc>
          <w:tcPr>
            <w:tcW w:w="615" w:type="dxa"/>
          </w:tcPr>
          <w:p w:rsidRPr="0061018A" w:rsidR="006271BB" w:rsidP="006E4495" w:rsidRDefault="006271BB" w14:paraId="4E02928D" w14:textId="77777777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Cs w:val="24"/>
              </w:rPr>
            </w:pPr>
            <w:r w:rsidRPr="0061018A">
              <w:rPr>
                <w:rFonts w:eastAsia="Calibri" w:cs="Arial"/>
                <w:b/>
                <w:szCs w:val="24"/>
              </w:rPr>
              <w:t>30</w:t>
            </w:r>
          </w:p>
        </w:tc>
        <w:tc>
          <w:tcPr>
            <w:tcW w:w="700" w:type="dxa"/>
          </w:tcPr>
          <w:p w:rsidRPr="0061018A" w:rsidR="006271BB" w:rsidP="006E4495" w:rsidRDefault="006271BB" w14:paraId="53BD012A" w14:textId="77777777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Cs w:val="24"/>
              </w:rPr>
            </w:pPr>
            <w:r w:rsidRPr="0061018A">
              <w:rPr>
                <w:rFonts w:eastAsia="Calibri" w:cs="Arial"/>
                <w:b/>
                <w:szCs w:val="24"/>
              </w:rPr>
              <w:t>30</w:t>
            </w:r>
          </w:p>
        </w:tc>
        <w:tc>
          <w:tcPr>
            <w:tcW w:w="1385" w:type="dxa"/>
          </w:tcPr>
          <w:p w:rsidRPr="0061018A" w:rsidR="006271BB" w:rsidP="006E4495" w:rsidRDefault="006271BB" w14:paraId="14E28F36" w14:textId="77777777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Cs w:val="24"/>
              </w:rPr>
            </w:pPr>
            <w:r w:rsidRPr="0061018A">
              <w:rPr>
                <w:rFonts w:eastAsia="Calibri" w:cs="Arial"/>
                <w:b/>
                <w:szCs w:val="24"/>
              </w:rPr>
              <w:t>120</w:t>
            </w:r>
          </w:p>
        </w:tc>
      </w:tr>
    </w:tbl>
    <w:p w:rsidRPr="0061018A" w:rsidR="006271BB" w:rsidP="006271BB" w:rsidRDefault="006271BB" w14:paraId="65828A5E" w14:textId="77777777">
      <w:pPr>
        <w:autoSpaceDE w:val="0"/>
        <w:autoSpaceDN w:val="0"/>
        <w:adjustRightInd w:val="0"/>
        <w:spacing w:after="0"/>
        <w:ind w:left="1440"/>
        <w:contextualSpacing/>
        <w:jc w:val="both"/>
        <w:rPr>
          <w:rFonts w:eastAsia="Calibri" w:cs="Times New Roman"/>
          <w:color w:val="0000FF"/>
          <w:szCs w:val="24"/>
        </w:rPr>
      </w:pPr>
    </w:p>
    <w:p w:rsidRPr="0061018A" w:rsidR="006271BB" w:rsidP="006271BB" w:rsidRDefault="006271BB" w14:paraId="5C032192" w14:textId="77777777">
      <w:pPr>
        <w:numPr>
          <w:ilvl w:val="1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Spends substantial time on direct patient care (≥ 50% for PCPs, NPs, and PAs; ≥ 20% for specialists)</w:t>
      </w:r>
    </w:p>
    <w:p w:rsidRPr="0061018A" w:rsidR="006271BB" w:rsidP="006271BB" w:rsidRDefault="006271BB" w14:paraId="7F2BCDAE" w14:textId="1608A2B1">
      <w:pPr>
        <w:numPr>
          <w:ilvl w:val="1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 xml:space="preserve">Must not have participated in research-related focus groups or interviews in past </w:t>
      </w:r>
      <w:r w:rsidR="00402737">
        <w:rPr>
          <w:rFonts w:eastAsia="Calibri" w:cs="Times New Roman"/>
          <w:color w:val="0000FF"/>
          <w:szCs w:val="24"/>
        </w:rPr>
        <w:t>month</w:t>
      </w:r>
    </w:p>
    <w:p w:rsidRPr="0061018A" w:rsidR="006271BB" w:rsidP="006271BB" w:rsidRDefault="006271BB" w14:paraId="4E7E7EC7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</w:p>
    <w:p w:rsidR="00B84712" w:rsidP="006271BB" w:rsidRDefault="00B84712" w14:paraId="1C1D27E7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</w:p>
    <w:p w:rsidR="00B84712" w:rsidP="006271BB" w:rsidRDefault="00B84712" w14:paraId="32E72187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</w:p>
    <w:p w:rsidRPr="0061018A" w:rsidR="006271BB" w:rsidP="006271BB" w:rsidRDefault="006271BB" w14:paraId="65D267CA" w14:textId="25907BB9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lastRenderedPageBreak/>
        <w:t>THANK AND TERMINATE MESSAGE</w:t>
      </w:r>
    </w:p>
    <w:p w:rsidRPr="0061018A" w:rsidR="006271BB" w:rsidP="006271BB" w:rsidRDefault="006271BB" w14:paraId="53E4A5DF" w14:textId="77777777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FF"/>
          <w:szCs w:val="24"/>
        </w:rPr>
      </w:pPr>
      <w:r w:rsidRPr="0061018A">
        <w:rPr>
          <w:rFonts w:eastAsia="Times New Roman" w:cs="Times New Roman"/>
          <w:color w:val="0000FF"/>
          <w:szCs w:val="24"/>
        </w:rPr>
        <w:t xml:space="preserve">If </w:t>
      </w:r>
      <w:r w:rsidRPr="0061018A">
        <w:rPr>
          <w:rFonts w:eastAsia="Times New Roman" w:cs="Times New Roman"/>
          <w:color w:val="0000FF"/>
          <w:szCs w:val="24"/>
          <w:u w:val="single"/>
        </w:rPr>
        <w:t>ineligible</w:t>
      </w:r>
      <w:r w:rsidRPr="0061018A">
        <w:rPr>
          <w:rFonts w:eastAsia="Times New Roman" w:cs="Times New Roman"/>
          <w:color w:val="0000FF"/>
          <w:szCs w:val="24"/>
        </w:rPr>
        <w:t xml:space="preserve">, please say: </w:t>
      </w:r>
    </w:p>
    <w:p w:rsidRPr="0061018A" w:rsidR="006271BB" w:rsidP="006271BB" w:rsidRDefault="006271BB" w14:paraId="05BC2EA9" w14:textId="64562921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szCs w:val="24"/>
        </w:rPr>
        <w:t xml:space="preserve">“Thank you for your time. You do not qualify to participate in the current study. Please continue to check for opportunities to participate in research.” </w:t>
      </w:r>
    </w:p>
    <w:p w:rsidRPr="0061018A" w:rsidR="006271BB" w:rsidP="006271BB" w:rsidRDefault="006271BB" w14:paraId="1F56CA49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</w:p>
    <w:p w:rsidRPr="0061018A" w:rsidR="006271BB" w:rsidP="006271BB" w:rsidRDefault="006271BB" w14:paraId="5F9B1188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color w:val="0000FF"/>
          <w:szCs w:val="24"/>
        </w:rPr>
      </w:pPr>
      <w:r w:rsidRPr="0061018A">
        <w:rPr>
          <w:rFonts w:eastAsia="Calibri" w:cs="Times New Roman"/>
          <w:b/>
          <w:color w:val="0000FF"/>
          <w:szCs w:val="24"/>
        </w:rPr>
        <w:t>[INTRO TEXT FOR COLD CALL]</w:t>
      </w:r>
    </w:p>
    <w:p w:rsidRPr="0061018A" w:rsidR="006271BB" w:rsidP="006271BB" w:rsidRDefault="006271BB" w14:paraId="5AFC8564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>Hello, I am [NAME] with [ORGANIZATION].  I’m calling for [PARTICIPANT NAME] regarding an opportunity to participate in a new research study.</w:t>
      </w:r>
    </w:p>
    <w:p w:rsidRPr="0061018A" w:rsidR="006271BB" w:rsidP="006271BB" w:rsidRDefault="006271BB" w14:paraId="24963841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:rsidRPr="0061018A" w:rsidR="006271BB" w:rsidP="006271BB" w:rsidRDefault="006271BB" w14:paraId="31F8D0CF" w14:textId="3193647E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>This project is aimed toward understanding how prescribers process prescription drug information. This is not a clinical study; it will involve looking at prescription drug information and includes eye</w:t>
      </w:r>
      <w:r w:rsidR="00D71D98">
        <w:rPr>
          <w:rFonts w:eastAsia="Calibri" w:cs="Times New Roman"/>
          <w:szCs w:val="24"/>
        </w:rPr>
        <w:t xml:space="preserve"> </w:t>
      </w:r>
      <w:r w:rsidRPr="0061018A">
        <w:rPr>
          <w:rFonts w:eastAsia="Calibri" w:cs="Times New Roman"/>
          <w:szCs w:val="24"/>
        </w:rPr>
        <w:t>tracking</w:t>
      </w:r>
      <w:r w:rsidR="00D71D98">
        <w:rPr>
          <w:rFonts w:eastAsia="Calibri" w:cs="Times New Roman"/>
          <w:szCs w:val="24"/>
        </w:rPr>
        <w:t xml:space="preserve"> to understand what readers look at</w:t>
      </w:r>
      <w:r w:rsidRPr="0061018A">
        <w:rPr>
          <w:rFonts w:eastAsia="Calibri" w:cs="Times New Roman"/>
          <w:szCs w:val="24"/>
        </w:rPr>
        <w:t xml:space="preserve">. If you choose to participate, your session will be scheduled for one hour during [TIME FRAME] at [LOCATION]. You will be paid for your participation. The tasks you will be asked to perform will take place in a simulated environment and </w:t>
      </w:r>
      <w:r w:rsidR="00D71D98">
        <w:rPr>
          <w:rFonts w:eastAsia="Calibri" w:cs="Times New Roman"/>
          <w:szCs w:val="24"/>
        </w:rPr>
        <w:t>will include looking at a computer screen and answering questions</w:t>
      </w:r>
      <w:r w:rsidRPr="0061018A">
        <w:rPr>
          <w:rFonts w:eastAsia="Calibri" w:cs="Times New Roman"/>
          <w:szCs w:val="24"/>
        </w:rPr>
        <w:t>. We will also be using audio equipment to record the session for the purposes of data collection.</w:t>
      </w:r>
    </w:p>
    <w:p w:rsidRPr="0061018A" w:rsidR="006271BB" w:rsidP="006271BB" w:rsidRDefault="006271BB" w14:paraId="316F5BB5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:rsidRPr="0061018A" w:rsidR="006271BB" w:rsidP="006271BB" w:rsidRDefault="006271BB" w14:paraId="181E05AC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>Are you interested in participating?</w:t>
      </w:r>
    </w:p>
    <w:p w:rsidRPr="0061018A" w:rsidR="006271BB" w:rsidP="006271BB" w:rsidRDefault="006271BB" w14:paraId="52CC65EF" w14:textId="77777777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eastAsia="Calibri" w:cs="Times New Roman"/>
          <w:szCs w:val="24"/>
        </w:rPr>
        <w:instrText xml:space="preserve"> FORMCHECKBOX </w:instrText>
      </w:r>
      <w:r w:rsidR="00A00E34">
        <w:rPr>
          <w:rFonts w:eastAsia="Calibri" w:cs="Times New Roman"/>
          <w:szCs w:val="24"/>
        </w:rPr>
      </w:r>
      <w:r w:rsidR="00A00E34">
        <w:rPr>
          <w:rFonts w:eastAsia="Calibri" w:cs="Times New Roman"/>
          <w:szCs w:val="24"/>
        </w:rPr>
        <w:fldChar w:fldCharType="separate"/>
      </w:r>
      <w:r w:rsidRPr="0061018A">
        <w:rPr>
          <w:rFonts w:eastAsia="Calibri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 xml:space="preserve"> Yes</w:t>
      </w:r>
    </w:p>
    <w:p w:rsidRPr="0061018A" w:rsidR="006271BB" w:rsidP="006271BB" w:rsidRDefault="006271BB" w14:paraId="066F627C" w14:textId="77777777">
      <w:pPr>
        <w:autoSpaceDE w:val="0"/>
        <w:autoSpaceDN w:val="0"/>
        <w:adjustRightInd w:val="0"/>
        <w:spacing w:after="0"/>
        <w:ind w:left="72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eastAsia="Calibri" w:cs="Times New Roman"/>
          <w:szCs w:val="24"/>
        </w:rPr>
        <w:instrText xml:space="preserve"> FORMCHECKBOX </w:instrText>
      </w:r>
      <w:r w:rsidR="00A00E34">
        <w:rPr>
          <w:rFonts w:eastAsia="Calibri" w:cs="Times New Roman"/>
          <w:szCs w:val="24"/>
        </w:rPr>
      </w:r>
      <w:r w:rsidR="00A00E34">
        <w:rPr>
          <w:rFonts w:eastAsia="Calibri" w:cs="Times New Roman"/>
          <w:szCs w:val="24"/>
        </w:rPr>
        <w:fldChar w:fldCharType="separate"/>
      </w:r>
      <w:r w:rsidRPr="0061018A">
        <w:rPr>
          <w:rFonts w:eastAsia="Calibri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 xml:space="preserve"> No -&gt; </w:t>
      </w:r>
      <w:r w:rsidRPr="0061018A">
        <w:rPr>
          <w:rFonts w:eastAsia="Calibri" w:cs="Times New Roman"/>
          <w:color w:val="FF0000"/>
          <w:szCs w:val="24"/>
        </w:rPr>
        <w:t>THANK AND TERMINATE</w:t>
      </w:r>
    </w:p>
    <w:p w:rsidRPr="0061018A" w:rsidR="006271BB" w:rsidP="006271BB" w:rsidRDefault="006271BB" w14:paraId="7A21EEA8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:rsidRPr="0061018A" w:rsidR="006271BB" w:rsidP="006271BB" w:rsidRDefault="006271BB" w14:paraId="02CDAB68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color w:val="0000FF"/>
          <w:szCs w:val="24"/>
        </w:rPr>
      </w:pPr>
      <w:r w:rsidRPr="0061018A">
        <w:rPr>
          <w:rFonts w:eastAsia="Calibri" w:cs="Times New Roman"/>
          <w:b/>
          <w:color w:val="0000FF"/>
          <w:szCs w:val="24"/>
        </w:rPr>
        <w:t>[INTRO TEXT FOR FOLLOW-UP CALL AFTER PARTICIPANT HAS EXPRESSED INTEREST VIA RESPONSE TO EMAIL/FLYER]</w:t>
      </w:r>
    </w:p>
    <w:p w:rsidRPr="0061018A" w:rsidR="006271BB" w:rsidP="006271BB" w:rsidRDefault="006271BB" w14:paraId="27355860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>Hello, I am [NAME] with [ORGANIZATION]. I’m calling for [PARTICIPANT NAME] regarding their interest in participating in a new research study.</w:t>
      </w:r>
    </w:p>
    <w:p w:rsidRPr="0061018A" w:rsidR="006271BB" w:rsidP="006271BB" w:rsidRDefault="006271BB" w14:paraId="448C1911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color w:val="0000FF"/>
          <w:szCs w:val="24"/>
        </w:rPr>
      </w:pPr>
    </w:p>
    <w:p w:rsidR="008542F9" w:rsidP="006271BB" w:rsidRDefault="006271BB" w14:paraId="4D15C148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 xml:space="preserve">Thank you for your interest. This study will involve looking at prescription drug information and </w:t>
      </w:r>
      <w:r w:rsidRPr="0061018A" w:rsidR="00E01945">
        <w:rPr>
          <w:rFonts w:eastAsia="Calibri" w:cs="Times New Roman"/>
          <w:szCs w:val="24"/>
        </w:rPr>
        <w:t>includes eye</w:t>
      </w:r>
      <w:r w:rsidR="00E01945">
        <w:rPr>
          <w:rFonts w:eastAsia="Calibri" w:cs="Times New Roman"/>
          <w:szCs w:val="24"/>
        </w:rPr>
        <w:t xml:space="preserve"> </w:t>
      </w:r>
      <w:r w:rsidRPr="0061018A" w:rsidR="00E01945">
        <w:rPr>
          <w:rFonts w:eastAsia="Calibri" w:cs="Times New Roman"/>
          <w:szCs w:val="24"/>
        </w:rPr>
        <w:t>tracking</w:t>
      </w:r>
      <w:r w:rsidR="00E01945">
        <w:rPr>
          <w:rFonts w:eastAsia="Calibri" w:cs="Times New Roman"/>
          <w:szCs w:val="24"/>
        </w:rPr>
        <w:t xml:space="preserve"> to understand what readers look at</w:t>
      </w:r>
      <w:r w:rsidRPr="0061018A" w:rsidR="00E01945">
        <w:rPr>
          <w:rFonts w:eastAsia="Calibri" w:cs="Times New Roman"/>
          <w:szCs w:val="24"/>
        </w:rPr>
        <w:t>.</w:t>
      </w:r>
      <w:r w:rsidRPr="0061018A">
        <w:rPr>
          <w:rFonts w:eastAsia="Calibri" w:cs="Times New Roman"/>
          <w:szCs w:val="24"/>
        </w:rPr>
        <w:t xml:space="preserve"> You will be paid for your participation. The tasks you will be asked to perform will take place in a simulated environment </w:t>
      </w:r>
      <w:r w:rsidRPr="0061018A" w:rsidR="00E01945">
        <w:rPr>
          <w:rFonts w:eastAsia="Calibri" w:cs="Times New Roman"/>
          <w:szCs w:val="24"/>
        </w:rPr>
        <w:t xml:space="preserve">and </w:t>
      </w:r>
      <w:r w:rsidR="00E01945">
        <w:rPr>
          <w:rFonts w:eastAsia="Calibri" w:cs="Times New Roman"/>
          <w:szCs w:val="24"/>
        </w:rPr>
        <w:t>will include looking at a computer screen and answering questions</w:t>
      </w:r>
      <w:r w:rsidRPr="0061018A">
        <w:rPr>
          <w:rFonts w:eastAsia="Calibri" w:cs="Times New Roman"/>
          <w:szCs w:val="24"/>
        </w:rPr>
        <w:t>. We will also be using audio equipment to record the session for the purposes of data collection.</w:t>
      </w:r>
      <w:r w:rsidR="008542F9">
        <w:rPr>
          <w:rFonts w:eastAsia="Calibri" w:cs="Times New Roman"/>
          <w:szCs w:val="24"/>
        </w:rPr>
        <w:t xml:space="preserve"> </w:t>
      </w:r>
    </w:p>
    <w:p w:rsidR="008542F9" w:rsidP="006271BB" w:rsidRDefault="008542F9" w14:paraId="07989ED1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:rsidR="00672430" w:rsidP="006271BB" w:rsidRDefault="00672430" w14:paraId="6C6ADB3A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color w:val="0000FF"/>
          <w:szCs w:val="24"/>
        </w:rPr>
      </w:pPr>
    </w:p>
    <w:p w:rsidRPr="00672430" w:rsidR="008542F9" w:rsidP="006271BB" w:rsidRDefault="008542F9" w14:paraId="05115F1E" w14:textId="067AB54E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color w:val="0000FF"/>
          <w:szCs w:val="24"/>
        </w:rPr>
      </w:pPr>
      <w:r w:rsidRPr="00672430">
        <w:rPr>
          <w:rFonts w:eastAsia="Calibri" w:cs="Times New Roman"/>
          <w:b/>
          <w:color w:val="0000FF"/>
          <w:szCs w:val="24"/>
        </w:rPr>
        <w:t>[READ FOR ALL PARTICIPANTS]</w:t>
      </w:r>
    </w:p>
    <w:p w:rsidRPr="0061018A" w:rsidR="006271BB" w:rsidP="006271BB" w:rsidRDefault="008542F9" w14:paraId="4DAA88E0" w14:textId="4DEC9D6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In this study, we will be keeping any information you provide us private and confidential to the extent allowable by law. </w:t>
      </w:r>
      <w:r w:rsidR="00E66B8A">
        <w:rPr>
          <w:rFonts w:eastAsia="Calibri" w:cs="Times New Roman"/>
          <w:szCs w:val="24"/>
        </w:rPr>
        <w:t xml:space="preserve">We will be keeping your personal information, such as your name and contact information, separate from all collected data during both the eligibility screening and study session. </w:t>
      </w:r>
      <w:r w:rsidR="0052022E">
        <w:rPr>
          <w:rFonts w:eastAsia="Calibri" w:cs="Times New Roman"/>
          <w:szCs w:val="24"/>
        </w:rPr>
        <w:t>Screening information will be re</w:t>
      </w:r>
      <w:r w:rsidR="00AA5461">
        <w:rPr>
          <w:rFonts w:eastAsia="Calibri" w:cs="Times New Roman"/>
          <w:szCs w:val="24"/>
        </w:rPr>
        <w:t>tained even if you decide not to</w:t>
      </w:r>
      <w:r w:rsidR="0052022E">
        <w:rPr>
          <w:rFonts w:eastAsia="Calibri" w:cs="Times New Roman"/>
          <w:szCs w:val="24"/>
        </w:rPr>
        <w:t xml:space="preserve"> participate. </w:t>
      </w:r>
      <w:r>
        <w:rPr>
          <w:rFonts w:eastAsia="Calibri" w:cs="Times New Roman"/>
          <w:szCs w:val="24"/>
        </w:rPr>
        <w:t>There are no direct benefits for participating</w:t>
      </w:r>
      <w:r w:rsidR="00E66B8A">
        <w:rPr>
          <w:rFonts w:eastAsia="Calibri" w:cs="Times New Roman"/>
          <w:szCs w:val="24"/>
        </w:rPr>
        <w:t xml:space="preserve"> and a</w:t>
      </w:r>
      <w:r>
        <w:rPr>
          <w:rFonts w:eastAsia="Calibri" w:cs="Times New Roman"/>
          <w:szCs w:val="24"/>
        </w:rPr>
        <w:t xml:space="preserve">nticipated risks are minimal. Your decision to participate or not participate will have no effect on your employment with MedStar. </w:t>
      </w:r>
      <w:r w:rsidR="00E66B8A">
        <w:rPr>
          <w:rFonts w:eastAsia="Calibri" w:cs="Times New Roman"/>
          <w:szCs w:val="24"/>
        </w:rPr>
        <w:t xml:space="preserve">Your </w:t>
      </w:r>
      <w:r w:rsidR="00E66B8A">
        <w:rPr>
          <w:rFonts w:eastAsia="Calibri" w:cs="Times New Roman"/>
          <w:szCs w:val="24"/>
        </w:rPr>
        <w:lastRenderedPageBreak/>
        <w:t>participation is voluntary and you may withdraw from participating at any point of the study process.</w:t>
      </w:r>
    </w:p>
    <w:p w:rsidRPr="0061018A" w:rsidR="006271BB" w:rsidP="006271BB" w:rsidRDefault="006271BB" w14:paraId="3A5F9CCA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[Please record answers for all questions]</w:t>
      </w:r>
    </w:p>
    <w:p w:rsidRPr="0061018A" w:rsidR="006271BB" w:rsidP="006271BB" w:rsidRDefault="006271BB" w14:paraId="010EB832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:rsidRPr="0061018A" w:rsidR="006271BB" w:rsidP="006271BB" w:rsidRDefault="006271BB" w14:paraId="2CBCFC3B" w14:textId="4FF199D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szCs w:val="24"/>
        </w:rPr>
        <w:t>First, I need to ask a few questions to see if you qualify for the study.</w:t>
      </w:r>
      <w:r w:rsidR="008542F9">
        <w:rPr>
          <w:rFonts w:eastAsia="Calibri" w:cs="Times New Roman"/>
          <w:szCs w:val="24"/>
        </w:rPr>
        <w:t xml:space="preserve"> </w:t>
      </w:r>
    </w:p>
    <w:p w:rsidRPr="0061018A" w:rsidR="006271BB" w:rsidP="006271BB" w:rsidRDefault="006271BB" w14:paraId="69252166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</w:p>
    <w:p w:rsidRPr="0061018A" w:rsidR="006271BB" w:rsidP="006271BB" w:rsidRDefault="006271BB" w14:paraId="507F33B6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  <w:highlight w:val="yellow"/>
        </w:rPr>
        <w:t>Prescriber</w:t>
      </w:r>
      <w:r w:rsidRPr="0061018A">
        <w:rPr>
          <w:rFonts w:eastAsia="Calibri" w:cs="Times New Roman"/>
          <w:szCs w:val="24"/>
        </w:rPr>
        <w:t>. Are you currently a primary care physician, specialist, nurse practitioner, or physician assistant with prescribing authority?</w:t>
      </w:r>
    </w:p>
    <w:p w:rsidRPr="0061018A" w:rsidR="006271BB" w:rsidP="006271BB" w:rsidRDefault="006271BB" w14:paraId="3AEFB39F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</w:p>
    <w:p w:rsidRPr="0061018A" w:rsidR="006271BB" w:rsidP="006271BB" w:rsidRDefault="006271BB" w14:paraId="18CAA0D3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color w:val="FF0000"/>
          <w:szCs w:val="24"/>
        </w:rPr>
        <w:tab/>
      </w: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name="Check2" w:id="2"/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bookmarkEnd w:id="2"/>
      <w:r w:rsidRPr="0061018A">
        <w:rPr>
          <w:rFonts w:ascii="Times New Roman" w:hAnsi="Times New Roman" w:eastAsia="Calibri" w:cs="Times New Roman"/>
          <w:szCs w:val="24"/>
        </w:rPr>
        <w:t xml:space="preserve"> </w:t>
      </w:r>
      <w:r w:rsidRPr="0061018A">
        <w:rPr>
          <w:rFonts w:eastAsia="Calibri" w:cs="Times New Roman"/>
          <w:szCs w:val="24"/>
        </w:rPr>
        <w:t xml:space="preserve">Yes, primary care physician. (Go to </w:t>
      </w:r>
      <w:proofErr w:type="spellStart"/>
      <w:r w:rsidRPr="0061018A">
        <w:rPr>
          <w:rFonts w:eastAsia="Calibri" w:cs="Times New Roman"/>
          <w:szCs w:val="24"/>
        </w:rPr>
        <w:t>TimePtCare</w:t>
      </w:r>
      <w:proofErr w:type="spellEnd"/>
      <w:r w:rsidRPr="0061018A">
        <w:rPr>
          <w:rFonts w:eastAsia="Calibri" w:cs="Times New Roman"/>
          <w:szCs w:val="24"/>
        </w:rPr>
        <w:t>)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:rsidRPr="0061018A" w:rsidR="006271BB" w:rsidP="006271BB" w:rsidRDefault="006271BB" w14:paraId="30886BC3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 w:rsidRPr="0061018A">
        <w:rPr>
          <w:rFonts w:ascii="Times New Roman" w:hAnsi="Times New Roman" w:eastAsia="Calibri" w:cs="Times New Roman"/>
          <w:szCs w:val="24"/>
        </w:rPr>
        <w:t xml:space="preserve"> </w:t>
      </w:r>
      <w:r w:rsidRPr="0061018A">
        <w:rPr>
          <w:rFonts w:eastAsia="Calibri" w:cs="Times New Roman"/>
          <w:szCs w:val="24"/>
        </w:rPr>
        <w:t>Yes, specialist. (Go to Specialist)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:rsidRPr="0061018A" w:rsidR="006271BB" w:rsidP="006271BB" w:rsidRDefault="006271BB" w14:paraId="7C9AD8A6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 w:rsidRPr="0061018A">
        <w:rPr>
          <w:rFonts w:ascii="Times New Roman" w:hAnsi="Times New Roman" w:eastAsia="Calibri" w:cs="Times New Roman"/>
          <w:szCs w:val="24"/>
        </w:rPr>
        <w:t xml:space="preserve"> </w:t>
      </w:r>
      <w:r w:rsidRPr="0061018A">
        <w:rPr>
          <w:rFonts w:eastAsia="Calibri" w:cs="Times New Roman"/>
          <w:szCs w:val="24"/>
        </w:rPr>
        <w:t xml:space="preserve">Yes, nurse practitioner. (Go to </w:t>
      </w:r>
      <w:proofErr w:type="spellStart"/>
      <w:r w:rsidRPr="0061018A">
        <w:rPr>
          <w:rFonts w:eastAsia="Calibri" w:cs="Times New Roman"/>
          <w:szCs w:val="24"/>
        </w:rPr>
        <w:t>TimePtCare</w:t>
      </w:r>
      <w:proofErr w:type="spellEnd"/>
      <w:r w:rsidRPr="0061018A">
        <w:rPr>
          <w:rFonts w:eastAsia="Calibri" w:cs="Times New Roman"/>
          <w:szCs w:val="24"/>
        </w:rPr>
        <w:t>)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  <w:t xml:space="preserve"> </w:t>
      </w:r>
      <w:r w:rsidRPr="0061018A">
        <w:rPr>
          <w:rFonts w:eastAsia="Calibri" w:cs="Times New Roman"/>
          <w:szCs w:val="24"/>
        </w:rPr>
        <w:tab/>
      </w:r>
    </w:p>
    <w:p w:rsidRPr="0061018A" w:rsidR="006271BB" w:rsidP="006271BB" w:rsidRDefault="006271BB" w14:paraId="5B765D14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 w:rsidRPr="0061018A">
        <w:rPr>
          <w:rFonts w:ascii="Times New Roman" w:hAnsi="Times New Roman" w:eastAsia="Calibri" w:cs="Times New Roman"/>
          <w:szCs w:val="24"/>
        </w:rPr>
        <w:t xml:space="preserve"> </w:t>
      </w:r>
      <w:r w:rsidRPr="0061018A">
        <w:rPr>
          <w:rFonts w:eastAsia="Calibri" w:cs="Times New Roman"/>
          <w:szCs w:val="24"/>
        </w:rPr>
        <w:t>Yes, physician assistant.</w:t>
      </w:r>
      <w:r w:rsidRPr="0061018A">
        <w:rPr>
          <w:rFonts w:eastAsia="Calibri" w:cs="Times New Roman"/>
          <w:szCs w:val="24"/>
        </w:rPr>
        <w:tab/>
        <w:t xml:space="preserve">(Go to </w:t>
      </w:r>
      <w:proofErr w:type="spellStart"/>
      <w:r w:rsidRPr="0061018A">
        <w:rPr>
          <w:rFonts w:eastAsia="Calibri" w:cs="Times New Roman"/>
          <w:szCs w:val="24"/>
        </w:rPr>
        <w:t>TimePtCare</w:t>
      </w:r>
      <w:proofErr w:type="spellEnd"/>
      <w:r w:rsidRPr="0061018A">
        <w:rPr>
          <w:rFonts w:eastAsia="Calibri" w:cs="Times New Roman"/>
          <w:szCs w:val="24"/>
        </w:rPr>
        <w:t>)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:rsidRPr="0061018A" w:rsidR="006271BB" w:rsidP="006271BB" w:rsidRDefault="006271BB" w14:paraId="66DD9D02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FF0000"/>
          <w:szCs w:val="24"/>
        </w:rPr>
      </w:pPr>
      <w:r w:rsidRPr="0061018A">
        <w:rPr>
          <w:rFonts w:eastAsia="Calibri" w:cs="Times New Roman"/>
          <w:color w:val="FF0000"/>
          <w:szCs w:val="24"/>
        </w:rPr>
        <w:tab/>
      </w: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 w:rsidRPr="0061018A">
        <w:rPr>
          <w:rFonts w:ascii="Times New Roman" w:hAnsi="Times New Roman" w:eastAsia="Calibri" w:cs="Times New Roman"/>
          <w:szCs w:val="24"/>
        </w:rPr>
        <w:t xml:space="preserve"> </w:t>
      </w:r>
      <w:r w:rsidRPr="0061018A">
        <w:rPr>
          <w:rFonts w:eastAsia="Calibri" w:cs="Times New Roman"/>
          <w:szCs w:val="24"/>
        </w:rPr>
        <w:t>No</w:t>
      </w:r>
      <w:r w:rsidRPr="0061018A">
        <w:rPr>
          <w:rFonts w:eastAsia="Calibri" w:cs="Times New Roman"/>
          <w:szCs w:val="24"/>
        </w:rPr>
        <w:tab/>
        <w:t xml:space="preserve">-&gt; </w:t>
      </w:r>
      <w:r w:rsidRPr="0061018A">
        <w:rPr>
          <w:rFonts w:eastAsia="Calibri" w:cs="Times New Roman"/>
          <w:color w:val="FF0000"/>
          <w:szCs w:val="24"/>
        </w:rPr>
        <w:t>THANK AND TERMINATE</w:t>
      </w:r>
      <w:r w:rsidRPr="0061018A">
        <w:rPr>
          <w:rFonts w:eastAsia="Calibri" w:cs="Times New Roman"/>
          <w:color w:val="FF0000"/>
          <w:szCs w:val="24"/>
        </w:rPr>
        <w:tab/>
      </w:r>
      <w:r w:rsidRPr="0061018A">
        <w:rPr>
          <w:rFonts w:eastAsia="Calibri" w:cs="Times New Roman"/>
          <w:color w:val="FF0000"/>
          <w:szCs w:val="24"/>
        </w:rPr>
        <w:tab/>
      </w:r>
      <w:r w:rsidRPr="0061018A">
        <w:rPr>
          <w:rFonts w:eastAsia="Calibri" w:cs="Times New Roman"/>
          <w:color w:val="FF0000"/>
          <w:szCs w:val="24"/>
        </w:rPr>
        <w:tab/>
      </w:r>
    </w:p>
    <w:p w:rsidR="006271BB" w:rsidP="006271BB" w:rsidRDefault="006271BB" w14:paraId="5EDD4046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:rsidRPr="0061018A" w:rsidR="006271BB" w:rsidP="006271BB" w:rsidRDefault="006271BB" w14:paraId="68F7A281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:rsidRPr="0061018A" w:rsidR="006271BB" w:rsidP="006271BB" w:rsidRDefault="006271BB" w14:paraId="7F223056" w14:textId="77777777">
      <w:pPr>
        <w:spacing w:after="0"/>
        <w:ind w:left="720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  <w:highlight w:val="yellow"/>
        </w:rPr>
        <w:t>Specialist.</w:t>
      </w:r>
      <w:r w:rsidRPr="0061018A">
        <w:rPr>
          <w:rFonts w:eastAsia="Calibri" w:cs="Times New Roman"/>
          <w:szCs w:val="24"/>
        </w:rPr>
        <w:t xml:space="preserve"> What is your medical specialty? </w:t>
      </w:r>
      <w:r w:rsidRPr="0061018A">
        <w:rPr>
          <w:rFonts w:eastAsia="Calibri" w:cs="Times New Roman"/>
          <w:color w:val="0000FF"/>
          <w:szCs w:val="24"/>
        </w:rPr>
        <w:t>[DO NOT READ OPTIONS ALOUD]</w:t>
      </w:r>
    </w:p>
    <w:p w:rsidRPr="0061018A" w:rsidR="006271BB" w:rsidP="006271BB" w:rsidRDefault="006271BB" w14:paraId="5DA54EA6" w14:textId="77777777">
      <w:pPr>
        <w:autoSpaceDE w:val="0"/>
        <w:autoSpaceDN w:val="0"/>
        <w:adjustRightInd w:val="0"/>
        <w:spacing w:after="0"/>
        <w:ind w:left="720" w:firstLine="720"/>
        <w:jc w:val="both"/>
        <w:rPr>
          <w:rFonts w:eastAsia="Calibri" w:cs="Times New Roman"/>
          <w:color w:val="0000FF"/>
          <w:szCs w:val="24"/>
        </w:rPr>
      </w:pPr>
    </w:p>
    <w:p w:rsidRPr="0061018A" w:rsidR="006271BB" w:rsidP="006271BB" w:rsidRDefault="006271BB" w14:paraId="29C71670" w14:textId="77777777">
      <w:pPr>
        <w:autoSpaceDE w:val="0"/>
        <w:autoSpaceDN w:val="0"/>
        <w:adjustRightInd w:val="0"/>
        <w:spacing w:after="0"/>
        <w:ind w:left="720" w:firstLine="720"/>
        <w:jc w:val="both"/>
        <w:rPr>
          <w:rFonts w:eastAsia="Calibri" w:cs="Times New Roman"/>
          <w:szCs w:val="24"/>
        </w:rPr>
      </w:pP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 xml:space="preserve">Endocrinology 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:rsidRPr="0061018A" w:rsidR="006271BB" w:rsidP="006271BB" w:rsidRDefault="006271BB" w14:paraId="55B4A240" w14:textId="77777777">
      <w:pPr>
        <w:autoSpaceDE w:val="0"/>
        <w:autoSpaceDN w:val="0"/>
        <w:adjustRightInd w:val="0"/>
        <w:spacing w:after="0"/>
        <w:ind w:left="720" w:firstLine="720"/>
        <w:jc w:val="both"/>
        <w:rPr>
          <w:rFonts w:eastAsia="Calibri" w:cs="Times New Roman"/>
          <w:szCs w:val="24"/>
        </w:rPr>
      </w:pP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Neurology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:rsidRPr="0061018A" w:rsidR="006271BB" w:rsidP="006271BB" w:rsidRDefault="006271BB" w14:paraId="0DC149BE" w14:textId="77777777">
      <w:pPr>
        <w:autoSpaceDE w:val="0"/>
        <w:autoSpaceDN w:val="0"/>
        <w:adjustRightInd w:val="0"/>
        <w:spacing w:after="0"/>
        <w:ind w:left="1440"/>
        <w:jc w:val="both"/>
        <w:rPr>
          <w:rFonts w:eastAsia="Calibri" w:cs="Times New Roman"/>
          <w:color w:val="FF0000"/>
          <w:szCs w:val="24"/>
        </w:rPr>
      </w:pP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 xml:space="preserve">Other-&gt; </w:t>
      </w:r>
      <w:r w:rsidRPr="0061018A">
        <w:rPr>
          <w:rFonts w:eastAsia="Calibri" w:cs="Times New Roman"/>
          <w:color w:val="FF0000"/>
          <w:szCs w:val="24"/>
        </w:rPr>
        <w:t>THANK AND TERMINATE</w:t>
      </w:r>
    </w:p>
    <w:p w:rsidRPr="0061018A" w:rsidR="006271BB" w:rsidP="006271BB" w:rsidRDefault="006271BB" w14:paraId="4B36C55B" w14:textId="77777777">
      <w:pPr>
        <w:autoSpaceDE w:val="0"/>
        <w:autoSpaceDN w:val="0"/>
        <w:adjustRightInd w:val="0"/>
        <w:spacing w:after="0"/>
        <w:ind w:left="1440"/>
        <w:jc w:val="both"/>
        <w:rPr>
          <w:rFonts w:eastAsia="Calibri" w:cs="Times New Roman"/>
          <w:color w:val="FF0000"/>
          <w:szCs w:val="24"/>
        </w:rPr>
      </w:pPr>
      <w:r w:rsidRPr="0061018A">
        <w:rPr>
          <w:rFonts w:eastAsia="Calibri" w:cs="Times New Roman"/>
          <w:color w:val="FF0000"/>
          <w:szCs w:val="24"/>
        </w:rPr>
        <w:tab/>
      </w:r>
    </w:p>
    <w:p w:rsidRPr="0061018A" w:rsidR="006271BB" w:rsidP="006271BB" w:rsidRDefault="006271BB" w14:paraId="0F3E0AE7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proofErr w:type="spellStart"/>
      <w:r w:rsidRPr="0061018A">
        <w:rPr>
          <w:rFonts w:eastAsia="Calibri" w:cs="Times New Roman"/>
          <w:szCs w:val="24"/>
          <w:highlight w:val="yellow"/>
        </w:rPr>
        <w:t>TimePtCare</w:t>
      </w:r>
      <w:proofErr w:type="spellEnd"/>
      <w:r w:rsidRPr="0061018A">
        <w:rPr>
          <w:rFonts w:eastAsia="Calibri" w:cs="Times New Roman"/>
          <w:szCs w:val="24"/>
          <w:highlight w:val="yellow"/>
        </w:rPr>
        <w:t>.</w:t>
      </w:r>
      <w:r w:rsidRPr="0061018A">
        <w:rPr>
          <w:rFonts w:eastAsia="Calibri" w:cs="Times New Roman"/>
          <w:szCs w:val="24"/>
        </w:rPr>
        <w:t xml:space="preserve"> About how much time do you spend on direct patient care? </w:t>
      </w:r>
      <w:r w:rsidRPr="0061018A">
        <w:rPr>
          <w:rFonts w:eastAsia="Calibri" w:cs="Times New Roman"/>
          <w:color w:val="0000FF"/>
          <w:szCs w:val="24"/>
        </w:rPr>
        <w:t>[DO NOT READ OPTIONS ALOUD]</w:t>
      </w:r>
    </w:p>
    <w:p w:rsidRPr="0061018A" w:rsidR="006271BB" w:rsidP="006271BB" w:rsidRDefault="006271BB" w14:paraId="5A350766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</w:p>
    <w:p w:rsidRPr="0061018A" w:rsidR="006271BB" w:rsidP="006271BB" w:rsidRDefault="006271BB" w14:paraId="3F69B8D5" w14:textId="77777777">
      <w:pPr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szCs w:val="24"/>
        </w:rPr>
      </w:pP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Less than 20%</w:t>
      </w:r>
      <w:r w:rsidRPr="0061018A">
        <w:rPr>
          <w:rFonts w:eastAsia="Calibri" w:cs="Times New Roman"/>
          <w:szCs w:val="24"/>
        </w:rPr>
        <w:tab/>
      </w:r>
    </w:p>
    <w:p w:rsidRPr="0061018A" w:rsidR="006271BB" w:rsidP="006271BB" w:rsidRDefault="006271BB" w14:paraId="55E4A8FB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20–50%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:rsidRPr="0061018A" w:rsidR="006271BB" w:rsidP="006271BB" w:rsidRDefault="006271BB" w14:paraId="40338AB6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50–70%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:rsidRPr="0061018A" w:rsidR="006271BB" w:rsidP="006271BB" w:rsidRDefault="006271BB" w14:paraId="145D46AE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More than 70%</w:t>
      </w:r>
      <w:r w:rsidRPr="0061018A">
        <w:rPr>
          <w:rFonts w:eastAsia="Calibri" w:cs="Times New Roman"/>
          <w:szCs w:val="24"/>
        </w:rPr>
        <w:tab/>
      </w:r>
    </w:p>
    <w:p w:rsidRPr="0061018A" w:rsidR="006271BB" w:rsidP="006271BB" w:rsidRDefault="006271BB" w14:paraId="596D3D87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</w:p>
    <w:p w:rsidRPr="0061018A" w:rsidR="006271BB" w:rsidP="006271BB" w:rsidRDefault="006271BB" w14:paraId="4EDE4659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 xml:space="preserve">If the participant is a </w:t>
      </w:r>
      <w:r w:rsidRPr="0061018A">
        <w:rPr>
          <w:rFonts w:eastAsia="Calibri" w:cs="Times New Roman"/>
          <w:b/>
          <w:color w:val="0000FF"/>
          <w:szCs w:val="24"/>
        </w:rPr>
        <w:t xml:space="preserve">PCP, NP, </w:t>
      </w:r>
      <w:r w:rsidRPr="0061018A">
        <w:rPr>
          <w:rFonts w:eastAsia="Calibri" w:cs="Times New Roman"/>
          <w:color w:val="0000FF"/>
          <w:szCs w:val="24"/>
        </w:rPr>
        <w:t xml:space="preserve">and </w:t>
      </w:r>
      <w:r w:rsidRPr="0061018A">
        <w:rPr>
          <w:rFonts w:eastAsia="Calibri" w:cs="Times New Roman"/>
          <w:b/>
          <w:color w:val="0000FF"/>
          <w:szCs w:val="24"/>
        </w:rPr>
        <w:t>PA,</w:t>
      </w:r>
      <w:r w:rsidRPr="0061018A">
        <w:rPr>
          <w:rFonts w:eastAsia="Calibri" w:cs="Times New Roman"/>
          <w:color w:val="0000FF"/>
          <w:szCs w:val="24"/>
        </w:rPr>
        <w:t xml:space="preserve"> he or she must spend </w:t>
      </w:r>
      <w:r w:rsidRPr="0061018A">
        <w:rPr>
          <w:rFonts w:eastAsia="Calibri" w:cs="Times New Roman"/>
          <w:b/>
          <w:color w:val="0000FF"/>
          <w:szCs w:val="24"/>
        </w:rPr>
        <w:t>at least 50%</w:t>
      </w:r>
      <w:r w:rsidRPr="0061018A">
        <w:rPr>
          <w:rFonts w:eastAsia="Calibri" w:cs="Times New Roman"/>
          <w:color w:val="0000FF"/>
          <w:szCs w:val="24"/>
        </w:rPr>
        <w:t xml:space="preserve"> of time on direct patient care to qualify.</w:t>
      </w:r>
    </w:p>
    <w:p w:rsidRPr="0061018A" w:rsidR="006271BB" w:rsidP="006271BB" w:rsidRDefault="006271BB" w14:paraId="403DAA29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</w:p>
    <w:p w:rsidRPr="0061018A" w:rsidR="006271BB" w:rsidP="006271BB" w:rsidRDefault="006271BB" w14:paraId="18B5BAF8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 xml:space="preserve">If participant is a </w:t>
      </w:r>
      <w:r w:rsidRPr="0061018A">
        <w:rPr>
          <w:rFonts w:eastAsia="Calibri" w:cs="Times New Roman"/>
          <w:b/>
          <w:color w:val="0000FF"/>
          <w:szCs w:val="24"/>
        </w:rPr>
        <w:t>specialist</w:t>
      </w:r>
      <w:r w:rsidRPr="0061018A">
        <w:rPr>
          <w:rFonts w:eastAsia="Calibri" w:cs="Times New Roman"/>
          <w:color w:val="0000FF"/>
          <w:szCs w:val="24"/>
        </w:rPr>
        <w:t xml:space="preserve">, he or she must spend </w:t>
      </w:r>
      <w:r w:rsidRPr="0061018A">
        <w:rPr>
          <w:rFonts w:eastAsia="Calibri" w:cs="Times New Roman"/>
          <w:b/>
          <w:color w:val="0000FF"/>
          <w:szCs w:val="24"/>
        </w:rPr>
        <w:t>at least 20%</w:t>
      </w:r>
      <w:r w:rsidRPr="0061018A">
        <w:rPr>
          <w:rFonts w:eastAsia="Calibri" w:cs="Times New Roman"/>
          <w:color w:val="0000FF"/>
          <w:szCs w:val="24"/>
        </w:rPr>
        <w:t xml:space="preserve"> of time on direct patient care to qualify.</w:t>
      </w:r>
    </w:p>
    <w:p w:rsidRPr="0061018A" w:rsidR="006271BB" w:rsidP="006271BB" w:rsidRDefault="006271BB" w14:paraId="0ED267EE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FF0000"/>
          <w:sz w:val="26"/>
          <w:szCs w:val="24"/>
        </w:rPr>
      </w:pPr>
    </w:p>
    <w:p w:rsidRPr="0061018A" w:rsidR="006271BB" w:rsidP="006271BB" w:rsidRDefault="006271BB" w14:paraId="38E9D2E7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color w:val="0000FF"/>
          <w:szCs w:val="24"/>
        </w:rPr>
        <w:t xml:space="preserve">OTHERWISE, </w:t>
      </w:r>
      <w:r w:rsidRPr="0061018A">
        <w:rPr>
          <w:rFonts w:eastAsia="Calibri" w:cs="Times New Roman"/>
          <w:color w:val="FF0000"/>
          <w:szCs w:val="24"/>
        </w:rPr>
        <w:t>THANK AND TERMINATE</w:t>
      </w:r>
      <w:r w:rsidRPr="0061018A">
        <w:rPr>
          <w:rFonts w:eastAsia="Calibri" w:cs="Times New Roman"/>
          <w:szCs w:val="24"/>
        </w:rPr>
        <w:t xml:space="preserve">. </w:t>
      </w:r>
    </w:p>
    <w:p w:rsidRPr="0061018A" w:rsidR="006271BB" w:rsidP="006271BB" w:rsidRDefault="006271BB" w14:paraId="7D4CBFA8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</w:p>
    <w:p w:rsidRPr="0061018A" w:rsidR="006271BB" w:rsidP="006271BB" w:rsidRDefault="006271BB" w14:paraId="046184C6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  <w:highlight w:val="yellow"/>
        </w:rPr>
        <w:t>Glasses1</w:t>
      </w:r>
      <w:r w:rsidRPr="0061018A">
        <w:rPr>
          <w:rFonts w:eastAsia="Calibri" w:cs="Times New Roman"/>
          <w:szCs w:val="24"/>
        </w:rPr>
        <w:t>. Do you require glasses for reading?</w:t>
      </w:r>
    </w:p>
    <w:p w:rsidRPr="0061018A" w:rsidR="006271BB" w:rsidP="006271BB" w:rsidRDefault="006271BB" w14:paraId="2C2F5368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:rsidR="006271BB" w:rsidP="006271BB" w:rsidRDefault="006271BB" w14:paraId="2E9F8E74" w14:textId="2AFEF31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Yes</w:t>
      </w:r>
      <w:r w:rsidR="00295CA5">
        <w:rPr>
          <w:rFonts w:eastAsia="Calibri" w:cs="Times New Roman"/>
          <w:szCs w:val="24"/>
        </w:rPr>
        <w:t>, Single prescription reading glasses</w:t>
      </w:r>
      <w:r w:rsidRPr="0061018A">
        <w:rPr>
          <w:rFonts w:eastAsia="Calibri" w:cs="Times New Roman"/>
          <w:szCs w:val="24"/>
        </w:rPr>
        <w:tab/>
      </w:r>
    </w:p>
    <w:p w:rsidRPr="0061018A" w:rsidR="00295CA5" w:rsidP="00C13A44" w:rsidRDefault="00295CA5" w14:paraId="073CDE77" w14:textId="229C7075">
      <w:pPr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szCs w:val="24"/>
        </w:rPr>
      </w:pPr>
      <w:r w:rsidRPr="0061018A">
        <w:rPr>
          <w:rFonts w:ascii="Times New Roman" w:hAnsi="Times New Roman" w:eastAsia="Calibri" w:cs="Times New Roman"/>
          <w:szCs w:val="24"/>
        </w:rPr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Ye</w:t>
      </w:r>
      <w:r>
        <w:rPr>
          <w:rFonts w:eastAsia="Calibri" w:cs="Times New Roman"/>
          <w:szCs w:val="24"/>
        </w:rPr>
        <w:t>s, bifocals, trifocals, or progressives (Go to Glasses2])</w:t>
      </w:r>
    </w:p>
    <w:p w:rsidRPr="0061018A" w:rsidR="006271BB" w:rsidP="006271BB" w:rsidRDefault="006271BB" w14:paraId="3A28D188" w14:textId="0C03A6E6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No</w:t>
      </w:r>
      <w:r w:rsidRPr="0061018A">
        <w:rPr>
          <w:rFonts w:eastAsia="Calibri" w:cs="Times New Roman"/>
          <w:szCs w:val="24"/>
        </w:rPr>
        <w:tab/>
        <w:t xml:space="preserve">(Go to </w:t>
      </w:r>
      <w:proofErr w:type="spellStart"/>
      <w:r w:rsidR="00295CA5">
        <w:rPr>
          <w:rFonts w:eastAsia="Calibri" w:cs="Times New Roman"/>
          <w:szCs w:val="24"/>
        </w:rPr>
        <w:t>MedConcerns</w:t>
      </w:r>
      <w:proofErr w:type="spellEnd"/>
      <w:r w:rsidRPr="0061018A">
        <w:rPr>
          <w:rFonts w:eastAsia="Calibri" w:cs="Times New Roman"/>
          <w:szCs w:val="24"/>
        </w:rPr>
        <w:t>)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:rsidRPr="0061018A" w:rsidR="006271BB" w:rsidP="006271BB" w:rsidRDefault="006271BB" w14:paraId="1E863E9B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color w:val="0000FF"/>
          <w:szCs w:val="24"/>
        </w:rPr>
      </w:pPr>
    </w:p>
    <w:p w:rsidRPr="0061018A" w:rsidR="006271BB" w:rsidP="006271BB" w:rsidRDefault="006271BB" w14:paraId="1F1C8C4A" w14:textId="0326804D">
      <w:pPr>
        <w:spacing w:after="0"/>
        <w:ind w:left="720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  <w:highlight w:val="yellow"/>
        </w:rPr>
        <w:t>Glasses2</w:t>
      </w:r>
      <w:r w:rsidRPr="0061018A">
        <w:rPr>
          <w:rFonts w:eastAsia="Calibri" w:cs="Times New Roman"/>
          <w:szCs w:val="24"/>
        </w:rPr>
        <w:t>.</w:t>
      </w:r>
      <w:r w:rsidR="00295CA5">
        <w:rPr>
          <w:rFonts w:eastAsia="Calibri" w:cs="Times New Roman"/>
          <w:szCs w:val="24"/>
        </w:rPr>
        <w:t xml:space="preserve"> Are you able to wear contacts to the research session rather than the reading glasses?</w:t>
      </w:r>
      <w:r w:rsidRPr="0061018A">
        <w:rPr>
          <w:rFonts w:eastAsia="Calibri" w:cs="Times New Roman"/>
          <w:szCs w:val="24"/>
        </w:rPr>
        <w:t xml:space="preserve"> For the eye-tracking portion, we have more successful calibration when participants do not wear glasses. </w:t>
      </w:r>
    </w:p>
    <w:p w:rsidRPr="0061018A" w:rsidR="006271BB" w:rsidP="006271BB" w:rsidRDefault="006271BB" w14:paraId="253EAD67" w14:textId="77777777">
      <w:pPr>
        <w:autoSpaceDE w:val="0"/>
        <w:autoSpaceDN w:val="0"/>
        <w:adjustRightInd w:val="0"/>
        <w:spacing w:after="0"/>
        <w:ind w:left="1440"/>
        <w:jc w:val="both"/>
        <w:rPr>
          <w:rFonts w:eastAsia="Calibri" w:cs="Times New Roman"/>
          <w:szCs w:val="24"/>
        </w:rPr>
      </w:pP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Yes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:rsidR="00193CE3" w:rsidP="006271BB" w:rsidRDefault="006271BB" w14:paraId="7EF72C1A" w14:textId="5831E704">
      <w:pPr>
        <w:autoSpaceDE w:val="0"/>
        <w:autoSpaceDN w:val="0"/>
        <w:adjustRightInd w:val="0"/>
        <w:spacing w:after="0"/>
        <w:ind w:left="72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No</w:t>
      </w:r>
      <w:r w:rsidR="00295CA5">
        <w:rPr>
          <w:rFonts w:eastAsia="Calibri" w:cs="Times New Roman"/>
          <w:szCs w:val="24"/>
        </w:rPr>
        <w:t xml:space="preserve"> (Go to Glasses 2a)</w:t>
      </w:r>
    </w:p>
    <w:p w:rsidR="00295CA5" w:rsidP="006271BB" w:rsidRDefault="00295CA5" w14:paraId="3188625A" w14:textId="77777777">
      <w:pPr>
        <w:autoSpaceDE w:val="0"/>
        <w:autoSpaceDN w:val="0"/>
        <w:adjustRightInd w:val="0"/>
        <w:spacing w:after="0"/>
        <w:ind w:left="720"/>
        <w:jc w:val="both"/>
        <w:rPr>
          <w:rFonts w:eastAsia="Calibri" w:cs="Times New Roman"/>
          <w:szCs w:val="24"/>
        </w:rPr>
      </w:pPr>
    </w:p>
    <w:p w:rsidRPr="00295CA5" w:rsidR="00295CA5" w:rsidP="00295CA5" w:rsidRDefault="00295CA5" w14:paraId="558BEBE0" w14:textId="61E80553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:rsidRPr="00295CA5" w:rsidR="00295CA5" w:rsidP="00C13A44" w:rsidRDefault="00295CA5" w14:paraId="73E4D4C7" w14:textId="77777777">
      <w:pPr>
        <w:autoSpaceDE w:val="0"/>
        <w:autoSpaceDN w:val="0"/>
        <w:adjustRightInd w:val="0"/>
        <w:spacing w:after="0"/>
        <w:ind w:left="720"/>
        <w:jc w:val="both"/>
        <w:rPr>
          <w:rFonts w:eastAsia="Calibri" w:cs="Times New Roman"/>
          <w:szCs w:val="24"/>
        </w:rPr>
      </w:pPr>
      <w:r w:rsidRPr="00295CA5">
        <w:rPr>
          <w:rFonts w:eastAsia="Calibri" w:cs="Times New Roman"/>
          <w:szCs w:val="24"/>
        </w:rPr>
        <w:t xml:space="preserve">Glasses 2a: Are you able to read on a computer screen without your glasses and avoiding distress to your eyes? </w:t>
      </w:r>
    </w:p>
    <w:p w:rsidR="00295CA5" w:rsidP="00C13A44" w:rsidRDefault="00295CA5" w14:paraId="58ED8F23" w14:textId="77777777">
      <w:pPr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szCs w:val="24"/>
        </w:rPr>
      </w:pP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Yes</w:t>
      </w:r>
    </w:p>
    <w:p w:rsidR="00295CA5" w:rsidP="00C13A44" w:rsidRDefault="00295CA5" w14:paraId="456EADA3" w14:textId="4F380E6F">
      <w:pPr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szCs w:val="24"/>
        </w:rPr>
      </w:pP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>
        <w:rPr>
          <w:rFonts w:eastAsia="Calibri" w:cs="Times New Roman"/>
          <w:szCs w:val="24"/>
        </w:rPr>
        <w:t>No [Hold participant</w:t>
      </w:r>
      <w:r w:rsidRPr="00295CA5">
        <w:rPr>
          <w:rFonts w:eastAsia="Calibri" w:cs="Times New Roman"/>
          <w:szCs w:val="24"/>
        </w:rPr>
        <w:t>]</w:t>
      </w:r>
    </w:p>
    <w:p w:rsidR="00193CE3" w:rsidP="00C13A44" w:rsidRDefault="00295CA5" w14:paraId="71C04FE1" w14:textId="42083077">
      <w:pPr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szCs w:val="24"/>
        </w:rPr>
      </w:pPr>
      <w:r w:rsidRPr="00295CA5">
        <w:rPr>
          <w:rFonts w:eastAsia="Calibri" w:cs="Times New Roman"/>
          <w:szCs w:val="24"/>
        </w:rPr>
        <w:t xml:space="preserve">  </w:t>
      </w:r>
    </w:p>
    <w:p w:rsidR="00193CE3" w:rsidP="00193CE3" w:rsidRDefault="00D61082" w14:paraId="2429025F" w14:textId="07EA2900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proofErr w:type="spellStart"/>
      <w:r>
        <w:rPr>
          <w:rFonts w:eastAsia="Calibri" w:cs="Times New Roman"/>
          <w:szCs w:val="24"/>
          <w:highlight w:val="yellow"/>
        </w:rPr>
        <w:t>Med</w:t>
      </w:r>
      <w:r w:rsidRPr="00193CE3" w:rsidR="00193CE3">
        <w:rPr>
          <w:rFonts w:eastAsia="Calibri" w:cs="Times New Roman"/>
          <w:szCs w:val="24"/>
          <w:highlight w:val="yellow"/>
        </w:rPr>
        <w:t>Concerns</w:t>
      </w:r>
      <w:proofErr w:type="spellEnd"/>
      <w:r w:rsidRPr="00193CE3" w:rsidR="00193CE3">
        <w:rPr>
          <w:rFonts w:eastAsia="Calibri" w:cs="Times New Roman"/>
          <w:szCs w:val="24"/>
          <w:highlight w:val="yellow"/>
        </w:rPr>
        <w:t>.</w:t>
      </w:r>
      <w:r w:rsidR="00193CE3">
        <w:rPr>
          <w:rFonts w:eastAsia="Calibri" w:cs="Times New Roman"/>
          <w:szCs w:val="24"/>
        </w:rPr>
        <w:t xml:space="preserve"> The eye-tracking equipment uses an infrared light that carries a risk of affecting people with photosensitive epilepsy or who use medical equipment that is sensitive to infrared light. Do you have any conditions like these that would cause concern?</w:t>
      </w:r>
    </w:p>
    <w:p w:rsidRPr="0061018A" w:rsidR="00193CE3" w:rsidP="00193CE3" w:rsidRDefault="00193CE3" w14:paraId="6A874FAA" w14:textId="4D329833">
      <w:pPr>
        <w:autoSpaceDE w:val="0"/>
        <w:autoSpaceDN w:val="0"/>
        <w:adjustRightInd w:val="0"/>
        <w:spacing w:after="0"/>
        <w:ind w:left="1440"/>
        <w:jc w:val="both"/>
        <w:rPr>
          <w:rFonts w:eastAsia="Calibri" w:cs="Times New Roman"/>
          <w:szCs w:val="24"/>
        </w:rPr>
      </w:pP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Yes</w:t>
      </w:r>
      <w:r w:rsidRPr="0061018A"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 xml:space="preserve">-&gt; </w:t>
      </w:r>
      <w:r w:rsidRPr="0061018A">
        <w:rPr>
          <w:rFonts w:eastAsia="Calibri" w:cs="Times New Roman"/>
          <w:color w:val="FF0000"/>
          <w:szCs w:val="24"/>
        </w:rPr>
        <w:t>THANK AND TERMINATE</w:t>
      </w:r>
    </w:p>
    <w:p w:rsidR="00193CE3" w:rsidP="00193CE3" w:rsidRDefault="00193CE3" w14:paraId="64082B62" w14:textId="77777777">
      <w:pPr>
        <w:autoSpaceDE w:val="0"/>
        <w:autoSpaceDN w:val="0"/>
        <w:adjustRightInd w:val="0"/>
        <w:spacing w:after="0"/>
        <w:ind w:left="72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No</w:t>
      </w:r>
    </w:p>
    <w:p w:rsidRPr="0061018A" w:rsidR="006271BB" w:rsidP="00193CE3" w:rsidRDefault="006271BB" w14:paraId="708F1CEF" w14:textId="544CB779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:rsidRPr="0061018A" w:rsidR="006271BB" w:rsidP="006271BB" w:rsidRDefault="006271BB" w14:paraId="45FB185D" w14:textId="77777777">
      <w:pPr>
        <w:rPr>
          <w:rFonts w:eastAsia="Calibri" w:cs="Times New Roman"/>
          <w:szCs w:val="24"/>
        </w:rPr>
      </w:pPr>
      <w:proofErr w:type="spellStart"/>
      <w:r w:rsidRPr="0061018A">
        <w:rPr>
          <w:rFonts w:eastAsia="Calibri" w:cs="Times New Roman"/>
          <w:szCs w:val="24"/>
          <w:highlight w:val="yellow"/>
        </w:rPr>
        <w:t>PriorResearch</w:t>
      </w:r>
      <w:proofErr w:type="spellEnd"/>
      <w:r w:rsidRPr="0061018A">
        <w:rPr>
          <w:rFonts w:eastAsia="Calibri" w:cs="Times New Roman"/>
          <w:szCs w:val="24"/>
        </w:rPr>
        <w:t xml:space="preserve">. When, if ever, was the last time you participated in an interview or focus group? </w:t>
      </w:r>
      <w:r w:rsidRPr="0061018A">
        <w:rPr>
          <w:rFonts w:eastAsia="Calibri" w:cs="Times New Roman"/>
          <w:color w:val="0000FF"/>
          <w:szCs w:val="24"/>
        </w:rPr>
        <w:t>[DO NOT READ OPTIONS]</w:t>
      </w:r>
    </w:p>
    <w:p w:rsidRPr="0061018A" w:rsidR="006271BB" w:rsidP="006271BB" w:rsidRDefault="006271BB" w14:paraId="4CE28346" w14:textId="77777777">
      <w:pPr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szCs w:val="24"/>
        </w:rPr>
      </w:pPr>
    </w:p>
    <w:p w:rsidRPr="0061018A" w:rsidR="006271BB" w:rsidP="006271BB" w:rsidRDefault="006271BB" w14:paraId="28D2E5F4" w14:textId="5874C61B">
      <w:pPr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szCs w:val="24"/>
        </w:rPr>
      </w:pP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 xml:space="preserve">Within the </w:t>
      </w:r>
      <w:r w:rsidR="002F1258">
        <w:rPr>
          <w:rFonts w:eastAsia="Calibri" w:cs="Times New Roman"/>
          <w:szCs w:val="24"/>
        </w:rPr>
        <w:t>last month</w:t>
      </w:r>
      <w:r w:rsidRPr="0061018A">
        <w:rPr>
          <w:rFonts w:eastAsia="Calibri" w:cs="Times New Roman"/>
          <w:szCs w:val="24"/>
        </w:rPr>
        <w:t xml:space="preserve">-&gt; </w:t>
      </w:r>
      <w:r w:rsidRPr="0061018A">
        <w:rPr>
          <w:rFonts w:eastAsia="Calibri" w:cs="Times New Roman"/>
          <w:color w:val="FF0000"/>
          <w:szCs w:val="24"/>
        </w:rPr>
        <w:t>THANK AND TERMINATE</w:t>
      </w:r>
      <w:r w:rsidRPr="0061018A">
        <w:rPr>
          <w:rFonts w:eastAsia="Calibri" w:cs="Times New Roman"/>
          <w:szCs w:val="24"/>
        </w:rPr>
        <w:tab/>
      </w:r>
    </w:p>
    <w:p w:rsidRPr="0061018A" w:rsidR="006271BB" w:rsidP="006271BB" w:rsidRDefault="006271BB" w14:paraId="3DCC8D18" w14:textId="58496046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 xml:space="preserve">More than </w:t>
      </w:r>
      <w:r w:rsidR="002F1258">
        <w:rPr>
          <w:rFonts w:eastAsia="Calibri" w:cs="Times New Roman"/>
          <w:szCs w:val="24"/>
        </w:rPr>
        <w:t xml:space="preserve">a </w:t>
      </w:r>
      <w:r w:rsidRPr="0061018A">
        <w:rPr>
          <w:rFonts w:eastAsia="Calibri" w:cs="Times New Roman"/>
          <w:szCs w:val="24"/>
        </w:rPr>
        <w:t>month ago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:rsidRPr="0061018A" w:rsidR="006271BB" w:rsidP="006271BB" w:rsidRDefault="006271BB" w14:paraId="6B4DA82F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Never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:rsidRPr="0061018A" w:rsidR="006271BB" w:rsidP="006271BB" w:rsidRDefault="006271BB" w14:paraId="1D3A0471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525252"/>
          <w:szCs w:val="24"/>
        </w:rPr>
      </w:pPr>
    </w:p>
    <w:p w:rsidR="00295CA5" w:rsidP="00295CA5" w:rsidRDefault="00295CA5" w14:paraId="10E642DF" w14:textId="09ACE493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525252"/>
          <w:szCs w:val="24"/>
        </w:rPr>
      </w:pPr>
      <w:r w:rsidRPr="00397C55">
        <w:rPr>
          <w:rFonts w:eastAsia="Calibri" w:cs="Times New Roman"/>
          <w:color w:val="525252"/>
          <w:szCs w:val="24"/>
          <w:highlight w:val="yellow"/>
        </w:rPr>
        <w:t>Location</w:t>
      </w:r>
      <w:r>
        <w:rPr>
          <w:rFonts w:eastAsia="Calibri" w:cs="Times New Roman"/>
          <w:color w:val="525252"/>
          <w:szCs w:val="24"/>
        </w:rPr>
        <w:t xml:space="preserve">. What is your </w:t>
      </w:r>
      <w:r w:rsidR="00E74641">
        <w:rPr>
          <w:rFonts w:eastAsia="Calibri" w:cs="Times New Roman"/>
          <w:color w:val="525252"/>
          <w:szCs w:val="24"/>
        </w:rPr>
        <w:t xml:space="preserve">current </w:t>
      </w:r>
      <w:r>
        <w:rPr>
          <w:rFonts w:eastAsia="Calibri" w:cs="Times New Roman"/>
          <w:color w:val="525252"/>
          <w:szCs w:val="24"/>
        </w:rPr>
        <w:t xml:space="preserve">care center of employment? </w:t>
      </w:r>
      <w:r w:rsidR="00E74641">
        <w:rPr>
          <w:rFonts w:eastAsia="Calibri" w:cs="Times New Roman"/>
          <w:color w:val="525252"/>
          <w:szCs w:val="24"/>
        </w:rPr>
        <w:t>[RECORD ANSWER]</w:t>
      </w:r>
    </w:p>
    <w:p w:rsidR="00C13A44" w:rsidP="00A47940" w:rsidRDefault="00C13A44" w14:paraId="55F336CD" w14:textId="77777777">
      <w:pPr>
        <w:autoSpaceDE w:val="0"/>
        <w:autoSpaceDN w:val="0"/>
        <w:adjustRightInd w:val="0"/>
        <w:spacing w:after="0"/>
        <w:ind w:left="720" w:firstLine="720"/>
        <w:jc w:val="both"/>
        <w:rPr>
          <w:rFonts w:eastAsia="Calibri" w:cs="Times New Roman"/>
          <w:szCs w:val="24"/>
        </w:rPr>
      </w:pPr>
    </w:p>
    <w:p w:rsidR="00295CA5" w:rsidP="00295CA5" w:rsidRDefault="00295CA5" w14:paraId="05DF9743" w14:textId="49915201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proofErr w:type="spellStart"/>
      <w:r w:rsidRPr="00397C55">
        <w:rPr>
          <w:rFonts w:eastAsia="Calibri" w:cs="Times New Roman"/>
          <w:szCs w:val="24"/>
          <w:highlight w:val="yellow"/>
        </w:rPr>
        <w:t>StudySession</w:t>
      </w:r>
      <w:proofErr w:type="spellEnd"/>
      <w:r>
        <w:rPr>
          <w:rFonts w:eastAsia="Calibri" w:cs="Times New Roman"/>
          <w:szCs w:val="24"/>
        </w:rPr>
        <w:t xml:space="preserve">. What is your preferred location to have your study session? </w:t>
      </w:r>
      <w:r w:rsidR="00E74641">
        <w:rPr>
          <w:rFonts w:eastAsia="Calibri" w:cs="Times New Roman"/>
          <w:szCs w:val="24"/>
        </w:rPr>
        <w:t>[RECORD ANSWER]</w:t>
      </w:r>
    </w:p>
    <w:p w:rsidR="00E74641" w:rsidP="00E74641" w:rsidRDefault="00E74641" w14:paraId="01FBE499" w14:textId="7C3F9CF2">
      <w:pPr>
        <w:autoSpaceDE w:val="0"/>
        <w:autoSpaceDN w:val="0"/>
        <w:adjustRightInd w:val="0"/>
        <w:spacing w:after="0"/>
        <w:ind w:left="720"/>
        <w:jc w:val="both"/>
        <w:rPr>
          <w:rFonts w:eastAsia="Calibri" w:cs="Times New Roman"/>
          <w:szCs w:val="24"/>
        </w:rPr>
      </w:pPr>
      <w:r w:rsidRPr="0061018A" w:rsidDel="00E74641">
        <w:rPr>
          <w:rFonts w:ascii="Times New Roman" w:hAnsi="Times New Roman" w:eastAsia="Calibri" w:cs="Times New Roman"/>
          <w:szCs w:val="24"/>
        </w:rPr>
        <w:t xml:space="preserve"> </w:t>
      </w:r>
    </w:p>
    <w:p w:rsidR="00E74641" w:rsidP="00E74641" w:rsidRDefault="00E74641" w14:paraId="092A8854" w14:textId="71CCFF54">
      <w:pPr>
        <w:autoSpaceDE w:val="0"/>
        <w:autoSpaceDN w:val="0"/>
        <w:adjustRightInd w:val="0"/>
        <w:spacing w:after="0"/>
        <w:ind w:left="72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i/>
          <w:szCs w:val="24"/>
        </w:rPr>
        <w:t xml:space="preserve">(Specific site location options may be provided as a </w:t>
      </w:r>
      <w:proofErr w:type="gramStart"/>
      <w:r>
        <w:rPr>
          <w:rFonts w:eastAsia="Calibri" w:cs="Times New Roman"/>
          <w:i/>
          <w:szCs w:val="24"/>
        </w:rPr>
        <w:t>multiple choice</w:t>
      </w:r>
      <w:proofErr w:type="gramEnd"/>
      <w:r>
        <w:rPr>
          <w:rFonts w:eastAsia="Calibri" w:cs="Times New Roman"/>
          <w:i/>
          <w:szCs w:val="24"/>
        </w:rPr>
        <w:t xml:space="preserve"> option)</w:t>
      </w:r>
    </w:p>
    <w:p w:rsidR="00295CA5" w:rsidP="00295CA5" w:rsidRDefault="00295CA5" w14:paraId="453921A9" w14:textId="6703BBD0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A3763D">
        <w:rPr>
          <w:rFonts w:eastAsia="Calibri" w:cs="Times New Roman"/>
          <w:szCs w:val="24"/>
        </w:rPr>
        <w:tab/>
      </w:r>
    </w:p>
    <w:p w:rsidR="00D56F5B" w:rsidP="00295CA5" w:rsidRDefault="00D56F5B" w14:paraId="197C4750" w14:textId="5CB63216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We would like to track some demographic information for this study.</w:t>
      </w:r>
    </w:p>
    <w:p w:rsidR="00D56F5B" w:rsidP="00295CA5" w:rsidRDefault="00D56F5B" w14:paraId="4FC892D7" w14:textId="7777777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:rsidR="00284B93" w:rsidP="00284B93" w:rsidRDefault="00284B93" w14:paraId="66DE573F" w14:textId="30F1F06C">
      <w:pPr>
        <w:contextualSpacing/>
      </w:pPr>
      <w:r w:rsidRPr="00C13A44">
        <w:rPr>
          <w:b/>
          <w:bCs/>
          <w:highlight w:val="yellow"/>
        </w:rPr>
        <w:t>Hispanic/Latino.</w:t>
      </w:r>
      <w:r>
        <w:rPr>
          <w:b/>
          <w:bCs/>
        </w:rPr>
        <w:t xml:space="preserve"> </w:t>
      </w:r>
      <w:r>
        <w:t>Are you Hispanic or Latino?</w:t>
      </w:r>
    </w:p>
    <w:p w:rsidR="00284B93" w:rsidP="00284B93" w:rsidRDefault="00284B93" w14:paraId="461AE31C" w14:textId="6B4F5243">
      <w:pPr>
        <w:ind w:firstLine="720"/>
        <w:contextualSpacing/>
        <w:rPr>
          <w:rFonts w:eastAsia="Calibri" w:cs="Times New Roman"/>
          <w:szCs w:val="24"/>
        </w:rPr>
      </w:pP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>
        <w:rPr>
          <w:rFonts w:ascii="Times New Roman" w:hAnsi="Times New Roman"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Hispanic or Latino</w:t>
      </w:r>
    </w:p>
    <w:p w:rsidR="00284B93" w:rsidP="00284B93" w:rsidRDefault="00284B93" w14:paraId="40D9FF02" w14:textId="6E0826A3">
      <w:pPr>
        <w:ind w:firstLine="720"/>
        <w:contextualSpacing/>
        <w:rPr>
          <w:rFonts w:eastAsia="Calibri" w:cs="Times New Roman"/>
          <w:szCs w:val="24"/>
        </w:rPr>
      </w:pP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>
        <w:rPr>
          <w:rFonts w:ascii="Times New Roman" w:hAnsi="Times New Roman"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Not Hispanic or Latino</w:t>
      </w:r>
    </w:p>
    <w:p w:rsidRPr="00284B93" w:rsidR="00284B93" w:rsidP="00284B93" w:rsidRDefault="00284B93" w14:paraId="0455E393" w14:textId="5B962A57">
      <w:pPr>
        <w:ind w:firstLine="720"/>
        <w:contextualSpacing/>
        <w:rPr>
          <w:b/>
          <w:bCs/>
          <w:sz w:val="22"/>
        </w:rPr>
      </w:pP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>
        <w:rPr>
          <w:rFonts w:ascii="Times New Roman" w:hAnsi="Times New Roman"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Refused</w:t>
      </w:r>
    </w:p>
    <w:p w:rsidR="00284B93" w:rsidP="00284B93" w:rsidRDefault="00284B93" w14:paraId="29C7AB57" w14:textId="0CB27FC4">
      <w:pPr>
        <w:contextualSpacing/>
        <w:rPr>
          <w:rFonts w:ascii="Calibri" w:hAnsi="Calibri"/>
          <w:b/>
          <w:bCs/>
          <w:sz w:val="22"/>
        </w:rPr>
      </w:pPr>
    </w:p>
    <w:p w:rsidR="00284B93" w:rsidP="00284B93" w:rsidRDefault="00284B93" w14:paraId="16D7059D" w14:textId="0E385E57">
      <w:pPr>
        <w:contextualSpacing/>
      </w:pPr>
      <w:r w:rsidRPr="00C13A44">
        <w:rPr>
          <w:b/>
          <w:bCs/>
          <w:highlight w:val="yellow"/>
        </w:rPr>
        <w:t>Race.</w:t>
      </w:r>
      <w:r>
        <w:rPr>
          <w:b/>
          <w:bCs/>
        </w:rPr>
        <w:t xml:space="preserve">  </w:t>
      </w:r>
      <w:r>
        <w:t>What is your race? You may select one or more races.</w:t>
      </w:r>
      <w:r w:rsidR="00AE4C34">
        <w:t xml:space="preserve"> </w:t>
      </w:r>
      <w:r w:rsidRPr="00A3763D" w:rsidR="00AE4C34">
        <w:rPr>
          <w:rFonts w:eastAsia="Calibri" w:cs="Times New Roman"/>
          <w:color w:val="0000FF"/>
          <w:szCs w:val="24"/>
        </w:rPr>
        <w:t>[</w:t>
      </w:r>
      <w:r w:rsidR="00AE4C34">
        <w:rPr>
          <w:rFonts w:eastAsia="Calibri" w:cs="Times New Roman"/>
          <w:color w:val="0000FF"/>
          <w:szCs w:val="24"/>
        </w:rPr>
        <w:t>READ LIST OF OPTIONS</w:t>
      </w:r>
      <w:r w:rsidRPr="007D33C4" w:rsidR="00AE4C34">
        <w:rPr>
          <w:rFonts w:eastAsia="Calibri" w:cs="Times New Roman"/>
          <w:color w:val="0000FF"/>
          <w:szCs w:val="24"/>
        </w:rPr>
        <w:t>]</w:t>
      </w:r>
    </w:p>
    <w:p w:rsidR="00284B93" w:rsidP="00284B93" w:rsidRDefault="00284B93" w14:paraId="0C043742" w14:textId="7208E89C">
      <w:pPr>
        <w:ind w:firstLine="720"/>
        <w:contextualSpacing/>
        <w:rPr>
          <w:rFonts w:eastAsia="Calibri" w:cs="Times New Roman"/>
          <w:szCs w:val="24"/>
        </w:rPr>
      </w:pP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>
        <w:rPr>
          <w:rFonts w:ascii="Times New Roman" w:hAnsi="Times New Roman" w:eastAsia="Calibri" w:cs="Times New Roman"/>
          <w:szCs w:val="24"/>
        </w:rPr>
        <w:t xml:space="preserve"> </w:t>
      </w:r>
      <w:r>
        <w:t>American Indian or Alaska Native</w:t>
      </w:r>
    </w:p>
    <w:p w:rsidR="00284B93" w:rsidP="00284B93" w:rsidRDefault="00284B93" w14:paraId="18C891C8" w14:textId="139A120C">
      <w:pPr>
        <w:ind w:firstLine="720"/>
        <w:contextualSpacing/>
        <w:rPr>
          <w:rFonts w:eastAsia="Calibri" w:cs="Times New Roman"/>
          <w:szCs w:val="24"/>
        </w:rPr>
      </w:pP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>
        <w:rPr>
          <w:rFonts w:ascii="Times New Roman" w:hAnsi="Times New Roman" w:eastAsia="Calibri" w:cs="Times New Roman"/>
          <w:szCs w:val="24"/>
        </w:rPr>
        <w:t xml:space="preserve"> </w:t>
      </w:r>
      <w:r>
        <w:t>Asian</w:t>
      </w:r>
    </w:p>
    <w:p w:rsidR="00284B93" w:rsidP="00284B93" w:rsidRDefault="00284B93" w14:paraId="618D5EFA" w14:textId="0E3A98B6">
      <w:pPr>
        <w:ind w:firstLine="720"/>
        <w:contextualSpacing/>
        <w:rPr>
          <w:rFonts w:eastAsia="Calibri" w:cs="Times New Roman"/>
          <w:szCs w:val="24"/>
        </w:rPr>
      </w:pP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>
        <w:rPr>
          <w:rFonts w:ascii="Times New Roman" w:hAnsi="Times New Roman" w:eastAsia="Calibri" w:cs="Times New Roman"/>
          <w:szCs w:val="24"/>
        </w:rPr>
        <w:t xml:space="preserve"> </w:t>
      </w:r>
      <w:r>
        <w:t>Black or African American</w:t>
      </w:r>
    </w:p>
    <w:p w:rsidR="00284B93" w:rsidP="00284B93" w:rsidRDefault="00284B93" w14:paraId="078174F1" w14:textId="4A9C0672">
      <w:pPr>
        <w:ind w:firstLine="720"/>
        <w:contextualSpacing/>
        <w:rPr>
          <w:rFonts w:eastAsia="Calibri" w:cs="Times New Roman"/>
          <w:szCs w:val="24"/>
        </w:rPr>
      </w:pP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>
        <w:rPr>
          <w:rFonts w:ascii="Times New Roman" w:hAnsi="Times New Roman" w:eastAsia="Calibri" w:cs="Times New Roman"/>
          <w:szCs w:val="24"/>
        </w:rPr>
        <w:t xml:space="preserve"> </w:t>
      </w:r>
      <w:r>
        <w:t>Native Hawaiian or other Pacific Islander</w:t>
      </w:r>
    </w:p>
    <w:p w:rsidR="00284B93" w:rsidP="00284B93" w:rsidRDefault="00284B93" w14:paraId="0C6FE60B" w14:textId="23FBD1C7">
      <w:pPr>
        <w:ind w:firstLine="720"/>
        <w:contextualSpacing/>
        <w:rPr>
          <w:rFonts w:eastAsia="Calibri" w:cs="Times New Roman"/>
          <w:szCs w:val="24"/>
        </w:rPr>
      </w:pP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>
        <w:rPr>
          <w:rFonts w:ascii="Times New Roman" w:hAnsi="Times New Roman" w:eastAsia="Calibri" w:cs="Times New Roman"/>
          <w:szCs w:val="24"/>
        </w:rPr>
        <w:t xml:space="preserve"> </w:t>
      </w:r>
      <w:r>
        <w:t>White</w:t>
      </w:r>
    </w:p>
    <w:p w:rsidR="00284B93" w:rsidP="00284B93" w:rsidRDefault="00284B93" w14:paraId="3BD8F915" w14:textId="5003666D">
      <w:pPr>
        <w:ind w:firstLine="720"/>
        <w:contextualSpacing/>
        <w:rPr>
          <w:rFonts w:eastAsia="Calibri" w:cs="Times New Roman"/>
          <w:szCs w:val="24"/>
        </w:rPr>
      </w:pPr>
      <w:r w:rsidRPr="0061018A">
        <w:rPr>
          <w:rFonts w:ascii="Times New Roman" w:hAnsi="Times New Roman" w:eastAsia="Calibri"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hAnsi="Times New Roman" w:eastAsia="Calibri" w:cs="Times New Roman"/>
          <w:szCs w:val="24"/>
        </w:rPr>
        <w:instrText xml:space="preserve"> FORMCHECKBOX </w:instrText>
      </w:r>
      <w:r w:rsidR="00A00E34">
        <w:rPr>
          <w:rFonts w:ascii="Times New Roman" w:hAnsi="Times New Roman" w:eastAsia="Calibri" w:cs="Times New Roman"/>
          <w:szCs w:val="24"/>
        </w:rPr>
      </w:r>
      <w:r w:rsidR="00A00E34">
        <w:rPr>
          <w:rFonts w:ascii="Times New Roman" w:hAnsi="Times New Roman" w:eastAsia="Calibri" w:cs="Times New Roman"/>
          <w:szCs w:val="24"/>
        </w:rPr>
        <w:fldChar w:fldCharType="separate"/>
      </w:r>
      <w:r w:rsidRPr="0061018A">
        <w:rPr>
          <w:rFonts w:ascii="Times New Roman" w:hAnsi="Times New Roman" w:eastAsia="Calibri" w:cs="Times New Roman"/>
          <w:szCs w:val="24"/>
        </w:rPr>
        <w:fldChar w:fldCharType="end"/>
      </w:r>
      <w:r>
        <w:rPr>
          <w:rFonts w:ascii="Times New Roman" w:hAnsi="Times New Roman" w:eastAsia="Calibri" w:cs="Times New Roman"/>
          <w:szCs w:val="24"/>
        </w:rPr>
        <w:t xml:space="preserve"> </w:t>
      </w:r>
      <w:r>
        <w:t>Prefer not to answer</w:t>
      </w:r>
    </w:p>
    <w:p w:rsidR="00284B93" w:rsidP="00284B93" w:rsidRDefault="00284B93" w14:paraId="5CED05CB" w14:textId="77777777">
      <w:pPr>
        <w:rPr>
          <w:b/>
          <w:bCs/>
        </w:rPr>
      </w:pPr>
    </w:p>
    <w:p w:rsidRPr="0061018A" w:rsidR="006271BB" w:rsidP="006271BB" w:rsidRDefault="006271BB" w14:paraId="3B1309A1" w14:textId="57012F36">
      <w:pPr>
        <w:spacing w:after="0" w:line="240" w:lineRule="auto"/>
        <w:rPr>
          <w:rFonts w:eastAsia="Times New Roman" w:cs="Times New Roman"/>
          <w:color w:val="0000FF"/>
          <w:szCs w:val="24"/>
        </w:rPr>
      </w:pPr>
      <w:r w:rsidRPr="0061018A">
        <w:rPr>
          <w:rFonts w:eastAsia="Times New Roman" w:cs="Times New Roman"/>
          <w:color w:val="0000FF"/>
          <w:szCs w:val="24"/>
        </w:rPr>
        <w:t>[</w:t>
      </w:r>
      <w:r w:rsidRPr="0061018A">
        <w:rPr>
          <w:rFonts w:eastAsia="Times New Roman" w:cs="Times New Roman"/>
          <w:color w:val="0000FF"/>
          <w:szCs w:val="24"/>
          <w:u w:val="single"/>
        </w:rPr>
        <w:t>IF ELIGIBLE:</w:t>
      </w:r>
      <w:r w:rsidRPr="0061018A">
        <w:rPr>
          <w:rFonts w:eastAsia="Times New Roman" w:cs="Times New Roman"/>
          <w:color w:val="0000FF"/>
          <w:szCs w:val="24"/>
        </w:rPr>
        <w:t xml:space="preserve"> SCHEDULE (see calendars)]</w:t>
      </w:r>
    </w:p>
    <w:p w:rsidRPr="0061018A" w:rsidR="006271BB" w:rsidP="006271BB" w:rsidRDefault="006271BB" w14:paraId="64653E93" w14:textId="77777777">
      <w:pPr>
        <w:spacing w:after="0" w:line="240" w:lineRule="auto"/>
        <w:rPr>
          <w:rFonts w:eastAsia="Times New Roman" w:cs="Times New Roman"/>
          <w:color w:val="0000FF"/>
          <w:szCs w:val="24"/>
        </w:rPr>
      </w:pPr>
      <w:r w:rsidRPr="0061018A">
        <w:rPr>
          <w:rFonts w:eastAsia="Times New Roman" w:cs="Times New Roman"/>
          <w:szCs w:val="24"/>
        </w:rPr>
        <w:t xml:space="preserve">You are eligible to participate in the current study. </w:t>
      </w:r>
    </w:p>
    <w:p w:rsidRPr="0061018A" w:rsidR="006271BB" w:rsidP="006271BB" w:rsidRDefault="006271BB" w14:paraId="1B1E8C7C" w14:textId="77777777">
      <w:pPr>
        <w:spacing w:after="0" w:line="240" w:lineRule="auto"/>
        <w:rPr>
          <w:rFonts w:eastAsia="Times New Roman" w:cs="Times New Roman"/>
          <w:szCs w:val="24"/>
        </w:rPr>
      </w:pPr>
      <w:r w:rsidRPr="0061018A">
        <w:rPr>
          <w:rFonts w:eastAsia="Times New Roman" w:cs="Times New Roman"/>
          <w:color w:val="0000FF"/>
          <w:szCs w:val="24"/>
        </w:rPr>
        <w:t>[For PCPs:]</w:t>
      </w:r>
      <w:r w:rsidRPr="0061018A">
        <w:rPr>
          <w:rFonts w:eastAsia="Times New Roman" w:cs="Times New Roman"/>
          <w:szCs w:val="24"/>
        </w:rPr>
        <w:t xml:space="preserve"> You will be paid $150 for your participation. </w:t>
      </w:r>
    </w:p>
    <w:p w:rsidRPr="0061018A" w:rsidR="006271BB" w:rsidP="006271BB" w:rsidRDefault="006271BB" w14:paraId="7E0026EB" w14:textId="77777777">
      <w:pPr>
        <w:spacing w:after="0" w:line="240" w:lineRule="auto"/>
        <w:rPr>
          <w:rFonts w:eastAsia="Times New Roman" w:cs="Times New Roman"/>
          <w:szCs w:val="24"/>
        </w:rPr>
      </w:pPr>
      <w:r w:rsidRPr="0061018A">
        <w:rPr>
          <w:rFonts w:eastAsia="Times New Roman" w:cs="Times New Roman"/>
          <w:color w:val="0000FF"/>
          <w:szCs w:val="24"/>
        </w:rPr>
        <w:t xml:space="preserve">[For specialists:] </w:t>
      </w:r>
      <w:r w:rsidRPr="0061018A">
        <w:rPr>
          <w:rFonts w:eastAsia="Times New Roman" w:cs="Times New Roman"/>
          <w:szCs w:val="24"/>
        </w:rPr>
        <w:t xml:space="preserve">You will be paid $175 for your participation. </w:t>
      </w:r>
    </w:p>
    <w:p w:rsidR="006271BB" w:rsidP="006271BB" w:rsidRDefault="006271BB" w14:paraId="66E1F636" w14:textId="7169CD92">
      <w:pPr>
        <w:spacing w:after="0" w:line="240" w:lineRule="auto"/>
        <w:rPr>
          <w:rFonts w:eastAsia="Times New Roman" w:cs="Times New Roman"/>
          <w:szCs w:val="24"/>
        </w:rPr>
      </w:pPr>
      <w:r w:rsidRPr="0061018A">
        <w:rPr>
          <w:rFonts w:eastAsia="Times New Roman" w:cs="Times New Roman"/>
          <w:color w:val="0000FF"/>
          <w:szCs w:val="24"/>
        </w:rPr>
        <w:t xml:space="preserve">[For NPs/PAs:] </w:t>
      </w:r>
      <w:r w:rsidRPr="0061018A">
        <w:rPr>
          <w:rFonts w:eastAsia="Times New Roman" w:cs="Times New Roman"/>
          <w:szCs w:val="24"/>
        </w:rPr>
        <w:t xml:space="preserve">You will be paid $100 for your participation. </w:t>
      </w:r>
    </w:p>
    <w:p w:rsidR="00A5177B" w:rsidP="006271BB" w:rsidRDefault="00A5177B" w14:paraId="03003F45" w14:textId="3B87FCD4">
      <w:pPr>
        <w:spacing w:after="0" w:line="240" w:lineRule="auto"/>
        <w:rPr>
          <w:rFonts w:eastAsia="Times New Roman" w:cs="Times New Roman"/>
          <w:szCs w:val="24"/>
        </w:rPr>
      </w:pPr>
    </w:p>
    <w:p w:rsidRPr="0061018A" w:rsidR="006271BB" w:rsidP="006271BB" w:rsidRDefault="006271BB" w14:paraId="05AF64BD" w14:textId="77777777">
      <w:pPr>
        <w:spacing w:after="0" w:line="240" w:lineRule="auto"/>
        <w:rPr>
          <w:rFonts w:eastAsia="Times New Roman" w:cs="Times New Roman"/>
          <w:szCs w:val="24"/>
        </w:rPr>
      </w:pPr>
    </w:p>
    <w:p w:rsidRPr="0061018A" w:rsidR="006271BB" w:rsidP="006271BB" w:rsidRDefault="006271BB" w14:paraId="34B86873" w14:textId="77777777">
      <w:pPr>
        <w:spacing w:after="0" w:line="240" w:lineRule="auto"/>
        <w:rPr>
          <w:rFonts w:eastAsia="Times New Roman" w:cs="Times New Roman"/>
          <w:szCs w:val="24"/>
        </w:rPr>
      </w:pPr>
      <w:r w:rsidRPr="0061018A">
        <w:rPr>
          <w:rFonts w:eastAsia="Times New Roman" w:cs="Times New Roman"/>
          <w:szCs w:val="24"/>
        </w:rPr>
        <w:t>This one-hour section will be conducted at [LOCATION] on [DATE] at [TIME].</w:t>
      </w:r>
    </w:p>
    <w:p w:rsidRPr="0061018A" w:rsidR="006271BB" w:rsidP="006271BB" w:rsidRDefault="006271BB" w14:paraId="218BC9B0" w14:textId="07B7C090">
      <w:pPr>
        <w:spacing w:after="160" w:line="240" w:lineRule="auto"/>
        <w:rPr>
          <w:rFonts w:eastAsia="Times New Roman" w:cs="Times New Roman"/>
          <w:szCs w:val="24"/>
        </w:rPr>
      </w:pPr>
      <w:r w:rsidRPr="0061018A">
        <w:rPr>
          <w:rFonts w:eastAsia="Times New Roman" w:cs="Times New Roman"/>
          <w:szCs w:val="24"/>
        </w:rPr>
        <w:t>At this time, may I collect your email address and verify your phone number?</w:t>
      </w:r>
      <w:r w:rsidR="00E66B8A">
        <w:rPr>
          <w:rFonts w:eastAsia="Times New Roman" w:cs="Times New Roman"/>
          <w:szCs w:val="24"/>
        </w:rPr>
        <w:t xml:space="preserve"> </w:t>
      </w:r>
      <w:r w:rsidRPr="00E66B8A" w:rsidR="00E66B8A">
        <w:rPr>
          <w:rFonts w:eastAsia="Times New Roman" w:cs="Times New Roman"/>
          <w:color w:val="3333FF"/>
          <w:szCs w:val="24"/>
        </w:rPr>
        <w:t>[Record</w:t>
      </w:r>
      <w:r w:rsidR="00E66B8A">
        <w:rPr>
          <w:rFonts w:eastAsia="Times New Roman" w:cs="Times New Roman"/>
          <w:color w:val="3333FF"/>
          <w:szCs w:val="24"/>
        </w:rPr>
        <w:t xml:space="preserve"> contact</w:t>
      </w:r>
      <w:r w:rsidRPr="00E66B8A" w:rsidR="00E66B8A">
        <w:rPr>
          <w:rFonts w:eastAsia="Times New Roman" w:cs="Times New Roman"/>
          <w:color w:val="3333FF"/>
          <w:szCs w:val="24"/>
        </w:rPr>
        <w:t xml:space="preserve"> information separate from rest of screener data]</w:t>
      </w:r>
    </w:p>
    <w:p w:rsidRPr="0061018A" w:rsidR="006271BB" w:rsidP="006271BB" w:rsidRDefault="006271BB" w14:paraId="0AC52A79" w14:textId="77777777">
      <w:pPr>
        <w:spacing w:after="160" w:line="240" w:lineRule="auto"/>
        <w:rPr>
          <w:rFonts w:eastAsia="Times New Roman" w:cs="Times New Roman"/>
          <w:szCs w:val="24"/>
        </w:rPr>
      </w:pPr>
      <w:r w:rsidRPr="0061018A">
        <w:rPr>
          <w:rFonts w:eastAsia="Times New Roman" w:cs="Times New Roman"/>
          <w:szCs w:val="24"/>
        </w:rPr>
        <w:t>Email Address: __________________________________</w:t>
      </w:r>
    </w:p>
    <w:p w:rsidR="00B84712" w:rsidP="006271BB" w:rsidRDefault="006271BB" w14:paraId="3A681A42" w14:textId="2F6305FE">
      <w:pPr>
        <w:spacing w:after="160" w:line="240" w:lineRule="auto"/>
        <w:rPr>
          <w:rFonts w:eastAsia="Times New Roman" w:cs="Times New Roman"/>
          <w:szCs w:val="24"/>
        </w:rPr>
      </w:pPr>
      <w:r w:rsidRPr="0061018A">
        <w:rPr>
          <w:rFonts w:eastAsia="Times New Roman" w:cs="Times New Roman"/>
          <w:szCs w:val="24"/>
        </w:rPr>
        <w:t>Phone Number:  __________________________________</w:t>
      </w:r>
    </w:p>
    <w:p w:rsidRPr="0061018A" w:rsidR="00B84712" w:rsidP="006271BB" w:rsidRDefault="00B84712" w14:paraId="6D23B0D9" w14:textId="77777777">
      <w:pPr>
        <w:spacing w:after="160" w:line="240" w:lineRule="auto"/>
        <w:rPr>
          <w:rFonts w:eastAsia="Times New Roman" w:cs="Times New Roman"/>
          <w:szCs w:val="24"/>
        </w:rPr>
      </w:pPr>
    </w:p>
    <w:p w:rsidR="00747B85" w:rsidP="00A5177B" w:rsidRDefault="00A5177B" w14:paraId="690E0218" w14:textId="3E4F3015">
      <w:pPr>
        <w:spacing w:after="0" w:line="240" w:lineRule="auto"/>
        <w:rPr>
          <w:rFonts w:eastAsia="Times New Roman" w:cs="Times New Roman"/>
          <w:color w:val="3333FF"/>
          <w:szCs w:val="24"/>
        </w:rPr>
      </w:pPr>
      <w:r w:rsidRPr="009123CB">
        <w:rPr>
          <w:rFonts w:eastAsia="Times New Roman" w:cs="Times New Roman"/>
          <w:bCs/>
          <w:szCs w:val="24"/>
        </w:rPr>
        <w:t>In the chance that we are unable to conduct your study session at the confirmed date/time, could you please provide at least two additional dates/times that also work for your schedule (i.e., Thursday, 9/19 morning/afternoon)?</w:t>
      </w:r>
      <w:r>
        <w:rPr>
          <w:rFonts w:eastAsia="Times New Roman" w:cs="Times New Roman"/>
          <w:b/>
          <w:szCs w:val="24"/>
        </w:rPr>
        <w:t xml:space="preserve"> </w:t>
      </w:r>
      <w:r w:rsidRPr="00E66B8A">
        <w:rPr>
          <w:rFonts w:eastAsia="Times New Roman" w:cs="Times New Roman"/>
          <w:color w:val="3333FF"/>
          <w:szCs w:val="24"/>
        </w:rPr>
        <w:t>[Record</w:t>
      </w:r>
      <w:r>
        <w:rPr>
          <w:rFonts w:eastAsia="Times New Roman" w:cs="Times New Roman"/>
          <w:color w:val="3333FF"/>
          <w:szCs w:val="24"/>
        </w:rPr>
        <w:t xml:space="preserve"> additional availability in screening tracker]</w:t>
      </w:r>
    </w:p>
    <w:p w:rsidR="00864423" w:rsidP="00A5177B" w:rsidRDefault="00864423" w14:paraId="7EF458B0" w14:textId="7EFB4794">
      <w:pPr>
        <w:spacing w:after="0" w:line="240" w:lineRule="auto"/>
        <w:rPr>
          <w:rFonts w:eastAsia="Times New Roman" w:cs="Times New Roman"/>
          <w:b/>
          <w:szCs w:val="24"/>
        </w:rPr>
      </w:pPr>
    </w:p>
    <w:p w:rsidRPr="009123CB" w:rsidR="00864423" w:rsidP="009123CB" w:rsidRDefault="00864423" w14:paraId="08F5EB7C" w14:textId="074C8B26">
      <w:pPr>
        <w:spacing w:after="16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 confirmation email from Acuity Scheduling will be sent to your email shortly including details about your study location. If it has not been received within the next 5 minutes, please check your spam inbox. </w:t>
      </w:r>
      <w:r w:rsidRPr="0061018A">
        <w:rPr>
          <w:rFonts w:eastAsia="Times New Roman" w:cs="Times New Roman"/>
          <w:szCs w:val="24"/>
        </w:rPr>
        <w:t>You will also receive a</w:t>
      </w:r>
      <w:r>
        <w:rPr>
          <w:rFonts w:eastAsia="Times New Roman" w:cs="Times New Roman"/>
          <w:szCs w:val="24"/>
        </w:rPr>
        <w:t xml:space="preserve">n </w:t>
      </w:r>
      <w:r w:rsidRPr="0061018A">
        <w:rPr>
          <w:rFonts w:eastAsia="Times New Roman" w:cs="Times New Roman"/>
          <w:szCs w:val="24"/>
        </w:rPr>
        <w:t xml:space="preserve">email two days before the study date to remind you of the upcoming session. </w:t>
      </w:r>
    </w:p>
    <w:p w:rsidRPr="009123CB" w:rsidR="00A5177B" w:rsidP="009123CB" w:rsidRDefault="00A5177B" w14:paraId="252BDAA0" w14:textId="77777777">
      <w:pPr>
        <w:spacing w:after="0" w:line="240" w:lineRule="auto"/>
        <w:rPr>
          <w:rFonts w:eastAsia="Times New Roman" w:cs="Times New Roman"/>
          <w:b/>
          <w:szCs w:val="24"/>
        </w:rPr>
      </w:pPr>
    </w:p>
    <w:p w:rsidR="00F66E4B" w:rsidP="009123CB" w:rsidRDefault="00F66E4B" w14:paraId="4824ECF9" w14:textId="2C698F51">
      <w:pPr>
        <w:spacing w:after="160" w:line="240" w:lineRule="auto"/>
        <w:rPr>
          <w:rFonts w:eastAsia="Calibri" w:cs="Times New Roman"/>
          <w:szCs w:val="24"/>
        </w:rPr>
      </w:pPr>
      <w:r>
        <w:rPr>
          <w:rFonts w:eastAsia="Times New Roman" w:cs="Times New Roman"/>
          <w:szCs w:val="24"/>
        </w:rPr>
        <w:t xml:space="preserve">During the session and before participating, we will </w:t>
      </w:r>
      <w:r w:rsidR="00747B85">
        <w:rPr>
          <w:rFonts w:eastAsia="Times New Roman" w:cs="Times New Roman"/>
          <w:szCs w:val="24"/>
        </w:rPr>
        <w:t>ask</w:t>
      </w:r>
      <w:r>
        <w:rPr>
          <w:rFonts w:eastAsia="Times New Roman" w:cs="Times New Roman"/>
          <w:szCs w:val="24"/>
        </w:rPr>
        <w:t xml:space="preserve"> you to read and sign an informed consent form that has detailed information about the study, including what to expect, benefits and risks, privacy and confidentiality information, and details about</w:t>
      </w:r>
      <w:r w:rsidR="00747B85">
        <w:rPr>
          <w:rFonts w:eastAsia="Times New Roman" w:cs="Times New Roman"/>
          <w:szCs w:val="24"/>
        </w:rPr>
        <w:t xml:space="preserve"> the</w:t>
      </w:r>
      <w:r>
        <w:rPr>
          <w:rFonts w:eastAsia="Times New Roman" w:cs="Times New Roman"/>
          <w:szCs w:val="24"/>
        </w:rPr>
        <w:t xml:space="preserve"> eye tracking. </w:t>
      </w:r>
      <w:r w:rsidR="00A5177B">
        <w:rPr>
          <w:rFonts w:eastAsia="Times New Roman" w:cs="Times New Roman"/>
          <w:szCs w:val="24"/>
        </w:rPr>
        <w:t xml:space="preserve">Please feel free to review this beforehand – a link to the document will be included in your confirmation email. </w:t>
      </w:r>
    </w:p>
    <w:p w:rsidRPr="0061018A" w:rsidR="006271BB" w:rsidP="006271BB" w:rsidRDefault="006271BB" w14:paraId="66FAA9C0" w14:textId="77777777">
      <w:pPr>
        <w:spacing w:after="160" w:line="240" w:lineRule="auto"/>
        <w:rPr>
          <w:rFonts w:eastAsia="Times New Roman" w:cs="Times New Roman"/>
          <w:szCs w:val="24"/>
        </w:rPr>
      </w:pPr>
      <w:r w:rsidRPr="0061018A">
        <w:rPr>
          <w:rFonts w:eastAsia="Times New Roman" w:cs="Times New Roman"/>
          <w:szCs w:val="24"/>
        </w:rPr>
        <w:t>Please feel free to call me if you have any questions.  My phone number is [PHONE NUMBER] and again my name is [NAME].</w:t>
      </w:r>
    </w:p>
    <w:p w:rsidRPr="0061018A" w:rsidR="006271BB" w:rsidP="006271BB" w:rsidRDefault="006271BB" w14:paraId="394F068A" w14:textId="77777777">
      <w:pPr>
        <w:spacing w:after="0" w:line="240" w:lineRule="auto"/>
        <w:rPr>
          <w:rFonts w:ascii="Verdana" w:hAnsi="Verdana" w:eastAsia="Times New Roman" w:cs="Times New Roman"/>
          <w:sz w:val="22"/>
        </w:rPr>
      </w:pPr>
      <w:r w:rsidRPr="0061018A">
        <w:rPr>
          <w:rFonts w:eastAsia="Times New Roman" w:cs="Times New Roman"/>
          <w:szCs w:val="24"/>
        </w:rPr>
        <w:t>Thank you very much!  We appreciate your time and look forward to seeing you soon.</w:t>
      </w:r>
    </w:p>
    <w:p w:rsidRPr="006271BB" w:rsidR="003056C1" w:rsidRDefault="003056C1" w14:paraId="27BAA32B" w14:textId="77777777">
      <w:pPr>
        <w:rPr>
          <w:color w:val="DD4814"/>
          <w:sz w:val="28"/>
          <w:szCs w:val="24"/>
          <w:highlight w:val="yellow"/>
        </w:rPr>
      </w:pPr>
    </w:p>
    <w:sectPr w:rsidRPr="006271BB" w:rsidR="00305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2E8C"/>
    <w:multiLevelType w:val="hybridMultilevel"/>
    <w:tmpl w:val="0F1C11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6CFA"/>
    <w:multiLevelType w:val="hybridMultilevel"/>
    <w:tmpl w:val="E662D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BB"/>
    <w:rsid w:val="000F78D4"/>
    <w:rsid w:val="001179C3"/>
    <w:rsid w:val="00193CE3"/>
    <w:rsid w:val="001C173B"/>
    <w:rsid w:val="00284B93"/>
    <w:rsid w:val="00292E26"/>
    <w:rsid w:val="00295CA5"/>
    <w:rsid w:val="002F1258"/>
    <w:rsid w:val="002F1C63"/>
    <w:rsid w:val="003056C1"/>
    <w:rsid w:val="00402737"/>
    <w:rsid w:val="00413524"/>
    <w:rsid w:val="004563BB"/>
    <w:rsid w:val="00470870"/>
    <w:rsid w:val="004B05B1"/>
    <w:rsid w:val="004E3854"/>
    <w:rsid w:val="0052022E"/>
    <w:rsid w:val="005351F9"/>
    <w:rsid w:val="00546F46"/>
    <w:rsid w:val="005A1F73"/>
    <w:rsid w:val="006271BB"/>
    <w:rsid w:val="00672430"/>
    <w:rsid w:val="00747B85"/>
    <w:rsid w:val="007A0FD9"/>
    <w:rsid w:val="007B5112"/>
    <w:rsid w:val="00834836"/>
    <w:rsid w:val="008542F9"/>
    <w:rsid w:val="00864423"/>
    <w:rsid w:val="008A4E6B"/>
    <w:rsid w:val="008D0E8E"/>
    <w:rsid w:val="009123CB"/>
    <w:rsid w:val="00946C9B"/>
    <w:rsid w:val="00952E1F"/>
    <w:rsid w:val="00A00E34"/>
    <w:rsid w:val="00A1231E"/>
    <w:rsid w:val="00A47940"/>
    <w:rsid w:val="00A5177B"/>
    <w:rsid w:val="00AA5461"/>
    <w:rsid w:val="00AE4C34"/>
    <w:rsid w:val="00B72C3F"/>
    <w:rsid w:val="00B84712"/>
    <w:rsid w:val="00C13A44"/>
    <w:rsid w:val="00D56F5B"/>
    <w:rsid w:val="00D61082"/>
    <w:rsid w:val="00D6578A"/>
    <w:rsid w:val="00D71D98"/>
    <w:rsid w:val="00DA2D26"/>
    <w:rsid w:val="00DE3FF6"/>
    <w:rsid w:val="00E01945"/>
    <w:rsid w:val="00E66B8A"/>
    <w:rsid w:val="00E74641"/>
    <w:rsid w:val="00E92246"/>
    <w:rsid w:val="00EA7528"/>
    <w:rsid w:val="00EC069D"/>
    <w:rsid w:val="00EE2F7B"/>
    <w:rsid w:val="00F51AC6"/>
    <w:rsid w:val="00F66E4B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3DEA"/>
  <w15:docId w15:val="{115A5A7D-03D8-4813-8418-EEE7AC45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71BB"/>
    <w:pPr>
      <w:spacing w:after="200" w:line="276" w:lineRule="auto"/>
    </w:pPr>
    <w:rPr>
      <w:rFonts w:ascii="Franklin Gothic Book" w:hAnsi="Franklin Gothic 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1">
    <w:name w:val="Table Grid31"/>
    <w:basedOn w:val="TableNormal"/>
    <w:next w:val="TableGrid"/>
    <w:uiPriority w:val="59"/>
    <w:rsid w:val="006271BB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27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6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F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F46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F46"/>
    <w:rPr>
      <w:rFonts w:ascii="Franklin Gothic Book" w:hAnsi="Franklin Gothic Book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Betts, Kevin</dc:creator>
  <cp:lastModifiedBy>Mizrachi, Ila</cp:lastModifiedBy>
  <cp:revision>2</cp:revision>
  <dcterms:created xsi:type="dcterms:W3CDTF">2020-01-23T20:43:00Z</dcterms:created>
  <dcterms:modified xsi:type="dcterms:W3CDTF">2020-01-23T20:43:00Z</dcterms:modified>
</cp:coreProperties>
</file>