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BC313" w14:textId="77777777" w:rsidR="00BF4E31" w:rsidRDefault="00BF4E31">
      <w:bookmarkStart w:id="0" w:name="_GoBack"/>
      <w:bookmarkEnd w:id="0"/>
    </w:p>
    <w:p w14:paraId="41BA8719" w14:textId="7FA05397" w:rsidR="00C047E6" w:rsidRPr="00FF1441" w:rsidRDefault="007D7A6A" w:rsidP="007D7A6A">
      <w:pPr>
        <w:pStyle w:val="Header"/>
        <w:rPr>
          <w:rFonts w:ascii="Calibri" w:hAnsi="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C047E6">
        <w:rPr>
          <w:rFonts w:ascii="Calibri" w:hAnsi="Calibri" w:cs="Calibri"/>
        </w:rPr>
        <w:t>Form Approved</w:t>
      </w:r>
      <w:r w:rsidR="00C047E6">
        <w:rPr>
          <w:rFonts w:ascii="Calibri" w:hAnsi="Calibri" w:cs="Calibri"/>
        </w:rPr>
        <w:tab/>
      </w:r>
      <w:r w:rsidR="00C047E6">
        <w:rPr>
          <w:rFonts w:ascii="Calibri" w:hAnsi="Calibri" w:cs="Calibri"/>
        </w:rPr>
        <w:tab/>
      </w:r>
      <w:r w:rsidR="00C047E6">
        <w:rPr>
          <w:rFonts w:ascii="Calibri" w:hAnsi="Calibri" w:cs="Calibri"/>
        </w:rPr>
        <w:tab/>
      </w:r>
      <w:r w:rsidR="00C047E6">
        <w:rPr>
          <w:rFonts w:ascii="Calibri" w:hAnsi="Calibri" w:cs="Calibri"/>
        </w:rPr>
        <w:tab/>
      </w:r>
      <w:r w:rsidR="00C047E6">
        <w:rPr>
          <w:rFonts w:ascii="Calibri" w:hAnsi="Calibri" w:cs="Calibri"/>
        </w:rPr>
        <w:tab/>
      </w:r>
    </w:p>
    <w:p w14:paraId="2BDDA772" w14:textId="77777777" w:rsidR="00C047E6" w:rsidRDefault="00C047E6" w:rsidP="007D7A6A">
      <w:pPr>
        <w:ind w:left="10800" w:firstLine="720"/>
        <w:rPr>
          <w:rFonts w:ascii="Calibri" w:hAnsi="Calibri" w:cs="Calibri"/>
        </w:rPr>
      </w:pPr>
      <w:r>
        <w:rPr>
          <w:rFonts w:ascii="Calibri" w:hAnsi="Calibri" w:cs="Calibri"/>
        </w:rPr>
        <w:t>OMB No: 0920-xxxx</w:t>
      </w:r>
    </w:p>
    <w:p w14:paraId="716D8053" w14:textId="77777777" w:rsidR="00C047E6" w:rsidRPr="00FF1441" w:rsidRDefault="00C047E6" w:rsidP="007D7A6A">
      <w:pPr>
        <w:ind w:left="10800" w:firstLine="720"/>
        <w:rPr>
          <w:rFonts w:ascii="Calibri" w:hAnsi="Calibri" w:cs="Calibri"/>
          <w:b/>
          <w:sz w:val="28"/>
          <w:szCs w:val="32"/>
        </w:rPr>
      </w:pPr>
      <w:r>
        <w:rPr>
          <w:rFonts w:ascii="Calibri" w:hAnsi="Calibri" w:cs="Calibri"/>
        </w:rPr>
        <w:t xml:space="preserve">Exp. Date: xx-xx-xxxx </w:t>
      </w:r>
    </w:p>
    <w:p w14:paraId="0D599BCC" w14:textId="77777777" w:rsidR="00C047E6" w:rsidRDefault="00C047E6" w:rsidP="00BF4E31">
      <w:pPr>
        <w:pStyle w:val="FootnoteText"/>
        <w:rPr>
          <w:rFonts w:ascii="Calibri" w:hAnsi="Calibri"/>
          <w:color w:val="000000"/>
          <w:sz w:val="22"/>
          <w:szCs w:val="22"/>
        </w:rPr>
      </w:pPr>
    </w:p>
    <w:p w14:paraId="31438021" w14:textId="728B803A" w:rsidR="00BF4E31" w:rsidRDefault="00BF4E31" w:rsidP="00BF4E31">
      <w:pPr>
        <w:pStyle w:val="FootnoteText"/>
        <w:rPr>
          <w:rFonts w:ascii="Calibri" w:hAnsi="Calibri"/>
          <w:sz w:val="22"/>
          <w:szCs w:val="22"/>
        </w:rPr>
      </w:pPr>
      <w:r>
        <w:rPr>
          <w:rFonts w:ascii="Calibri" w:hAnsi="Calibri"/>
          <w:color w:val="000000"/>
          <w:sz w:val="22"/>
          <w:szCs w:val="22"/>
        </w:rPr>
        <w:t xml:space="preserve">Public Reporting burden of this </w:t>
      </w:r>
      <w:r>
        <w:rPr>
          <w:rFonts w:ascii="Calibri" w:hAnsi="Calibri"/>
          <w:sz w:val="22"/>
          <w:szCs w:val="22"/>
        </w:rPr>
        <w:t>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w:t>
      </w:r>
      <w:r w:rsidR="00AC16AB">
        <w:rPr>
          <w:rFonts w:ascii="Calibri" w:hAnsi="Calibri"/>
          <w:sz w:val="22"/>
          <w:szCs w:val="22"/>
        </w:rPr>
        <w:t xml:space="preserve"> Road NW, MS D-74, Atlanta, GA </w:t>
      </w:r>
      <w:r>
        <w:rPr>
          <w:rFonts w:ascii="Calibri" w:hAnsi="Calibri"/>
          <w:sz w:val="22"/>
          <w:szCs w:val="22"/>
        </w:rPr>
        <w:t>30333; Attn:  PRA (0920-xxxx).</w:t>
      </w:r>
    </w:p>
    <w:p w14:paraId="53B9D190" w14:textId="6DDE5B8E" w:rsidR="00BF4E31" w:rsidRDefault="00BF4E31"/>
    <w:tbl>
      <w:tblPr>
        <w:tblW w:w="5000" w:type="pct"/>
        <w:tblBorders>
          <w:top w:val="single" w:sz="8" w:space="0" w:color="BFBFBF" w:themeColor="background1" w:themeShade="BF"/>
          <w:bottom w:val="single" w:sz="8" w:space="0" w:color="BFBFBF" w:themeColor="background1" w:themeShade="BF"/>
        </w:tblBorders>
        <w:tblLook w:val="04A0" w:firstRow="1" w:lastRow="0" w:firstColumn="1" w:lastColumn="0" w:noHBand="0" w:noVBand="1"/>
      </w:tblPr>
      <w:tblGrid>
        <w:gridCol w:w="14616"/>
      </w:tblGrid>
      <w:tr w:rsidR="00C31D88" w14:paraId="30D62B8B" w14:textId="77777777" w:rsidTr="00C31D88">
        <w:trPr>
          <w:trHeight w:val="945"/>
        </w:trPr>
        <w:tc>
          <w:tcPr>
            <w:tcW w:w="5000" w:type="pct"/>
            <w:vAlign w:val="center"/>
          </w:tcPr>
          <w:p w14:paraId="7566E413" w14:textId="5877A36B" w:rsidR="00C31D88" w:rsidRDefault="00C31D88" w:rsidP="008D2285">
            <w:pPr>
              <w:pStyle w:val="Month"/>
              <w:jc w:val="center"/>
              <w:rPr>
                <w:sz w:val="40"/>
                <w:szCs w:val="40"/>
              </w:rPr>
            </w:pPr>
            <w:r w:rsidRPr="00694F17">
              <w:rPr>
                <w:sz w:val="40"/>
                <w:szCs w:val="40"/>
              </w:rPr>
              <w:t>Falls</w:t>
            </w:r>
            <w:r w:rsidR="00423A68">
              <w:rPr>
                <w:sz w:val="40"/>
                <w:szCs w:val="40"/>
              </w:rPr>
              <w:t xml:space="preserve"> Calendar</w:t>
            </w:r>
            <w:r w:rsidRPr="00694F17">
              <w:rPr>
                <w:sz w:val="40"/>
                <w:szCs w:val="40"/>
              </w:rPr>
              <w:t xml:space="preserve"> </w:t>
            </w:r>
            <w:r>
              <w:rPr>
                <w:sz w:val="40"/>
                <w:szCs w:val="40"/>
              </w:rPr>
              <w:t>– August 2017</w:t>
            </w:r>
          </w:p>
          <w:p w14:paraId="28DA2C97" w14:textId="2DB0D312" w:rsidR="00C31D88" w:rsidRPr="008D2285" w:rsidRDefault="002B08D5" w:rsidP="00EF3A00">
            <w:pPr>
              <w:pStyle w:val="Month"/>
              <w:rPr>
                <w:rFonts w:ascii="Arial" w:hAnsi="Arial" w:cs="Arial"/>
                <w:sz w:val="24"/>
                <w:szCs w:val="24"/>
              </w:rPr>
            </w:pPr>
            <w:r>
              <w:rPr>
                <w:rFonts w:ascii="Arial" w:hAnsi="Arial" w:cs="Arial"/>
                <w:color w:val="auto"/>
                <w:sz w:val="24"/>
                <w:szCs w:val="24"/>
              </w:rPr>
              <w:t>As part of your participation in the</w:t>
            </w:r>
            <w:r w:rsidR="0096546B">
              <w:rPr>
                <w:rFonts w:ascii="Arial" w:hAnsi="Arial" w:cs="Arial"/>
                <w:color w:val="auto"/>
                <w:sz w:val="24"/>
                <w:szCs w:val="24"/>
              </w:rPr>
              <w:t xml:space="preserve"> </w:t>
            </w:r>
            <w:r w:rsidR="00996649">
              <w:rPr>
                <w:rFonts w:ascii="Arial" w:hAnsi="Arial" w:cs="Arial"/>
                <w:color w:val="auto"/>
                <w:sz w:val="24"/>
                <w:szCs w:val="24"/>
              </w:rPr>
              <w:t>Health and</w:t>
            </w:r>
            <w:r w:rsidR="00EF3A00">
              <w:rPr>
                <w:rFonts w:ascii="Arial" w:hAnsi="Arial" w:cs="Arial"/>
                <w:color w:val="auto"/>
                <w:sz w:val="24"/>
                <w:szCs w:val="24"/>
              </w:rPr>
              <w:t xml:space="preserve"> Stability Survey</w:t>
            </w:r>
            <w:r>
              <w:rPr>
                <w:rFonts w:ascii="Arial" w:hAnsi="Arial" w:cs="Arial"/>
                <w:color w:val="auto"/>
                <w:sz w:val="24"/>
                <w:szCs w:val="24"/>
              </w:rPr>
              <w:t>,</w:t>
            </w:r>
            <w:r w:rsidRPr="002B08D5">
              <w:rPr>
                <w:rFonts w:ascii="Arial" w:hAnsi="Arial" w:cs="Arial"/>
                <w:color w:val="auto"/>
                <w:sz w:val="24"/>
                <w:szCs w:val="24"/>
              </w:rPr>
              <w:t xml:space="preserve"> at the beginning of every month you</w:t>
            </w:r>
            <w:r>
              <w:rPr>
                <w:rFonts w:ascii="Arial" w:hAnsi="Arial" w:cs="Arial"/>
                <w:color w:val="auto"/>
                <w:sz w:val="24"/>
                <w:szCs w:val="24"/>
              </w:rPr>
              <w:t xml:space="preserve"> will be asked about your falls during the prior month. For purposes of these monthly surveys, a fall is being defined as an event that resulted in a person unintentionally coming to rest on the ground, floor, or other lower level. This</w:t>
            </w:r>
            <w:r w:rsidRPr="002B08D5">
              <w:rPr>
                <w:rFonts w:ascii="Arial" w:hAnsi="Arial" w:cs="Arial"/>
                <w:color w:val="auto"/>
                <w:sz w:val="24"/>
                <w:szCs w:val="24"/>
              </w:rPr>
              <w:t xml:space="preserve"> calendar </w:t>
            </w:r>
            <w:r>
              <w:rPr>
                <w:rFonts w:ascii="Arial" w:hAnsi="Arial" w:cs="Arial"/>
                <w:color w:val="auto"/>
                <w:sz w:val="24"/>
                <w:szCs w:val="24"/>
              </w:rPr>
              <w:t>is therefore being provided to help you keep track</w:t>
            </w:r>
            <w:r w:rsidRPr="002B08D5">
              <w:rPr>
                <w:rFonts w:ascii="Arial" w:hAnsi="Arial" w:cs="Arial"/>
                <w:color w:val="auto"/>
                <w:sz w:val="24"/>
                <w:szCs w:val="24"/>
              </w:rPr>
              <w:t xml:space="preserve"> </w:t>
            </w:r>
            <w:r>
              <w:rPr>
                <w:rFonts w:ascii="Arial" w:hAnsi="Arial" w:cs="Arial"/>
                <w:color w:val="auto"/>
                <w:sz w:val="24"/>
                <w:szCs w:val="24"/>
              </w:rPr>
              <w:t>of</w:t>
            </w:r>
            <w:r w:rsidRPr="002B08D5">
              <w:rPr>
                <w:rFonts w:ascii="Arial" w:hAnsi="Arial" w:cs="Arial"/>
                <w:color w:val="auto"/>
                <w:sz w:val="24"/>
                <w:szCs w:val="24"/>
              </w:rPr>
              <w:t xml:space="preserve"> </w:t>
            </w:r>
            <w:r>
              <w:rPr>
                <w:rFonts w:ascii="Arial" w:hAnsi="Arial" w:cs="Arial"/>
                <w:color w:val="auto"/>
                <w:sz w:val="24"/>
                <w:szCs w:val="24"/>
              </w:rPr>
              <w:t xml:space="preserve">any falls </w:t>
            </w:r>
            <w:r w:rsidR="006D7F18">
              <w:rPr>
                <w:rFonts w:ascii="Arial" w:hAnsi="Arial" w:cs="Arial"/>
                <w:color w:val="auto"/>
                <w:sz w:val="24"/>
                <w:szCs w:val="24"/>
              </w:rPr>
              <w:t xml:space="preserve">so you can </w:t>
            </w:r>
            <w:r>
              <w:rPr>
                <w:rFonts w:ascii="Arial" w:hAnsi="Arial" w:cs="Arial"/>
                <w:color w:val="auto"/>
                <w:sz w:val="24"/>
                <w:szCs w:val="24"/>
              </w:rPr>
              <w:t>accurately complete these monthly surveys</w:t>
            </w:r>
            <w:r w:rsidRPr="002B08D5">
              <w:rPr>
                <w:rFonts w:ascii="Arial" w:hAnsi="Arial" w:cs="Arial"/>
                <w:color w:val="auto"/>
                <w:sz w:val="24"/>
                <w:szCs w:val="24"/>
              </w:rPr>
              <w:t>.</w:t>
            </w:r>
            <w:r>
              <w:rPr>
                <w:rFonts w:ascii="Arial" w:hAnsi="Arial" w:cs="Arial"/>
                <w:color w:val="auto"/>
                <w:sz w:val="24"/>
                <w:szCs w:val="24"/>
              </w:rPr>
              <w:t xml:space="preserve"> Please c</w:t>
            </w:r>
            <w:r w:rsidR="00C31D88" w:rsidRPr="008D2285">
              <w:rPr>
                <w:rFonts w:ascii="Arial" w:hAnsi="Arial" w:cs="Arial"/>
                <w:color w:val="auto"/>
                <w:sz w:val="24"/>
                <w:szCs w:val="24"/>
              </w:rPr>
              <w:t xml:space="preserve">heck </w:t>
            </w:r>
            <w:r>
              <w:rPr>
                <w:rFonts w:ascii="Arial" w:hAnsi="Arial" w:cs="Arial"/>
                <w:color w:val="auto"/>
                <w:sz w:val="24"/>
                <w:szCs w:val="24"/>
              </w:rPr>
              <w:t>the “</w:t>
            </w:r>
            <w:r w:rsidR="00C31D88" w:rsidRPr="008D2285">
              <w:rPr>
                <w:rFonts w:ascii="Arial" w:hAnsi="Arial" w:cs="Arial"/>
                <w:color w:val="auto"/>
                <w:sz w:val="24"/>
                <w:szCs w:val="24"/>
              </w:rPr>
              <w:t>Fall</w:t>
            </w:r>
            <w:r>
              <w:rPr>
                <w:rFonts w:ascii="Arial" w:hAnsi="Arial" w:cs="Arial"/>
                <w:color w:val="auto"/>
                <w:sz w:val="24"/>
                <w:szCs w:val="24"/>
              </w:rPr>
              <w:t>”</w:t>
            </w:r>
            <w:r w:rsidR="00C31D88" w:rsidRPr="008D2285">
              <w:rPr>
                <w:rFonts w:ascii="Arial" w:hAnsi="Arial" w:cs="Arial"/>
                <w:color w:val="auto"/>
                <w:sz w:val="24"/>
                <w:szCs w:val="24"/>
              </w:rPr>
              <w:t xml:space="preserve"> box </w:t>
            </w:r>
            <w:r>
              <w:rPr>
                <w:rFonts w:ascii="Arial" w:hAnsi="Arial" w:cs="Arial"/>
                <w:color w:val="auto"/>
                <w:sz w:val="24"/>
                <w:szCs w:val="24"/>
              </w:rPr>
              <w:t>for any days that you fell</w:t>
            </w:r>
            <w:r w:rsidR="00C31D88" w:rsidRPr="008D2285">
              <w:rPr>
                <w:rFonts w:ascii="Arial" w:hAnsi="Arial" w:cs="Arial"/>
                <w:color w:val="auto"/>
                <w:sz w:val="24"/>
                <w:szCs w:val="24"/>
              </w:rPr>
              <w:t xml:space="preserve">. </w:t>
            </w:r>
            <w:r>
              <w:rPr>
                <w:rFonts w:ascii="Arial" w:hAnsi="Arial" w:cs="Arial"/>
                <w:color w:val="auto"/>
                <w:sz w:val="24"/>
                <w:szCs w:val="24"/>
              </w:rPr>
              <w:t xml:space="preserve"> </w:t>
            </w:r>
          </w:p>
        </w:tc>
      </w:tr>
    </w:tbl>
    <w:p w14:paraId="23512E8B" w14:textId="77777777" w:rsidR="009F0C0C" w:rsidRDefault="009F0C0C" w:rsidP="0006738C"/>
    <w:tbl>
      <w:tblPr>
        <w:tblStyle w:val="TableCalendar"/>
        <w:tblW w:w="4956" w:type="pct"/>
        <w:tblBorders>
          <w:insideH w:val="single" w:sz="4" w:space="0" w:color="BFBFBF" w:themeColor="background1" w:themeShade="BF"/>
        </w:tblBorders>
        <w:tblLook w:val="0420" w:firstRow="1" w:lastRow="0" w:firstColumn="0" w:lastColumn="0" w:noHBand="0" w:noVBand="1"/>
      </w:tblPr>
      <w:tblGrid>
        <w:gridCol w:w="2070"/>
        <w:gridCol w:w="2070"/>
        <w:gridCol w:w="2070"/>
        <w:gridCol w:w="2070"/>
        <w:gridCol w:w="2069"/>
        <w:gridCol w:w="2069"/>
        <w:gridCol w:w="2069"/>
      </w:tblGrid>
      <w:tr w:rsidR="0080236F" w14:paraId="61283990" w14:textId="77777777" w:rsidTr="00FF1441">
        <w:trPr>
          <w:cnfStyle w:val="100000000000" w:firstRow="1" w:lastRow="0" w:firstColumn="0" w:lastColumn="0" w:oddVBand="0" w:evenVBand="0" w:oddHBand="0" w:evenHBand="0" w:firstRowFirstColumn="0" w:firstRowLastColumn="0" w:lastRowFirstColumn="0" w:lastRowLastColumn="0"/>
          <w:trHeight w:val="302"/>
        </w:trPr>
        <w:tc>
          <w:tcPr>
            <w:tcW w:w="714" w:type="pct"/>
            <w:tcBorders>
              <w:bottom w:val="single" w:sz="4" w:space="0" w:color="BFBFBF" w:themeColor="background1" w:themeShade="BF"/>
            </w:tcBorders>
            <w:shd w:val="clear" w:color="auto" w:fill="7F7F7F" w:themeFill="text1" w:themeFillTint="80"/>
          </w:tcPr>
          <w:p w14:paraId="7C734310" w14:textId="77777777" w:rsidR="009A2D1D" w:rsidRDefault="009A2D1D" w:rsidP="00DB67F4">
            <w:pPr>
              <w:pStyle w:val="Days"/>
            </w:pPr>
            <w:r>
              <w:t>Sunday</w:t>
            </w:r>
          </w:p>
        </w:tc>
        <w:tc>
          <w:tcPr>
            <w:tcW w:w="714" w:type="pct"/>
            <w:tcBorders>
              <w:bottom w:val="single" w:sz="4" w:space="0" w:color="BFBFBF" w:themeColor="background1" w:themeShade="BF"/>
            </w:tcBorders>
          </w:tcPr>
          <w:p w14:paraId="6CE0C255" w14:textId="77777777" w:rsidR="009A2D1D" w:rsidRDefault="009A2D1D" w:rsidP="00DB67F4">
            <w:pPr>
              <w:pStyle w:val="Days"/>
            </w:pPr>
            <w:r>
              <w:t>Monday</w:t>
            </w:r>
          </w:p>
        </w:tc>
        <w:tc>
          <w:tcPr>
            <w:tcW w:w="714" w:type="pct"/>
            <w:tcBorders>
              <w:bottom w:val="single" w:sz="4" w:space="0" w:color="BFBFBF" w:themeColor="background1" w:themeShade="BF"/>
            </w:tcBorders>
          </w:tcPr>
          <w:p w14:paraId="058C2B19" w14:textId="77777777" w:rsidR="009A2D1D" w:rsidRDefault="009A2D1D" w:rsidP="00DB67F4">
            <w:pPr>
              <w:pStyle w:val="Days"/>
            </w:pPr>
            <w:r>
              <w:t>Tuesday</w:t>
            </w:r>
          </w:p>
        </w:tc>
        <w:tc>
          <w:tcPr>
            <w:tcW w:w="714" w:type="pct"/>
            <w:tcBorders>
              <w:bottom w:val="single" w:sz="4" w:space="0" w:color="BFBFBF" w:themeColor="background1" w:themeShade="BF"/>
            </w:tcBorders>
          </w:tcPr>
          <w:p w14:paraId="6D5E0711" w14:textId="77777777" w:rsidR="009A2D1D" w:rsidRDefault="009A2D1D" w:rsidP="00DB67F4">
            <w:pPr>
              <w:pStyle w:val="Days"/>
            </w:pPr>
            <w:r>
              <w:t>Wednesday</w:t>
            </w:r>
          </w:p>
        </w:tc>
        <w:tc>
          <w:tcPr>
            <w:tcW w:w="714" w:type="pct"/>
            <w:tcBorders>
              <w:bottom w:val="single" w:sz="4" w:space="0" w:color="BFBFBF" w:themeColor="background1" w:themeShade="BF"/>
            </w:tcBorders>
          </w:tcPr>
          <w:p w14:paraId="4B41FEBA" w14:textId="77777777" w:rsidR="009A2D1D" w:rsidRDefault="009A2D1D" w:rsidP="00DB67F4">
            <w:pPr>
              <w:pStyle w:val="Days"/>
            </w:pPr>
            <w:r>
              <w:t>Thursday</w:t>
            </w:r>
          </w:p>
        </w:tc>
        <w:tc>
          <w:tcPr>
            <w:tcW w:w="714" w:type="pct"/>
            <w:tcBorders>
              <w:bottom w:val="single" w:sz="4" w:space="0" w:color="BFBFBF" w:themeColor="background1" w:themeShade="BF"/>
            </w:tcBorders>
          </w:tcPr>
          <w:p w14:paraId="3DD6009C" w14:textId="77777777" w:rsidR="009A2D1D" w:rsidRDefault="009A2D1D" w:rsidP="00DB67F4">
            <w:pPr>
              <w:pStyle w:val="Days"/>
            </w:pPr>
            <w:r>
              <w:t>Friday</w:t>
            </w:r>
          </w:p>
        </w:tc>
        <w:tc>
          <w:tcPr>
            <w:tcW w:w="714" w:type="pct"/>
            <w:tcBorders>
              <w:bottom w:val="single" w:sz="4" w:space="0" w:color="BFBFBF" w:themeColor="background1" w:themeShade="BF"/>
            </w:tcBorders>
            <w:shd w:val="clear" w:color="auto" w:fill="7F7F7F" w:themeFill="text1" w:themeFillTint="80"/>
          </w:tcPr>
          <w:p w14:paraId="55E22EBF" w14:textId="77777777" w:rsidR="009A2D1D" w:rsidRDefault="009A2D1D" w:rsidP="00DB67F4">
            <w:pPr>
              <w:pStyle w:val="Days"/>
            </w:pPr>
            <w:r>
              <w:t>Saturday</w:t>
            </w:r>
          </w:p>
        </w:tc>
      </w:tr>
      <w:tr w:rsidR="0080236F" w14:paraId="03674801" w14:textId="77777777" w:rsidTr="00FF1441">
        <w:trPr>
          <w:trHeight w:val="344"/>
        </w:trPr>
        <w:tc>
          <w:tcPr>
            <w:tcW w:w="714" w:type="pct"/>
            <w:tcBorders>
              <w:bottom w:val="nil"/>
            </w:tcBorders>
          </w:tcPr>
          <w:p w14:paraId="5F3543E5" w14:textId="77777777" w:rsidR="009A2D1D" w:rsidRPr="00566EB4" w:rsidRDefault="009A2D1D" w:rsidP="009A2D1D">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C966D8">
              <w:instrText>Thursday</w:instrText>
            </w:r>
            <w:r w:rsidRPr="00566EB4">
              <w:fldChar w:fldCharType="end"/>
            </w:r>
            <w:r w:rsidRPr="00566EB4">
              <w:instrText xml:space="preserve"> = "</w:instrText>
            </w:r>
            <w:r>
              <w:instrText>Sunday</w:instrText>
            </w:r>
            <w:r w:rsidRPr="00566EB4">
              <w:instrText>" 1 ""</w:instrText>
            </w:r>
            <w:r w:rsidRPr="00566EB4">
              <w:fldChar w:fldCharType="end"/>
            </w:r>
          </w:p>
        </w:tc>
        <w:tc>
          <w:tcPr>
            <w:tcW w:w="714" w:type="pct"/>
            <w:tcBorders>
              <w:bottom w:val="nil"/>
            </w:tcBorders>
          </w:tcPr>
          <w:p w14:paraId="197A8854" w14:textId="6F85785D" w:rsidR="009A2D1D" w:rsidRPr="00566EB4" w:rsidRDefault="009A2D1D" w:rsidP="009A2D1D">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C966D8">
              <w:instrText>Thursday</w:instrText>
            </w:r>
            <w:r w:rsidRPr="00566EB4">
              <w:fldChar w:fldCharType="end"/>
            </w:r>
            <w:r w:rsidRPr="00566EB4">
              <w:instrText xml:space="preserve"> = "</w:instrText>
            </w:r>
            <w:r>
              <w:instrText>Monday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=A2 </w:instrText>
            </w:r>
            <w:r w:rsidRPr="00566EB4">
              <w:fldChar w:fldCharType="separate"/>
            </w:r>
            <w:r w:rsidR="00C966D8">
              <w:rPr>
                <w:noProof/>
              </w:rPr>
              <w:instrText>0</w:instrText>
            </w:r>
            <w:r w:rsidRPr="00566EB4">
              <w:fldChar w:fldCharType="end"/>
            </w:r>
            <w:r w:rsidRPr="00566EB4">
              <w:instrText xml:space="preserve"> &lt;&gt; 0 </w:instrText>
            </w:r>
            <w:r w:rsidRPr="00566EB4">
              <w:fldChar w:fldCharType="begin"/>
            </w:r>
            <w:r w:rsidRPr="00566EB4">
              <w:instrText xml:space="preserve"> =A2+1 </w:instrText>
            </w:r>
            <w:r w:rsidRPr="00566EB4">
              <w:fldChar w:fldCharType="separate"/>
            </w:r>
            <w:r>
              <w:rPr>
                <w:noProof/>
              </w:rPr>
              <w:instrText>2</w:instrText>
            </w:r>
            <w:r w:rsidRPr="00566EB4">
              <w:fldChar w:fldCharType="end"/>
            </w:r>
            <w:r w:rsidRPr="00566EB4">
              <w:instrText xml:space="preserve"> "" </w:instrText>
            </w:r>
            <w:r w:rsidRPr="00566EB4">
              <w:fldChar w:fldCharType="end"/>
            </w:r>
            <w:r w:rsidRPr="00566EB4">
              <w:fldChar w:fldCharType="end"/>
            </w:r>
          </w:p>
        </w:tc>
        <w:tc>
          <w:tcPr>
            <w:tcW w:w="714" w:type="pct"/>
            <w:tcBorders>
              <w:bottom w:val="nil"/>
            </w:tcBorders>
          </w:tcPr>
          <w:p w14:paraId="0CCCB3B8" w14:textId="10DC547F" w:rsidR="009A2D1D" w:rsidRPr="00566EB4" w:rsidRDefault="00804C05" w:rsidP="009A2D1D">
            <w:pPr>
              <w:pStyle w:val="Dates"/>
            </w:pPr>
            <w:r>
              <w:t>1</w:t>
            </w:r>
            <w:r w:rsidR="009A2D1D" w:rsidRPr="00566EB4">
              <w:fldChar w:fldCharType="begin"/>
            </w:r>
            <w:r w:rsidR="009A2D1D" w:rsidRPr="00566EB4">
              <w:instrText xml:space="preserve"> IF </w:instrText>
            </w:r>
            <w:r w:rsidR="009A2D1D" w:rsidRPr="00566EB4">
              <w:fldChar w:fldCharType="begin"/>
            </w:r>
            <w:r w:rsidR="009A2D1D" w:rsidRPr="00566EB4">
              <w:instrText xml:space="preserve"> DocVariable MonthStart \@ dddd </w:instrText>
            </w:r>
            <w:r w:rsidR="009A2D1D" w:rsidRPr="00566EB4">
              <w:fldChar w:fldCharType="separate"/>
            </w:r>
            <w:r w:rsidR="00C966D8">
              <w:instrText>Thursday</w:instrText>
            </w:r>
            <w:r w:rsidR="009A2D1D" w:rsidRPr="00566EB4">
              <w:fldChar w:fldCharType="end"/>
            </w:r>
            <w:r w:rsidR="009A2D1D" w:rsidRPr="00566EB4">
              <w:instrText xml:space="preserve"> = "</w:instrText>
            </w:r>
            <w:r w:rsidR="009A2D1D">
              <w:instrText>Tuesday</w:instrText>
            </w:r>
            <w:r w:rsidR="009A2D1D" w:rsidRPr="00566EB4">
              <w:instrText xml:space="preserve">" 1 </w:instrText>
            </w:r>
            <w:r w:rsidR="009A2D1D" w:rsidRPr="00566EB4">
              <w:fldChar w:fldCharType="begin"/>
            </w:r>
            <w:r w:rsidR="009A2D1D" w:rsidRPr="00566EB4">
              <w:instrText xml:space="preserve"> IF </w:instrText>
            </w:r>
            <w:r w:rsidR="009A2D1D" w:rsidRPr="00566EB4">
              <w:fldChar w:fldCharType="begin"/>
            </w:r>
            <w:r w:rsidR="009A2D1D" w:rsidRPr="00566EB4">
              <w:instrText xml:space="preserve"> =B2 </w:instrText>
            </w:r>
            <w:r w:rsidR="009A2D1D" w:rsidRPr="00566EB4">
              <w:fldChar w:fldCharType="separate"/>
            </w:r>
            <w:r w:rsidR="00C966D8">
              <w:rPr>
                <w:noProof/>
              </w:rPr>
              <w:instrText>0</w:instrText>
            </w:r>
            <w:r w:rsidR="009A2D1D" w:rsidRPr="00566EB4">
              <w:fldChar w:fldCharType="end"/>
            </w:r>
            <w:r w:rsidR="009A2D1D" w:rsidRPr="00566EB4">
              <w:instrText xml:space="preserve"> &lt;&gt; 0 </w:instrText>
            </w:r>
            <w:r w:rsidR="009A2D1D" w:rsidRPr="00566EB4">
              <w:fldChar w:fldCharType="begin"/>
            </w:r>
            <w:r w:rsidR="009A2D1D" w:rsidRPr="00566EB4">
              <w:instrText xml:space="preserve"> =B2+1 </w:instrText>
            </w:r>
            <w:r w:rsidR="009A2D1D" w:rsidRPr="00566EB4">
              <w:fldChar w:fldCharType="separate"/>
            </w:r>
            <w:r w:rsidR="009A2D1D">
              <w:rPr>
                <w:noProof/>
              </w:rPr>
              <w:instrText>3</w:instrText>
            </w:r>
            <w:r w:rsidR="009A2D1D" w:rsidRPr="00566EB4">
              <w:fldChar w:fldCharType="end"/>
            </w:r>
            <w:r w:rsidR="009A2D1D" w:rsidRPr="00566EB4">
              <w:instrText xml:space="preserve"> "" </w:instrText>
            </w:r>
            <w:r w:rsidR="009A2D1D" w:rsidRPr="00566EB4">
              <w:fldChar w:fldCharType="end"/>
            </w:r>
            <w:r w:rsidR="009A2D1D" w:rsidRPr="00566EB4">
              <w:fldChar w:fldCharType="end"/>
            </w:r>
          </w:p>
        </w:tc>
        <w:tc>
          <w:tcPr>
            <w:tcW w:w="714" w:type="pct"/>
            <w:tcBorders>
              <w:bottom w:val="nil"/>
            </w:tcBorders>
          </w:tcPr>
          <w:p w14:paraId="24174BF9" w14:textId="3F27336E" w:rsidR="009A2D1D" w:rsidRPr="00566EB4" w:rsidRDefault="00804C05" w:rsidP="009A2D1D">
            <w:pPr>
              <w:pStyle w:val="Dates"/>
            </w:pPr>
            <w:r>
              <w:t>2</w:t>
            </w:r>
            <w:r w:rsidR="009A2D1D" w:rsidRPr="00566EB4">
              <w:fldChar w:fldCharType="begin"/>
            </w:r>
            <w:r w:rsidR="009A2D1D" w:rsidRPr="00566EB4">
              <w:instrText xml:space="preserve"> IF </w:instrText>
            </w:r>
            <w:r w:rsidR="009A2D1D" w:rsidRPr="00566EB4">
              <w:fldChar w:fldCharType="begin"/>
            </w:r>
            <w:r w:rsidR="009A2D1D" w:rsidRPr="00566EB4">
              <w:instrText xml:space="preserve"> DocVariable MonthStart \@ dddd </w:instrText>
            </w:r>
            <w:r w:rsidR="009A2D1D" w:rsidRPr="00566EB4">
              <w:fldChar w:fldCharType="separate"/>
            </w:r>
            <w:r w:rsidR="00C966D8">
              <w:instrText>Thursday</w:instrText>
            </w:r>
            <w:r w:rsidR="009A2D1D" w:rsidRPr="00566EB4">
              <w:fldChar w:fldCharType="end"/>
            </w:r>
            <w:r w:rsidR="009A2D1D" w:rsidRPr="00566EB4">
              <w:instrText xml:space="preserve"> = "</w:instrText>
            </w:r>
            <w:r w:rsidR="009A2D1D">
              <w:instrText>Wednesday</w:instrText>
            </w:r>
            <w:r w:rsidR="009A2D1D" w:rsidRPr="00566EB4">
              <w:instrText xml:space="preserve">" 1 </w:instrText>
            </w:r>
            <w:r w:rsidR="009A2D1D" w:rsidRPr="00566EB4">
              <w:fldChar w:fldCharType="begin"/>
            </w:r>
            <w:r w:rsidR="009A2D1D" w:rsidRPr="00566EB4">
              <w:instrText xml:space="preserve"> IF </w:instrText>
            </w:r>
            <w:r w:rsidR="009A2D1D" w:rsidRPr="00566EB4">
              <w:fldChar w:fldCharType="begin"/>
            </w:r>
            <w:r w:rsidR="009A2D1D" w:rsidRPr="00566EB4">
              <w:instrText xml:space="preserve"> =C2 </w:instrText>
            </w:r>
            <w:r w:rsidR="009A2D1D" w:rsidRPr="00566EB4">
              <w:fldChar w:fldCharType="separate"/>
            </w:r>
            <w:r w:rsidR="00C966D8">
              <w:rPr>
                <w:noProof/>
              </w:rPr>
              <w:instrText>0</w:instrText>
            </w:r>
            <w:r w:rsidR="009A2D1D" w:rsidRPr="00566EB4">
              <w:fldChar w:fldCharType="end"/>
            </w:r>
            <w:r w:rsidR="009A2D1D" w:rsidRPr="00566EB4">
              <w:instrText xml:space="preserve"> &lt;&gt; 0 </w:instrText>
            </w:r>
            <w:r w:rsidR="009A2D1D" w:rsidRPr="00566EB4">
              <w:fldChar w:fldCharType="begin"/>
            </w:r>
            <w:r w:rsidR="009A2D1D" w:rsidRPr="00566EB4">
              <w:instrText xml:space="preserve"> =C2+1 </w:instrText>
            </w:r>
            <w:r w:rsidR="009A2D1D" w:rsidRPr="00566EB4">
              <w:fldChar w:fldCharType="separate"/>
            </w:r>
            <w:r w:rsidR="009A2D1D">
              <w:rPr>
                <w:noProof/>
              </w:rPr>
              <w:instrText>4</w:instrText>
            </w:r>
            <w:r w:rsidR="009A2D1D" w:rsidRPr="00566EB4">
              <w:fldChar w:fldCharType="end"/>
            </w:r>
            <w:r w:rsidR="009A2D1D" w:rsidRPr="00566EB4">
              <w:instrText xml:space="preserve"> "" </w:instrText>
            </w:r>
            <w:r w:rsidR="009A2D1D" w:rsidRPr="00566EB4">
              <w:fldChar w:fldCharType="end"/>
            </w:r>
            <w:r w:rsidR="009A2D1D" w:rsidRPr="00566EB4">
              <w:fldChar w:fldCharType="end"/>
            </w:r>
          </w:p>
        </w:tc>
        <w:tc>
          <w:tcPr>
            <w:tcW w:w="714" w:type="pct"/>
            <w:tcBorders>
              <w:bottom w:val="nil"/>
            </w:tcBorders>
          </w:tcPr>
          <w:p w14:paraId="2CCA56CA" w14:textId="638BEE62" w:rsidR="009A2D1D" w:rsidRPr="00566EB4" w:rsidRDefault="00804C05" w:rsidP="009A2D1D">
            <w:pPr>
              <w:pStyle w:val="Dates"/>
            </w:pPr>
            <w:r>
              <w:t>3</w:t>
            </w:r>
          </w:p>
        </w:tc>
        <w:tc>
          <w:tcPr>
            <w:tcW w:w="714" w:type="pct"/>
            <w:tcBorders>
              <w:bottom w:val="nil"/>
            </w:tcBorders>
          </w:tcPr>
          <w:p w14:paraId="69705A39" w14:textId="17277FC6" w:rsidR="009A2D1D" w:rsidRPr="00566EB4" w:rsidRDefault="00804C05" w:rsidP="009A2D1D">
            <w:pPr>
              <w:pStyle w:val="Dates"/>
            </w:pPr>
            <w:r>
              <w:t>4</w:t>
            </w:r>
          </w:p>
        </w:tc>
        <w:tc>
          <w:tcPr>
            <w:tcW w:w="714" w:type="pct"/>
            <w:tcBorders>
              <w:bottom w:val="nil"/>
            </w:tcBorders>
          </w:tcPr>
          <w:p w14:paraId="16422A8E" w14:textId="5C18992D" w:rsidR="009A2D1D" w:rsidRPr="00566EB4" w:rsidRDefault="00804C05" w:rsidP="009A2D1D">
            <w:pPr>
              <w:pStyle w:val="Dates"/>
            </w:pPr>
            <w:r>
              <w:t>5</w:t>
            </w:r>
          </w:p>
        </w:tc>
      </w:tr>
      <w:tr w:rsidR="0080236F" w14:paraId="4A4A68B5" w14:textId="77777777" w:rsidTr="00FF1441">
        <w:trPr>
          <w:trHeight w:val="704"/>
        </w:trPr>
        <w:tc>
          <w:tcPr>
            <w:tcW w:w="714" w:type="pct"/>
            <w:tcBorders>
              <w:top w:val="nil"/>
              <w:bottom w:val="single" w:sz="4" w:space="0" w:color="BFBFBF" w:themeColor="background1" w:themeShade="BF"/>
            </w:tcBorders>
          </w:tcPr>
          <w:p w14:paraId="2C420D9B" w14:textId="77777777" w:rsidR="009A2D1D" w:rsidRPr="00566EB4" w:rsidRDefault="009A2D1D" w:rsidP="00566EB4"/>
        </w:tc>
        <w:tc>
          <w:tcPr>
            <w:tcW w:w="714" w:type="pct"/>
            <w:tcBorders>
              <w:top w:val="nil"/>
              <w:bottom w:val="single" w:sz="4" w:space="0" w:color="BFBFBF" w:themeColor="background1" w:themeShade="BF"/>
            </w:tcBorders>
          </w:tcPr>
          <w:p w14:paraId="7D10B278" w14:textId="47A3BC8E" w:rsidR="009A2D1D" w:rsidRPr="00566EB4" w:rsidRDefault="009A2D1D" w:rsidP="00566EB4"/>
        </w:tc>
        <w:tc>
          <w:tcPr>
            <w:tcW w:w="714" w:type="pct"/>
            <w:tcBorders>
              <w:top w:val="nil"/>
              <w:bottom w:val="single" w:sz="4" w:space="0" w:color="BFBFBF" w:themeColor="background1" w:themeShade="BF"/>
            </w:tcBorders>
          </w:tcPr>
          <w:p w14:paraId="049BAA85" w14:textId="77BF9588" w:rsidR="009A2D1D" w:rsidRPr="0023365C" w:rsidRDefault="005B74E9" w:rsidP="00A75A9F">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2E96CC8" w14:textId="5C31A624" w:rsidR="009A2D1D" w:rsidRPr="00566EB4" w:rsidRDefault="005B74E9"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2FFF24E6" w14:textId="49AFC501"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A376923" w14:textId="4EAEA5DD"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AC95EE5" w14:textId="1D1DF0EB" w:rsidR="009A2D1D" w:rsidRPr="00566EB4" w:rsidRDefault="008D2285" w:rsidP="00566EB4">
            <w:r>
              <w:rPr>
                <w:color w:val="000000"/>
              </w:rPr>
              <w:sym w:font="Wingdings" w:char="F071"/>
            </w:r>
            <w:r>
              <w:rPr>
                <w:color w:val="000000"/>
              </w:rPr>
              <w:t xml:space="preserve"> Fall</w:t>
            </w:r>
          </w:p>
        </w:tc>
      </w:tr>
      <w:tr w:rsidR="0080236F" w14:paraId="1B1ACBEE" w14:textId="77777777" w:rsidTr="00FF1441">
        <w:trPr>
          <w:trHeight w:val="344"/>
        </w:trPr>
        <w:tc>
          <w:tcPr>
            <w:tcW w:w="714" w:type="pct"/>
            <w:tcBorders>
              <w:bottom w:val="nil"/>
            </w:tcBorders>
            <w:shd w:val="clear" w:color="auto" w:fill="F7F7F7" w:themeFill="background2"/>
          </w:tcPr>
          <w:p w14:paraId="239FC8CA" w14:textId="79AE149B" w:rsidR="009A2D1D" w:rsidRPr="00566EB4" w:rsidRDefault="00804C05" w:rsidP="006160CB">
            <w:pPr>
              <w:pStyle w:val="Dates"/>
            </w:pPr>
            <w:r>
              <w:t>6</w:t>
            </w:r>
          </w:p>
        </w:tc>
        <w:tc>
          <w:tcPr>
            <w:tcW w:w="714" w:type="pct"/>
            <w:tcBorders>
              <w:bottom w:val="nil"/>
            </w:tcBorders>
            <w:shd w:val="clear" w:color="auto" w:fill="F7F7F7" w:themeFill="background2"/>
          </w:tcPr>
          <w:p w14:paraId="43E6A97A" w14:textId="50F2C95F" w:rsidR="009A2D1D" w:rsidRPr="00566EB4" w:rsidRDefault="00804C05" w:rsidP="006160CB">
            <w:pPr>
              <w:pStyle w:val="Dates"/>
            </w:pPr>
            <w:r>
              <w:t>7</w:t>
            </w:r>
          </w:p>
        </w:tc>
        <w:tc>
          <w:tcPr>
            <w:tcW w:w="714" w:type="pct"/>
            <w:tcBorders>
              <w:bottom w:val="nil"/>
            </w:tcBorders>
            <w:shd w:val="clear" w:color="auto" w:fill="F7F7F7" w:themeFill="background2"/>
          </w:tcPr>
          <w:p w14:paraId="03007ABA" w14:textId="400B9CE8" w:rsidR="009A2D1D" w:rsidRPr="00566EB4" w:rsidRDefault="00804C05" w:rsidP="006160CB">
            <w:pPr>
              <w:pStyle w:val="Dates"/>
            </w:pPr>
            <w:r>
              <w:t>8</w:t>
            </w:r>
          </w:p>
        </w:tc>
        <w:tc>
          <w:tcPr>
            <w:tcW w:w="714" w:type="pct"/>
            <w:tcBorders>
              <w:bottom w:val="nil"/>
            </w:tcBorders>
            <w:shd w:val="clear" w:color="auto" w:fill="F7F7F7" w:themeFill="background2"/>
          </w:tcPr>
          <w:p w14:paraId="4470D709" w14:textId="4C40B740" w:rsidR="009A2D1D" w:rsidRPr="00566EB4" w:rsidRDefault="00804C05" w:rsidP="006160CB">
            <w:pPr>
              <w:pStyle w:val="Dates"/>
            </w:pPr>
            <w:r>
              <w:t>9</w:t>
            </w:r>
          </w:p>
        </w:tc>
        <w:tc>
          <w:tcPr>
            <w:tcW w:w="714" w:type="pct"/>
            <w:tcBorders>
              <w:bottom w:val="nil"/>
            </w:tcBorders>
            <w:shd w:val="clear" w:color="auto" w:fill="F7F7F7" w:themeFill="background2"/>
          </w:tcPr>
          <w:p w14:paraId="37F64738" w14:textId="41B5BD7D" w:rsidR="009A2D1D" w:rsidRPr="00566EB4" w:rsidRDefault="00804C05" w:rsidP="006160CB">
            <w:pPr>
              <w:pStyle w:val="Dates"/>
            </w:pPr>
            <w:r>
              <w:t>10</w:t>
            </w:r>
          </w:p>
        </w:tc>
        <w:tc>
          <w:tcPr>
            <w:tcW w:w="714" w:type="pct"/>
            <w:tcBorders>
              <w:bottom w:val="nil"/>
            </w:tcBorders>
            <w:shd w:val="clear" w:color="auto" w:fill="F7F7F7" w:themeFill="background2"/>
          </w:tcPr>
          <w:p w14:paraId="7E16FCBE" w14:textId="0931355F" w:rsidR="009A2D1D" w:rsidRPr="00566EB4" w:rsidRDefault="00804C05" w:rsidP="006160CB">
            <w:pPr>
              <w:pStyle w:val="Dates"/>
            </w:pPr>
            <w:r>
              <w:t>11</w:t>
            </w:r>
          </w:p>
        </w:tc>
        <w:tc>
          <w:tcPr>
            <w:tcW w:w="714" w:type="pct"/>
            <w:tcBorders>
              <w:bottom w:val="nil"/>
            </w:tcBorders>
            <w:shd w:val="clear" w:color="auto" w:fill="F7F7F7" w:themeFill="background2"/>
          </w:tcPr>
          <w:p w14:paraId="52EAF737" w14:textId="520B75B4" w:rsidR="009A2D1D" w:rsidRPr="00566EB4" w:rsidRDefault="00804C05" w:rsidP="006160CB">
            <w:pPr>
              <w:pStyle w:val="Dates"/>
            </w:pPr>
            <w:r>
              <w:t>12</w:t>
            </w:r>
          </w:p>
        </w:tc>
      </w:tr>
      <w:tr w:rsidR="0080236F" w14:paraId="5BD03800" w14:textId="77777777" w:rsidTr="00FF1441">
        <w:trPr>
          <w:trHeight w:val="704"/>
        </w:trPr>
        <w:tc>
          <w:tcPr>
            <w:tcW w:w="714" w:type="pct"/>
            <w:tcBorders>
              <w:top w:val="nil"/>
              <w:bottom w:val="single" w:sz="4" w:space="0" w:color="BFBFBF" w:themeColor="background1" w:themeShade="BF"/>
            </w:tcBorders>
            <w:shd w:val="clear" w:color="auto" w:fill="F7F7F7" w:themeFill="background2"/>
          </w:tcPr>
          <w:p w14:paraId="6E0E1FDB" w14:textId="20B034D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2EE90FD1" w14:textId="22E83BA1"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3E10971F" w14:textId="42445E50"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1D826412" w14:textId="53E30033"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2E45B7EB" w14:textId="468B75E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43AD80BF" w14:textId="6F36DC6E"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7230F913" w14:textId="26B36D09" w:rsidR="009A2D1D" w:rsidRPr="00566EB4" w:rsidRDefault="008D2285" w:rsidP="00566EB4">
            <w:r>
              <w:rPr>
                <w:color w:val="000000"/>
              </w:rPr>
              <w:sym w:font="Wingdings" w:char="F071"/>
            </w:r>
            <w:r>
              <w:rPr>
                <w:color w:val="000000"/>
              </w:rPr>
              <w:t xml:space="preserve"> Fall</w:t>
            </w:r>
          </w:p>
        </w:tc>
      </w:tr>
      <w:tr w:rsidR="0080236F" w14:paraId="4DE9B46A" w14:textId="77777777" w:rsidTr="00FF1441">
        <w:trPr>
          <w:trHeight w:val="344"/>
        </w:trPr>
        <w:tc>
          <w:tcPr>
            <w:tcW w:w="714" w:type="pct"/>
            <w:tcBorders>
              <w:bottom w:val="nil"/>
            </w:tcBorders>
          </w:tcPr>
          <w:p w14:paraId="5E0139A1" w14:textId="2CD87A5F" w:rsidR="009A2D1D" w:rsidRPr="00566EB4" w:rsidRDefault="00804C05" w:rsidP="00804C05">
            <w:pPr>
              <w:pStyle w:val="Dates"/>
            </w:pPr>
            <w:r>
              <w:t>13</w:t>
            </w:r>
            <w:r w:rsidR="009A2D1D" w:rsidRPr="00566EB4">
              <w:fldChar w:fldCharType="begin"/>
            </w:r>
            <w:r w:rsidR="009A2D1D" w:rsidRPr="00566EB4">
              <w:instrText xml:space="preserve"> =G4+1 </w:instrText>
            </w:r>
            <w:r w:rsidR="009A2D1D" w:rsidRPr="00566EB4">
              <w:fldChar w:fldCharType="end"/>
            </w:r>
          </w:p>
        </w:tc>
        <w:tc>
          <w:tcPr>
            <w:tcW w:w="714" w:type="pct"/>
            <w:tcBorders>
              <w:bottom w:val="nil"/>
            </w:tcBorders>
          </w:tcPr>
          <w:p w14:paraId="700CC953" w14:textId="021AAC67" w:rsidR="009A2D1D" w:rsidRPr="00566EB4" w:rsidRDefault="00804C05" w:rsidP="006160CB">
            <w:pPr>
              <w:pStyle w:val="Dates"/>
            </w:pPr>
            <w:r>
              <w:t>14</w:t>
            </w:r>
          </w:p>
        </w:tc>
        <w:tc>
          <w:tcPr>
            <w:tcW w:w="714" w:type="pct"/>
            <w:tcBorders>
              <w:bottom w:val="nil"/>
            </w:tcBorders>
          </w:tcPr>
          <w:p w14:paraId="35946E50" w14:textId="0B121F5C" w:rsidR="009A2D1D" w:rsidRPr="00566EB4" w:rsidRDefault="00804C05" w:rsidP="006160CB">
            <w:pPr>
              <w:pStyle w:val="Dates"/>
            </w:pPr>
            <w:r>
              <w:t>15</w:t>
            </w:r>
          </w:p>
        </w:tc>
        <w:tc>
          <w:tcPr>
            <w:tcW w:w="714" w:type="pct"/>
            <w:tcBorders>
              <w:bottom w:val="nil"/>
            </w:tcBorders>
          </w:tcPr>
          <w:p w14:paraId="1A58C1F7" w14:textId="53726003" w:rsidR="009A2D1D" w:rsidRPr="00566EB4" w:rsidRDefault="00804C05" w:rsidP="006160CB">
            <w:pPr>
              <w:pStyle w:val="Dates"/>
            </w:pPr>
            <w:r>
              <w:t>16</w:t>
            </w:r>
          </w:p>
        </w:tc>
        <w:tc>
          <w:tcPr>
            <w:tcW w:w="714" w:type="pct"/>
            <w:tcBorders>
              <w:bottom w:val="nil"/>
            </w:tcBorders>
          </w:tcPr>
          <w:p w14:paraId="5A15DE78" w14:textId="7E96646F" w:rsidR="009A2D1D" w:rsidRPr="00566EB4" w:rsidRDefault="00804C05" w:rsidP="006160CB">
            <w:pPr>
              <w:pStyle w:val="Dates"/>
            </w:pPr>
            <w:r>
              <w:t>17</w:t>
            </w:r>
          </w:p>
        </w:tc>
        <w:tc>
          <w:tcPr>
            <w:tcW w:w="714" w:type="pct"/>
            <w:tcBorders>
              <w:bottom w:val="nil"/>
            </w:tcBorders>
          </w:tcPr>
          <w:p w14:paraId="14049536" w14:textId="25E30C5A" w:rsidR="009A2D1D" w:rsidRPr="00566EB4" w:rsidRDefault="00804C05" w:rsidP="006160CB">
            <w:pPr>
              <w:pStyle w:val="Dates"/>
            </w:pPr>
            <w:r>
              <w:t>18</w:t>
            </w:r>
          </w:p>
        </w:tc>
        <w:tc>
          <w:tcPr>
            <w:tcW w:w="714" w:type="pct"/>
            <w:tcBorders>
              <w:bottom w:val="nil"/>
            </w:tcBorders>
          </w:tcPr>
          <w:p w14:paraId="0EDCF683" w14:textId="00E9F6C0" w:rsidR="009A2D1D" w:rsidRPr="00566EB4" w:rsidRDefault="00804C05" w:rsidP="006160CB">
            <w:pPr>
              <w:pStyle w:val="Dates"/>
            </w:pPr>
            <w:r>
              <w:t>19</w:t>
            </w:r>
          </w:p>
        </w:tc>
      </w:tr>
      <w:tr w:rsidR="0080236F" w14:paraId="238BE27B" w14:textId="77777777" w:rsidTr="00FF1441">
        <w:trPr>
          <w:trHeight w:val="704"/>
        </w:trPr>
        <w:tc>
          <w:tcPr>
            <w:tcW w:w="714" w:type="pct"/>
            <w:tcBorders>
              <w:top w:val="nil"/>
              <w:bottom w:val="single" w:sz="4" w:space="0" w:color="BFBFBF" w:themeColor="background1" w:themeShade="BF"/>
            </w:tcBorders>
          </w:tcPr>
          <w:p w14:paraId="19BB2286" w14:textId="4C6ABC8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B282441" w14:textId="35CF3ABF"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0E03A696" w14:textId="6A0D719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D1A7B38" w14:textId="20CBEDF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BF5EC0F" w14:textId="4A7538CE"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46DD7AF" w14:textId="0E111E64"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4F8456A" w14:textId="41C796DA" w:rsidR="009A2D1D" w:rsidRPr="00566EB4" w:rsidRDefault="008D2285" w:rsidP="00566EB4">
            <w:r>
              <w:rPr>
                <w:color w:val="000000"/>
              </w:rPr>
              <w:sym w:font="Wingdings" w:char="F071"/>
            </w:r>
            <w:r>
              <w:rPr>
                <w:color w:val="000000"/>
              </w:rPr>
              <w:t xml:space="preserve"> Fall</w:t>
            </w:r>
          </w:p>
        </w:tc>
      </w:tr>
      <w:tr w:rsidR="0080236F" w14:paraId="3F802489" w14:textId="77777777" w:rsidTr="00FF1441">
        <w:trPr>
          <w:trHeight w:val="344"/>
        </w:trPr>
        <w:tc>
          <w:tcPr>
            <w:tcW w:w="714" w:type="pct"/>
            <w:tcBorders>
              <w:bottom w:val="nil"/>
            </w:tcBorders>
            <w:shd w:val="clear" w:color="auto" w:fill="F7F7F7" w:themeFill="background2"/>
          </w:tcPr>
          <w:p w14:paraId="487C3C89" w14:textId="19B27FF3" w:rsidR="009A2D1D" w:rsidRPr="00566EB4" w:rsidRDefault="00804C05" w:rsidP="00804C05">
            <w:pPr>
              <w:pStyle w:val="Dates"/>
            </w:pPr>
            <w:r>
              <w:t>20</w:t>
            </w:r>
            <w:r w:rsidR="009A2D1D" w:rsidRPr="00566EB4">
              <w:fldChar w:fldCharType="begin"/>
            </w:r>
            <w:r w:rsidR="009A2D1D" w:rsidRPr="00566EB4">
              <w:instrText xml:space="preserve"> =G6+1 </w:instrText>
            </w:r>
            <w:r w:rsidR="009A2D1D" w:rsidRPr="00566EB4">
              <w:fldChar w:fldCharType="end"/>
            </w:r>
          </w:p>
        </w:tc>
        <w:tc>
          <w:tcPr>
            <w:tcW w:w="714" w:type="pct"/>
            <w:tcBorders>
              <w:bottom w:val="nil"/>
            </w:tcBorders>
            <w:shd w:val="clear" w:color="auto" w:fill="F7F7F7" w:themeFill="background2"/>
          </w:tcPr>
          <w:p w14:paraId="612B21EB" w14:textId="00756735" w:rsidR="009A2D1D" w:rsidRPr="00566EB4" w:rsidRDefault="00804C05" w:rsidP="006160CB">
            <w:pPr>
              <w:pStyle w:val="Dates"/>
            </w:pPr>
            <w:r>
              <w:t>21</w:t>
            </w:r>
          </w:p>
        </w:tc>
        <w:tc>
          <w:tcPr>
            <w:tcW w:w="714" w:type="pct"/>
            <w:tcBorders>
              <w:bottom w:val="nil"/>
            </w:tcBorders>
            <w:shd w:val="clear" w:color="auto" w:fill="F7F7F7" w:themeFill="background2"/>
          </w:tcPr>
          <w:p w14:paraId="4EC11F85" w14:textId="6947F223" w:rsidR="009A2D1D" w:rsidRPr="00566EB4" w:rsidRDefault="00804C05" w:rsidP="006160CB">
            <w:pPr>
              <w:pStyle w:val="Dates"/>
            </w:pPr>
            <w:r>
              <w:t>22</w:t>
            </w:r>
          </w:p>
        </w:tc>
        <w:tc>
          <w:tcPr>
            <w:tcW w:w="714" w:type="pct"/>
            <w:tcBorders>
              <w:bottom w:val="nil"/>
            </w:tcBorders>
            <w:shd w:val="clear" w:color="auto" w:fill="F7F7F7" w:themeFill="background2"/>
          </w:tcPr>
          <w:p w14:paraId="61E3016A" w14:textId="2ECECBEB" w:rsidR="009A2D1D" w:rsidRPr="00566EB4" w:rsidRDefault="00804C05" w:rsidP="006160CB">
            <w:pPr>
              <w:pStyle w:val="Dates"/>
            </w:pPr>
            <w:r>
              <w:t>23</w:t>
            </w:r>
          </w:p>
        </w:tc>
        <w:tc>
          <w:tcPr>
            <w:tcW w:w="714" w:type="pct"/>
            <w:tcBorders>
              <w:bottom w:val="nil"/>
            </w:tcBorders>
            <w:shd w:val="clear" w:color="auto" w:fill="F7F7F7" w:themeFill="background2"/>
          </w:tcPr>
          <w:p w14:paraId="5CBA2004" w14:textId="1BE105F3" w:rsidR="009A2D1D" w:rsidRPr="00566EB4" w:rsidRDefault="00804C05" w:rsidP="006160CB">
            <w:pPr>
              <w:pStyle w:val="Dates"/>
            </w:pPr>
            <w:r>
              <w:t>24</w:t>
            </w:r>
          </w:p>
        </w:tc>
        <w:tc>
          <w:tcPr>
            <w:tcW w:w="714" w:type="pct"/>
            <w:tcBorders>
              <w:bottom w:val="nil"/>
            </w:tcBorders>
            <w:shd w:val="clear" w:color="auto" w:fill="F7F7F7" w:themeFill="background2"/>
          </w:tcPr>
          <w:p w14:paraId="6B6B117E" w14:textId="06028FB2" w:rsidR="009A2D1D" w:rsidRPr="00566EB4" w:rsidRDefault="00804C05" w:rsidP="006160CB">
            <w:pPr>
              <w:pStyle w:val="Dates"/>
            </w:pPr>
            <w:r>
              <w:t>25</w:t>
            </w:r>
          </w:p>
        </w:tc>
        <w:tc>
          <w:tcPr>
            <w:tcW w:w="714" w:type="pct"/>
            <w:tcBorders>
              <w:bottom w:val="nil"/>
            </w:tcBorders>
            <w:shd w:val="clear" w:color="auto" w:fill="F7F7F7" w:themeFill="background2"/>
          </w:tcPr>
          <w:p w14:paraId="058AF907" w14:textId="197A9C81" w:rsidR="009A2D1D" w:rsidRPr="00566EB4" w:rsidRDefault="00804C05" w:rsidP="006160CB">
            <w:pPr>
              <w:pStyle w:val="Dates"/>
            </w:pPr>
            <w:r>
              <w:t>26</w:t>
            </w:r>
          </w:p>
        </w:tc>
      </w:tr>
      <w:tr w:rsidR="0080236F" w14:paraId="00DCACD5" w14:textId="77777777" w:rsidTr="00FF1441">
        <w:trPr>
          <w:trHeight w:val="704"/>
        </w:trPr>
        <w:tc>
          <w:tcPr>
            <w:tcW w:w="714" w:type="pct"/>
            <w:tcBorders>
              <w:top w:val="nil"/>
              <w:bottom w:val="single" w:sz="4" w:space="0" w:color="BFBFBF" w:themeColor="background1" w:themeShade="BF"/>
            </w:tcBorders>
            <w:shd w:val="clear" w:color="auto" w:fill="F7F7F7" w:themeFill="background2"/>
          </w:tcPr>
          <w:p w14:paraId="32066EF1" w14:textId="20F30FB3"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3BDADEDB" w14:textId="27AE0C1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56A44017" w14:textId="5B127B7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763B8599" w14:textId="6F17450A"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64813737" w14:textId="6AC09567"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4C3023E7" w14:textId="79308B8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6DDE3679" w14:textId="56657E3A" w:rsidR="009A2D1D" w:rsidRPr="00566EB4" w:rsidRDefault="008D2285" w:rsidP="00566EB4">
            <w:r>
              <w:rPr>
                <w:color w:val="000000"/>
              </w:rPr>
              <w:sym w:font="Wingdings" w:char="F071"/>
            </w:r>
            <w:r>
              <w:rPr>
                <w:color w:val="000000"/>
              </w:rPr>
              <w:t xml:space="preserve"> Fall</w:t>
            </w:r>
          </w:p>
        </w:tc>
      </w:tr>
      <w:tr w:rsidR="00804C05" w14:paraId="41EDF4FB" w14:textId="77777777" w:rsidTr="00FF1441">
        <w:trPr>
          <w:trHeight w:val="344"/>
        </w:trPr>
        <w:tc>
          <w:tcPr>
            <w:tcW w:w="714" w:type="pct"/>
            <w:tcBorders>
              <w:bottom w:val="nil"/>
            </w:tcBorders>
          </w:tcPr>
          <w:p w14:paraId="2CDF1802" w14:textId="720AA913" w:rsidR="00804C05" w:rsidRPr="00566EB4" w:rsidRDefault="00804C05" w:rsidP="00804C05">
            <w:pPr>
              <w:pStyle w:val="Dates"/>
            </w:pPr>
            <w:r>
              <w:lastRenderedPageBreak/>
              <w:t>27</w:t>
            </w:r>
          </w:p>
        </w:tc>
        <w:tc>
          <w:tcPr>
            <w:tcW w:w="714" w:type="pct"/>
            <w:tcBorders>
              <w:bottom w:val="nil"/>
            </w:tcBorders>
          </w:tcPr>
          <w:p w14:paraId="05A8DA26" w14:textId="78A72841" w:rsidR="00804C05" w:rsidRPr="00566EB4" w:rsidRDefault="00804C05" w:rsidP="00804C05">
            <w:pPr>
              <w:pStyle w:val="Dates"/>
            </w:pPr>
            <w:r>
              <w:t>28</w:t>
            </w:r>
          </w:p>
        </w:tc>
        <w:tc>
          <w:tcPr>
            <w:tcW w:w="714" w:type="pct"/>
            <w:tcBorders>
              <w:bottom w:val="nil"/>
            </w:tcBorders>
          </w:tcPr>
          <w:p w14:paraId="39C5A57B" w14:textId="3504DC5D" w:rsidR="00804C05" w:rsidRPr="00566EB4" w:rsidRDefault="00804C05" w:rsidP="00804C05">
            <w:pPr>
              <w:pStyle w:val="Dates"/>
            </w:pPr>
            <w:r>
              <w:t>29</w:t>
            </w:r>
          </w:p>
        </w:tc>
        <w:tc>
          <w:tcPr>
            <w:tcW w:w="714" w:type="pct"/>
            <w:tcBorders>
              <w:bottom w:val="nil"/>
            </w:tcBorders>
          </w:tcPr>
          <w:p w14:paraId="6E6A2E51" w14:textId="45765A1F" w:rsidR="00804C05" w:rsidRPr="00566EB4" w:rsidRDefault="00804C05" w:rsidP="00804C05">
            <w:pPr>
              <w:pStyle w:val="Dates"/>
            </w:pPr>
            <w:r>
              <w:t>30</w:t>
            </w:r>
          </w:p>
        </w:tc>
        <w:tc>
          <w:tcPr>
            <w:tcW w:w="714" w:type="pct"/>
            <w:tcBorders>
              <w:bottom w:val="nil"/>
            </w:tcBorders>
          </w:tcPr>
          <w:p w14:paraId="7A7FDEA5" w14:textId="076D40A3" w:rsidR="00804C05" w:rsidRPr="00566EB4" w:rsidRDefault="00804C05" w:rsidP="00804C05">
            <w:pPr>
              <w:pStyle w:val="Dates"/>
            </w:pPr>
            <w:r>
              <w:t>31</w:t>
            </w:r>
          </w:p>
        </w:tc>
        <w:tc>
          <w:tcPr>
            <w:tcW w:w="714" w:type="pct"/>
            <w:tcBorders>
              <w:bottom w:val="nil"/>
            </w:tcBorders>
          </w:tcPr>
          <w:p w14:paraId="168D5EA6" w14:textId="6FBAED36" w:rsidR="00804C05" w:rsidRPr="00566EB4" w:rsidRDefault="00804C05" w:rsidP="00804C05">
            <w:pPr>
              <w:pStyle w:val="Dates"/>
            </w:pPr>
          </w:p>
        </w:tc>
        <w:tc>
          <w:tcPr>
            <w:tcW w:w="714" w:type="pct"/>
            <w:tcBorders>
              <w:bottom w:val="nil"/>
            </w:tcBorders>
          </w:tcPr>
          <w:p w14:paraId="4874BFC6" w14:textId="722B30BF" w:rsidR="00804C05" w:rsidRPr="00566EB4" w:rsidRDefault="00804C05" w:rsidP="00804C05">
            <w:pPr>
              <w:pStyle w:val="Dates"/>
            </w:pPr>
          </w:p>
        </w:tc>
      </w:tr>
      <w:tr w:rsidR="00804C05" w14:paraId="7257689A" w14:textId="77777777" w:rsidTr="00FF1441">
        <w:trPr>
          <w:trHeight w:val="704"/>
        </w:trPr>
        <w:tc>
          <w:tcPr>
            <w:tcW w:w="714" w:type="pct"/>
            <w:tcBorders>
              <w:top w:val="nil"/>
              <w:bottom w:val="single" w:sz="4" w:space="0" w:color="BFBFBF" w:themeColor="background1" w:themeShade="BF"/>
            </w:tcBorders>
          </w:tcPr>
          <w:p w14:paraId="60DC2A28" w14:textId="0EA85C27"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794A2CB9" w14:textId="6BE3F8EA"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2DA2C080" w14:textId="23D1246B"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57BFBBC0" w14:textId="296ED6A4"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71929900" w14:textId="47C20996"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2004968E" w14:textId="2D09E5A0" w:rsidR="00804C05" w:rsidRPr="008D2285" w:rsidRDefault="00804C05" w:rsidP="00804C05">
            <w:pPr>
              <w:pStyle w:val="TableText"/>
              <w:rPr>
                <w:sz w:val="22"/>
                <w:szCs w:val="22"/>
              </w:rPr>
            </w:pPr>
          </w:p>
        </w:tc>
        <w:tc>
          <w:tcPr>
            <w:tcW w:w="714" w:type="pct"/>
            <w:tcBorders>
              <w:top w:val="nil"/>
              <w:bottom w:val="single" w:sz="4" w:space="0" w:color="BFBFBF" w:themeColor="background1" w:themeShade="BF"/>
            </w:tcBorders>
          </w:tcPr>
          <w:p w14:paraId="6B107B4F" w14:textId="128E24EC" w:rsidR="00804C05" w:rsidRDefault="00804C05" w:rsidP="00804C05">
            <w:pPr>
              <w:pStyle w:val="TableText"/>
            </w:pPr>
          </w:p>
        </w:tc>
      </w:tr>
    </w:tbl>
    <w:p w14:paraId="308A4340" w14:textId="77777777" w:rsidR="00DA2678" w:rsidRPr="00F24F7A" w:rsidRDefault="00DA2678" w:rsidP="00DA2678">
      <w:pPr>
        <w:rPr>
          <w:rFonts w:asciiTheme="majorHAnsi" w:eastAsiaTheme="majorEastAsia" w:hAnsiTheme="majorHAnsi"/>
          <w:b/>
          <w:color w:val="5590CC" w:themeColor="text2"/>
          <w:sz w:val="40"/>
          <w:szCs w:val="40"/>
        </w:rPr>
      </w:pPr>
      <w:r w:rsidRPr="00F24F7A">
        <w:rPr>
          <w:rFonts w:asciiTheme="majorHAnsi" w:eastAsiaTheme="majorEastAsia" w:hAnsiTheme="majorHAnsi"/>
          <w:b/>
          <w:color w:val="5590CC" w:themeColor="text2"/>
          <w:sz w:val="40"/>
          <w:szCs w:val="40"/>
        </w:rPr>
        <w:t>Falls Tracking Log</w:t>
      </w:r>
    </w:p>
    <w:p w14:paraId="0DFA2A0B" w14:textId="28125D59" w:rsidR="002B08D5" w:rsidRPr="00F24F7A" w:rsidRDefault="002B08D5" w:rsidP="00DA2678">
      <w:pPr>
        <w:rPr>
          <w:rFonts w:ascii="Arial" w:eastAsiaTheme="majorEastAsia" w:hAnsi="Arial" w:cs="Arial"/>
          <w:b/>
          <w:color w:val="auto"/>
          <w:sz w:val="24"/>
          <w:szCs w:val="24"/>
        </w:rPr>
      </w:pPr>
      <w:r w:rsidRPr="00F24F7A">
        <w:rPr>
          <w:rFonts w:ascii="Arial" w:eastAsiaTheme="majorEastAsia" w:hAnsi="Arial" w:cs="Arial"/>
          <w:b/>
          <w:color w:val="auto"/>
          <w:sz w:val="24"/>
          <w:szCs w:val="24"/>
        </w:rPr>
        <w:t>Please</w:t>
      </w:r>
      <w:r>
        <w:rPr>
          <w:rFonts w:ascii="Arial" w:eastAsiaTheme="majorEastAsia" w:hAnsi="Arial" w:cs="Arial"/>
          <w:b/>
          <w:color w:val="auto"/>
          <w:sz w:val="24"/>
          <w:szCs w:val="24"/>
        </w:rPr>
        <w:t xml:space="preserve"> provide the details of any falls you noted on the </w:t>
      </w:r>
      <w:r w:rsidR="005563F8">
        <w:rPr>
          <w:rFonts w:ascii="Arial" w:eastAsiaTheme="majorEastAsia" w:hAnsi="Arial" w:cs="Arial"/>
          <w:b/>
          <w:color w:val="auto"/>
          <w:sz w:val="24"/>
          <w:szCs w:val="24"/>
        </w:rPr>
        <w:t xml:space="preserve">calendar in this log.  Again, completing this information will </w:t>
      </w:r>
      <w:r w:rsidR="005563F8" w:rsidRPr="005563F8">
        <w:rPr>
          <w:rFonts w:ascii="Arial" w:eastAsiaTheme="majorEastAsia" w:hAnsi="Arial" w:cs="Arial"/>
          <w:b/>
          <w:color w:val="auto"/>
          <w:sz w:val="24"/>
          <w:szCs w:val="24"/>
        </w:rPr>
        <w:t xml:space="preserve">help you </w:t>
      </w:r>
      <w:r w:rsidR="005563F8">
        <w:rPr>
          <w:rFonts w:ascii="Arial" w:eastAsiaTheme="majorEastAsia" w:hAnsi="Arial" w:cs="Arial"/>
          <w:b/>
          <w:color w:val="auto"/>
          <w:sz w:val="24"/>
          <w:szCs w:val="24"/>
        </w:rPr>
        <w:t>accurately complete the</w:t>
      </w:r>
      <w:r w:rsidR="005563F8" w:rsidRPr="005563F8">
        <w:rPr>
          <w:rFonts w:ascii="Arial" w:eastAsiaTheme="majorEastAsia" w:hAnsi="Arial" w:cs="Arial"/>
          <w:b/>
          <w:color w:val="auto"/>
          <w:sz w:val="24"/>
          <w:szCs w:val="24"/>
        </w:rPr>
        <w:t xml:space="preserve"> monthly surveys</w:t>
      </w:r>
      <w:r w:rsidR="005563F8">
        <w:rPr>
          <w:rFonts w:ascii="Arial" w:eastAsiaTheme="majorEastAsia" w:hAnsi="Arial" w:cs="Arial"/>
          <w:b/>
          <w:color w:val="auto"/>
          <w:sz w:val="24"/>
          <w:szCs w:val="24"/>
        </w:rPr>
        <w:t xml:space="preserve"> for the</w:t>
      </w:r>
      <w:r w:rsidR="0096546B">
        <w:rPr>
          <w:rFonts w:ascii="Arial" w:eastAsiaTheme="majorEastAsia" w:hAnsi="Arial" w:cs="Arial"/>
          <w:b/>
          <w:color w:val="auto"/>
          <w:sz w:val="24"/>
          <w:szCs w:val="24"/>
        </w:rPr>
        <w:t xml:space="preserve"> </w:t>
      </w:r>
      <w:r w:rsidR="00845077">
        <w:rPr>
          <w:rFonts w:ascii="Arial" w:eastAsiaTheme="majorEastAsia" w:hAnsi="Arial" w:cs="Arial"/>
          <w:b/>
          <w:color w:val="auto"/>
          <w:sz w:val="24"/>
          <w:szCs w:val="24"/>
        </w:rPr>
        <w:t>Health &amp; Stability</w:t>
      </w:r>
      <w:r w:rsidR="0096546B">
        <w:rPr>
          <w:rFonts w:ascii="Arial" w:eastAsiaTheme="majorEastAsia" w:hAnsi="Arial" w:cs="Arial"/>
          <w:b/>
          <w:color w:val="auto"/>
          <w:sz w:val="24"/>
          <w:szCs w:val="24"/>
        </w:rPr>
        <w:t xml:space="preserve"> Survey</w:t>
      </w:r>
      <w:r w:rsidR="005563F8" w:rsidRPr="00F24F7A">
        <w:rPr>
          <w:rFonts w:ascii="Arial" w:eastAsiaTheme="majorEastAsia" w:hAnsi="Arial" w:cs="Arial"/>
          <w:b/>
          <w:color w:val="auto"/>
          <w:sz w:val="24"/>
          <w:szCs w:val="24"/>
        </w:rPr>
        <w:t>.</w:t>
      </w:r>
    </w:p>
    <w:p w14:paraId="4342AFE3" w14:textId="77777777" w:rsidR="00DA2678" w:rsidRPr="00DA2678" w:rsidRDefault="00DA2678" w:rsidP="00DA2678">
      <w:pPr>
        <w:rPr>
          <w:rFonts w:ascii="Calibri" w:eastAsia="Calibri" w:hAnsi="Calibri" w:cs="Times New Roman"/>
          <w:color w:val="auto"/>
        </w:rPr>
      </w:pPr>
    </w:p>
    <w:tbl>
      <w:tblPr>
        <w:tblStyle w:val="TableGrid1"/>
        <w:tblW w:w="14391" w:type="dxa"/>
        <w:tblLook w:val="04A0" w:firstRow="1" w:lastRow="0" w:firstColumn="1" w:lastColumn="0" w:noHBand="0" w:noVBand="1"/>
      </w:tblPr>
      <w:tblGrid>
        <w:gridCol w:w="1250"/>
        <w:gridCol w:w="1298"/>
        <w:gridCol w:w="1864"/>
        <w:gridCol w:w="2301"/>
        <w:gridCol w:w="3316"/>
        <w:gridCol w:w="4362"/>
      </w:tblGrid>
      <w:tr w:rsidR="00DA2678" w:rsidRPr="00DA2678" w14:paraId="0D2430DF" w14:textId="77777777" w:rsidTr="001D418B">
        <w:trPr>
          <w:cantSplit/>
          <w:trHeight w:val="328"/>
          <w:tblHeader/>
        </w:trPr>
        <w:tc>
          <w:tcPr>
            <w:tcW w:w="1250" w:type="dxa"/>
            <w:tcBorders>
              <w:top w:val="single" w:sz="12" w:space="0" w:color="auto"/>
              <w:left w:val="single" w:sz="12" w:space="0" w:color="auto"/>
              <w:bottom w:val="single" w:sz="2" w:space="0" w:color="auto"/>
            </w:tcBorders>
          </w:tcPr>
          <w:p w14:paraId="706275CC" w14:textId="77777777" w:rsidR="00DA2678" w:rsidRPr="00DA2678" w:rsidRDefault="00DA2678" w:rsidP="00DA2678">
            <w:pPr>
              <w:rPr>
                <w:rFonts w:ascii="Calibri" w:hAnsi="Calibri" w:cs="Times New Roman"/>
                <w:b/>
              </w:rPr>
            </w:pPr>
            <w:r w:rsidRPr="00DA2678">
              <w:rPr>
                <w:rFonts w:ascii="Calibri" w:hAnsi="Calibri" w:cs="Times New Roman"/>
                <w:b/>
              </w:rPr>
              <w:t>Date</w:t>
            </w:r>
          </w:p>
        </w:tc>
        <w:tc>
          <w:tcPr>
            <w:tcW w:w="1298" w:type="dxa"/>
            <w:tcBorders>
              <w:top w:val="single" w:sz="12" w:space="0" w:color="auto"/>
              <w:bottom w:val="single" w:sz="4" w:space="0" w:color="auto"/>
            </w:tcBorders>
          </w:tcPr>
          <w:p w14:paraId="0C4E0740" w14:textId="77777777" w:rsidR="00DA2678" w:rsidRPr="00DA2678" w:rsidRDefault="00DA2678" w:rsidP="00DA2678">
            <w:pPr>
              <w:rPr>
                <w:rFonts w:ascii="Calibri" w:hAnsi="Calibri" w:cs="Times New Roman"/>
                <w:b/>
              </w:rPr>
            </w:pPr>
            <w:r w:rsidRPr="00DA2678">
              <w:rPr>
                <w:rFonts w:ascii="Calibri" w:hAnsi="Calibri" w:cs="Times New Roman"/>
                <w:b/>
              </w:rPr>
              <w:t>Time</w:t>
            </w:r>
          </w:p>
        </w:tc>
        <w:tc>
          <w:tcPr>
            <w:tcW w:w="1864" w:type="dxa"/>
            <w:tcBorders>
              <w:top w:val="single" w:sz="12" w:space="0" w:color="auto"/>
              <w:bottom w:val="single" w:sz="4" w:space="0" w:color="auto"/>
            </w:tcBorders>
          </w:tcPr>
          <w:p w14:paraId="2878EAB5" w14:textId="77777777" w:rsidR="00DA2678" w:rsidRPr="00DA2678" w:rsidRDefault="00DA2678" w:rsidP="00DA2678">
            <w:pPr>
              <w:rPr>
                <w:rFonts w:ascii="Calibri" w:hAnsi="Calibri" w:cs="Times New Roman"/>
                <w:b/>
              </w:rPr>
            </w:pPr>
            <w:r w:rsidRPr="00DA2678">
              <w:rPr>
                <w:rFonts w:ascii="Calibri" w:hAnsi="Calibri" w:cs="Times New Roman"/>
                <w:b/>
              </w:rPr>
              <w:t>Location</w:t>
            </w:r>
          </w:p>
        </w:tc>
        <w:tc>
          <w:tcPr>
            <w:tcW w:w="2301" w:type="dxa"/>
            <w:tcBorders>
              <w:top w:val="single" w:sz="12" w:space="0" w:color="auto"/>
              <w:bottom w:val="single" w:sz="4" w:space="0" w:color="auto"/>
            </w:tcBorders>
          </w:tcPr>
          <w:p w14:paraId="41D0EE08" w14:textId="77777777" w:rsidR="00DA2678" w:rsidRPr="00DA2678" w:rsidRDefault="00DA2678" w:rsidP="00DA2678">
            <w:pPr>
              <w:rPr>
                <w:rFonts w:ascii="Calibri" w:hAnsi="Calibri" w:cs="Times New Roman"/>
                <w:b/>
              </w:rPr>
            </w:pPr>
            <w:r w:rsidRPr="00DA2678">
              <w:rPr>
                <w:rFonts w:ascii="Calibri" w:hAnsi="Calibri" w:cs="Times New Roman"/>
                <w:b/>
              </w:rPr>
              <w:t>Cause</w:t>
            </w:r>
          </w:p>
        </w:tc>
        <w:tc>
          <w:tcPr>
            <w:tcW w:w="3316" w:type="dxa"/>
            <w:tcBorders>
              <w:top w:val="single" w:sz="12" w:space="0" w:color="auto"/>
              <w:bottom w:val="single" w:sz="2" w:space="0" w:color="auto"/>
            </w:tcBorders>
          </w:tcPr>
          <w:p w14:paraId="07487F4D" w14:textId="77777777" w:rsidR="00DA2678" w:rsidRPr="00DA2678" w:rsidRDefault="00DA2678" w:rsidP="00DA2678">
            <w:pPr>
              <w:rPr>
                <w:rFonts w:ascii="Calibri" w:hAnsi="Calibri" w:cs="Times New Roman"/>
                <w:b/>
              </w:rPr>
            </w:pPr>
            <w:r w:rsidRPr="00DA2678">
              <w:rPr>
                <w:rFonts w:ascii="Calibri" w:hAnsi="Calibri" w:cs="Times New Roman"/>
                <w:b/>
              </w:rPr>
              <w:t>Comments</w:t>
            </w:r>
          </w:p>
        </w:tc>
        <w:tc>
          <w:tcPr>
            <w:tcW w:w="4362" w:type="dxa"/>
            <w:tcBorders>
              <w:top w:val="single" w:sz="12" w:space="0" w:color="auto"/>
              <w:bottom w:val="single" w:sz="4" w:space="0" w:color="auto"/>
              <w:right w:val="single" w:sz="12" w:space="0" w:color="auto"/>
            </w:tcBorders>
          </w:tcPr>
          <w:p w14:paraId="03487103" w14:textId="77777777" w:rsidR="00DA2678" w:rsidRPr="00DA2678" w:rsidRDefault="00DA2678" w:rsidP="00DA2678">
            <w:pPr>
              <w:rPr>
                <w:rFonts w:ascii="Calibri" w:hAnsi="Calibri" w:cs="Times New Roman"/>
                <w:b/>
              </w:rPr>
            </w:pPr>
            <w:r w:rsidRPr="00DA2678">
              <w:rPr>
                <w:rFonts w:ascii="Calibri" w:hAnsi="Calibri" w:cs="Times New Roman"/>
                <w:b/>
              </w:rPr>
              <w:t>Injuries</w:t>
            </w:r>
          </w:p>
        </w:tc>
      </w:tr>
      <w:tr w:rsidR="00DA2678" w:rsidRPr="00DA2678" w14:paraId="5F1EE167" w14:textId="77777777" w:rsidTr="001D418B">
        <w:trPr>
          <w:cantSplit/>
          <w:trHeight w:val="328"/>
          <w:tblHeader/>
        </w:trPr>
        <w:tc>
          <w:tcPr>
            <w:tcW w:w="1250" w:type="dxa"/>
            <w:tcBorders>
              <w:top w:val="single" w:sz="2" w:space="0" w:color="auto"/>
              <w:left w:val="single" w:sz="12" w:space="0" w:color="auto"/>
              <w:bottom w:val="single" w:sz="12" w:space="0" w:color="auto"/>
            </w:tcBorders>
          </w:tcPr>
          <w:p w14:paraId="40739802" w14:textId="77777777" w:rsidR="00DA2678" w:rsidRPr="00845077" w:rsidRDefault="00DA2678" w:rsidP="00DA2678">
            <w:pPr>
              <w:rPr>
                <w:rFonts w:ascii="Calibri" w:hAnsi="Calibri" w:cs="Times New Roman"/>
              </w:rPr>
            </w:pPr>
            <w:r w:rsidRPr="00845077">
              <w:rPr>
                <w:rFonts w:ascii="Calibri" w:hAnsi="Calibri" w:cs="Times New Roman"/>
              </w:rPr>
              <w:t>MM/DD/YY</w:t>
            </w:r>
          </w:p>
        </w:tc>
        <w:tc>
          <w:tcPr>
            <w:tcW w:w="1298" w:type="dxa"/>
            <w:tcBorders>
              <w:bottom w:val="single" w:sz="12" w:space="0" w:color="auto"/>
            </w:tcBorders>
          </w:tcPr>
          <w:p w14:paraId="2D9B49A7"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Morning</w:t>
            </w:r>
          </w:p>
          <w:p w14:paraId="39655A6B"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Afternoon</w:t>
            </w:r>
          </w:p>
          <w:p w14:paraId="004A910B"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Evening</w:t>
            </w:r>
          </w:p>
          <w:p w14:paraId="47AB0220"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Overnight</w:t>
            </w:r>
          </w:p>
        </w:tc>
        <w:tc>
          <w:tcPr>
            <w:tcW w:w="1864" w:type="dxa"/>
            <w:tcBorders>
              <w:bottom w:val="single" w:sz="12" w:space="0" w:color="auto"/>
            </w:tcBorders>
          </w:tcPr>
          <w:p w14:paraId="067D6923" w14:textId="2D7E4F04"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Inside</w:t>
            </w:r>
            <w:r w:rsidR="00F723ED" w:rsidRPr="00845077">
              <w:rPr>
                <w:rFonts w:ascii="Calibri" w:hAnsi="Calibri" w:cs="Times New Roman"/>
              </w:rPr>
              <w:t xml:space="preserve"> of</w:t>
            </w:r>
            <w:r w:rsidRPr="00845077">
              <w:rPr>
                <w:rFonts w:ascii="Calibri" w:hAnsi="Calibri" w:cs="Times New Roman"/>
              </w:rPr>
              <w:t xml:space="preserve"> home</w:t>
            </w:r>
          </w:p>
          <w:p w14:paraId="1437079C" w14:textId="61AA156E"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 xml:space="preserve">Outside </w:t>
            </w:r>
            <w:r w:rsidR="00F723ED" w:rsidRPr="00845077">
              <w:rPr>
                <w:rFonts w:ascii="Calibri" w:hAnsi="Calibri" w:cs="Times New Roman"/>
              </w:rPr>
              <w:t xml:space="preserve">of </w:t>
            </w:r>
            <w:r w:rsidRPr="00845077">
              <w:rPr>
                <w:rFonts w:ascii="Calibri" w:hAnsi="Calibri" w:cs="Times New Roman"/>
              </w:rPr>
              <w:t>home (immediately outside door, in yard, etc.)</w:t>
            </w:r>
          </w:p>
          <w:p w14:paraId="1E2B9F60" w14:textId="194E81AE" w:rsidR="00DA2678"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In c</w:t>
            </w:r>
            <w:r w:rsidR="00DA2678" w:rsidRPr="00845077">
              <w:rPr>
                <w:rFonts w:ascii="Calibri" w:hAnsi="Calibri" w:cs="Times New Roman"/>
              </w:rPr>
              <w:t>ommunity (away from home)</w:t>
            </w:r>
          </w:p>
        </w:tc>
        <w:tc>
          <w:tcPr>
            <w:tcW w:w="2301" w:type="dxa"/>
            <w:tcBorders>
              <w:bottom w:val="single" w:sz="12" w:space="0" w:color="auto"/>
            </w:tcBorders>
          </w:tcPr>
          <w:p w14:paraId="0A8DE618"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Trip</w:t>
            </w:r>
          </w:p>
          <w:p w14:paraId="00C0CD63"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Slip</w:t>
            </w:r>
          </w:p>
          <w:p w14:paraId="7F93F7F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Loss of balance</w:t>
            </w:r>
          </w:p>
          <w:p w14:paraId="6A9C0CD4"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Knees gave way</w:t>
            </w:r>
          </w:p>
          <w:p w14:paraId="7FA50770"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Fainted</w:t>
            </w:r>
          </w:p>
          <w:p w14:paraId="791B5F80"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Feeling dizzy or giddy</w:t>
            </w:r>
          </w:p>
          <w:p w14:paraId="2A2BAF9B"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Alcohol or medications</w:t>
            </w:r>
          </w:p>
          <w:p w14:paraId="68FC9BC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Fell out of bed</w:t>
            </w:r>
          </w:p>
          <w:p w14:paraId="6C1FD76C" w14:textId="77777777" w:rsidR="00F723ED"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Pets</w:t>
            </w:r>
          </w:p>
          <w:p w14:paraId="1C9841E6" w14:textId="56936725" w:rsidR="00F723ED"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Stairs</w:t>
            </w:r>
          </w:p>
          <w:p w14:paraId="3DF0422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Unknown</w:t>
            </w:r>
          </w:p>
          <w:p w14:paraId="4525F854"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Other (please specify)</w:t>
            </w:r>
          </w:p>
        </w:tc>
        <w:tc>
          <w:tcPr>
            <w:tcW w:w="3316" w:type="dxa"/>
            <w:tcBorders>
              <w:top w:val="single" w:sz="2" w:space="0" w:color="auto"/>
              <w:bottom w:val="single" w:sz="12" w:space="0" w:color="auto"/>
            </w:tcBorders>
          </w:tcPr>
          <w:p w14:paraId="5CB49085" w14:textId="77777777" w:rsidR="00DA2678" w:rsidRPr="00845077" w:rsidRDefault="00DA2678" w:rsidP="00DA2678">
            <w:pPr>
              <w:rPr>
                <w:rFonts w:ascii="Calibri" w:hAnsi="Calibri" w:cs="Times New Roman"/>
              </w:rPr>
            </w:pPr>
            <w:r w:rsidRPr="00845077">
              <w:rPr>
                <w:rFonts w:ascii="Calibri" w:hAnsi="Calibri" w:cs="Times New Roman"/>
              </w:rPr>
              <w:t>Please provide any further description of the fall (e.g., what you were doing when it occurred, whether anyone was with you).</w:t>
            </w:r>
          </w:p>
        </w:tc>
        <w:tc>
          <w:tcPr>
            <w:tcW w:w="4362" w:type="dxa"/>
            <w:tcBorders>
              <w:bottom w:val="single" w:sz="12" w:space="0" w:color="auto"/>
              <w:right w:val="single" w:sz="12" w:space="0" w:color="auto"/>
            </w:tcBorders>
          </w:tcPr>
          <w:p w14:paraId="16192EA3" w14:textId="77777777" w:rsidR="00DA2678" w:rsidRPr="00845077" w:rsidRDefault="00DA2678" w:rsidP="00DA2678">
            <w:pPr>
              <w:rPr>
                <w:rFonts w:ascii="Calibri" w:hAnsi="Calibri" w:cs="Times New Roman"/>
              </w:rPr>
            </w:pPr>
            <w:r w:rsidRPr="00845077">
              <w:rPr>
                <w:rFonts w:ascii="Calibri" w:hAnsi="Calibri" w:cs="Times New Roman"/>
              </w:rPr>
              <w:t>Please describe any injuries resulting from the fall and whether they required medical attention. Please indicate any treatment sought for these injuries (e.g., no treatment, doctor’s visit, ER, hospital).</w:t>
            </w:r>
          </w:p>
        </w:tc>
      </w:tr>
      <w:tr w:rsidR="00DA2678" w:rsidRPr="00DA2678" w14:paraId="4AFA00EE" w14:textId="77777777" w:rsidTr="001D418B">
        <w:trPr>
          <w:trHeight w:val="328"/>
        </w:trPr>
        <w:tc>
          <w:tcPr>
            <w:tcW w:w="1250" w:type="dxa"/>
            <w:shd w:val="clear" w:color="auto" w:fill="D9D9D9"/>
          </w:tcPr>
          <w:p w14:paraId="3EBA237B" w14:textId="1824CB2E" w:rsidR="00DA2678" w:rsidRPr="00DA2678" w:rsidRDefault="00DA2678" w:rsidP="00DA2678">
            <w:pPr>
              <w:rPr>
                <w:rFonts w:ascii="Calibri" w:hAnsi="Calibri" w:cs="Times New Roman"/>
                <w:i/>
              </w:rPr>
            </w:pPr>
            <w:r w:rsidRPr="00DA2678">
              <w:rPr>
                <w:rFonts w:ascii="Calibri" w:hAnsi="Calibri" w:cs="Times New Roman"/>
                <w:i/>
              </w:rPr>
              <w:t>1/1/17</w:t>
            </w:r>
          </w:p>
        </w:tc>
        <w:tc>
          <w:tcPr>
            <w:tcW w:w="1298" w:type="dxa"/>
            <w:shd w:val="clear" w:color="auto" w:fill="D9D9D9"/>
          </w:tcPr>
          <w:p w14:paraId="05EFF137" w14:textId="77777777" w:rsidR="00DA2678" w:rsidRPr="00DA2678" w:rsidRDefault="00DA2678" w:rsidP="00DA2678">
            <w:pPr>
              <w:rPr>
                <w:rFonts w:ascii="Calibri" w:hAnsi="Calibri" w:cs="Times New Roman"/>
                <w:i/>
              </w:rPr>
            </w:pPr>
            <w:r w:rsidRPr="00DA2678">
              <w:rPr>
                <w:rFonts w:ascii="Calibri" w:hAnsi="Calibri" w:cs="Times New Roman"/>
                <w:i/>
              </w:rPr>
              <w:t>AM</w:t>
            </w:r>
          </w:p>
        </w:tc>
        <w:tc>
          <w:tcPr>
            <w:tcW w:w="1864" w:type="dxa"/>
            <w:shd w:val="clear" w:color="auto" w:fill="D9D9D9"/>
          </w:tcPr>
          <w:p w14:paraId="6105820D" w14:textId="77777777" w:rsidR="00DA2678" w:rsidRPr="00DA2678" w:rsidRDefault="00DA2678" w:rsidP="00DA2678">
            <w:pPr>
              <w:rPr>
                <w:rFonts w:ascii="Calibri" w:hAnsi="Calibri" w:cs="Times New Roman"/>
                <w:i/>
              </w:rPr>
            </w:pPr>
            <w:r w:rsidRPr="00DA2678">
              <w:rPr>
                <w:rFonts w:ascii="Calibri" w:hAnsi="Calibri" w:cs="Times New Roman"/>
                <w:i/>
              </w:rPr>
              <w:t>Outside home</w:t>
            </w:r>
          </w:p>
        </w:tc>
        <w:tc>
          <w:tcPr>
            <w:tcW w:w="2301" w:type="dxa"/>
            <w:shd w:val="clear" w:color="auto" w:fill="D9D9D9"/>
          </w:tcPr>
          <w:p w14:paraId="2B5B19F8" w14:textId="77777777" w:rsidR="00DA2678" w:rsidRPr="00DA2678" w:rsidRDefault="00DA2678" w:rsidP="00DA2678">
            <w:pPr>
              <w:rPr>
                <w:rFonts w:ascii="Calibri" w:hAnsi="Calibri" w:cs="Times New Roman"/>
                <w:i/>
              </w:rPr>
            </w:pPr>
            <w:r w:rsidRPr="00DA2678">
              <w:rPr>
                <w:rFonts w:ascii="Calibri" w:hAnsi="Calibri" w:cs="Times New Roman"/>
                <w:i/>
              </w:rPr>
              <w:t>Loss of balance</w:t>
            </w:r>
          </w:p>
        </w:tc>
        <w:tc>
          <w:tcPr>
            <w:tcW w:w="3316" w:type="dxa"/>
            <w:shd w:val="clear" w:color="auto" w:fill="D9D9D9"/>
          </w:tcPr>
          <w:p w14:paraId="6100127D" w14:textId="77777777" w:rsidR="00DA2678" w:rsidRPr="00DA2678" w:rsidRDefault="00DA2678" w:rsidP="00DA2678">
            <w:pPr>
              <w:rPr>
                <w:rFonts w:ascii="Calibri" w:hAnsi="Calibri" w:cs="Times New Roman"/>
                <w:i/>
              </w:rPr>
            </w:pPr>
            <w:r w:rsidRPr="00DA2678">
              <w:rPr>
                <w:rFonts w:ascii="Calibri" w:hAnsi="Calibri" w:cs="Times New Roman"/>
                <w:i/>
              </w:rPr>
              <w:t>While taking walk around the neighborhood with dog.</w:t>
            </w:r>
          </w:p>
        </w:tc>
        <w:tc>
          <w:tcPr>
            <w:tcW w:w="4362" w:type="dxa"/>
            <w:shd w:val="clear" w:color="auto" w:fill="D9D9D9"/>
          </w:tcPr>
          <w:p w14:paraId="5AD2259E" w14:textId="77777777" w:rsidR="00DA2678" w:rsidRPr="00DA2678" w:rsidRDefault="00DA2678" w:rsidP="00DA2678">
            <w:pPr>
              <w:rPr>
                <w:rFonts w:ascii="Calibri" w:hAnsi="Calibri" w:cs="Times New Roman"/>
                <w:i/>
              </w:rPr>
            </w:pPr>
            <w:r w:rsidRPr="00DA2678">
              <w:rPr>
                <w:rFonts w:ascii="Calibri" w:hAnsi="Calibri" w:cs="Times New Roman"/>
                <w:i/>
              </w:rPr>
              <w:t>Scraped hands, sprained knee. Doctor’s visit to check knee.</w:t>
            </w:r>
          </w:p>
        </w:tc>
      </w:tr>
      <w:tr w:rsidR="00DA2678" w:rsidRPr="00DA2678" w14:paraId="11478FDD" w14:textId="77777777" w:rsidTr="001D418B">
        <w:trPr>
          <w:trHeight w:val="865"/>
        </w:trPr>
        <w:tc>
          <w:tcPr>
            <w:tcW w:w="1250" w:type="dxa"/>
          </w:tcPr>
          <w:p w14:paraId="74027ED4" w14:textId="77777777" w:rsidR="00DA2678" w:rsidRPr="00DA2678" w:rsidRDefault="00DA2678" w:rsidP="00DA2678">
            <w:pPr>
              <w:rPr>
                <w:rFonts w:ascii="Calibri" w:hAnsi="Calibri" w:cs="Times New Roman"/>
              </w:rPr>
            </w:pPr>
          </w:p>
        </w:tc>
        <w:tc>
          <w:tcPr>
            <w:tcW w:w="1298" w:type="dxa"/>
          </w:tcPr>
          <w:p w14:paraId="1EC87916" w14:textId="77777777" w:rsidR="00DA2678" w:rsidRPr="00DA2678" w:rsidRDefault="00DA2678" w:rsidP="00DA2678">
            <w:pPr>
              <w:rPr>
                <w:rFonts w:ascii="Calibri" w:hAnsi="Calibri" w:cs="Times New Roman"/>
              </w:rPr>
            </w:pPr>
          </w:p>
        </w:tc>
        <w:tc>
          <w:tcPr>
            <w:tcW w:w="1864" w:type="dxa"/>
          </w:tcPr>
          <w:p w14:paraId="0BDA1464" w14:textId="77777777" w:rsidR="00DA2678" w:rsidRPr="00DA2678" w:rsidRDefault="00DA2678" w:rsidP="00DA2678">
            <w:pPr>
              <w:rPr>
                <w:rFonts w:ascii="Calibri" w:hAnsi="Calibri" w:cs="Times New Roman"/>
              </w:rPr>
            </w:pPr>
          </w:p>
        </w:tc>
        <w:tc>
          <w:tcPr>
            <w:tcW w:w="2301" w:type="dxa"/>
          </w:tcPr>
          <w:p w14:paraId="484CFA2C" w14:textId="77777777" w:rsidR="00DA2678" w:rsidRPr="00DA2678" w:rsidRDefault="00DA2678" w:rsidP="00DA2678">
            <w:pPr>
              <w:rPr>
                <w:rFonts w:ascii="Calibri" w:hAnsi="Calibri" w:cs="Times New Roman"/>
              </w:rPr>
            </w:pPr>
          </w:p>
        </w:tc>
        <w:tc>
          <w:tcPr>
            <w:tcW w:w="3316" w:type="dxa"/>
          </w:tcPr>
          <w:p w14:paraId="4C264C84" w14:textId="77777777" w:rsidR="00DA2678" w:rsidRPr="00DA2678" w:rsidRDefault="00DA2678" w:rsidP="00DA2678">
            <w:pPr>
              <w:rPr>
                <w:rFonts w:ascii="Calibri" w:hAnsi="Calibri" w:cs="Times New Roman"/>
              </w:rPr>
            </w:pPr>
          </w:p>
        </w:tc>
        <w:tc>
          <w:tcPr>
            <w:tcW w:w="4362" w:type="dxa"/>
          </w:tcPr>
          <w:p w14:paraId="74523852" w14:textId="77777777" w:rsidR="00DA2678" w:rsidRPr="00DA2678" w:rsidRDefault="00DA2678" w:rsidP="00DA2678">
            <w:pPr>
              <w:rPr>
                <w:rFonts w:ascii="Calibri" w:hAnsi="Calibri" w:cs="Times New Roman"/>
              </w:rPr>
            </w:pPr>
          </w:p>
        </w:tc>
      </w:tr>
      <w:tr w:rsidR="00DA2678" w:rsidRPr="00DA2678" w14:paraId="0BAD1108" w14:textId="77777777" w:rsidTr="001D418B">
        <w:trPr>
          <w:trHeight w:val="865"/>
        </w:trPr>
        <w:tc>
          <w:tcPr>
            <w:tcW w:w="1250" w:type="dxa"/>
          </w:tcPr>
          <w:p w14:paraId="0166BE52" w14:textId="77777777" w:rsidR="00DA2678" w:rsidRPr="00DA2678" w:rsidRDefault="00DA2678" w:rsidP="00DA2678">
            <w:pPr>
              <w:rPr>
                <w:rFonts w:ascii="Calibri" w:hAnsi="Calibri" w:cs="Times New Roman"/>
              </w:rPr>
            </w:pPr>
          </w:p>
        </w:tc>
        <w:tc>
          <w:tcPr>
            <w:tcW w:w="1298" w:type="dxa"/>
          </w:tcPr>
          <w:p w14:paraId="5DA009A2" w14:textId="77777777" w:rsidR="00DA2678" w:rsidRPr="00DA2678" w:rsidRDefault="00DA2678" w:rsidP="00DA2678">
            <w:pPr>
              <w:rPr>
                <w:rFonts w:ascii="Calibri" w:hAnsi="Calibri" w:cs="Times New Roman"/>
              </w:rPr>
            </w:pPr>
          </w:p>
        </w:tc>
        <w:tc>
          <w:tcPr>
            <w:tcW w:w="1864" w:type="dxa"/>
          </w:tcPr>
          <w:p w14:paraId="5F9E6E62" w14:textId="77777777" w:rsidR="00DA2678" w:rsidRPr="00DA2678" w:rsidRDefault="00DA2678" w:rsidP="00DA2678">
            <w:pPr>
              <w:rPr>
                <w:rFonts w:ascii="Calibri" w:hAnsi="Calibri" w:cs="Times New Roman"/>
              </w:rPr>
            </w:pPr>
          </w:p>
        </w:tc>
        <w:tc>
          <w:tcPr>
            <w:tcW w:w="2301" w:type="dxa"/>
          </w:tcPr>
          <w:p w14:paraId="5BFD856F" w14:textId="77777777" w:rsidR="00DA2678" w:rsidRPr="00DA2678" w:rsidRDefault="00DA2678" w:rsidP="00DA2678">
            <w:pPr>
              <w:rPr>
                <w:rFonts w:ascii="Calibri" w:hAnsi="Calibri" w:cs="Times New Roman"/>
              </w:rPr>
            </w:pPr>
          </w:p>
        </w:tc>
        <w:tc>
          <w:tcPr>
            <w:tcW w:w="3316" w:type="dxa"/>
          </w:tcPr>
          <w:p w14:paraId="27F4D961" w14:textId="77777777" w:rsidR="00DA2678" w:rsidRPr="00DA2678" w:rsidRDefault="00DA2678" w:rsidP="00DA2678">
            <w:pPr>
              <w:rPr>
                <w:rFonts w:ascii="Calibri" w:hAnsi="Calibri" w:cs="Times New Roman"/>
              </w:rPr>
            </w:pPr>
          </w:p>
        </w:tc>
        <w:tc>
          <w:tcPr>
            <w:tcW w:w="4362" w:type="dxa"/>
          </w:tcPr>
          <w:p w14:paraId="774420D9" w14:textId="77777777" w:rsidR="00DA2678" w:rsidRPr="00DA2678" w:rsidRDefault="00DA2678" w:rsidP="00DA2678">
            <w:pPr>
              <w:rPr>
                <w:rFonts w:ascii="Calibri" w:hAnsi="Calibri" w:cs="Times New Roman"/>
              </w:rPr>
            </w:pPr>
          </w:p>
        </w:tc>
      </w:tr>
      <w:tr w:rsidR="00DA2678" w:rsidRPr="00DA2678" w14:paraId="69B8A3AC" w14:textId="77777777" w:rsidTr="001D418B">
        <w:trPr>
          <w:trHeight w:val="865"/>
        </w:trPr>
        <w:tc>
          <w:tcPr>
            <w:tcW w:w="1250" w:type="dxa"/>
          </w:tcPr>
          <w:p w14:paraId="09731E7A" w14:textId="77777777" w:rsidR="00DA2678" w:rsidRPr="00DA2678" w:rsidRDefault="00DA2678" w:rsidP="00DA2678">
            <w:pPr>
              <w:rPr>
                <w:rFonts w:ascii="Calibri" w:hAnsi="Calibri" w:cs="Times New Roman"/>
              </w:rPr>
            </w:pPr>
          </w:p>
        </w:tc>
        <w:tc>
          <w:tcPr>
            <w:tcW w:w="1298" w:type="dxa"/>
          </w:tcPr>
          <w:p w14:paraId="2064D523" w14:textId="77777777" w:rsidR="00DA2678" w:rsidRPr="00DA2678" w:rsidRDefault="00DA2678" w:rsidP="00DA2678">
            <w:pPr>
              <w:rPr>
                <w:rFonts w:ascii="Calibri" w:hAnsi="Calibri" w:cs="Times New Roman"/>
              </w:rPr>
            </w:pPr>
          </w:p>
        </w:tc>
        <w:tc>
          <w:tcPr>
            <w:tcW w:w="1864" w:type="dxa"/>
          </w:tcPr>
          <w:p w14:paraId="575156A3" w14:textId="77777777" w:rsidR="00DA2678" w:rsidRPr="00DA2678" w:rsidRDefault="00DA2678" w:rsidP="00DA2678">
            <w:pPr>
              <w:rPr>
                <w:rFonts w:ascii="Calibri" w:hAnsi="Calibri" w:cs="Times New Roman"/>
              </w:rPr>
            </w:pPr>
          </w:p>
        </w:tc>
        <w:tc>
          <w:tcPr>
            <w:tcW w:w="2301" w:type="dxa"/>
          </w:tcPr>
          <w:p w14:paraId="66758A86" w14:textId="77777777" w:rsidR="00DA2678" w:rsidRPr="00DA2678" w:rsidRDefault="00DA2678" w:rsidP="00DA2678">
            <w:pPr>
              <w:rPr>
                <w:rFonts w:ascii="Calibri" w:hAnsi="Calibri" w:cs="Times New Roman"/>
              </w:rPr>
            </w:pPr>
          </w:p>
        </w:tc>
        <w:tc>
          <w:tcPr>
            <w:tcW w:w="3316" w:type="dxa"/>
          </w:tcPr>
          <w:p w14:paraId="46501251" w14:textId="77777777" w:rsidR="00DA2678" w:rsidRPr="00DA2678" w:rsidRDefault="00DA2678" w:rsidP="00DA2678">
            <w:pPr>
              <w:rPr>
                <w:rFonts w:ascii="Calibri" w:hAnsi="Calibri" w:cs="Times New Roman"/>
              </w:rPr>
            </w:pPr>
          </w:p>
        </w:tc>
        <w:tc>
          <w:tcPr>
            <w:tcW w:w="4362" w:type="dxa"/>
          </w:tcPr>
          <w:p w14:paraId="08DB8CE3" w14:textId="77777777" w:rsidR="00DA2678" w:rsidRPr="00DA2678" w:rsidRDefault="00DA2678" w:rsidP="00DA2678">
            <w:pPr>
              <w:rPr>
                <w:rFonts w:ascii="Calibri" w:hAnsi="Calibri" w:cs="Times New Roman"/>
              </w:rPr>
            </w:pPr>
          </w:p>
        </w:tc>
      </w:tr>
      <w:tr w:rsidR="00DA2678" w:rsidRPr="00DA2678" w14:paraId="26B86066" w14:textId="77777777" w:rsidTr="001D418B">
        <w:trPr>
          <w:trHeight w:val="865"/>
        </w:trPr>
        <w:tc>
          <w:tcPr>
            <w:tcW w:w="1250" w:type="dxa"/>
          </w:tcPr>
          <w:p w14:paraId="6B6BFB10" w14:textId="77777777" w:rsidR="00DA2678" w:rsidRPr="00DA2678" w:rsidRDefault="00DA2678" w:rsidP="00DA2678">
            <w:pPr>
              <w:rPr>
                <w:rFonts w:ascii="Calibri" w:hAnsi="Calibri" w:cs="Times New Roman"/>
              </w:rPr>
            </w:pPr>
          </w:p>
        </w:tc>
        <w:tc>
          <w:tcPr>
            <w:tcW w:w="1298" w:type="dxa"/>
          </w:tcPr>
          <w:p w14:paraId="288B7F23" w14:textId="77777777" w:rsidR="00DA2678" w:rsidRPr="00DA2678" w:rsidRDefault="00DA2678" w:rsidP="00DA2678">
            <w:pPr>
              <w:rPr>
                <w:rFonts w:ascii="Calibri" w:hAnsi="Calibri" w:cs="Times New Roman"/>
              </w:rPr>
            </w:pPr>
          </w:p>
        </w:tc>
        <w:tc>
          <w:tcPr>
            <w:tcW w:w="1864" w:type="dxa"/>
          </w:tcPr>
          <w:p w14:paraId="0A9931F7" w14:textId="77777777" w:rsidR="00DA2678" w:rsidRPr="00DA2678" w:rsidRDefault="00DA2678" w:rsidP="00DA2678">
            <w:pPr>
              <w:rPr>
                <w:rFonts w:ascii="Calibri" w:hAnsi="Calibri" w:cs="Times New Roman"/>
              </w:rPr>
            </w:pPr>
          </w:p>
        </w:tc>
        <w:tc>
          <w:tcPr>
            <w:tcW w:w="2301" w:type="dxa"/>
          </w:tcPr>
          <w:p w14:paraId="321E98D0" w14:textId="77777777" w:rsidR="00DA2678" w:rsidRPr="00DA2678" w:rsidRDefault="00DA2678" w:rsidP="00DA2678">
            <w:pPr>
              <w:rPr>
                <w:rFonts w:ascii="Calibri" w:hAnsi="Calibri" w:cs="Times New Roman"/>
              </w:rPr>
            </w:pPr>
          </w:p>
        </w:tc>
        <w:tc>
          <w:tcPr>
            <w:tcW w:w="3316" w:type="dxa"/>
          </w:tcPr>
          <w:p w14:paraId="5AD9335C" w14:textId="77777777" w:rsidR="00DA2678" w:rsidRPr="00DA2678" w:rsidRDefault="00DA2678" w:rsidP="00DA2678">
            <w:pPr>
              <w:rPr>
                <w:rFonts w:ascii="Calibri" w:hAnsi="Calibri" w:cs="Times New Roman"/>
              </w:rPr>
            </w:pPr>
          </w:p>
        </w:tc>
        <w:tc>
          <w:tcPr>
            <w:tcW w:w="4362" w:type="dxa"/>
          </w:tcPr>
          <w:p w14:paraId="59943B6B" w14:textId="77777777" w:rsidR="00DA2678" w:rsidRPr="00DA2678" w:rsidRDefault="00DA2678" w:rsidP="00DA2678">
            <w:pPr>
              <w:rPr>
                <w:rFonts w:ascii="Calibri" w:hAnsi="Calibri" w:cs="Times New Roman"/>
              </w:rPr>
            </w:pPr>
          </w:p>
        </w:tc>
      </w:tr>
      <w:tr w:rsidR="00DA2678" w:rsidRPr="00DA2678" w14:paraId="4F8CDA27" w14:textId="77777777" w:rsidTr="001D418B">
        <w:trPr>
          <w:trHeight w:val="865"/>
        </w:trPr>
        <w:tc>
          <w:tcPr>
            <w:tcW w:w="1250" w:type="dxa"/>
          </w:tcPr>
          <w:p w14:paraId="0A56EB72" w14:textId="77777777" w:rsidR="00DA2678" w:rsidRPr="00DA2678" w:rsidRDefault="00DA2678" w:rsidP="00DA2678">
            <w:pPr>
              <w:rPr>
                <w:rFonts w:ascii="Calibri" w:hAnsi="Calibri" w:cs="Times New Roman"/>
              </w:rPr>
            </w:pPr>
          </w:p>
        </w:tc>
        <w:tc>
          <w:tcPr>
            <w:tcW w:w="1298" w:type="dxa"/>
          </w:tcPr>
          <w:p w14:paraId="43932558" w14:textId="77777777" w:rsidR="00DA2678" w:rsidRPr="00DA2678" w:rsidRDefault="00DA2678" w:rsidP="00DA2678">
            <w:pPr>
              <w:rPr>
                <w:rFonts w:ascii="Calibri" w:hAnsi="Calibri" w:cs="Times New Roman"/>
              </w:rPr>
            </w:pPr>
          </w:p>
        </w:tc>
        <w:tc>
          <w:tcPr>
            <w:tcW w:w="1864" w:type="dxa"/>
          </w:tcPr>
          <w:p w14:paraId="7F0C6BE5" w14:textId="77777777" w:rsidR="00DA2678" w:rsidRPr="00DA2678" w:rsidRDefault="00DA2678" w:rsidP="00DA2678">
            <w:pPr>
              <w:rPr>
                <w:rFonts w:ascii="Calibri" w:hAnsi="Calibri" w:cs="Times New Roman"/>
              </w:rPr>
            </w:pPr>
          </w:p>
        </w:tc>
        <w:tc>
          <w:tcPr>
            <w:tcW w:w="2301" w:type="dxa"/>
          </w:tcPr>
          <w:p w14:paraId="1A94229C" w14:textId="77777777" w:rsidR="00DA2678" w:rsidRPr="00DA2678" w:rsidRDefault="00DA2678" w:rsidP="00DA2678">
            <w:pPr>
              <w:rPr>
                <w:rFonts w:ascii="Calibri" w:hAnsi="Calibri" w:cs="Times New Roman"/>
              </w:rPr>
            </w:pPr>
          </w:p>
        </w:tc>
        <w:tc>
          <w:tcPr>
            <w:tcW w:w="3316" w:type="dxa"/>
          </w:tcPr>
          <w:p w14:paraId="40007C3C" w14:textId="77777777" w:rsidR="00DA2678" w:rsidRPr="00DA2678" w:rsidRDefault="00DA2678" w:rsidP="00DA2678">
            <w:pPr>
              <w:rPr>
                <w:rFonts w:ascii="Calibri" w:hAnsi="Calibri" w:cs="Times New Roman"/>
              </w:rPr>
            </w:pPr>
          </w:p>
        </w:tc>
        <w:tc>
          <w:tcPr>
            <w:tcW w:w="4362" w:type="dxa"/>
          </w:tcPr>
          <w:p w14:paraId="6DAAE129" w14:textId="77777777" w:rsidR="00DA2678" w:rsidRPr="00DA2678" w:rsidRDefault="00DA2678" w:rsidP="00DA2678">
            <w:pPr>
              <w:rPr>
                <w:rFonts w:ascii="Calibri" w:hAnsi="Calibri" w:cs="Times New Roman"/>
              </w:rPr>
            </w:pPr>
          </w:p>
        </w:tc>
      </w:tr>
      <w:tr w:rsidR="00DA2678" w:rsidRPr="00DA2678" w14:paraId="4E5B96C3" w14:textId="77777777" w:rsidTr="001D418B">
        <w:trPr>
          <w:trHeight w:val="865"/>
        </w:trPr>
        <w:tc>
          <w:tcPr>
            <w:tcW w:w="1250" w:type="dxa"/>
          </w:tcPr>
          <w:p w14:paraId="6999F889" w14:textId="77777777" w:rsidR="00DA2678" w:rsidRPr="00DA2678" w:rsidRDefault="00DA2678" w:rsidP="00DA2678">
            <w:pPr>
              <w:rPr>
                <w:rFonts w:ascii="Calibri" w:hAnsi="Calibri" w:cs="Times New Roman"/>
              </w:rPr>
            </w:pPr>
          </w:p>
        </w:tc>
        <w:tc>
          <w:tcPr>
            <w:tcW w:w="1298" w:type="dxa"/>
          </w:tcPr>
          <w:p w14:paraId="52E08EF6" w14:textId="77777777" w:rsidR="00DA2678" w:rsidRPr="00DA2678" w:rsidRDefault="00DA2678" w:rsidP="00DA2678">
            <w:pPr>
              <w:rPr>
                <w:rFonts w:ascii="Calibri" w:hAnsi="Calibri" w:cs="Times New Roman"/>
              </w:rPr>
            </w:pPr>
          </w:p>
        </w:tc>
        <w:tc>
          <w:tcPr>
            <w:tcW w:w="1864" w:type="dxa"/>
          </w:tcPr>
          <w:p w14:paraId="0BD9627D" w14:textId="77777777" w:rsidR="00DA2678" w:rsidRPr="00DA2678" w:rsidRDefault="00DA2678" w:rsidP="00DA2678">
            <w:pPr>
              <w:rPr>
                <w:rFonts w:ascii="Calibri" w:hAnsi="Calibri" w:cs="Times New Roman"/>
              </w:rPr>
            </w:pPr>
          </w:p>
        </w:tc>
        <w:tc>
          <w:tcPr>
            <w:tcW w:w="2301" w:type="dxa"/>
          </w:tcPr>
          <w:p w14:paraId="2DA41733" w14:textId="77777777" w:rsidR="00DA2678" w:rsidRPr="00DA2678" w:rsidRDefault="00DA2678" w:rsidP="00DA2678">
            <w:pPr>
              <w:rPr>
                <w:rFonts w:ascii="Calibri" w:hAnsi="Calibri" w:cs="Times New Roman"/>
              </w:rPr>
            </w:pPr>
          </w:p>
        </w:tc>
        <w:tc>
          <w:tcPr>
            <w:tcW w:w="3316" w:type="dxa"/>
          </w:tcPr>
          <w:p w14:paraId="0B1AC570" w14:textId="77777777" w:rsidR="00DA2678" w:rsidRPr="00DA2678" w:rsidRDefault="00DA2678" w:rsidP="00DA2678">
            <w:pPr>
              <w:rPr>
                <w:rFonts w:ascii="Calibri" w:hAnsi="Calibri" w:cs="Times New Roman"/>
              </w:rPr>
            </w:pPr>
          </w:p>
        </w:tc>
        <w:tc>
          <w:tcPr>
            <w:tcW w:w="4362" w:type="dxa"/>
          </w:tcPr>
          <w:p w14:paraId="1D151F39" w14:textId="77777777" w:rsidR="00DA2678" w:rsidRPr="00DA2678" w:rsidRDefault="00DA2678" w:rsidP="00DA2678">
            <w:pPr>
              <w:rPr>
                <w:rFonts w:ascii="Calibri" w:hAnsi="Calibri" w:cs="Times New Roman"/>
              </w:rPr>
            </w:pPr>
          </w:p>
        </w:tc>
      </w:tr>
      <w:tr w:rsidR="00DA2678" w:rsidRPr="00DA2678" w14:paraId="1471D11E" w14:textId="77777777" w:rsidTr="001D418B">
        <w:trPr>
          <w:trHeight w:val="865"/>
        </w:trPr>
        <w:tc>
          <w:tcPr>
            <w:tcW w:w="1250" w:type="dxa"/>
          </w:tcPr>
          <w:p w14:paraId="2AB39480" w14:textId="77777777" w:rsidR="00DA2678" w:rsidRPr="00DA2678" w:rsidRDefault="00DA2678" w:rsidP="00DA2678">
            <w:pPr>
              <w:rPr>
                <w:rFonts w:ascii="Calibri" w:hAnsi="Calibri" w:cs="Times New Roman"/>
              </w:rPr>
            </w:pPr>
          </w:p>
        </w:tc>
        <w:tc>
          <w:tcPr>
            <w:tcW w:w="1298" w:type="dxa"/>
          </w:tcPr>
          <w:p w14:paraId="4654CE49" w14:textId="77777777" w:rsidR="00DA2678" w:rsidRPr="00DA2678" w:rsidRDefault="00DA2678" w:rsidP="00DA2678">
            <w:pPr>
              <w:rPr>
                <w:rFonts w:ascii="Calibri" w:hAnsi="Calibri" w:cs="Times New Roman"/>
              </w:rPr>
            </w:pPr>
          </w:p>
        </w:tc>
        <w:tc>
          <w:tcPr>
            <w:tcW w:w="1864" w:type="dxa"/>
          </w:tcPr>
          <w:p w14:paraId="3E7AB3EA" w14:textId="77777777" w:rsidR="00DA2678" w:rsidRPr="00DA2678" w:rsidRDefault="00DA2678" w:rsidP="00DA2678">
            <w:pPr>
              <w:rPr>
                <w:rFonts w:ascii="Calibri" w:hAnsi="Calibri" w:cs="Times New Roman"/>
              </w:rPr>
            </w:pPr>
          </w:p>
        </w:tc>
        <w:tc>
          <w:tcPr>
            <w:tcW w:w="2301" w:type="dxa"/>
          </w:tcPr>
          <w:p w14:paraId="0454F958" w14:textId="77777777" w:rsidR="00DA2678" w:rsidRPr="00DA2678" w:rsidRDefault="00DA2678" w:rsidP="00DA2678">
            <w:pPr>
              <w:rPr>
                <w:rFonts w:ascii="Calibri" w:hAnsi="Calibri" w:cs="Times New Roman"/>
              </w:rPr>
            </w:pPr>
          </w:p>
        </w:tc>
        <w:tc>
          <w:tcPr>
            <w:tcW w:w="3316" w:type="dxa"/>
          </w:tcPr>
          <w:p w14:paraId="4AEE5692" w14:textId="77777777" w:rsidR="00DA2678" w:rsidRPr="00DA2678" w:rsidRDefault="00DA2678" w:rsidP="00DA2678">
            <w:pPr>
              <w:rPr>
                <w:rFonts w:ascii="Calibri" w:hAnsi="Calibri" w:cs="Times New Roman"/>
              </w:rPr>
            </w:pPr>
          </w:p>
        </w:tc>
        <w:tc>
          <w:tcPr>
            <w:tcW w:w="4362" w:type="dxa"/>
          </w:tcPr>
          <w:p w14:paraId="347C0252" w14:textId="77777777" w:rsidR="00DA2678" w:rsidRPr="00DA2678" w:rsidRDefault="00DA2678" w:rsidP="00DA2678">
            <w:pPr>
              <w:rPr>
                <w:rFonts w:ascii="Calibri" w:hAnsi="Calibri" w:cs="Times New Roman"/>
              </w:rPr>
            </w:pPr>
          </w:p>
        </w:tc>
      </w:tr>
      <w:tr w:rsidR="00DA2678" w:rsidRPr="00DA2678" w14:paraId="5A36CB10" w14:textId="77777777" w:rsidTr="001D418B">
        <w:trPr>
          <w:trHeight w:val="865"/>
        </w:trPr>
        <w:tc>
          <w:tcPr>
            <w:tcW w:w="1250" w:type="dxa"/>
          </w:tcPr>
          <w:p w14:paraId="6D7030C1" w14:textId="77777777" w:rsidR="00DA2678" w:rsidRPr="00DA2678" w:rsidRDefault="00DA2678" w:rsidP="00DA2678">
            <w:pPr>
              <w:rPr>
                <w:rFonts w:ascii="Calibri" w:hAnsi="Calibri" w:cs="Times New Roman"/>
              </w:rPr>
            </w:pPr>
          </w:p>
        </w:tc>
        <w:tc>
          <w:tcPr>
            <w:tcW w:w="1298" w:type="dxa"/>
          </w:tcPr>
          <w:p w14:paraId="040B598C" w14:textId="77777777" w:rsidR="00DA2678" w:rsidRPr="00DA2678" w:rsidRDefault="00DA2678" w:rsidP="00DA2678">
            <w:pPr>
              <w:rPr>
                <w:rFonts w:ascii="Calibri" w:hAnsi="Calibri" w:cs="Times New Roman"/>
              </w:rPr>
            </w:pPr>
          </w:p>
        </w:tc>
        <w:tc>
          <w:tcPr>
            <w:tcW w:w="1864" w:type="dxa"/>
          </w:tcPr>
          <w:p w14:paraId="42770608" w14:textId="77777777" w:rsidR="00DA2678" w:rsidRPr="00DA2678" w:rsidRDefault="00DA2678" w:rsidP="00DA2678">
            <w:pPr>
              <w:rPr>
                <w:rFonts w:ascii="Calibri" w:hAnsi="Calibri" w:cs="Times New Roman"/>
              </w:rPr>
            </w:pPr>
          </w:p>
        </w:tc>
        <w:tc>
          <w:tcPr>
            <w:tcW w:w="2301" w:type="dxa"/>
          </w:tcPr>
          <w:p w14:paraId="6B2F4742" w14:textId="77777777" w:rsidR="00DA2678" w:rsidRPr="00DA2678" w:rsidRDefault="00DA2678" w:rsidP="00DA2678">
            <w:pPr>
              <w:rPr>
                <w:rFonts w:ascii="Calibri" w:hAnsi="Calibri" w:cs="Times New Roman"/>
              </w:rPr>
            </w:pPr>
          </w:p>
        </w:tc>
        <w:tc>
          <w:tcPr>
            <w:tcW w:w="3316" w:type="dxa"/>
          </w:tcPr>
          <w:p w14:paraId="0FCD8D77" w14:textId="77777777" w:rsidR="00DA2678" w:rsidRPr="00DA2678" w:rsidRDefault="00DA2678" w:rsidP="00DA2678">
            <w:pPr>
              <w:rPr>
                <w:rFonts w:ascii="Calibri" w:hAnsi="Calibri" w:cs="Times New Roman"/>
              </w:rPr>
            </w:pPr>
          </w:p>
        </w:tc>
        <w:tc>
          <w:tcPr>
            <w:tcW w:w="4362" w:type="dxa"/>
          </w:tcPr>
          <w:p w14:paraId="5BB8C3A7" w14:textId="77777777" w:rsidR="00DA2678" w:rsidRPr="00DA2678" w:rsidRDefault="00DA2678" w:rsidP="00DA2678">
            <w:pPr>
              <w:rPr>
                <w:rFonts w:ascii="Calibri" w:hAnsi="Calibri" w:cs="Times New Roman"/>
              </w:rPr>
            </w:pPr>
          </w:p>
        </w:tc>
      </w:tr>
      <w:tr w:rsidR="00DA2678" w:rsidRPr="00DA2678" w14:paraId="319393FE" w14:textId="77777777" w:rsidTr="001D418B">
        <w:trPr>
          <w:trHeight w:val="865"/>
        </w:trPr>
        <w:tc>
          <w:tcPr>
            <w:tcW w:w="1250" w:type="dxa"/>
          </w:tcPr>
          <w:p w14:paraId="03190626" w14:textId="77777777" w:rsidR="00DA2678" w:rsidRPr="00DA2678" w:rsidRDefault="00DA2678" w:rsidP="00DA2678">
            <w:pPr>
              <w:rPr>
                <w:rFonts w:ascii="Calibri" w:hAnsi="Calibri" w:cs="Times New Roman"/>
              </w:rPr>
            </w:pPr>
          </w:p>
        </w:tc>
        <w:tc>
          <w:tcPr>
            <w:tcW w:w="1298" w:type="dxa"/>
          </w:tcPr>
          <w:p w14:paraId="720D9168" w14:textId="77777777" w:rsidR="00DA2678" w:rsidRPr="00DA2678" w:rsidRDefault="00DA2678" w:rsidP="00DA2678">
            <w:pPr>
              <w:rPr>
                <w:rFonts w:ascii="Calibri" w:hAnsi="Calibri" w:cs="Times New Roman"/>
              </w:rPr>
            </w:pPr>
          </w:p>
        </w:tc>
        <w:tc>
          <w:tcPr>
            <w:tcW w:w="1864" w:type="dxa"/>
          </w:tcPr>
          <w:p w14:paraId="0D902611" w14:textId="77777777" w:rsidR="00DA2678" w:rsidRPr="00DA2678" w:rsidRDefault="00DA2678" w:rsidP="00DA2678">
            <w:pPr>
              <w:rPr>
                <w:rFonts w:ascii="Calibri" w:hAnsi="Calibri" w:cs="Times New Roman"/>
              </w:rPr>
            </w:pPr>
          </w:p>
        </w:tc>
        <w:tc>
          <w:tcPr>
            <w:tcW w:w="2301" w:type="dxa"/>
          </w:tcPr>
          <w:p w14:paraId="6E111824" w14:textId="77777777" w:rsidR="00DA2678" w:rsidRPr="00DA2678" w:rsidRDefault="00DA2678" w:rsidP="00DA2678">
            <w:pPr>
              <w:rPr>
                <w:rFonts w:ascii="Calibri" w:hAnsi="Calibri" w:cs="Times New Roman"/>
              </w:rPr>
            </w:pPr>
          </w:p>
        </w:tc>
        <w:tc>
          <w:tcPr>
            <w:tcW w:w="3316" w:type="dxa"/>
          </w:tcPr>
          <w:p w14:paraId="20D7FF3D" w14:textId="77777777" w:rsidR="00DA2678" w:rsidRPr="00DA2678" w:rsidRDefault="00DA2678" w:rsidP="00DA2678">
            <w:pPr>
              <w:rPr>
                <w:rFonts w:ascii="Calibri" w:hAnsi="Calibri" w:cs="Times New Roman"/>
              </w:rPr>
            </w:pPr>
          </w:p>
        </w:tc>
        <w:tc>
          <w:tcPr>
            <w:tcW w:w="4362" w:type="dxa"/>
          </w:tcPr>
          <w:p w14:paraId="196778D7" w14:textId="77777777" w:rsidR="00DA2678" w:rsidRPr="00DA2678" w:rsidRDefault="00DA2678" w:rsidP="00DA2678">
            <w:pPr>
              <w:rPr>
                <w:rFonts w:ascii="Calibri" w:hAnsi="Calibri" w:cs="Times New Roman"/>
              </w:rPr>
            </w:pPr>
          </w:p>
        </w:tc>
      </w:tr>
      <w:tr w:rsidR="00DA2678" w:rsidRPr="00DA2678" w14:paraId="4E8DE1CA" w14:textId="77777777" w:rsidTr="001D418B">
        <w:trPr>
          <w:trHeight w:val="865"/>
        </w:trPr>
        <w:tc>
          <w:tcPr>
            <w:tcW w:w="1250" w:type="dxa"/>
          </w:tcPr>
          <w:p w14:paraId="05A1407B" w14:textId="77777777" w:rsidR="00DA2678" w:rsidRPr="00DA2678" w:rsidRDefault="00DA2678" w:rsidP="00DA2678">
            <w:pPr>
              <w:rPr>
                <w:rFonts w:ascii="Calibri" w:hAnsi="Calibri" w:cs="Times New Roman"/>
              </w:rPr>
            </w:pPr>
          </w:p>
        </w:tc>
        <w:tc>
          <w:tcPr>
            <w:tcW w:w="1298" w:type="dxa"/>
          </w:tcPr>
          <w:p w14:paraId="163373EC" w14:textId="77777777" w:rsidR="00DA2678" w:rsidRPr="00DA2678" w:rsidRDefault="00DA2678" w:rsidP="00DA2678">
            <w:pPr>
              <w:rPr>
                <w:rFonts w:ascii="Calibri" w:hAnsi="Calibri" w:cs="Times New Roman"/>
              </w:rPr>
            </w:pPr>
          </w:p>
        </w:tc>
        <w:tc>
          <w:tcPr>
            <w:tcW w:w="1864" w:type="dxa"/>
          </w:tcPr>
          <w:p w14:paraId="4EF2D1EA" w14:textId="77777777" w:rsidR="00DA2678" w:rsidRPr="00DA2678" w:rsidRDefault="00DA2678" w:rsidP="00DA2678">
            <w:pPr>
              <w:rPr>
                <w:rFonts w:ascii="Calibri" w:hAnsi="Calibri" w:cs="Times New Roman"/>
              </w:rPr>
            </w:pPr>
          </w:p>
        </w:tc>
        <w:tc>
          <w:tcPr>
            <w:tcW w:w="2301" w:type="dxa"/>
          </w:tcPr>
          <w:p w14:paraId="546BEC27" w14:textId="77777777" w:rsidR="00DA2678" w:rsidRPr="00DA2678" w:rsidRDefault="00DA2678" w:rsidP="00DA2678">
            <w:pPr>
              <w:rPr>
                <w:rFonts w:ascii="Calibri" w:hAnsi="Calibri" w:cs="Times New Roman"/>
              </w:rPr>
            </w:pPr>
          </w:p>
        </w:tc>
        <w:tc>
          <w:tcPr>
            <w:tcW w:w="3316" w:type="dxa"/>
          </w:tcPr>
          <w:p w14:paraId="4B4F6E75" w14:textId="77777777" w:rsidR="00DA2678" w:rsidRPr="00DA2678" w:rsidRDefault="00DA2678" w:rsidP="00DA2678">
            <w:pPr>
              <w:rPr>
                <w:rFonts w:ascii="Calibri" w:hAnsi="Calibri" w:cs="Times New Roman"/>
              </w:rPr>
            </w:pPr>
          </w:p>
        </w:tc>
        <w:tc>
          <w:tcPr>
            <w:tcW w:w="4362" w:type="dxa"/>
          </w:tcPr>
          <w:p w14:paraId="414D539F" w14:textId="77777777" w:rsidR="00DA2678" w:rsidRPr="00DA2678" w:rsidRDefault="00DA2678" w:rsidP="00DA2678">
            <w:pPr>
              <w:rPr>
                <w:rFonts w:ascii="Calibri" w:hAnsi="Calibri" w:cs="Times New Roman"/>
              </w:rPr>
            </w:pPr>
          </w:p>
        </w:tc>
      </w:tr>
      <w:tr w:rsidR="00DA2678" w:rsidRPr="00DA2678" w14:paraId="21F50682" w14:textId="77777777" w:rsidTr="001D418B">
        <w:trPr>
          <w:trHeight w:val="865"/>
        </w:trPr>
        <w:tc>
          <w:tcPr>
            <w:tcW w:w="1250" w:type="dxa"/>
          </w:tcPr>
          <w:p w14:paraId="341BD2DB" w14:textId="77777777" w:rsidR="00DA2678" w:rsidRPr="00DA2678" w:rsidRDefault="00DA2678" w:rsidP="00DA2678">
            <w:pPr>
              <w:rPr>
                <w:rFonts w:ascii="Calibri" w:hAnsi="Calibri" w:cs="Times New Roman"/>
              </w:rPr>
            </w:pPr>
          </w:p>
        </w:tc>
        <w:tc>
          <w:tcPr>
            <w:tcW w:w="1298" w:type="dxa"/>
          </w:tcPr>
          <w:p w14:paraId="2A74F88C" w14:textId="77777777" w:rsidR="00DA2678" w:rsidRPr="00DA2678" w:rsidRDefault="00DA2678" w:rsidP="00DA2678">
            <w:pPr>
              <w:rPr>
                <w:rFonts w:ascii="Calibri" w:hAnsi="Calibri" w:cs="Times New Roman"/>
              </w:rPr>
            </w:pPr>
          </w:p>
        </w:tc>
        <w:tc>
          <w:tcPr>
            <w:tcW w:w="1864" w:type="dxa"/>
          </w:tcPr>
          <w:p w14:paraId="646FD64B" w14:textId="77777777" w:rsidR="00DA2678" w:rsidRPr="00DA2678" w:rsidRDefault="00DA2678" w:rsidP="00DA2678">
            <w:pPr>
              <w:rPr>
                <w:rFonts w:ascii="Calibri" w:hAnsi="Calibri" w:cs="Times New Roman"/>
              </w:rPr>
            </w:pPr>
          </w:p>
        </w:tc>
        <w:tc>
          <w:tcPr>
            <w:tcW w:w="2301" w:type="dxa"/>
          </w:tcPr>
          <w:p w14:paraId="317CE75E" w14:textId="77777777" w:rsidR="00DA2678" w:rsidRPr="00DA2678" w:rsidRDefault="00DA2678" w:rsidP="00DA2678">
            <w:pPr>
              <w:rPr>
                <w:rFonts w:ascii="Calibri" w:hAnsi="Calibri" w:cs="Times New Roman"/>
              </w:rPr>
            </w:pPr>
          </w:p>
        </w:tc>
        <w:tc>
          <w:tcPr>
            <w:tcW w:w="3316" w:type="dxa"/>
          </w:tcPr>
          <w:p w14:paraId="1FC4DF1C" w14:textId="77777777" w:rsidR="00DA2678" w:rsidRPr="00DA2678" w:rsidRDefault="00DA2678" w:rsidP="00DA2678">
            <w:pPr>
              <w:rPr>
                <w:rFonts w:ascii="Calibri" w:hAnsi="Calibri" w:cs="Times New Roman"/>
              </w:rPr>
            </w:pPr>
          </w:p>
        </w:tc>
        <w:tc>
          <w:tcPr>
            <w:tcW w:w="4362" w:type="dxa"/>
          </w:tcPr>
          <w:p w14:paraId="5EB00678" w14:textId="77777777" w:rsidR="00DA2678" w:rsidRPr="00DA2678" w:rsidRDefault="00DA2678" w:rsidP="00DA2678">
            <w:pPr>
              <w:rPr>
                <w:rFonts w:ascii="Calibri" w:hAnsi="Calibri" w:cs="Times New Roman"/>
              </w:rPr>
            </w:pPr>
          </w:p>
        </w:tc>
      </w:tr>
    </w:tbl>
    <w:p w14:paraId="48E751A6" w14:textId="77777777" w:rsidR="009F0C0C" w:rsidRPr="00694F17" w:rsidRDefault="009F0C0C">
      <w:pPr>
        <w:tabs>
          <w:tab w:val="left" w:pos="4002"/>
        </w:tabs>
      </w:pPr>
    </w:p>
    <w:sectPr w:rsidR="009F0C0C" w:rsidRPr="00694F17" w:rsidSect="00FF1441">
      <w:headerReference w:type="default" r:id="rId9"/>
      <w:headerReference w:type="first" r:id="rId10"/>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4B7D7" w14:textId="77777777" w:rsidR="009554F5" w:rsidRDefault="009554F5" w:rsidP="00DA2678">
      <w:r>
        <w:separator/>
      </w:r>
    </w:p>
  </w:endnote>
  <w:endnote w:type="continuationSeparator" w:id="0">
    <w:p w14:paraId="34F817ED" w14:textId="77777777" w:rsidR="009554F5" w:rsidRDefault="009554F5" w:rsidP="00DA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96576" w14:textId="77777777" w:rsidR="009554F5" w:rsidRDefault="009554F5" w:rsidP="00DA2678">
      <w:r>
        <w:separator/>
      </w:r>
    </w:p>
  </w:footnote>
  <w:footnote w:type="continuationSeparator" w:id="0">
    <w:p w14:paraId="704E95B3" w14:textId="77777777" w:rsidR="009554F5" w:rsidRDefault="009554F5" w:rsidP="00DA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A4636" w14:textId="0E8C99BA" w:rsidR="00FF1441" w:rsidRDefault="00FF1441" w:rsidP="00FF1441">
    <w:pPr>
      <w:rPr>
        <w:rFonts w:ascii="Calibri" w:hAnsi="Calibri" w:cs="Calibri"/>
        <w:b/>
        <w:sz w:val="28"/>
        <w:szCs w:val="32"/>
      </w:rPr>
    </w:pPr>
    <w:r>
      <w:rPr>
        <w:rFonts w:ascii="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BB2A0" w14:textId="79B7703C" w:rsidR="00FF1441" w:rsidRPr="00FF1441" w:rsidRDefault="00FF1441" w:rsidP="00FF1441">
    <w:pPr>
      <w:pStyle w:val="Header"/>
      <w:jc w:val="right"/>
      <w:rPr>
        <w:rFonts w:ascii="Calibri" w:hAnsi="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rPr>
      <w:t xml:space="preserve">Att </w:t>
    </w:r>
    <w:r w:rsidRPr="001D418B">
      <w:rPr>
        <w:rFonts w:ascii="Calibri" w:hAnsi="Calibri"/>
      </w:rPr>
      <w:t>B-</w:t>
    </w:r>
    <w:r w:rsidR="006924CC">
      <w:rPr>
        <w:rFonts w:ascii="Calibri" w:hAnsi="Calibri"/>
      </w:rPr>
      <w:t>3</w:t>
    </w:r>
    <w:r w:rsidRPr="001D418B">
      <w:rPr>
        <w:rFonts w:ascii="Calibri" w:hAnsi="Calibri"/>
      </w:rPr>
      <w:t>. Falls Calendar &amp; 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1FAF"/>
    <w:multiLevelType w:val="hybridMultilevel"/>
    <w:tmpl w:val="353EE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E016DD"/>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A46AA"/>
    <w:multiLevelType w:val="hybridMultilevel"/>
    <w:tmpl w:val="6C8CB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1/31/2015"/>
    <w:docVar w:name="MonthStart" w:val="1/1/2015"/>
  </w:docVars>
  <w:rsids>
    <w:rsidRoot w:val="002E607E"/>
    <w:rsid w:val="000204FE"/>
    <w:rsid w:val="0006738C"/>
    <w:rsid w:val="000773D4"/>
    <w:rsid w:val="000C4137"/>
    <w:rsid w:val="000F3BC1"/>
    <w:rsid w:val="00121459"/>
    <w:rsid w:val="001215A1"/>
    <w:rsid w:val="0017296A"/>
    <w:rsid w:val="00174989"/>
    <w:rsid w:val="001A6FB0"/>
    <w:rsid w:val="001D418B"/>
    <w:rsid w:val="001E1AEF"/>
    <w:rsid w:val="00200FF8"/>
    <w:rsid w:val="002011B4"/>
    <w:rsid w:val="002068BF"/>
    <w:rsid w:val="0023365C"/>
    <w:rsid w:val="00261D8E"/>
    <w:rsid w:val="00266B79"/>
    <w:rsid w:val="002B08D5"/>
    <w:rsid w:val="002B586B"/>
    <w:rsid w:val="002C291B"/>
    <w:rsid w:val="002D5455"/>
    <w:rsid w:val="002D769E"/>
    <w:rsid w:val="002E607E"/>
    <w:rsid w:val="0032561D"/>
    <w:rsid w:val="003256A3"/>
    <w:rsid w:val="003415C9"/>
    <w:rsid w:val="00346345"/>
    <w:rsid w:val="003A4D15"/>
    <w:rsid w:val="003B2CA6"/>
    <w:rsid w:val="00416233"/>
    <w:rsid w:val="00423A68"/>
    <w:rsid w:val="0043218C"/>
    <w:rsid w:val="00435C4D"/>
    <w:rsid w:val="004372A4"/>
    <w:rsid w:val="00447332"/>
    <w:rsid w:val="00472E7C"/>
    <w:rsid w:val="004C6910"/>
    <w:rsid w:val="004D44A3"/>
    <w:rsid w:val="005563F8"/>
    <w:rsid w:val="00557BCC"/>
    <w:rsid w:val="00566EB4"/>
    <w:rsid w:val="00572A35"/>
    <w:rsid w:val="0058388E"/>
    <w:rsid w:val="005B74E9"/>
    <w:rsid w:val="006160CB"/>
    <w:rsid w:val="006163BF"/>
    <w:rsid w:val="00647377"/>
    <w:rsid w:val="0068400C"/>
    <w:rsid w:val="006924CC"/>
    <w:rsid w:val="00694F17"/>
    <w:rsid w:val="006A0930"/>
    <w:rsid w:val="006A7184"/>
    <w:rsid w:val="006B25D0"/>
    <w:rsid w:val="006C6EEA"/>
    <w:rsid w:val="006D7F18"/>
    <w:rsid w:val="00705474"/>
    <w:rsid w:val="00706288"/>
    <w:rsid w:val="0072119A"/>
    <w:rsid w:val="007510D8"/>
    <w:rsid w:val="007516EB"/>
    <w:rsid w:val="00773432"/>
    <w:rsid w:val="007956C3"/>
    <w:rsid w:val="007A7447"/>
    <w:rsid w:val="007A7F6C"/>
    <w:rsid w:val="007B5A77"/>
    <w:rsid w:val="007D4CAA"/>
    <w:rsid w:val="007D7A6A"/>
    <w:rsid w:val="0080236F"/>
    <w:rsid w:val="00804C05"/>
    <w:rsid w:val="00805C8A"/>
    <w:rsid w:val="00815349"/>
    <w:rsid w:val="008249A2"/>
    <w:rsid w:val="008364AA"/>
    <w:rsid w:val="00845077"/>
    <w:rsid w:val="008513A3"/>
    <w:rsid w:val="00862A43"/>
    <w:rsid w:val="008B2E30"/>
    <w:rsid w:val="008C4EB9"/>
    <w:rsid w:val="008D2285"/>
    <w:rsid w:val="00912793"/>
    <w:rsid w:val="00933303"/>
    <w:rsid w:val="0093570E"/>
    <w:rsid w:val="009554F5"/>
    <w:rsid w:val="0096546B"/>
    <w:rsid w:val="00965B80"/>
    <w:rsid w:val="0099485B"/>
    <w:rsid w:val="00995652"/>
    <w:rsid w:val="00996649"/>
    <w:rsid w:val="009A2D1D"/>
    <w:rsid w:val="009A55E0"/>
    <w:rsid w:val="009B1C28"/>
    <w:rsid w:val="009E19B4"/>
    <w:rsid w:val="009F0AA4"/>
    <w:rsid w:val="009F0C0C"/>
    <w:rsid w:val="009F1ABA"/>
    <w:rsid w:val="009F3A90"/>
    <w:rsid w:val="009F7A3F"/>
    <w:rsid w:val="00A05205"/>
    <w:rsid w:val="00A5047E"/>
    <w:rsid w:val="00A642BE"/>
    <w:rsid w:val="00A75A9F"/>
    <w:rsid w:val="00A85B2B"/>
    <w:rsid w:val="00A97043"/>
    <w:rsid w:val="00AA2121"/>
    <w:rsid w:val="00AA53B9"/>
    <w:rsid w:val="00AC16AB"/>
    <w:rsid w:val="00AC76BE"/>
    <w:rsid w:val="00AF0C4A"/>
    <w:rsid w:val="00B07BDF"/>
    <w:rsid w:val="00B209EC"/>
    <w:rsid w:val="00B375D1"/>
    <w:rsid w:val="00B40061"/>
    <w:rsid w:val="00B60C55"/>
    <w:rsid w:val="00B64AB7"/>
    <w:rsid w:val="00B70562"/>
    <w:rsid w:val="00B7165C"/>
    <w:rsid w:val="00B855BB"/>
    <w:rsid w:val="00BB37A6"/>
    <w:rsid w:val="00BC037F"/>
    <w:rsid w:val="00BC2CE7"/>
    <w:rsid w:val="00BD7CCA"/>
    <w:rsid w:val="00BF4E31"/>
    <w:rsid w:val="00C03D0D"/>
    <w:rsid w:val="00C047E6"/>
    <w:rsid w:val="00C266D2"/>
    <w:rsid w:val="00C31D88"/>
    <w:rsid w:val="00C37CBA"/>
    <w:rsid w:val="00C763AE"/>
    <w:rsid w:val="00C769C3"/>
    <w:rsid w:val="00C966D8"/>
    <w:rsid w:val="00CA6150"/>
    <w:rsid w:val="00CE2F43"/>
    <w:rsid w:val="00D12AAE"/>
    <w:rsid w:val="00D14DD8"/>
    <w:rsid w:val="00D27D8C"/>
    <w:rsid w:val="00D33BC5"/>
    <w:rsid w:val="00D4293B"/>
    <w:rsid w:val="00D71DC8"/>
    <w:rsid w:val="00D74A6C"/>
    <w:rsid w:val="00DA2678"/>
    <w:rsid w:val="00DA67B0"/>
    <w:rsid w:val="00DB036B"/>
    <w:rsid w:val="00DB67F4"/>
    <w:rsid w:val="00DE43E6"/>
    <w:rsid w:val="00E15BE2"/>
    <w:rsid w:val="00E20333"/>
    <w:rsid w:val="00E377EF"/>
    <w:rsid w:val="00E4512C"/>
    <w:rsid w:val="00E5740C"/>
    <w:rsid w:val="00ED63FD"/>
    <w:rsid w:val="00EF3A00"/>
    <w:rsid w:val="00F06DF9"/>
    <w:rsid w:val="00F076AA"/>
    <w:rsid w:val="00F11980"/>
    <w:rsid w:val="00F24F7A"/>
    <w:rsid w:val="00F348CE"/>
    <w:rsid w:val="00F47003"/>
    <w:rsid w:val="00F64855"/>
    <w:rsid w:val="00F723ED"/>
    <w:rsid w:val="00F801B5"/>
    <w:rsid w:val="00FB47A6"/>
    <w:rsid w:val="00FE3206"/>
    <w:rsid w:val="00FF1441"/>
    <w:rsid w:val="00FF1DFF"/>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3DA6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62626" w:themeColor="text1" w:themeTint="D9"/>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rsid w:val="00A97043"/>
  </w:style>
  <w:style w:type="paragraph" w:styleId="Heading1">
    <w:name w:val="heading 1"/>
    <w:basedOn w:val="Normal"/>
    <w:link w:val="Heading1Char"/>
    <w:uiPriority w:val="9"/>
    <w:qFormat/>
    <w:rsid w:val="006160CB"/>
    <w:pPr>
      <w:keepNext/>
      <w:keepLines/>
      <w:outlineLvl w:val="0"/>
    </w:pPr>
    <w:rPr>
      <w:rFonts w:asciiTheme="majorHAnsi" w:hAnsiTheme="majorHAnsi"/>
      <w:b/>
      <w:bCs/>
      <w:caps/>
      <w:color w:val="BFBFBF" w:themeColor="background1" w:themeShade="BF"/>
      <w:sz w:val="96"/>
      <w:szCs w:val="32"/>
    </w:rPr>
  </w:style>
  <w:style w:type="paragraph" w:styleId="Heading2">
    <w:name w:val="heading 2"/>
    <w:basedOn w:val="Normal"/>
    <w:next w:val="Normal"/>
    <w:link w:val="Heading2Char"/>
    <w:uiPriority w:val="9"/>
    <w:unhideWhenUsed/>
    <w:qFormat/>
    <w:rsid w:val="006160CB"/>
    <w:pPr>
      <w:keepNext/>
      <w:keepLines/>
      <w:spacing w:before="200"/>
      <w:outlineLvl w:val="1"/>
    </w:pPr>
    <w:rPr>
      <w:rFonts w:asciiTheme="majorHAnsi" w:eastAsiaTheme="majorEastAsia" w:hAnsiTheme="majorHAnsi" w:cstheme="majorBidi"/>
      <w:b/>
      <w:bCs/>
      <w:color w:val="404040" w:themeColor="text1" w:themeTint="BF"/>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FF6F78"/>
    <w:pPr>
      <w:spacing w:before="40" w:after="40"/>
      <w:jc w:val="center"/>
    </w:pPr>
    <w:rPr>
      <w:b/>
      <w:color w:val="FFFFFF" w:themeColor="background1"/>
      <w:szCs w:val="24"/>
    </w:rPr>
  </w:style>
  <w:style w:type="table" w:customStyle="1" w:styleId="TableCalendar">
    <w:name w:val="Table Calendar"/>
    <w:basedOn w:val="TableNormal"/>
    <w:rsid w:val="00D12A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TableText">
    <w:name w:val="Table Text"/>
    <w:basedOn w:val="Normal"/>
    <w:uiPriority w:val="1"/>
    <w:qFormat/>
    <w:rsid w:val="006160CB"/>
    <w:pPr>
      <w:spacing w:before="40" w:after="40"/>
    </w:pPr>
    <w:rPr>
      <w:color w:val="7F7F7F" w:themeColor="text1" w:themeTint="80"/>
      <w:sz w:val="18"/>
      <w:szCs w:val="18"/>
    </w:rPr>
  </w:style>
  <w:style w:type="paragraph" w:customStyle="1" w:styleId="Dates">
    <w:name w:val="Dates"/>
    <w:basedOn w:val="Normal"/>
    <w:uiPriority w:val="1"/>
    <w:qFormat/>
    <w:rsid w:val="00D12AAE"/>
    <w:pPr>
      <w:spacing w:before="120"/>
      <w:jc w:val="right"/>
    </w:pPr>
  </w:style>
  <w:style w:type="paragraph" w:customStyle="1" w:styleId="Month">
    <w:name w:val="Month"/>
    <w:basedOn w:val="Normal"/>
    <w:uiPriority w:val="1"/>
    <w:qFormat/>
    <w:rsid w:val="00E15BE2"/>
    <w:rPr>
      <w:rFonts w:asciiTheme="majorHAnsi" w:eastAsiaTheme="majorEastAsia" w:hAnsiTheme="majorHAnsi"/>
      <w:b/>
      <w:color w:val="5590CC" w:themeColor="text2"/>
      <w:sz w:val="96"/>
      <w:szCs w:val="120"/>
    </w:rPr>
  </w:style>
  <w:style w:type="paragraph" w:customStyle="1" w:styleId="Year">
    <w:name w:val="Year"/>
    <w:basedOn w:val="Normal"/>
    <w:uiPriority w:val="1"/>
    <w:qFormat/>
    <w:rsid w:val="00E15BE2"/>
    <w:pPr>
      <w:spacing w:after="120"/>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rsid w:val="006A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33BC5"/>
    <w:pPr>
      <w:spacing w:before="240" w:after="120"/>
    </w:pPr>
    <w:rPr>
      <w:rFonts w:asciiTheme="majorHAnsi" w:eastAsiaTheme="majorEastAsia" w:hAnsiTheme="majorHAnsi" w:cstheme="majorBidi"/>
      <w:color w:val="073779" w:themeColor="accent1"/>
      <w:spacing w:val="5"/>
      <w:kern w:val="28"/>
      <w:sz w:val="40"/>
      <w:szCs w:val="40"/>
    </w:rPr>
  </w:style>
  <w:style w:type="character" w:customStyle="1" w:styleId="TitleChar">
    <w:name w:val="Title Char"/>
    <w:basedOn w:val="DefaultParagraphFont"/>
    <w:link w:val="Title"/>
    <w:uiPriority w:val="1"/>
    <w:rsid w:val="00A97043"/>
    <w:rPr>
      <w:rFonts w:asciiTheme="majorHAnsi" w:eastAsiaTheme="majorEastAsia" w:hAnsiTheme="majorHAnsi" w:cstheme="majorBidi"/>
      <w:color w:val="073779" w:themeColor="accent1"/>
      <w:spacing w:val="5"/>
      <w:kern w:val="28"/>
      <w:sz w:val="40"/>
      <w:szCs w:val="40"/>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6160CB"/>
    <w:rPr>
      <w:rFonts w:asciiTheme="majorHAnsi" w:hAnsiTheme="majorHAnsi"/>
      <w:b/>
      <w:bCs/>
      <w:caps/>
      <w:color w:val="BFBFBF" w:themeColor="background1" w:themeShade="BF"/>
      <w:sz w:val="96"/>
      <w:szCs w:val="32"/>
    </w:rPr>
  </w:style>
  <w:style w:type="character" w:styleId="PlaceholderText">
    <w:name w:val="Placeholder Text"/>
    <w:basedOn w:val="DefaultParagraphFont"/>
    <w:uiPriority w:val="99"/>
    <w:semiHidden/>
    <w:rsid w:val="00C37CBA"/>
    <w:rPr>
      <w:color w:val="808080"/>
    </w:rPr>
  </w:style>
  <w:style w:type="character" w:customStyle="1" w:styleId="Heading2Char">
    <w:name w:val="Heading 2 Char"/>
    <w:basedOn w:val="DefaultParagraphFont"/>
    <w:link w:val="Heading2"/>
    <w:uiPriority w:val="9"/>
    <w:rsid w:val="006160CB"/>
    <w:rPr>
      <w:rFonts w:asciiTheme="majorHAnsi" w:eastAsiaTheme="majorEastAsia" w:hAnsiTheme="majorHAnsi" w:cstheme="majorBidi"/>
      <w:b/>
      <w:bCs/>
      <w:color w:val="404040" w:themeColor="text1" w:themeTint="BF"/>
      <w:sz w:val="18"/>
      <w:szCs w:val="26"/>
    </w:rPr>
  </w:style>
  <w:style w:type="table" w:customStyle="1" w:styleId="TableGrid1">
    <w:name w:val="Table Grid1"/>
    <w:basedOn w:val="TableNormal"/>
    <w:next w:val="TableGrid"/>
    <w:uiPriority w:val="39"/>
    <w:rsid w:val="00DA2678"/>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678"/>
    <w:rPr>
      <w:sz w:val="16"/>
      <w:szCs w:val="16"/>
    </w:rPr>
  </w:style>
  <w:style w:type="paragraph" w:customStyle="1" w:styleId="CommentText1">
    <w:name w:val="Comment Text1"/>
    <w:basedOn w:val="Normal"/>
    <w:next w:val="CommentText"/>
    <w:link w:val="CommentTextChar"/>
    <w:uiPriority w:val="99"/>
    <w:semiHidden/>
    <w:unhideWhenUsed/>
    <w:rsid w:val="00DA2678"/>
    <w:pPr>
      <w:spacing w:after="160"/>
    </w:pPr>
    <w:rPr>
      <w:sz w:val="20"/>
      <w:szCs w:val="20"/>
    </w:rPr>
  </w:style>
  <w:style w:type="character" w:customStyle="1" w:styleId="CommentTextChar">
    <w:name w:val="Comment Text Char"/>
    <w:basedOn w:val="DefaultParagraphFont"/>
    <w:link w:val="CommentText1"/>
    <w:uiPriority w:val="99"/>
    <w:semiHidden/>
    <w:rsid w:val="00DA2678"/>
    <w:rPr>
      <w:sz w:val="20"/>
      <w:szCs w:val="20"/>
    </w:rPr>
  </w:style>
  <w:style w:type="paragraph" w:styleId="CommentText">
    <w:name w:val="annotation text"/>
    <w:basedOn w:val="Normal"/>
    <w:link w:val="CommentTextChar1"/>
    <w:uiPriority w:val="99"/>
    <w:unhideWhenUsed/>
    <w:rsid w:val="00DA2678"/>
    <w:rPr>
      <w:sz w:val="20"/>
      <w:szCs w:val="20"/>
    </w:rPr>
  </w:style>
  <w:style w:type="character" w:customStyle="1" w:styleId="CommentTextChar1">
    <w:name w:val="Comment Text Char1"/>
    <w:basedOn w:val="DefaultParagraphFont"/>
    <w:link w:val="CommentText"/>
    <w:uiPriority w:val="99"/>
    <w:rsid w:val="00DA2678"/>
    <w:rPr>
      <w:sz w:val="20"/>
      <w:szCs w:val="20"/>
    </w:rPr>
  </w:style>
  <w:style w:type="paragraph" w:styleId="Header">
    <w:name w:val="header"/>
    <w:basedOn w:val="Normal"/>
    <w:link w:val="HeaderChar"/>
    <w:uiPriority w:val="99"/>
    <w:unhideWhenUsed/>
    <w:rsid w:val="00DA2678"/>
    <w:pPr>
      <w:tabs>
        <w:tab w:val="center" w:pos="4680"/>
        <w:tab w:val="right" w:pos="9360"/>
      </w:tabs>
    </w:pPr>
  </w:style>
  <w:style w:type="character" w:customStyle="1" w:styleId="HeaderChar">
    <w:name w:val="Header Char"/>
    <w:basedOn w:val="DefaultParagraphFont"/>
    <w:link w:val="Header"/>
    <w:uiPriority w:val="99"/>
    <w:rsid w:val="00DA2678"/>
  </w:style>
  <w:style w:type="paragraph" w:styleId="Footer">
    <w:name w:val="footer"/>
    <w:basedOn w:val="Normal"/>
    <w:link w:val="FooterChar"/>
    <w:uiPriority w:val="99"/>
    <w:unhideWhenUsed/>
    <w:rsid w:val="00DA2678"/>
    <w:pPr>
      <w:tabs>
        <w:tab w:val="center" w:pos="4680"/>
        <w:tab w:val="right" w:pos="9360"/>
      </w:tabs>
    </w:pPr>
  </w:style>
  <w:style w:type="character" w:customStyle="1" w:styleId="FooterChar">
    <w:name w:val="Footer Char"/>
    <w:basedOn w:val="DefaultParagraphFont"/>
    <w:link w:val="Footer"/>
    <w:uiPriority w:val="99"/>
    <w:rsid w:val="00DA2678"/>
  </w:style>
  <w:style w:type="paragraph" w:styleId="CommentSubject">
    <w:name w:val="annotation subject"/>
    <w:basedOn w:val="CommentText"/>
    <w:next w:val="CommentText"/>
    <w:link w:val="CommentSubjectChar"/>
    <w:uiPriority w:val="99"/>
    <w:semiHidden/>
    <w:unhideWhenUsed/>
    <w:rsid w:val="003415C9"/>
    <w:rPr>
      <w:b/>
      <w:bCs/>
    </w:rPr>
  </w:style>
  <w:style w:type="character" w:customStyle="1" w:styleId="CommentSubjectChar">
    <w:name w:val="Comment Subject Char"/>
    <w:basedOn w:val="CommentTextChar1"/>
    <w:link w:val="CommentSubject"/>
    <w:uiPriority w:val="99"/>
    <w:semiHidden/>
    <w:rsid w:val="003415C9"/>
    <w:rPr>
      <w:b/>
      <w:bCs/>
      <w:sz w:val="20"/>
      <w:szCs w:val="20"/>
    </w:rPr>
  </w:style>
  <w:style w:type="paragraph" w:styleId="ListParagraph">
    <w:name w:val="List Paragraph"/>
    <w:basedOn w:val="Normal"/>
    <w:uiPriority w:val="34"/>
    <w:qFormat/>
    <w:rsid w:val="00B07BDF"/>
    <w:pPr>
      <w:ind w:left="720"/>
      <w:contextualSpacing/>
    </w:pPr>
    <w:rPr>
      <w:rFonts w:eastAsiaTheme="minorHAnsi"/>
      <w:color w:val="auto"/>
    </w:rPr>
  </w:style>
  <w:style w:type="paragraph" w:styleId="FootnoteText">
    <w:name w:val="footnote text"/>
    <w:basedOn w:val="Normal"/>
    <w:link w:val="FootnoteTextChar"/>
    <w:uiPriority w:val="99"/>
    <w:semiHidden/>
    <w:unhideWhenUsed/>
    <w:rsid w:val="00BF4E31"/>
    <w:rPr>
      <w:rFonts w:ascii="Times" w:eastAsiaTheme="minorHAnsi" w:hAnsi="Times" w:cs="Times"/>
      <w:color w:val="auto"/>
      <w:sz w:val="24"/>
      <w:szCs w:val="24"/>
    </w:rPr>
  </w:style>
  <w:style w:type="character" w:customStyle="1" w:styleId="FootnoteTextChar">
    <w:name w:val="Footnote Text Char"/>
    <w:basedOn w:val="DefaultParagraphFont"/>
    <w:link w:val="FootnoteText"/>
    <w:uiPriority w:val="99"/>
    <w:semiHidden/>
    <w:rsid w:val="00BF4E31"/>
    <w:rPr>
      <w:rFonts w:ascii="Times" w:eastAsiaTheme="minorHAnsi" w:hAnsi="Times" w:cs="Times"/>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62626" w:themeColor="text1" w:themeTint="D9"/>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rsid w:val="00A97043"/>
  </w:style>
  <w:style w:type="paragraph" w:styleId="Heading1">
    <w:name w:val="heading 1"/>
    <w:basedOn w:val="Normal"/>
    <w:link w:val="Heading1Char"/>
    <w:uiPriority w:val="9"/>
    <w:qFormat/>
    <w:rsid w:val="006160CB"/>
    <w:pPr>
      <w:keepNext/>
      <w:keepLines/>
      <w:outlineLvl w:val="0"/>
    </w:pPr>
    <w:rPr>
      <w:rFonts w:asciiTheme="majorHAnsi" w:hAnsiTheme="majorHAnsi"/>
      <w:b/>
      <w:bCs/>
      <w:caps/>
      <w:color w:val="BFBFBF" w:themeColor="background1" w:themeShade="BF"/>
      <w:sz w:val="96"/>
      <w:szCs w:val="32"/>
    </w:rPr>
  </w:style>
  <w:style w:type="paragraph" w:styleId="Heading2">
    <w:name w:val="heading 2"/>
    <w:basedOn w:val="Normal"/>
    <w:next w:val="Normal"/>
    <w:link w:val="Heading2Char"/>
    <w:uiPriority w:val="9"/>
    <w:unhideWhenUsed/>
    <w:qFormat/>
    <w:rsid w:val="006160CB"/>
    <w:pPr>
      <w:keepNext/>
      <w:keepLines/>
      <w:spacing w:before="200"/>
      <w:outlineLvl w:val="1"/>
    </w:pPr>
    <w:rPr>
      <w:rFonts w:asciiTheme="majorHAnsi" w:eastAsiaTheme="majorEastAsia" w:hAnsiTheme="majorHAnsi" w:cstheme="majorBidi"/>
      <w:b/>
      <w:bCs/>
      <w:color w:val="404040" w:themeColor="text1" w:themeTint="BF"/>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FF6F78"/>
    <w:pPr>
      <w:spacing w:before="40" w:after="40"/>
      <w:jc w:val="center"/>
    </w:pPr>
    <w:rPr>
      <w:b/>
      <w:color w:val="FFFFFF" w:themeColor="background1"/>
      <w:szCs w:val="24"/>
    </w:rPr>
  </w:style>
  <w:style w:type="table" w:customStyle="1" w:styleId="TableCalendar">
    <w:name w:val="Table Calendar"/>
    <w:basedOn w:val="TableNormal"/>
    <w:rsid w:val="00D12A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TableText">
    <w:name w:val="Table Text"/>
    <w:basedOn w:val="Normal"/>
    <w:uiPriority w:val="1"/>
    <w:qFormat/>
    <w:rsid w:val="006160CB"/>
    <w:pPr>
      <w:spacing w:before="40" w:after="40"/>
    </w:pPr>
    <w:rPr>
      <w:color w:val="7F7F7F" w:themeColor="text1" w:themeTint="80"/>
      <w:sz w:val="18"/>
      <w:szCs w:val="18"/>
    </w:rPr>
  </w:style>
  <w:style w:type="paragraph" w:customStyle="1" w:styleId="Dates">
    <w:name w:val="Dates"/>
    <w:basedOn w:val="Normal"/>
    <w:uiPriority w:val="1"/>
    <w:qFormat/>
    <w:rsid w:val="00D12AAE"/>
    <w:pPr>
      <w:spacing w:before="120"/>
      <w:jc w:val="right"/>
    </w:pPr>
  </w:style>
  <w:style w:type="paragraph" w:customStyle="1" w:styleId="Month">
    <w:name w:val="Month"/>
    <w:basedOn w:val="Normal"/>
    <w:uiPriority w:val="1"/>
    <w:qFormat/>
    <w:rsid w:val="00E15BE2"/>
    <w:rPr>
      <w:rFonts w:asciiTheme="majorHAnsi" w:eastAsiaTheme="majorEastAsia" w:hAnsiTheme="majorHAnsi"/>
      <w:b/>
      <w:color w:val="5590CC" w:themeColor="text2"/>
      <w:sz w:val="96"/>
      <w:szCs w:val="120"/>
    </w:rPr>
  </w:style>
  <w:style w:type="paragraph" w:customStyle="1" w:styleId="Year">
    <w:name w:val="Year"/>
    <w:basedOn w:val="Normal"/>
    <w:uiPriority w:val="1"/>
    <w:qFormat/>
    <w:rsid w:val="00E15BE2"/>
    <w:pPr>
      <w:spacing w:after="120"/>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rsid w:val="006A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33BC5"/>
    <w:pPr>
      <w:spacing w:before="240" w:after="120"/>
    </w:pPr>
    <w:rPr>
      <w:rFonts w:asciiTheme="majorHAnsi" w:eastAsiaTheme="majorEastAsia" w:hAnsiTheme="majorHAnsi" w:cstheme="majorBidi"/>
      <w:color w:val="073779" w:themeColor="accent1"/>
      <w:spacing w:val="5"/>
      <w:kern w:val="28"/>
      <w:sz w:val="40"/>
      <w:szCs w:val="40"/>
    </w:rPr>
  </w:style>
  <w:style w:type="character" w:customStyle="1" w:styleId="TitleChar">
    <w:name w:val="Title Char"/>
    <w:basedOn w:val="DefaultParagraphFont"/>
    <w:link w:val="Title"/>
    <w:uiPriority w:val="1"/>
    <w:rsid w:val="00A97043"/>
    <w:rPr>
      <w:rFonts w:asciiTheme="majorHAnsi" w:eastAsiaTheme="majorEastAsia" w:hAnsiTheme="majorHAnsi" w:cstheme="majorBidi"/>
      <w:color w:val="073779" w:themeColor="accent1"/>
      <w:spacing w:val="5"/>
      <w:kern w:val="28"/>
      <w:sz w:val="40"/>
      <w:szCs w:val="40"/>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6160CB"/>
    <w:rPr>
      <w:rFonts w:asciiTheme="majorHAnsi" w:hAnsiTheme="majorHAnsi"/>
      <w:b/>
      <w:bCs/>
      <w:caps/>
      <w:color w:val="BFBFBF" w:themeColor="background1" w:themeShade="BF"/>
      <w:sz w:val="96"/>
      <w:szCs w:val="32"/>
    </w:rPr>
  </w:style>
  <w:style w:type="character" w:styleId="PlaceholderText">
    <w:name w:val="Placeholder Text"/>
    <w:basedOn w:val="DefaultParagraphFont"/>
    <w:uiPriority w:val="99"/>
    <w:semiHidden/>
    <w:rsid w:val="00C37CBA"/>
    <w:rPr>
      <w:color w:val="808080"/>
    </w:rPr>
  </w:style>
  <w:style w:type="character" w:customStyle="1" w:styleId="Heading2Char">
    <w:name w:val="Heading 2 Char"/>
    <w:basedOn w:val="DefaultParagraphFont"/>
    <w:link w:val="Heading2"/>
    <w:uiPriority w:val="9"/>
    <w:rsid w:val="006160CB"/>
    <w:rPr>
      <w:rFonts w:asciiTheme="majorHAnsi" w:eastAsiaTheme="majorEastAsia" w:hAnsiTheme="majorHAnsi" w:cstheme="majorBidi"/>
      <w:b/>
      <w:bCs/>
      <w:color w:val="404040" w:themeColor="text1" w:themeTint="BF"/>
      <w:sz w:val="18"/>
      <w:szCs w:val="26"/>
    </w:rPr>
  </w:style>
  <w:style w:type="table" w:customStyle="1" w:styleId="TableGrid1">
    <w:name w:val="Table Grid1"/>
    <w:basedOn w:val="TableNormal"/>
    <w:next w:val="TableGrid"/>
    <w:uiPriority w:val="39"/>
    <w:rsid w:val="00DA2678"/>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678"/>
    <w:rPr>
      <w:sz w:val="16"/>
      <w:szCs w:val="16"/>
    </w:rPr>
  </w:style>
  <w:style w:type="paragraph" w:customStyle="1" w:styleId="CommentText1">
    <w:name w:val="Comment Text1"/>
    <w:basedOn w:val="Normal"/>
    <w:next w:val="CommentText"/>
    <w:link w:val="CommentTextChar"/>
    <w:uiPriority w:val="99"/>
    <w:semiHidden/>
    <w:unhideWhenUsed/>
    <w:rsid w:val="00DA2678"/>
    <w:pPr>
      <w:spacing w:after="160"/>
    </w:pPr>
    <w:rPr>
      <w:sz w:val="20"/>
      <w:szCs w:val="20"/>
    </w:rPr>
  </w:style>
  <w:style w:type="character" w:customStyle="1" w:styleId="CommentTextChar">
    <w:name w:val="Comment Text Char"/>
    <w:basedOn w:val="DefaultParagraphFont"/>
    <w:link w:val="CommentText1"/>
    <w:uiPriority w:val="99"/>
    <w:semiHidden/>
    <w:rsid w:val="00DA2678"/>
    <w:rPr>
      <w:sz w:val="20"/>
      <w:szCs w:val="20"/>
    </w:rPr>
  </w:style>
  <w:style w:type="paragraph" w:styleId="CommentText">
    <w:name w:val="annotation text"/>
    <w:basedOn w:val="Normal"/>
    <w:link w:val="CommentTextChar1"/>
    <w:uiPriority w:val="99"/>
    <w:unhideWhenUsed/>
    <w:rsid w:val="00DA2678"/>
    <w:rPr>
      <w:sz w:val="20"/>
      <w:szCs w:val="20"/>
    </w:rPr>
  </w:style>
  <w:style w:type="character" w:customStyle="1" w:styleId="CommentTextChar1">
    <w:name w:val="Comment Text Char1"/>
    <w:basedOn w:val="DefaultParagraphFont"/>
    <w:link w:val="CommentText"/>
    <w:uiPriority w:val="99"/>
    <w:rsid w:val="00DA2678"/>
    <w:rPr>
      <w:sz w:val="20"/>
      <w:szCs w:val="20"/>
    </w:rPr>
  </w:style>
  <w:style w:type="paragraph" w:styleId="Header">
    <w:name w:val="header"/>
    <w:basedOn w:val="Normal"/>
    <w:link w:val="HeaderChar"/>
    <w:uiPriority w:val="99"/>
    <w:unhideWhenUsed/>
    <w:rsid w:val="00DA2678"/>
    <w:pPr>
      <w:tabs>
        <w:tab w:val="center" w:pos="4680"/>
        <w:tab w:val="right" w:pos="9360"/>
      </w:tabs>
    </w:pPr>
  </w:style>
  <w:style w:type="character" w:customStyle="1" w:styleId="HeaderChar">
    <w:name w:val="Header Char"/>
    <w:basedOn w:val="DefaultParagraphFont"/>
    <w:link w:val="Header"/>
    <w:uiPriority w:val="99"/>
    <w:rsid w:val="00DA2678"/>
  </w:style>
  <w:style w:type="paragraph" w:styleId="Footer">
    <w:name w:val="footer"/>
    <w:basedOn w:val="Normal"/>
    <w:link w:val="FooterChar"/>
    <w:uiPriority w:val="99"/>
    <w:unhideWhenUsed/>
    <w:rsid w:val="00DA2678"/>
    <w:pPr>
      <w:tabs>
        <w:tab w:val="center" w:pos="4680"/>
        <w:tab w:val="right" w:pos="9360"/>
      </w:tabs>
    </w:pPr>
  </w:style>
  <w:style w:type="character" w:customStyle="1" w:styleId="FooterChar">
    <w:name w:val="Footer Char"/>
    <w:basedOn w:val="DefaultParagraphFont"/>
    <w:link w:val="Footer"/>
    <w:uiPriority w:val="99"/>
    <w:rsid w:val="00DA2678"/>
  </w:style>
  <w:style w:type="paragraph" w:styleId="CommentSubject">
    <w:name w:val="annotation subject"/>
    <w:basedOn w:val="CommentText"/>
    <w:next w:val="CommentText"/>
    <w:link w:val="CommentSubjectChar"/>
    <w:uiPriority w:val="99"/>
    <w:semiHidden/>
    <w:unhideWhenUsed/>
    <w:rsid w:val="003415C9"/>
    <w:rPr>
      <w:b/>
      <w:bCs/>
    </w:rPr>
  </w:style>
  <w:style w:type="character" w:customStyle="1" w:styleId="CommentSubjectChar">
    <w:name w:val="Comment Subject Char"/>
    <w:basedOn w:val="CommentTextChar1"/>
    <w:link w:val="CommentSubject"/>
    <w:uiPriority w:val="99"/>
    <w:semiHidden/>
    <w:rsid w:val="003415C9"/>
    <w:rPr>
      <w:b/>
      <w:bCs/>
      <w:sz w:val="20"/>
      <w:szCs w:val="20"/>
    </w:rPr>
  </w:style>
  <w:style w:type="paragraph" w:styleId="ListParagraph">
    <w:name w:val="List Paragraph"/>
    <w:basedOn w:val="Normal"/>
    <w:uiPriority w:val="34"/>
    <w:qFormat/>
    <w:rsid w:val="00B07BDF"/>
    <w:pPr>
      <w:ind w:left="720"/>
      <w:contextualSpacing/>
    </w:pPr>
    <w:rPr>
      <w:rFonts w:eastAsiaTheme="minorHAnsi"/>
      <w:color w:val="auto"/>
    </w:rPr>
  </w:style>
  <w:style w:type="paragraph" w:styleId="FootnoteText">
    <w:name w:val="footnote text"/>
    <w:basedOn w:val="Normal"/>
    <w:link w:val="FootnoteTextChar"/>
    <w:uiPriority w:val="99"/>
    <w:semiHidden/>
    <w:unhideWhenUsed/>
    <w:rsid w:val="00BF4E31"/>
    <w:rPr>
      <w:rFonts w:ascii="Times" w:eastAsiaTheme="minorHAnsi" w:hAnsi="Times" w:cs="Times"/>
      <w:color w:val="auto"/>
      <w:sz w:val="24"/>
      <w:szCs w:val="24"/>
    </w:rPr>
  </w:style>
  <w:style w:type="character" w:customStyle="1" w:styleId="FootnoteTextChar">
    <w:name w:val="Footnote Text Char"/>
    <w:basedOn w:val="DefaultParagraphFont"/>
    <w:link w:val="FootnoteText"/>
    <w:uiPriority w:val="99"/>
    <w:semiHidden/>
    <w:rsid w:val="00BF4E31"/>
    <w:rPr>
      <w:rFonts w:ascii="Times" w:eastAsiaTheme="minorHAnsi" w:hAnsi="Times" w:cs="Time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Sky">
  <a:themeElements>
    <a:clrScheme name="Calendar">
      <a:dk1>
        <a:sysClr val="windowText" lastClr="000000"/>
      </a:dk1>
      <a:lt1>
        <a:sysClr val="window" lastClr="FFFFFF"/>
      </a:lt1>
      <a:dk2>
        <a:srgbClr val="5590CC"/>
      </a:dk2>
      <a:lt2>
        <a:srgbClr val="F7F7F7"/>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2C5B-B1EB-4F84-A055-088CC461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Medicine</Company>
  <LinksUpToDate>false</LinksUpToDate>
  <CharactersWithSpaces>3220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Wise</dc:creator>
  <cp:lastModifiedBy>SYSTEM</cp:lastModifiedBy>
  <cp:revision>2</cp:revision>
  <cp:lastPrinted>2015-05-18T21:16:00Z</cp:lastPrinted>
  <dcterms:created xsi:type="dcterms:W3CDTF">2017-10-25T19:39:00Z</dcterms:created>
  <dcterms:modified xsi:type="dcterms:W3CDTF">2017-10-25T19:39:00Z</dcterms:modified>
</cp:coreProperties>
</file>