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9E3E2" w14:textId="2A11473C" w:rsidR="003D1D98" w:rsidRPr="00DB0DFF" w:rsidRDefault="05599EEE" w:rsidP="003D1D98">
      <w:pPr>
        <w:jc w:val="center"/>
        <w:rPr>
          <w:rFonts w:asciiTheme="majorHAnsi" w:hAnsiTheme="majorHAnsi" w:cs="Arial"/>
          <w:b/>
          <w:bCs/>
          <w:color w:val="1F497D" w:themeColor="text2"/>
          <w:sz w:val="48"/>
          <w:szCs w:val="36"/>
        </w:rPr>
      </w:pPr>
      <w:r w:rsidRPr="00DB0DFF">
        <w:rPr>
          <w:rFonts w:asciiTheme="majorHAnsi" w:eastAsia="Arial" w:hAnsiTheme="majorHAnsi" w:cs="Arial"/>
          <w:b/>
          <w:bCs/>
          <w:color w:val="1F497D" w:themeColor="text2"/>
          <w:sz w:val="48"/>
          <w:szCs w:val="48"/>
        </w:rPr>
        <w:t>CDC/</w:t>
      </w:r>
      <w:r w:rsidR="007373C6" w:rsidRPr="00DB0DFF">
        <w:rPr>
          <w:rFonts w:asciiTheme="majorHAnsi" w:eastAsia="Arial" w:hAnsiTheme="majorHAnsi" w:cs="Arial"/>
          <w:b/>
          <w:bCs/>
          <w:color w:val="1F497D" w:themeColor="text2"/>
          <w:sz w:val="48"/>
          <w:szCs w:val="48"/>
        </w:rPr>
        <w:t xml:space="preserve">NCEH TO21: Outdoor Air Quality </w:t>
      </w:r>
      <w:r w:rsidR="00527EFB" w:rsidRPr="00DB0DFF">
        <w:rPr>
          <w:rFonts w:asciiTheme="majorHAnsi" w:eastAsia="Arial" w:hAnsiTheme="majorHAnsi" w:cs="Arial"/>
          <w:b/>
          <w:bCs/>
          <w:color w:val="1F497D" w:themeColor="text2"/>
          <w:sz w:val="48"/>
          <w:szCs w:val="48"/>
        </w:rPr>
        <w:t>Focus Groups</w:t>
      </w:r>
    </w:p>
    <w:p w14:paraId="4008213B" w14:textId="77777777" w:rsidR="00AD4938" w:rsidRPr="00DB0DFF" w:rsidRDefault="00AD4938" w:rsidP="00AD4938">
      <w:pPr>
        <w:jc w:val="center"/>
        <w:rPr>
          <w:rFonts w:cs="Arial"/>
          <w:b/>
          <w:bCs/>
          <w:color w:val="1F497D" w:themeColor="text2"/>
          <w:sz w:val="44"/>
          <w:szCs w:val="36"/>
        </w:rPr>
      </w:pPr>
    </w:p>
    <w:p w14:paraId="1C181934" w14:textId="59B5B2CB" w:rsidR="00C52479" w:rsidRPr="00DB0DFF" w:rsidRDefault="008444BD" w:rsidP="00071FD0">
      <w:pPr>
        <w:jc w:val="center"/>
        <w:rPr>
          <w:rFonts w:cs="Arial"/>
          <w:b/>
          <w:bCs/>
          <w:color w:val="1F497D" w:themeColor="text2"/>
          <w:sz w:val="44"/>
          <w:szCs w:val="36"/>
        </w:rPr>
      </w:pPr>
      <w:r w:rsidRPr="00DB0DFF">
        <w:rPr>
          <w:rFonts w:cs="Arial"/>
          <w:b/>
          <w:bCs/>
          <w:color w:val="1F497D" w:themeColor="text2"/>
          <w:sz w:val="40"/>
          <w:szCs w:val="40"/>
        </w:rPr>
        <w:t>March</w:t>
      </w:r>
      <w:r w:rsidR="00071FD0" w:rsidRPr="00DB0DFF">
        <w:rPr>
          <w:rFonts w:cs="Arial"/>
          <w:b/>
          <w:bCs/>
          <w:color w:val="1F497D" w:themeColor="text2"/>
          <w:sz w:val="40"/>
          <w:szCs w:val="40"/>
        </w:rPr>
        <w:t xml:space="preserve"> 2016</w:t>
      </w:r>
    </w:p>
    <w:p w14:paraId="638BA3EC" w14:textId="77777777" w:rsidR="003D1D98" w:rsidRPr="00560AD6" w:rsidRDefault="003D1D98">
      <w:pPr>
        <w:rPr>
          <w:rFonts w:cs="Arial"/>
          <w:b/>
          <w:bCs/>
        </w:rPr>
      </w:pPr>
    </w:p>
    <w:p w14:paraId="7F1C923C" w14:textId="77777777" w:rsidR="006357C1" w:rsidRPr="00560AD6" w:rsidRDefault="006357C1">
      <w:pPr>
        <w:rPr>
          <w:rFonts w:cs="Arial"/>
          <w:b/>
          <w:bCs/>
        </w:rPr>
      </w:pPr>
    </w:p>
    <w:p w14:paraId="06231185" w14:textId="77777777" w:rsidR="00DE6241" w:rsidRDefault="00DE6241" w:rsidP="00C52479">
      <w:pPr>
        <w:rPr>
          <w:rFonts w:cs="Arial"/>
          <w:b/>
          <w:bCs/>
          <w:color w:val="65B42D"/>
        </w:rPr>
      </w:pPr>
    </w:p>
    <w:p w14:paraId="0A63C967" w14:textId="77777777" w:rsidR="000200B0" w:rsidRDefault="000200B0" w:rsidP="00C52479">
      <w:pPr>
        <w:rPr>
          <w:rFonts w:cs="Arial"/>
          <w:b/>
          <w:bCs/>
          <w:color w:val="65B42D"/>
        </w:rPr>
      </w:pPr>
    </w:p>
    <w:p w14:paraId="31321CBB" w14:textId="77777777" w:rsidR="000200B0" w:rsidRDefault="000200B0" w:rsidP="00C52479">
      <w:pPr>
        <w:rPr>
          <w:rFonts w:cs="Arial"/>
          <w:b/>
          <w:bCs/>
          <w:color w:val="65B42D"/>
        </w:rPr>
      </w:pPr>
    </w:p>
    <w:p w14:paraId="3A38F75D" w14:textId="77777777" w:rsidR="00287F4B" w:rsidRDefault="00287F4B" w:rsidP="00C52479">
      <w:pPr>
        <w:rPr>
          <w:rFonts w:cs="Arial"/>
          <w:b/>
          <w:bCs/>
          <w:color w:val="65B42D"/>
        </w:rPr>
      </w:pPr>
    </w:p>
    <w:p w14:paraId="36767CD5" w14:textId="77777777" w:rsidR="00287F4B" w:rsidRPr="003154B5" w:rsidRDefault="00287F4B" w:rsidP="00C52479">
      <w:pPr>
        <w:rPr>
          <w:rFonts w:asciiTheme="majorHAnsi" w:hAnsiTheme="majorHAnsi" w:cs="Arial"/>
          <w:b/>
          <w:bCs/>
          <w:color w:val="65B42D"/>
        </w:rPr>
      </w:pPr>
    </w:p>
    <w:p w14:paraId="7A9FCD3E" w14:textId="77777777" w:rsidR="00287F4B" w:rsidRPr="003154B5" w:rsidRDefault="00287F4B" w:rsidP="00C52479">
      <w:pPr>
        <w:rPr>
          <w:rFonts w:asciiTheme="majorHAnsi" w:hAnsiTheme="majorHAnsi" w:cs="Arial"/>
          <w:b/>
          <w:bCs/>
          <w:color w:val="65B42D"/>
        </w:rPr>
      </w:pPr>
    </w:p>
    <w:p w14:paraId="5F91C9DE" w14:textId="77777777" w:rsidR="00287F4B" w:rsidRPr="003154B5" w:rsidRDefault="00287F4B" w:rsidP="00C52479">
      <w:pPr>
        <w:rPr>
          <w:rFonts w:asciiTheme="majorHAnsi" w:hAnsiTheme="majorHAnsi" w:cs="Arial"/>
          <w:b/>
          <w:bCs/>
          <w:color w:val="65B42D"/>
        </w:rPr>
      </w:pPr>
    </w:p>
    <w:p w14:paraId="76FA3DB6" w14:textId="77777777" w:rsidR="00287F4B" w:rsidRPr="003154B5" w:rsidRDefault="00287F4B" w:rsidP="00C52479">
      <w:pPr>
        <w:rPr>
          <w:rFonts w:asciiTheme="majorHAnsi" w:hAnsiTheme="majorHAnsi" w:cs="Arial"/>
          <w:b/>
          <w:bCs/>
          <w:color w:val="65B42D"/>
        </w:rPr>
      </w:pPr>
    </w:p>
    <w:p w14:paraId="1608935F" w14:textId="77777777" w:rsidR="00527EFB" w:rsidRPr="003154B5" w:rsidRDefault="00527EFB" w:rsidP="00D81A0E">
      <w:pPr>
        <w:spacing w:after="0"/>
        <w:rPr>
          <w:rFonts w:asciiTheme="majorHAnsi" w:hAnsiTheme="majorHAnsi" w:cs="Arial"/>
          <w:bCs/>
          <w:szCs w:val="36"/>
        </w:rPr>
      </w:pPr>
    </w:p>
    <w:p w14:paraId="620A5663" w14:textId="77777777" w:rsidR="00527EFB" w:rsidRPr="003154B5" w:rsidRDefault="00527EFB" w:rsidP="00D81A0E">
      <w:pPr>
        <w:spacing w:after="0"/>
        <w:rPr>
          <w:rFonts w:asciiTheme="majorHAnsi" w:hAnsiTheme="majorHAnsi" w:cs="Arial"/>
          <w:bCs/>
          <w:szCs w:val="36"/>
        </w:rPr>
      </w:pPr>
    </w:p>
    <w:p w14:paraId="41A0FA9E" w14:textId="77777777" w:rsidR="00527EFB" w:rsidRPr="003154B5" w:rsidRDefault="00527EFB" w:rsidP="00D81A0E">
      <w:pPr>
        <w:spacing w:after="0"/>
        <w:rPr>
          <w:rFonts w:asciiTheme="majorHAnsi" w:hAnsiTheme="majorHAnsi" w:cs="Arial"/>
          <w:bCs/>
          <w:szCs w:val="36"/>
        </w:rPr>
      </w:pPr>
    </w:p>
    <w:p w14:paraId="57BB5364" w14:textId="544860ED" w:rsidR="00527EFB" w:rsidRPr="00760484" w:rsidRDefault="00DB0DFF" w:rsidP="00D81A0E">
      <w:pPr>
        <w:spacing w:after="0"/>
        <w:rPr>
          <w:rFonts w:asciiTheme="majorHAnsi" w:hAnsiTheme="majorHAnsi" w:cs="Arial"/>
          <w:b/>
          <w:bCs/>
          <w:szCs w:val="36"/>
        </w:rPr>
      </w:pPr>
      <w:r w:rsidRPr="00760484">
        <w:rPr>
          <w:rFonts w:asciiTheme="majorHAnsi" w:hAnsiTheme="majorHAnsi" w:cs="Arial"/>
          <w:b/>
          <w:bCs/>
          <w:szCs w:val="36"/>
        </w:rPr>
        <w:t>Project Officer:</w:t>
      </w:r>
    </w:p>
    <w:p w14:paraId="0B894EF8" w14:textId="12556B03" w:rsidR="00D81A0E" w:rsidRPr="00802BDE" w:rsidRDefault="007373C6" w:rsidP="00D81A0E">
      <w:pPr>
        <w:spacing w:after="0"/>
        <w:rPr>
          <w:rFonts w:asciiTheme="majorHAnsi" w:hAnsiTheme="majorHAnsi" w:cs="Arial"/>
          <w:bCs/>
          <w:szCs w:val="36"/>
        </w:rPr>
      </w:pPr>
      <w:r w:rsidRPr="00802BDE">
        <w:rPr>
          <w:rFonts w:asciiTheme="majorHAnsi" w:hAnsiTheme="majorHAnsi" w:cs="Arial"/>
          <w:bCs/>
          <w:szCs w:val="36"/>
        </w:rPr>
        <w:t xml:space="preserve">Scott Damon </w:t>
      </w:r>
    </w:p>
    <w:p w14:paraId="2DA73CDD" w14:textId="77777777" w:rsidR="00D81A0E" w:rsidRPr="00802BDE" w:rsidRDefault="007373C6" w:rsidP="00D81A0E">
      <w:pPr>
        <w:spacing w:after="0"/>
        <w:rPr>
          <w:rFonts w:asciiTheme="majorHAnsi" w:hAnsiTheme="majorHAnsi" w:cs="Arial"/>
          <w:bCs/>
          <w:szCs w:val="36"/>
        </w:rPr>
      </w:pPr>
      <w:r w:rsidRPr="00802BDE">
        <w:rPr>
          <w:rFonts w:asciiTheme="majorHAnsi" w:hAnsiTheme="majorHAnsi" w:cs="Arial"/>
          <w:bCs/>
          <w:szCs w:val="36"/>
        </w:rPr>
        <w:t>National Center for Environmental Health, Air Pollution and Respiratory Health Branch</w:t>
      </w:r>
    </w:p>
    <w:p w14:paraId="03D6A9AE" w14:textId="77777777" w:rsidR="007373C6" w:rsidRPr="00802BDE" w:rsidRDefault="007373C6" w:rsidP="00D81A0E">
      <w:pPr>
        <w:spacing w:after="0"/>
        <w:rPr>
          <w:rFonts w:asciiTheme="majorHAnsi" w:hAnsiTheme="majorHAnsi" w:cs="Arial"/>
          <w:bCs/>
          <w:szCs w:val="36"/>
        </w:rPr>
      </w:pPr>
      <w:r w:rsidRPr="00802BDE">
        <w:rPr>
          <w:rFonts w:asciiTheme="majorHAnsi" w:hAnsiTheme="majorHAnsi" w:cs="Arial"/>
          <w:bCs/>
          <w:szCs w:val="36"/>
        </w:rPr>
        <w:t xml:space="preserve">Centers for Disease Control and Prevention </w:t>
      </w:r>
    </w:p>
    <w:p w14:paraId="5D381EF3" w14:textId="77777777" w:rsidR="00D81A0E" w:rsidRPr="00802BDE" w:rsidRDefault="007373C6" w:rsidP="00D81A0E">
      <w:pPr>
        <w:spacing w:after="0"/>
        <w:rPr>
          <w:rFonts w:asciiTheme="majorHAnsi" w:hAnsiTheme="majorHAnsi" w:cs="Arial"/>
          <w:bCs/>
          <w:szCs w:val="36"/>
        </w:rPr>
      </w:pPr>
      <w:r w:rsidRPr="00802BDE">
        <w:rPr>
          <w:rFonts w:asciiTheme="majorHAnsi" w:hAnsiTheme="majorHAnsi" w:cs="Arial"/>
          <w:bCs/>
          <w:szCs w:val="36"/>
        </w:rPr>
        <w:t>4770 Buford Hwy NE</w:t>
      </w:r>
    </w:p>
    <w:p w14:paraId="4D082698" w14:textId="1550EA7E" w:rsidR="002B6CCD" w:rsidRPr="00802BDE" w:rsidRDefault="007373C6" w:rsidP="00D81A0E">
      <w:pPr>
        <w:spacing w:after="0"/>
        <w:rPr>
          <w:rFonts w:asciiTheme="majorHAnsi" w:hAnsiTheme="majorHAnsi" w:cs="Arial"/>
          <w:bCs/>
          <w:szCs w:val="36"/>
        </w:rPr>
      </w:pPr>
      <w:r w:rsidRPr="00802BDE">
        <w:rPr>
          <w:rFonts w:asciiTheme="majorHAnsi" w:hAnsiTheme="majorHAnsi" w:cs="Arial"/>
          <w:bCs/>
          <w:szCs w:val="36"/>
        </w:rPr>
        <w:t>Atlanta, GA 30341</w:t>
      </w:r>
    </w:p>
    <w:p w14:paraId="5C40B106" w14:textId="77777777" w:rsidR="002B6CCD" w:rsidRPr="00802BDE" w:rsidRDefault="002B6CCD">
      <w:pPr>
        <w:spacing w:after="0"/>
        <w:rPr>
          <w:rFonts w:asciiTheme="majorHAnsi" w:hAnsiTheme="majorHAnsi" w:cs="Arial"/>
          <w:bCs/>
          <w:szCs w:val="36"/>
        </w:rPr>
      </w:pPr>
      <w:r w:rsidRPr="00802BDE">
        <w:rPr>
          <w:rFonts w:asciiTheme="majorHAnsi" w:hAnsiTheme="majorHAnsi" w:cs="Arial"/>
          <w:bCs/>
          <w:szCs w:val="36"/>
        </w:rPr>
        <w:br w:type="page"/>
      </w:r>
    </w:p>
    <w:p w14:paraId="666196CC" w14:textId="48E2FCC1" w:rsidR="002B6CCD" w:rsidRPr="003154B5" w:rsidRDefault="002B6CCD" w:rsidP="00F95A3D">
      <w:pPr>
        <w:pStyle w:val="TOC1"/>
      </w:pPr>
      <w:r w:rsidRPr="003154B5">
        <w:lastRenderedPageBreak/>
        <w:t>Table of Contents</w:t>
      </w:r>
    </w:p>
    <w:p w14:paraId="086877AE" w14:textId="77777777" w:rsidR="003154B5" w:rsidRPr="003154B5" w:rsidRDefault="002B6CCD">
      <w:pPr>
        <w:pStyle w:val="TOC1"/>
        <w:rPr>
          <w:rFonts w:eastAsiaTheme="minorEastAsia" w:cstheme="minorBidi"/>
          <w:b w:val="0"/>
          <w:bCs w:val="0"/>
          <w:noProof/>
          <w:sz w:val="24"/>
          <w:szCs w:val="24"/>
        </w:rPr>
      </w:pPr>
      <w:r w:rsidRPr="003154B5">
        <w:fldChar w:fldCharType="begin"/>
      </w:r>
      <w:r w:rsidRPr="003154B5">
        <w:instrText xml:space="preserve"> TOC \o "1-3" </w:instrText>
      </w:r>
      <w:r w:rsidRPr="003154B5">
        <w:fldChar w:fldCharType="separate"/>
      </w:r>
      <w:r w:rsidR="003154B5" w:rsidRPr="003154B5">
        <w:rPr>
          <w:noProof/>
        </w:rPr>
        <w:t>Objectives</w:t>
      </w:r>
      <w:r w:rsidR="003154B5" w:rsidRPr="003154B5">
        <w:rPr>
          <w:noProof/>
        </w:rPr>
        <w:tab/>
      </w:r>
      <w:r w:rsidR="003154B5" w:rsidRPr="003154B5">
        <w:rPr>
          <w:noProof/>
        </w:rPr>
        <w:fldChar w:fldCharType="begin"/>
      </w:r>
      <w:r w:rsidR="003154B5" w:rsidRPr="003154B5">
        <w:rPr>
          <w:noProof/>
        </w:rPr>
        <w:instrText xml:space="preserve"> PAGEREF _Toc445806201 \h </w:instrText>
      </w:r>
      <w:r w:rsidR="003154B5" w:rsidRPr="003154B5">
        <w:rPr>
          <w:noProof/>
        </w:rPr>
      </w:r>
      <w:r w:rsidR="003154B5" w:rsidRPr="003154B5">
        <w:rPr>
          <w:noProof/>
        </w:rPr>
        <w:fldChar w:fldCharType="separate"/>
      </w:r>
      <w:r w:rsidR="000C211D">
        <w:rPr>
          <w:noProof/>
        </w:rPr>
        <w:t>3</w:t>
      </w:r>
      <w:r w:rsidR="003154B5" w:rsidRPr="003154B5">
        <w:rPr>
          <w:noProof/>
        </w:rPr>
        <w:fldChar w:fldCharType="end"/>
      </w:r>
    </w:p>
    <w:p w14:paraId="2AC40057" w14:textId="77777777" w:rsidR="003154B5" w:rsidRPr="003154B5" w:rsidRDefault="003154B5">
      <w:pPr>
        <w:pStyle w:val="TOC1"/>
        <w:rPr>
          <w:rFonts w:eastAsiaTheme="minorEastAsia" w:cstheme="minorBidi"/>
          <w:b w:val="0"/>
          <w:bCs w:val="0"/>
          <w:noProof/>
          <w:sz w:val="24"/>
          <w:szCs w:val="24"/>
        </w:rPr>
      </w:pPr>
      <w:r w:rsidRPr="003154B5">
        <w:rPr>
          <w:noProof/>
        </w:rPr>
        <w:t>Participants</w:t>
      </w:r>
      <w:r w:rsidRPr="003154B5">
        <w:rPr>
          <w:noProof/>
        </w:rPr>
        <w:tab/>
      </w:r>
      <w:r w:rsidRPr="003154B5">
        <w:rPr>
          <w:noProof/>
        </w:rPr>
        <w:fldChar w:fldCharType="begin"/>
      </w:r>
      <w:r w:rsidRPr="003154B5">
        <w:rPr>
          <w:noProof/>
        </w:rPr>
        <w:instrText xml:space="preserve"> PAGEREF _Toc445806202 \h </w:instrText>
      </w:r>
      <w:r w:rsidRPr="003154B5">
        <w:rPr>
          <w:noProof/>
        </w:rPr>
      </w:r>
      <w:r w:rsidRPr="003154B5">
        <w:rPr>
          <w:noProof/>
        </w:rPr>
        <w:fldChar w:fldCharType="separate"/>
      </w:r>
      <w:r w:rsidR="000C211D">
        <w:rPr>
          <w:noProof/>
        </w:rPr>
        <w:t>4</w:t>
      </w:r>
      <w:r w:rsidRPr="003154B5">
        <w:rPr>
          <w:noProof/>
        </w:rPr>
        <w:fldChar w:fldCharType="end"/>
      </w:r>
    </w:p>
    <w:p w14:paraId="3C4DD0F0" w14:textId="77777777" w:rsidR="003154B5" w:rsidRPr="003154B5" w:rsidRDefault="003154B5">
      <w:pPr>
        <w:pStyle w:val="TOC2"/>
        <w:tabs>
          <w:tab w:val="right" w:leader="dot" w:pos="9278"/>
        </w:tabs>
        <w:rPr>
          <w:rFonts w:asciiTheme="majorHAnsi" w:eastAsiaTheme="minorEastAsia" w:hAnsiTheme="majorHAnsi" w:cstheme="minorBidi"/>
          <w:b w:val="0"/>
          <w:noProof/>
          <w:sz w:val="24"/>
          <w:szCs w:val="24"/>
        </w:rPr>
      </w:pPr>
      <w:r w:rsidRPr="003154B5">
        <w:rPr>
          <w:rFonts w:asciiTheme="majorHAnsi" w:hAnsiTheme="majorHAnsi"/>
          <w:noProof/>
        </w:rPr>
        <w:t>Recruitment Overview</w:t>
      </w:r>
      <w:r w:rsidRPr="003154B5">
        <w:rPr>
          <w:rFonts w:asciiTheme="majorHAnsi" w:hAnsiTheme="majorHAnsi"/>
          <w:noProof/>
        </w:rPr>
        <w:tab/>
      </w:r>
      <w:r w:rsidRPr="003154B5">
        <w:rPr>
          <w:rFonts w:asciiTheme="majorHAnsi" w:hAnsiTheme="majorHAnsi"/>
          <w:noProof/>
        </w:rPr>
        <w:fldChar w:fldCharType="begin"/>
      </w:r>
      <w:r w:rsidRPr="003154B5">
        <w:rPr>
          <w:rFonts w:asciiTheme="majorHAnsi" w:hAnsiTheme="majorHAnsi"/>
          <w:noProof/>
        </w:rPr>
        <w:instrText xml:space="preserve"> PAGEREF _Toc445806203 \h </w:instrText>
      </w:r>
      <w:r w:rsidRPr="003154B5">
        <w:rPr>
          <w:rFonts w:asciiTheme="majorHAnsi" w:hAnsiTheme="majorHAnsi"/>
          <w:noProof/>
        </w:rPr>
      </w:r>
      <w:r w:rsidRPr="003154B5">
        <w:rPr>
          <w:rFonts w:asciiTheme="majorHAnsi" w:hAnsiTheme="majorHAnsi"/>
          <w:noProof/>
        </w:rPr>
        <w:fldChar w:fldCharType="separate"/>
      </w:r>
      <w:r w:rsidR="000C211D">
        <w:rPr>
          <w:rFonts w:asciiTheme="majorHAnsi" w:hAnsiTheme="majorHAnsi"/>
          <w:noProof/>
        </w:rPr>
        <w:t>4</w:t>
      </w:r>
      <w:r w:rsidRPr="003154B5">
        <w:rPr>
          <w:rFonts w:asciiTheme="majorHAnsi" w:hAnsiTheme="majorHAnsi"/>
          <w:noProof/>
        </w:rPr>
        <w:fldChar w:fldCharType="end"/>
      </w:r>
    </w:p>
    <w:p w14:paraId="10555E08" w14:textId="77777777" w:rsidR="003154B5" w:rsidRPr="003154B5" w:rsidRDefault="003154B5">
      <w:pPr>
        <w:pStyle w:val="TOC1"/>
        <w:rPr>
          <w:rFonts w:eastAsiaTheme="minorEastAsia" w:cstheme="minorBidi"/>
          <w:b w:val="0"/>
          <w:bCs w:val="0"/>
          <w:noProof/>
          <w:sz w:val="24"/>
          <w:szCs w:val="24"/>
        </w:rPr>
      </w:pPr>
      <w:r w:rsidRPr="003154B5">
        <w:rPr>
          <w:noProof/>
        </w:rPr>
        <w:t>Methods</w:t>
      </w:r>
      <w:r w:rsidRPr="003154B5">
        <w:rPr>
          <w:noProof/>
        </w:rPr>
        <w:tab/>
      </w:r>
      <w:r w:rsidRPr="003154B5">
        <w:rPr>
          <w:noProof/>
        </w:rPr>
        <w:fldChar w:fldCharType="begin"/>
      </w:r>
      <w:r w:rsidRPr="003154B5">
        <w:rPr>
          <w:noProof/>
        </w:rPr>
        <w:instrText xml:space="preserve"> PAGEREF _Toc445806204 \h </w:instrText>
      </w:r>
      <w:r w:rsidRPr="003154B5">
        <w:rPr>
          <w:noProof/>
        </w:rPr>
      </w:r>
      <w:r w:rsidRPr="003154B5">
        <w:rPr>
          <w:noProof/>
        </w:rPr>
        <w:fldChar w:fldCharType="separate"/>
      </w:r>
      <w:r w:rsidR="000C211D">
        <w:rPr>
          <w:noProof/>
        </w:rPr>
        <w:t>5</w:t>
      </w:r>
      <w:r w:rsidRPr="003154B5">
        <w:rPr>
          <w:noProof/>
        </w:rPr>
        <w:fldChar w:fldCharType="end"/>
      </w:r>
    </w:p>
    <w:p w14:paraId="36052064" w14:textId="77777777" w:rsidR="003154B5" w:rsidRPr="003154B5" w:rsidRDefault="003154B5">
      <w:pPr>
        <w:pStyle w:val="TOC2"/>
        <w:tabs>
          <w:tab w:val="right" w:leader="dot" w:pos="9278"/>
        </w:tabs>
        <w:rPr>
          <w:rFonts w:asciiTheme="majorHAnsi" w:eastAsiaTheme="minorEastAsia" w:hAnsiTheme="majorHAnsi" w:cstheme="minorBidi"/>
          <w:b w:val="0"/>
          <w:noProof/>
          <w:sz w:val="24"/>
          <w:szCs w:val="24"/>
        </w:rPr>
      </w:pPr>
      <w:r w:rsidRPr="003154B5">
        <w:rPr>
          <w:rFonts w:asciiTheme="majorHAnsi" w:hAnsiTheme="majorHAnsi"/>
          <w:noProof/>
        </w:rPr>
        <w:t>Testing Procedures</w:t>
      </w:r>
      <w:r w:rsidRPr="003154B5">
        <w:rPr>
          <w:rFonts w:asciiTheme="majorHAnsi" w:hAnsiTheme="majorHAnsi"/>
          <w:noProof/>
        </w:rPr>
        <w:tab/>
      </w:r>
      <w:r w:rsidRPr="003154B5">
        <w:rPr>
          <w:rFonts w:asciiTheme="majorHAnsi" w:hAnsiTheme="majorHAnsi"/>
          <w:noProof/>
        </w:rPr>
        <w:fldChar w:fldCharType="begin"/>
      </w:r>
      <w:r w:rsidRPr="003154B5">
        <w:rPr>
          <w:rFonts w:asciiTheme="majorHAnsi" w:hAnsiTheme="majorHAnsi"/>
          <w:noProof/>
        </w:rPr>
        <w:instrText xml:space="preserve"> PAGEREF _Toc445806205 \h </w:instrText>
      </w:r>
      <w:r w:rsidRPr="003154B5">
        <w:rPr>
          <w:rFonts w:asciiTheme="majorHAnsi" w:hAnsiTheme="majorHAnsi"/>
          <w:noProof/>
        </w:rPr>
      </w:r>
      <w:r w:rsidRPr="003154B5">
        <w:rPr>
          <w:rFonts w:asciiTheme="majorHAnsi" w:hAnsiTheme="majorHAnsi"/>
          <w:noProof/>
        </w:rPr>
        <w:fldChar w:fldCharType="separate"/>
      </w:r>
      <w:r w:rsidR="000C211D">
        <w:rPr>
          <w:rFonts w:asciiTheme="majorHAnsi" w:hAnsiTheme="majorHAnsi"/>
          <w:noProof/>
        </w:rPr>
        <w:t>5</w:t>
      </w:r>
      <w:r w:rsidRPr="003154B5">
        <w:rPr>
          <w:rFonts w:asciiTheme="majorHAnsi" w:hAnsiTheme="majorHAnsi"/>
          <w:noProof/>
        </w:rPr>
        <w:fldChar w:fldCharType="end"/>
      </w:r>
    </w:p>
    <w:p w14:paraId="7DB85ABD" w14:textId="77777777" w:rsidR="003154B5" w:rsidRPr="003154B5" w:rsidRDefault="003154B5">
      <w:pPr>
        <w:pStyle w:val="TOC2"/>
        <w:tabs>
          <w:tab w:val="right" w:leader="dot" w:pos="9278"/>
        </w:tabs>
        <w:rPr>
          <w:rFonts w:asciiTheme="majorHAnsi" w:eastAsiaTheme="minorEastAsia" w:hAnsiTheme="majorHAnsi" w:cstheme="minorBidi"/>
          <w:b w:val="0"/>
          <w:noProof/>
          <w:sz w:val="24"/>
          <w:szCs w:val="24"/>
        </w:rPr>
      </w:pPr>
      <w:r w:rsidRPr="003154B5">
        <w:rPr>
          <w:rFonts w:asciiTheme="majorHAnsi" w:hAnsiTheme="majorHAnsi"/>
          <w:noProof/>
        </w:rPr>
        <w:t>Stimulus Materials</w:t>
      </w:r>
      <w:r w:rsidRPr="003154B5">
        <w:rPr>
          <w:rFonts w:asciiTheme="majorHAnsi" w:hAnsiTheme="majorHAnsi"/>
          <w:noProof/>
        </w:rPr>
        <w:tab/>
      </w:r>
      <w:r w:rsidRPr="003154B5">
        <w:rPr>
          <w:rFonts w:asciiTheme="majorHAnsi" w:hAnsiTheme="majorHAnsi"/>
          <w:noProof/>
        </w:rPr>
        <w:fldChar w:fldCharType="begin"/>
      </w:r>
      <w:r w:rsidRPr="003154B5">
        <w:rPr>
          <w:rFonts w:asciiTheme="majorHAnsi" w:hAnsiTheme="majorHAnsi"/>
          <w:noProof/>
        </w:rPr>
        <w:instrText xml:space="preserve"> PAGEREF _Toc445806206 \h </w:instrText>
      </w:r>
      <w:r w:rsidRPr="003154B5">
        <w:rPr>
          <w:rFonts w:asciiTheme="majorHAnsi" w:hAnsiTheme="majorHAnsi"/>
          <w:noProof/>
        </w:rPr>
      </w:r>
      <w:r w:rsidRPr="003154B5">
        <w:rPr>
          <w:rFonts w:asciiTheme="majorHAnsi" w:hAnsiTheme="majorHAnsi"/>
          <w:noProof/>
        </w:rPr>
        <w:fldChar w:fldCharType="separate"/>
      </w:r>
      <w:r w:rsidR="000C211D">
        <w:rPr>
          <w:rFonts w:asciiTheme="majorHAnsi" w:hAnsiTheme="majorHAnsi"/>
          <w:noProof/>
        </w:rPr>
        <w:t>6</w:t>
      </w:r>
      <w:r w:rsidRPr="003154B5">
        <w:rPr>
          <w:rFonts w:asciiTheme="majorHAnsi" w:hAnsiTheme="majorHAnsi"/>
          <w:noProof/>
        </w:rPr>
        <w:fldChar w:fldCharType="end"/>
      </w:r>
    </w:p>
    <w:p w14:paraId="247E10A1" w14:textId="77777777" w:rsidR="003154B5" w:rsidRPr="003154B5" w:rsidRDefault="003154B5">
      <w:pPr>
        <w:pStyle w:val="TOC2"/>
        <w:tabs>
          <w:tab w:val="right" w:leader="dot" w:pos="9278"/>
        </w:tabs>
        <w:rPr>
          <w:rFonts w:asciiTheme="majorHAnsi" w:eastAsiaTheme="minorEastAsia" w:hAnsiTheme="majorHAnsi" w:cstheme="minorBidi"/>
          <w:b w:val="0"/>
          <w:noProof/>
          <w:sz w:val="24"/>
          <w:szCs w:val="24"/>
        </w:rPr>
      </w:pPr>
      <w:r w:rsidRPr="003154B5">
        <w:rPr>
          <w:rFonts w:asciiTheme="majorHAnsi" w:hAnsiTheme="majorHAnsi"/>
          <w:noProof/>
        </w:rPr>
        <w:t>Summary Report</w:t>
      </w:r>
      <w:r w:rsidRPr="003154B5">
        <w:rPr>
          <w:rFonts w:asciiTheme="majorHAnsi" w:hAnsiTheme="majorHAnsi"/>
          <w:noProof/>
        </w:rPr>
        <w:tab/>
      </w:r>
      <w:r w:rsidRPr="003154B5">
        <w:rPr>
          <w:rFonts w:asciiTheme="majorHAnsi" w:hAnsiTheme="majorHAnsi"/>
          <w:noProof/>
        </w:rPr>
        <w:fldChar w:fldCharType="begin"/>
      </w:r>
      <w:r w:rsidRPr="003154B5">
        <w:rPr>
          <w:rFonts w:asciiTheme="majorHAnsi" w:hAnsiTheme="majorHAnsi"/>
          <w:noProof/>
        </w:rPr>
        <w:instrText xml:space="preserve"> PAGEREF _Toc445806207 \h </w:instrText>
      </w:r>
      <w:r w:rsidRPr="003154B5">
        <w:rPr>
          <w:rFonts w:asciiTheme="majorHAnsi" w:hAnsiTheme="majorHAnsi"/>
          <w:noProof/>
        </w:rPr>
      </w:r>
      <w:r w:rsidRPr="003154B5">
        <w:rPr>
          <w:rFonts w:asciiTheme="majorHAnsi" w:hAnsiTheme="majorHAnsi"/>
          <w:noProof/>
        </w:rPr>
        <w:fldChar w:fldCharType="separate"/>
      </w:r>
      <w:r w:rsidR="000C211D">
        <w:rPr>
          <w:rFonts w:asciiTheme="majorHAnsi" w:hAnsiTheme="majorHAnsi"/>
          <w:noProof/>
        </w:rPr>
        <w:t>6</w:t>
      </w:r>
      <w:r w:rsidRPr="003154B5">
        <w:rPr>
          <w:rFonts w:asciiTheme="majorHAnsi" w:hAnsiTheme="majorHAnsi"/>
          <w:noProof/>
        </w:rPr>
        <w:fldChar w:fldCharType="end"/>
      </w:r>
    </w:p>
    <w:p w14:paraId="1350AFA8" w14:textId="77777777" w:rsidR="003154B5" w:rsidRPr="003154B5" w:rsidRDefault="003154B5">
      <w:pPr>
        <w:pStyle w:val="TOC1"/>
        <w:rPr>
          <w:rFonts w:eastAsiaTheme="minorEastAsia" w:cstheme="minorBidi"/>
          <w:b w:val="0"/>
          <w:bCs w:val="0"/>
          <w:noProof/>
          <w:sz w:val="24"/>
          <w:szCs w:val="24"/>
        </w:rPr>
      </w:pPr>
      <w:r w:rsidRPr="003154B5">
        <w:rPr>
          <w:noProof/>
        </w:rPr>
        <w:t>Appendix A: Moderator’s Guide for At-Risk Adults</w:t>
      </w:r>
      <w:r w:rsidRPr="003154B5">
        <w:rPr>
          <w:noProof/>
        </w:rPr>
        <w:tab/>
      </w:r>
      <w:r w:rsidRPr="003154B5">
        <w:rPr>
          <w:noProof/>
        </w:rPr>
        <w:fldChar w:fldCharType="begin"/>
      </w:r>
      <w:r w:rsidRPr="003154B5">
        <w:rPr>
          <w:noProof/>
        </w:rPr>
        <w:instrText xml:space="preserve"> PAGEREF _Toc445806208 \h </w:instrText>
      </w:r>
      <w:r w:rsidRPr="003154B5">
        <w:rPr>
          <w:noProof/>
        </w:rPr>
      </w:r>
      <w:r w:rsidRPr="003154B5">
        <w:rPr>
          <w:noProof/>
        </w:rPr>
        <w:fldChar w:fldCharType="separate"/>
      </w:r>
      <w:r w:rsidR="000C211D">
        <w:rPr>
          <w:noProof/>
        </w:rPr>
        <w:t>7</w:t>
      </w:r>
      <w:r w:rsidRPr="003154B5">
        <w:rPr>
          <w:noProof/>
        </w:rPr>
        <w:fldChar w:fldCharType="end"/>
      </w:r>
    </w:p>
    <w:p w14:paraId="196F783B" w14:textId="77777777" w:rsidR="003154B5" w:rsidRPr="003154B5" w:rsidRDefault="003154B5">
      <w:pPr>
        <w:pStyle w:val="TOC1"/>
        <w:rPr>
          <w:rFonts w:eastAsiaTheme="minorEastAsia" w:cstheme="minorBidi"/>
          <w:b w:val="0"/>
          <w:bCs w:val="0"/>
          <w:noProof/>
          <w:sz w:val="24"/>
          <w:szCs w:val="24"/>
        </w:rPr>
      </w:pPr>
      <w:r w:rsidRPr="003154B5">
        <w:rPr>
          <w:noProof/>
        </w:rPr>
        <w:t>Appendix B: Moderator’s Guide for Parents of At-Risk Children</w:t>
      </w:r>
      <w:r w:rsidRPr="003154B5">
        <w:rPr>
          <w:noProof/>
        </w:rPr>
        <w:tab/>
      </w:r>
      <w:r w:rsidRPr="003154B5">
        <w:rPr>
          <w:noProof/>
        </w:rPr>
        <w:fldChar w:fldCharType="begin"/>
      </w:r>
      <w:r w:rsidRPr="003154B5">
        <w:rPr>
          <w:noProof/>
        </w:rPr>
        <w:instrText xml:space="preserve"> PAGEREF _Toc445806209 \h </w:instrText>
      </w:r>
      <w:r w:rsidRPr="003154B5">
        <w:rPr>
          <w:noProof/>
        </w:rPr>
      </w:r>
      <w:r w:rsidRPr="003154B5">
        <w:rPr>
          <w:noProof/>
        </w:rPr>
        <w:fldChar w:fldCharType="separate"/>
      </w:r>
      <w:r w:rsidR="000C211D">
        <w:rPr>
          <w:noProof/>
        </w:rPr>
        <w:t>14</w:t>
      </w:r>
      <w:r w:rsidRPr="003154B5">
        <w:rPr>
          <w:noProof/>
        </w:rPr>
        <w:fldChar w:fldCharType="end"/>
      </w:r>
    </w:p>
    <w:p w14:paraId="64642BC0" w14:textId="77777777" w:rsidR="003154B5" w:rsidRPr="003154B5" w:rsidRDefault="003154B5">
      <w:pPr>
        <w:pStyle w:val="TOC1"/>
        <w:rPr>
          <w:rFonts w:eastAsiaTheme="minorEastAsia" w:cstheme="minorBidi"/>
          <w:b w:val="0"/>
          <w:bCs w:val="0"/>
          <w:noProof/>
          <w:sz w:val="24"/>
          <w:szCs w:val="24"/>
        </w:rPr>
      </w:pPr>
      <w:r w:rsidRPr="003154B5">
        <w:rPr>
          <w:noProof/>
        </w:rPr>
        <w:t>Appendix C: Behavioral Intentions Activity (At-Risk Adults)</w:t>
      </w:r>
      <w:r w:rsidRPr="003154B5">
        <w:rPr>
          <w:noProof/>
        </w:rPr>
        <w:tab/>
      </w:r>
      <w:r w:rsidRPr="003154B5">
        <w:rPr>
          <w:noProof/>
        </w:rPr>
        <w:fldChar w:fldCharType="begin"/>
      </w:r>
      <w:r w:rsidRPr="003154B5">
        <w:rPr>
          <w:noProof/>
        </w:rPr>
        <w:instrText xml:space="preserve"> PAGEREF _Toc445806210 \h </w:instrText>
      </w:r>
      <w:r w:rsidRPr="003154B5">
        <w:rPr>
          <w:noProof/>
        </w:rPr>
      </w:r>
      <w:r w:rsidRPr="003154B5">
        <w:rPr>
          <w:noProof/>
        </w:rPr>
        <w:fldChar w:fldCharType="separate"/>
      </w:r>
      <w:r w:rsidR="000C211D">
        <w:rPr>
          <w:noProof/>
        </w:rPr>
        <w:t>21</w:t>
      </w:r>
      <w:r w:rsidRPr="003154B5">
        <w:rPr>
          <w:noProof/>
        </w:rPr>
        <w:fldChar w:fldCharType="end"/>
      </w:r>
    </w:p>
    <w:p w14:paraId="71EF470E" w14:textId="77777777" w:rsidR="003154B5" w:rsidRPr="003154B5" w:rsidRDefault="003154B5">
      <w:pPr>
        <w:pStyle w:val="TOC1"/>
        <w:rPr>
          <w:rFonts w:eastAsiaTheme="minorEastAsia" w:cstheme="minorBidi"/>
          <w:b w:val="0"/>
          <w:bCs w:val="0"/>
          <w:noProof/>
          <w:sz w:val="24"/>
          <w:szCs w:val="24"/>
        </w:rPr>
      </w:pPr>
      <w:r w:rsidRPr="003154B5">
        <w:rPr>
          <w:noProof/>
        </w:rPr>
        <w:t>Appendix D: Behavioral Intentions Activity (Parents of At-Risk Children)</w:t>
      </w:r>
      <w:r w:rsidRPr="003154B5">
        <w:rPr>
          <w:noProof/>
        </w:rPr>
        <w:tab/>
      </w:r>
      <w:r w:rsidRPr="003154B5">
        <w:rPr>
          <w:noProof/>
        </w:rPr>
        <w:fldChar w:fldCharType="begin"/>
      </w:r>
      <w:r w:rsidRPr="003154B5">
        <w:rPr>
          <w:noProof/>
        </w:rPr>
        <w:instrText xml:space="preserve"> PAGEREF _Toc445806211 \h </w:instrText>
      </w:r>
      <w:r w:rsidRPr="003154B5">
        <w:rPr>
          <w:noProof/>
        </w:rPr>
      </w:r>
      <w:r w:rsidRPr="003154B5">
        <w:rPr>
          <w:noProof/>
        </w:rPr>
        <w:fldChar w:fldCharType="separate"/>
      </w:r>
      <w:r w:rsidR="000C211D">
        <w:rPr>
          <w:noProof/>
        </w:rPr>
        <w:t>22</w:t>
      </w:r>
      <w:r w:rsidRPr="003154B5">
        <w:rPr>
          <w:noProof/>
        </w:rPr>
        <w:fldChar w:fldCharType="end"/>
      </w:r>
    </w:p>
    <w:p w14:paraId="0385C9EB" w14:textId="77777777" w:rsidR="003154B5" w:rsidRPr="003154B5" w:rsidRDefault="003154B5">
      <w:pPr>
        <w:pStyle w:val="TOC1"/>
        <w:rPr>
          <w:rFonts w:eastAsiaTheme="minorEastAsia" w:cstheme="minorBidi"/>
          <w:b w:val="0"/>
          <w:bCs w:val="0"/>
          <w:noProof/>
          <w:sz w:val="24"/>
          <w:szCs w:val="24"/>
        </w:rPr>
      </w:pPr>
      <w:r w:rsidRPr="003154B5">
        <w:rPr>
          <w:noProof/>
        </w:rPr>
        <w:t>Appendix E: Air Quality and Physical Activity Infographic</w:t>
      </w:r>
      <w:r w:rsidRPr="003154B5">
        <w:rPr>
          <w:noProof/>
        </w:rPr>
        <w:tab/>
      </w:r>
      <w:r w:rsidRPr="003154B5">
        <w:rPr>
          <w:noProof/>
        </w:rPr>
        <w:fldChar w:fldCharType="begin"/>
      </w:r>
      <w:r w:rsidRPr="003154B5">
        <w:rPr>
          <w:noProof/>
        </w:rPr>
        <w:instrText xml:space="preserve"> PAGEREF _Toc445806212 \h </w:instrText>
      </w:r>
      <w:r w:rsidRPr="003154B5">
        <w:rPr>
          <w:noProof/>
        </w:rPr>
      </w:r>
      <w:r w:rsidRPr="003154B5">
        <w:rPr>
          <w:noProof/>
        </w:rPr>
        <w:fldChar w:fldCharType="separate"/>
      </w:r>
      <w:r w:rsidR="000C211D">
        <w:rPr>
          <w:noProof/>
        </w:rPr>
        <w:t>23</w:t>
      </w:r>
      <w:r w:rsidRPr="003154B5">
        <w:rPr>
          <w:noProof/>
        </w:rPr>
        <w:fldChar w:fldCharType="end"/>
      </w:r>
    </w:p>
    <w:p w14:paraId="3E9FEA27" w14:textId="77777777" w:rsidR="003154B5" w:rsidRPr="003154B5" w:rsidRDefault="003154B5">
      <w:pPr>
        <w:pStyle w:val="TOC1"/>
        <w:rPr>
          <w:rFonts w:eastAsiaTheme="minorEastAsia" w:cstheme="minorBidi"/>
          <w:b w:val="0"/>
          <w:bCs w:val="0"/>
          <w:noProof/>
          <w:sz w:val="24"/>
          <w:szCs w:val="24"/>
        </w:rPr>
      </w:pPr>
      <w:r w:rsidRPr="003154B5">
        <w:rPr>
          <w:noProof/>
        </w:rPr>
        <w:t>Appendix F: Weather Channel Breathing Index Webpage</w:t>
      </w:r>
      <w:r w:rsidRPr="003154B5">
        <w:rPr>
          <w:noProof/>
        </w:rPr>
        <w:tab/>
      </w:r>
      <w:r w:rsidRPr="003154B5">
        <w:rPr>
          <w:noProof/>
        </w:rPr>
        <w:fldChar w:fldCharType="begin"/>
      </w:r>
      <w:r w:rsidRPr="003154B5">
        <w:rPr>
          <w:noProof/>
        </w:rPr>
        <w:instrText xml:space="preserve"> PAGEREF _Toc445806213 \h </w:instrText>
      </w:r>
      <w:r w:rsidRPr="003154B5">
        <w:rPr>
          <w:noProof/>
        </w:rPr>
      </w:r>
      <w:r w:rsidRPr="003154B5">
        <w:rPr>
          <w:noProof/>
        </w:rPr>
        <w:fldChar w:fldCharType="separate"/>
      </w:r>
      <w:r w:rsidR="000C211D">
        <w:rPr>
          <w:noProof/>
        </w:rPr>
        <w:t>25</w:t>
      </w:r>
      <w:r w:rsidRPr="003154B5">
        <w:rPr>
          <w:noProof/>
        </w:rPr>
        <w:fldChar w:fldCharType="end"/>
      </w:r>
    </w:p>
    <w:p w14:paraId="17E6B356" w14:textId="77777777" w:rsidR="003154B5" w:rsidRPr="003154B5" w:rsidRDefault="003154B5">
      <w:pPr>
        <w:pStyle w:val="TOC1"/>
        <w:rPr>
          <w:rFonts w:eastAsiaTheme="minorEastAsia" w:cstheme="minorBidi"/>
          <w:b w:val="0"/>
          <w:bCs w:val="0"/>
          <w:noProof/>
          <w:sz w:val="24"/>
          <w:szCs w:val="24"/>
        </w:rPr>
      </w:pPr>
      <w:r w:rsidRPr="003154B5">
        <w:rPr>
          <w:noProof/>
        </w:rPr>
        <w:t>Appendix G: US EPA AirNow.gov Website</w:t>
      </w:r>
      <w:r w:rsidRPr="003154B5">
        <w:rPr>
          <w:noProof/>
        </w:rPr>
        <w:tab/>
      </w:r>
      <w:r w:rsidRPr="003154B5">
        <w:rPr>
          <w:noProof/>
        </w:rPr>
        <w:fldChar w:fldCharType="begin"/>
      </w:r>
      <w:r w:rsidRPr="003154B5">
        <w:rPr>
          <w:noProof/>
        </w:rPr>
        <w:instrText xml:space="preserve"> PAGEREF _Toc445806214 \h </w:instrText>
      </w:r>
      <w:r w:rsidRPr="003154B5">
        <w:rPr>
          <w:noProof/>
        </w:rPr>
      </w:r>
      <w:r w:rsidRPr="003154B5">
        <w:rPr>
          <w:noProof/>
        </w:rPr>
        <w:fldChar w:fldCharType="separate"/>
      </w:r>
      <w:r w:rsidR="000C211D">
        <w:rPr>
          <w:noProof/>
        </w:rPr>
        <w:t>26</w:t>
      </w:r>
      <w:r w:rsidRPr="003154B5">
        <w:rPr>
          <w:noProof/>
        </w:rPr>
        <w:fldChar w:fldCharType="end"/>
      </w:r>
    </w:p>
    <w:p w14:paraId="087AA391" w14:textId="77777777" w:rsidR="003154B5" w:rsidRPr="003154B5" w:rsidRDefault="003154B5">
      <w:pPr>
        <w:pStyle w:val="TOC1"/>
        <w:rPr>
          <w:rFonts w:eastAsiaTheme="minorEastAsia" w:cstheme="minorBidi"/>
          <w:b w:val="0"/>
          <w:bCs w:val="0"/>
          <w:noProof/>
          <w:sz w:val="24"/>
          <w:szCs w:val="24"/>
        </w:rPr>
      </w:pPr>
      <w:r w:rsidRPr="003154B5">
        <w:rPr>
          <w:noProof/>
        </w:rPr>
        <w:t>Appendix H: Recruitment Screener</w:t>
      </w:r>
      <w:r w:rsidRPr="003154B5">
        <w:rPr>
          <w:noProof/>
        </w:rPr>
        <w:tab/>
      </w:r>
      <w:r w:rsidRPr="003154B5">
        <w:rPr>
          <w:noProof/>
        </w:rPr>
        <w:fldChar w:fldCharType="begin"/>
      </w:r>
      <w:r w:rsidRPr="003154B5">
        <w:rPr>
          <w:noProof/>
        </w:rPr>
        <w:instrText xml:space="preserve"> PAGEREF _Toc445806215 \h </w:instrText>
      </w:r>
      <w:r w:rsidRPr="003154B5">
        <w:rPr>
          <w:noProof/>
        </w:rPr>
      </w:r>
      <w:r w:rsidRPr="003154B5">
        <w:rPr>
          <w:noProof/>
        </w:rPr>
        <w:fldChar w:fldCharType="separate"/>
      </w:r>
      <w:r w:rsidR="000C211D">
        <w:rPr>
          <w:noProof/>
        </w:rPr>
        <w:t>27</w:t>
      </w:r>
      <w:r w:rsidRPr="003154B5">
        <w:rPr>
          <w:noProof/>
        </w:rPr>
        <w:fldChar w:fldCharType="end"/>
      </w:r>
    </w:p>
    <w:p w14:paraId="63E1A36D" w14:textId="77777777" w:rsidR="003154B5" w:rsidRPr="003154B5" w:rsidRDefault="003154B5">
      <w:pPr>
        <w:pStyle w:val="TOC2"/>
        <w:tabs>
          <w:tab w:val="right" w:leader="dot" w:pos="9278"/>
        </w:tabs>
        <w:rPr>
          <w:rFonts w:asciiTheme="majorHAnsi" w:eastAsiaTheme="minorEastAsia" w:hAnsiTheme="majorHAnsi" w:cstheme="minorBidi"/>
          <w:b w:val="0"/>
          <w:noProof/>
          <w:sz w:val="24"/>
          <w:szCs w:val="24"/>
        </w:rPr>
      </w:pPr>
      <w:r w:rsidRPr="003154B5">
        <w:rPr>
          <w:rFonts w:asciiTheme="majorHAnsi" w:hAnsiTheme="majorHAnsi"/>
          <w:noProof/>
        </w:rPr>
        <w:t>Overview</w:t>
      </w:r>
      <w:r w:rsidRPr="003154B5">
        <w:rPr>
          <w:rFonts w:asciiTheme="majorHAnsi" w:hAnsiTheme="majorHAnsi"/>
          <w:noProof/>
        </w:rPr>
        <w:tab/>
      </w:r>
      <w:r w:rsidRPr="003154B5">
        <w:rPr>
          <w:rFonts w:asciiTheme="majorHAnsi" w:hAnsiTheme="majorHAnsi"/>
          <w:noProof/>
        </w:rPr>
        <w:fldChar w:fldCharType="begin"/>
      </w:r>
      <w:r w:rsidRPr="003154B5">
        <w:rPr>
          <w:rFonts w:asciiTheme="majorHAnsi" w:hAnsiTheme="majorHAnsi"/>
          <w:noProof/>
        </w:rPr>
        <w:instrText xml:space="preserve"> PAGEREF _Toc445806216 \h </w:instrText>
      </w:r>
      <w:r w:rsidRPr="003154B5">
        <w:rPr>
          <w:rFonts w:asciiTheme="majorHAnsi" w:hAnsiTheme="majorHAnsi"/>
          <w:noProof/>
        </w:rPr>
      </w:r>
      <w:r w:rsidRPr="003154B5">
        <w:rPr>
          <w:rFonts w:asciiTheme="majorHAnsi" w:hAnsiTheme="majorHAnsi"/>
          <w:noProof/>
        </w:rPr>
        <w:fldChar w:fldCharType="separate"/>
      </w:r>
      <w:r w:rsidR="000C211D">
        <w:rPr>
          <w:rFonts w:asciiTheme="majorHAnsi" w:hAnsiTheme="majorHAnsi"/>
          <w:noProof/>
        </w:rPr>
        <w:t>27</w:t>
      </w:r>
      <w:r w:rsidRPr="003154B5">
        <w:rPr>
          <w:rFonts w:asciiTheme="majorHAnsi" w:hAnsiTheme="majorHAnsi"/>
          <w:noProof/>
        </w:rPr>
        <w:fldChar w:fldCharType="end"/>
      </w:r>
    </w:p>
    <w:p w14:paraId="62477DD0" w14:textId="77777777" w:rsidR="003154B5" w:rsidRPr="003154B5" w:rsidRDefault="003154B5">
      <w:pPr>
        <w:pStyle w:val="TOC2"/>
        <w:tabs>
          <w:tab w:val="right" w:leader="dot" w:pos="9278"/>
        </w:tabs>
        <w:rPr>
          <w:rFonts w:asciiTheme="majorHAnsi" w:eastAsiaTheme="minorEastAsia" w:hAnsiTheme="majorHAnsi" w:cstheme="minorBidi"/>
          <w:b w:val="0"/>
          <w:noProof/>
          <w:sz w:val="24"/>
          <w:szCs w:val="24"/>
        </w:rPr>
      </w:pPr>
      <w:r w:rsidRPr="003154B5">
        <w:rPr>
          <w:rFonts w:asciiTheme="majorHAnsi" w:hAnsiTheme="majorHAnsi"/>
          <w:noProof/>
        </w:rPr>
        <w:t>Script</w:t>
      </w:r>
      <w:r w:rsidRPr="003154B5">
        <w:rPr>
          <w:rFonts w:asciiTheme="majorHAnsi" w:hAnsiTheme="majorHAnsi"/>
          <w:noProof/>
        </w:rPr>
        <w:tab/>
      </w:r>
      <w:r w:rsidRPr="003154B5">
        <w:rPr>
          <w:rFonts w:asciiTheme="majorHAnsi" w:hAnsiTheme="majorHAnsi"/>
          <w:noProof/>
        </w:rPr>
        <w:fldChar w:fldCharType="begin"/>
      </w:r>
      <w:r w:rsidRPr="003154B5">
        <w:rPr>
          <w:rFonts w:asciiTheme="majorHAnsi" w:hAnsiTheme="majorHAnsi"/>
          <w:noProof/>
        </w:rPr>
        <w:instrText xml:space="preserve"> PAGEREF _Toc445806217 \h </w:instrText>
      </w:r>
      <w:r w:rsidRPr="003154B5">
        <w:rPr>
          <w:rFonts w:asciiTheme="majorHAnsi" w:hAnsiTheme="majorHAnsi"/>
          <w:noProof/>
        </w:rPr>
      </w:r>
      <w:r w:rsidRPr="003154B5">
        <w:rPr>
          <w:rFonts w:asciiTheme="majorHAnsi" w:hAnsiTheme="majorHAnsi"/>
          <w:noProof/>
        </w:rPr>
        <w:fldChar w:fldCharType="separate"/>
      </w:r>
      <w:r w:rsidR="000C211D">
        <w:rPr>
          <w:rFonts w:asciiTheme="majorHAnsi" w:hAnsiTheme="majorHAnsi"/>
          <w:noProof/>
        </w:rPr>
        <w:t>28</w:t>
      </w:r>
      <w:r w:rsidRPr="003154B5">
        <w:rPr>
          <w:rFonts w:asciiTheme="majorHAnsi" w:hAnsiTheme="majorHAnsi"/>
          <w:noProof/>
        </w:rPr>
        <w:fldChar w:fldCharType="end"/>
      </w:r>
    </w:p>
    <w:p w14:paraId="6BB28002" w14:textId="77777777" w:rsidR="003154B5" w:rsidRPr="003154B5" w:rsidRDefault="003154B5">
      <w:pPr>
        <w:pStyle w:val="TOC1"/>
        <w:rPr>
          <w:rFonts w:eastAsiaTheme="minorEastAsia" w:cstheme="minorBidi"/>
          <w:b w:val="0"/>
          <w:bCs w:val="0"/>
          <w:noProof/>
          <w:sz w:val="24"/>
          <w:szCs w:val="24"/>
        </w:rPr>
      </w:pPr>
      <w:r w:rsidRPr="003154B5">
        <w:rPr>
          <w:noProof/>
        </w:rPr>
        <w:t>Appendix I: Incentive Receipt Form</w:t>
      </w:r>
      <w:r w:rsidRPr="003154B5">
        <w:rPr>
          <w:noProof/>
        </w:rPr>
        <w:tab/>
      </w:r>
      <w:r w:rsidRPr="003154B5">
        <w:rPr>
          <w:noProof/>
        </w:rPr>
        <w:fldChar w:fldCharType="begin"/>
      </w:r>
      <w:r w:rsidRPr="003154B5">
        <w:rPr>
          <w:noProof/>
        </w:rPr>
        <w:instrText xml:space="preserve"> PAGEREF _Toc445806218 \h </w:instrText>
      </w:r>
      <w:r w:rsidRPr="003154B5">
        <w:rPr>
          <w:noProof/>
        </w:rPr>
      </w:r>
      <w:r w:rsidRPr="003154B5">
        <w:rPr>
          <w:noProof/>
        </w:rPr>
        <w:fldChar w:fldCharType="separate"/>
      </w:r>
      <w:r w:rsidR="000C211D">
        <w:rPr>
          <w:noProof/>
        </w:rPr>
        <w:t>32</w:t>
      </w:r>
      <w:r w:rsidRPr="003154B5">
        <w:rPr>
          <w:noProof/>
        </w:rPr>
        <w:fldChar w:fldCharType="end"/>
      </w:r>
    </w:p>
    <w:p w14:paraId="39E5B8B3" w14:textId="77777777" w:rsidR="003154B5" w:rsidRPr="003154B5" w:rsidRDefault="003154B5">
      <w:pPr>
        <w:pStyle w:val="TOC1"/>
        <w:rPr>
          <w:rFonts w:eastAsiaTheme="minorEastAsia" w:cstheme="minorBidi"/>
          <w:b w:val="0"/>
          <w:bCs w:val="0"/>
          <w:noProof/>
          <w:sz w:val="24"/>
          <w:szCs w:val="24"/>
        </w:rPr>
      </w:pPr>
      <w:r w:rsidRPr="003154B5">
        <w:rPr>
          <w:noProof/>
        </w:rPr>
        <w:t>Appendix J: Participant Information Sheet</w:t>
      </w:r>
      <w:r w:rsidRPr="003154B5">
        <w:rPr>
          <w:noProof/>
        </w:rPr>
        <w:tab/>
      </w:r>
      <w:r w:rsidRPr="003154B5">
        <w:rPr>
          <w:noProof/>
        </w:rPr>
        <w:fldChar w:fldCharType="begin"/>
      </w:r>
      <w:r w:rsidRPr="003154B5">
        <w:rPr>
          <w:noProof/>
        </w:rPr>
        <w:instrText xml:space="preserve"> PAGEREF _Toc445806219 \h </w:instrText>
      </w:r>
      <w:r w:rsidRPr="003154B5">
        <w:rPr>
          <w:noProof/>
        </w:rPr>
      </w:r>
      <w:r w:rsidRPr="003154B5">
        <w:rPr>
          <w:noProof/>
        </w:rPr>
        <w:fldChar w:fldCharType="separate"/>
      </w:r>
      <w:r w:rsidR="000C211D">
        <w:rPr>
          <w:noProof/>
        </w:rPr>
        <w:t>33</w:t>
      </w:r>
      <w:r w:rsidRPr="003154B5">
        <w:rPr>
          <w:noProof/>
        </w:rPr>
        <w:fldChar w:fldCharType="end"/>
      </w:r>
    </w:p>
    <w:p w14:paraId="3CEB7B20" w14:textId="77777777" w:rsidR="003154B5" w:rsidRPr="003154B5" w:rsidRDefault="003154B5">
      <w:pPr>
        <w:pStyle w:val="TOC1"/>
        <w:rPr>
          <w:rFonts w:eastAsiaTheme="minorEastAsia" w:cstheme="minorBidi"/>
          <w:b w:val="0"/>
          <w:bCs w:val="0"/>
          <w:noProof/>
          <w:sz w:val="24"/>
          <w:szCs w:val="24"/>
        </w:rPr>
      </w:pPr>
      <w:r w:rsidRPr="003154B5">
        <w:rPr>
          <w:noProof/>
        </w:rPr>
        <w:t>Appendix K: Consent Form</w:t>
      </w:r>
      <w:r w:rsidRPr="003154B5">
        <w:rPr>
          <w:noProof/>
        </w:rPr>
        <w:tab/>
      </w:r>
      <w:r w:rsidRPr="003154B5">
        <w:rPr>
          <w:noProof/>
        </w:rPr>
        <w:fldChar w:fldCharType="begin"/>
      </w:r>
      <w:r w:rsidRPr="003154B5">
        <w:rPr>
          <w:noProof/>
        </w:rPr>
        <w:instrText xml:space="preserve"> PAGEREF _Toc445806220 \h </w:instrText>
      </w:r>
      <w:r w:rsidRPr="003154B5">
        <w:rPr>
          <w:noProof/>
        </w:rPr>
      </w:r>
      <w:r w:rsidRPr="003154B5">
        <w:rPr>
          <w:noProof/>
        </w:rPr>
        <w:fldChar w:fldCharType="separate"/>
      </w:r>
      <w:r w:rsidR="000C211D">
        <w:rPr>
          <w:noProof/>
        </w:rPr>
        <w:t>35</w:t>
      </w:r>
      <w:r w:rsidRPr="003154B5">
        <w:rPr>
          <w:noProof/>
        </w:rPr>
        <w:fldChar w:fldCharType="end"/>
      </w:r>
    </w:p>
    <w:p w14:paraId="72A093BF" w14:textId="35BDFC76" w:rsidR="002B6CCD" w:rsidRDefault="002B6CCD" w:rsidP="00D81A0E">
      <w:pPr>
        <w:spacing w:after="0"/>
        <w:rPr>
          <w:rFonts w:cs="Arial"/>
          <w:bCs/>
          <w:szCs w:val="36"/>
        </w:rPr>
      </w:pPr>
      <w:r w:rsidRPr="003154B5">
        <w:rPr>
          <w:rFonts w:asciiTheme="majorHAnsi" w:hAnsiTheme="majorHAnsi" w:cs="Arial"/>
          <w:bCs/>
          <w:szCs w:val="36"/>
        </w:rPr>
        <w:fldChar w:fldCharType="end"/>
      </w:r>
    </w:p>
    <w:p w14:paraId="548B1142" w14:textId="77777777" w:rsidR="002B6CCD" w:rsidRDefault="002B6CCD">
      <w:pPr>
        <w:spacing w:after="0"/>
        <w:rPr>
          <w:rFonts w:cs="Arial"/>
          <w:bCs/>
          <w:szCs w:val="36"/>
        </w:rPr>
      </w:pPr>
      <w:r>
        <w:rPr>
          <w:rFonts w:cs="Arial"/>
          <w:bCs/>
          <w:szCs w:val="36"/>
        </w:rPr>
        <w:br w:type="page"/>
      </w:r>
    </w:p>
    <w:p w14:paraId="08B3D509" w14:textId="77777777" w:rsidR="009B391B" w:rsidRPr="00560AD6" w:rsidRDefault="00105654" w:rsidP="008D6846">
      <w:pPr>
        <w:pStyle w:val="Heading1"/>
        <w:pBdr>
          <w:bottom w:val="single" w:sz="6" w:space="15" w:color="auto"/>
        </w:pBdr>
        <w:rPr>
          <w:rFonts w:ascii="Calibri" w:hAnsi="Calibri" w:cs="Arial"/>
        </w:rPr>
      </w:pPr>
      <w:bookmarkStart w:id="0" w:name="_Toc214615639"/>
      <w:bookmarkStart w:id="1" w:name="_Toc443484107"/>
      <w:bookmarkStart w:id="2" w:name="_Toc445806201"/>
      <w:bookmarkStart w:id="3" w:name="_Toc157068983"/>
      <w:r w:rsidRPr="00560AD6">
        <w:rPr>
          <w:rFonts w:ascii="Calibri" w:hAnsi="Calibri" w:cs="Arial"/>
        </w:rPr>
        <w:lastRenderedPageBreak/>
        <w:t>O</w:t>
      </w:r>
      <w:bookmarkEnd w:id="0"/>
      <w:r w:rsidR="007664C2" w:rsidRPr="00560AD6">
        <w:rPr>
          <w:rFonts w:ascii="Calibri" w:hAnsi="Calibri" w:cs="Arial"/>
        </w:rPr>
        <w:t>bjectives</w:t>
      </w:r>
      <w:bookmarkEnd w:id="1"/>
      <w:bookmarkEnd w:id="2"/>
    </w:p>
    <w:p w14:paraId="2B6F9A21" w14:textId="5CBABE3F" w:rsidR="00071FD0" w:rsidRDefault="00071FD0" w:rsidP="00BF0016">
      <w:pPr>
        <w:spacing w:after="0"/>
      </w:pPr>
      <w:r>
        <w:t xml:space="preserve">Individuals with asthma, diabetes, and cardiovascular disease are at heightened risk of adverse health effects from prolonged exposure to poor air quality.  </w:t>
      </w:r>
      <w:r w:rsidR="00507B46">
        <w:t>The Centers for Disease Control and Prevention (CDC) currently, through partnerships with federal agencies, states,  non-government organizations and other</w:t>
      </w:r>
      <w:r w:rsidR="00F74A25">
        <w:t>, print material</w:t>
      </w:r>
      <w:r w:rsidR="00507B46">
        <w:t xml:space="preserve"> and online platforms (</w:t>
      </w:r>
      <w:hyperlink r:id="rId8" w:history="1">
        <w:r w:rsidR="00507B46" w:rsidRPr="00344964">
          <w:rPr>
            <w:rStyle w:val="Hyperlink"/>
          </w:rPr>
          <w:t>www.cdc.gov/asthma</w:t>
        </w:r>
      </w:hyperlink>
      <w:r w:rsidR="00507B46">
        <w:t xml:space="preserve">) provides educational information for </w:t>
      </w:r>
      <w:r w:rsidR="00F74A25">
        <w:t>all individuals</w:t>
      </w:r>
      <w:r w:rsidR="00507B46">
        <w:t xml:space="preserve"> with asthma. </w:t>
      </w:r>
      <w:r>
        <w:t xml:space="preserve">Unpublished information indicates that a gap between provider and patient perceptions of provider-patient education related to air quality may place patients at unnecessary risk of adverse health events from exposure to poor air quality. This study </w:t>
      </w:r>
      <w:r w:rsidR="003E7D98">
        <w:t>will examine ways to address the</w:t>
      </w:r>
      <w:r>
        <w:t xml:space="preserve"> gap through </w:t>
      </w:r>
      <w:r w:rsidR="00507B46">
        <w:t xml:space="preserve">new and </w:t>
      </w:r>
      <w:r>
        <w:t>improved health communication</w:t>
      </w:r>
      <w:r w:rsidR="00507B46">
        <w:t xml:space="preserve"> tools</w:t>
      </w:r>
      <w:r>
        <w:t xml:space="preserve">. The goal of the study is to examine barriers and facilitators among at-risk populations for adopting recommended health behaviors in locations or situations with poor outdoor air quality. </w:t>
      </w:r>
    </w:p>
    <w:p w14:paraId="793FA962" w14:textId="77777777" w:rsidR="00071FD0" w:rsidRDefault="00071FD0" w:rsidP="00BF0016">
      <w:pPr>
        <w:spacing w:after="0"/>
      </w:pPr>
    </w:p>
    <w:p w14:paraId="6F66C046" w14:textId="77777777" w:rsidR="00287F4B" w:rsidRDefault="005B2722" w:rsidP="00BF0016">
      <w:pPr>
        <w:spacing w:after="0"/>
      </w:pPr>
      <w:r>
        <w:t xml:space="preserve">On behalf of the </w:t>
      </w:r>
      <w:r w:rsidR="00F372B9">
        <w:t>CDC</w:t>
      </w:r>
      <w:r>
        <w:t xml:space="preserve">, </w:t>
      </w:r>
      <w:proofErr w:type="spellStart"/>
      <w:r w:rsidR="007F25DA" w:rsidRPr="00560AD6">
        <w:t>CommunicateHealth</w:t>
      </w:r>
      <w:proofErr w:type="spellEnd"/>
      <w:r>
        <w:t xml:space="preserve"> (CH)</w:t>
      </w:r>
      <w:r w:rsidR="0080435E">
        <w:t xml:space="preserve"> will conduct </w:t>
      </w:r>
      <w:r w:rsidR="00DF4303">
        <w:t>a</w:t>
      </w:r>
      <w:r w:rsidR="005F782F">
        <w:t xml:space="preserve"> </w:t>
      </w:r>
      <w:r w:rsidR="002F0FF1">
        <w:t>needs assessment</w:t>
      </w:r>
      <w:r w:rsidR="0004044B">
        <w:t xml:space="preserve"> of at-risk populations</w:t>
      </w:r>
      <w:r w:rsidR="009E6C4C">
        <w:t xml:space="preserve"> to </w:t>
      </w:r>
      <w:r w:rsidR="002F0FF1">
        <w:t>understand</w:t>
      </w:r>
      <w:r w:rsidR="009E6C4C">
        <w:t xml:space="preserve"> knowledge,</w:t>
      </w:r>
      <w:r w:rsidR="002F0FF1">
        <w:t xml:space="preserve"> attitudes</w:t>
      </w:r>
      <w:r w:rsidR="009E6C4C">
        <w:t>,</w:t>
      </w:r>
      <w:r w:rsidR="0004044B">
        <w:t xml:space="preserve"> and behaviors</w:t>
      </w:r>
      <w:r w:rsidR="002F0FF1">
        <w:t xml:space="preserve"> </w:t>
      </w:r>
      <w:r w:rsidR="009E6C4C">
        <w:t>related to</w:t>
      </w:r>
      <w:r w:rsidR="002F0FF1">
        <w:t xml:space="preserve"> </w:t>
      </w:r>
      <w:r w:rsidR="004764A8">
        <w:t xml:space="preserve">air quality and health, and </w:t>
      </w:r>
      <w:r w:rsidR="00F87D89">
        <w:t xml:space="preserve">the </w:t>
      </w:r>
      <w:r w:rsidR="009E6C4C">
        <w:t xml:space="preserve">U.S. Environmental Protection Agency’s </w:t>
      </w:r>
      <w:r w:rsidR="00F87D89">
        <w:t>Air Quality</w:t>
      </w:r>
      <w:r w:rsidR="009E6C4C">
        <w:t xml:space="preserve"> </w:t>
      </w:r>
      <w:r w:rsidR="00F87D89">
        <w:t>Index</w:t>
      </w:r>
      <w:r w:rsidR="00042BFD">
        <w:t xml:space="preserve"> (AQI)</w:t>
      </w:r>
      <w:r w:rsidR="009E6C4C">
        <w:rPr>
          <w:rStyle w:val="FootnoteReference"/>
        </w:rPr>
        <w:footnoteReference w:id="1"/>
      </w:r>
      <w:r w:rsidR="009E6C4C">
        <w:t xml:space="preserve"> </w:t>
      </w:r>
      <w:r w:rsidR="004764A8">
        <w:t xml:space="preserve">and other existing tools </w:t>
      </w:r>
      <w:r w:rsidR="009E6C4C">
        <w:t>and</w:t>
      </w:r>
      <w:r w:rsidR="0004044B">
        <w:t xml:space="preserve"> to </w:t>
      </w:r>
      <w:r w:rsidR="009E6C4C">
        <w:t>inform the design of related health communication messages and materials</w:t>
      </w:r>
      <w:r w:rsidR="00F87D89">
        <w:t xml:space="preserve">. </w:t>
      </w:r>
      <w:r w:rsidR="00DF4303">
        <w:t>CH will conduct focus groups with</w:t>
      </w:r>
      <w:r w:rsidR="00301DA0">
        <w:t xml:space="preserve"> at-risk populations </w:t>
      </w:r>
      <w:r w:rsidR="00DF4303">
        <w:t>(</w:t>
      </w:r>
      <w:r w:rsidR="00542C60">
        <w:t>defined as</w:t>
      </w:r>
      <w:r w:rsidR="00301DA0">
        <w:t xml:space="preserve"> adults who have asthma, diabetes, or cardiovascular disease, or who have a child diagnosed with asthma or diabetes</w:t>
      </w:r>
      <w:r w:rsidR="00DF4303">
        <w:t>)</w:t>
      </w:r>
      <w:r w:rsidR="00301DA0">
        <w:t xml:space="preserve">. </w:t>
      </w:r>
    </w:p>
    <w:p w14:paraId="41E97684" w14:textId="77777777" w:rsidR="001C4FE3" w:rsidRDefault="001C4FE3" w:rsidP="00BF0016">
      <w:pPr>
        <w:spacing w:after="0"/>
      </w:pPr>
    </w:p>
    <w:p w14:paraId="76005E28" w14:textId="6A84EAB2" w:rsidR="00EC0AAE" w:rsidRDefault="0080435E" w:rsidP="00BF0016">
      <w:pPr>
        <w:spacing w:after="0"/>
      </w:pPr>
      <w:r>
        <w:t xml:space="preserve">Based on </w:t>
      </w:r>
      <w:r w:rsidR="00042BFD">
        <w:t>focus group</w:t>
      </w:r>
      <w:r>
        <w:t xml:space="preserve"> findings, CH </w:t>
      </w:r>
      <w:r w:rsidR="00F87D89">
        <w:t xml:space="preserve">will make recommendations for better reaching at-risk populations. </w:t>
      </w:r>
      <w:r w:rsidR="000D6904">
        <w:t>The goal of the study is to gather</w:t>
      </w:r>
      <w:r w:rsidR="000D6904" w:rsidRPr="000D6904">
        <w:t xml:space="preserve"> knowledge</w:t>
      </w:r>
      <w:r w:rsidR="000D6904">
        <w:t xml:space="preserve"> that</w:t>
      </w:r>
      <w:r w:rsidR="000D6904" w:rsidRPr="000D6904">
        <w:t xml:space="preserve"> will help CDC better communicate with </w:t>
      </w:r>
      <w:r w:rsidR="00355E95">
        <w:t>at-risk individuals</w:t>
      </w:r>
      <w:r w:rsidR="00355E95" w:rsidRPr="000D6904">
        <w:t xml:space="preserve"> </w:t>
      </w:r>
      <w:r w:rsidR="000D6904" w:rsidRPr="000D6904">
        <w:t>about outdoor air quality</w:t>
      </w:r>
      <w:r w:rsidR="00355E95">
        <w:t>, furthering the mission of CDC’s Air Pollution &amp; Respiratory Health Branch</w:t>
      </w:r>
      <w:r w:rsidR="002E76B3">
        <w:t xml:space="preserve"> to </w:t>
      </w:r>
      <w:r w:rsidR="002E76B3" w:rsidRPr="002E76B3">
        <w:t xml:space="preserve">inform the public about the health effects of air pollution and </w:t>
      </w:r>
      <w:r w:rsidR="00FF30F0">
        <w:t>to provide</w:t>
      </w:r>
      <w:r w:rsidR="002E76B3" w:rsidRPr="002E76B3">
        <w:t xml:space="preserve"> people with accurate and useful information about steps they can take to protect their health</w:t>
      </w:r>
      <w:r w:rsidR="000D6904">
        <w:t>.</w:t>
      </w:r>
    </w:p>
    <w:p w14:paraId="072924F6" w14:textId="77777777" w:rsidR="0080435E" w:rsidRDefault="0080435E" w:rsidP="00BF0016">
      <w:pPr>
        <w:spacing w:after="0"/>
      </w:pPr>
    </w:p>
    <w:p w14:paraId="507BB1BB" w14:textId="77777777" w:rsidR="0080435E" w:rsidRPr="0080435E" w:rsidRDefault="0080435E" w:rsidP="0080435E">
      <w:pPr>
        <w:spacing w:after="0"/>
      </w:pPr>
      <w:r>
        <w:t xml:space="preserve">CH will conduct </w:t>
      </w:r>
      <w:r w:rsidR="00F87D89">
        <w:t>6 in-person focus groups</w:t>
      </w:r>
      <w:r w:rsidRPr="0080435E">
        <w:t xml:space="preserve"> </w:t>
      </w:r>
      <w:r w:rsidR="00F87D89">
        <w:t xml:space="preserve">with </w:t>
      </w:r>
      <w:r w:rsidR="00042BFD">
        <w:t>adults who have</w:t>
      </w:r>
      <w:r w:rsidR="00F87D89">
        <w:t xml:space="preserve"> asthma, diabetes, or cardiovascular disease</w:t>
      </w:r>
      <w:r w:rsidR="00042BFD">
        <w:t>,</w:t>
      </w:r>
      <w:r w:rsidR="00F87D89">
        <w:t xml:space="preserve"> or who have a child diagnosed with asthma or diabetes. </w:t>
      </w:r>
    </w:p>
    <w:p w14:paraId="345E2DE6" w14:textId="77777777" w:rsidR="0080435E" w:rsidRDefault="0080435E" w:rsidP="00BF0016">
      <w:pPr>
        <w:spacing w:after="0"/>
      </w:pPr>
    </w:p>
    <w:p w14:paraId="69A8D061" w14:textId="77777777" w:rsidR="002B6CCD" w:rsidRDefault="002B6CCD" w:rsidP="00CB1863"/>
    <w:p w14:paraId="1C1397AA" w14:textId="77777777" w:rsidR="00D7098E" w:rsidRPr="00560AD6" w:rsidRDefault="006F06AD" w:rsidP="00CB1863">
      <w:r w:rsidRPr="00560AD6">
        <w:lastRenderedPageBreak/>
        <w:t>Specifically</w:t>
      </w:r>
      <w:r w:rsidR="00105654" w:rsidRPr="00560AD6">
        <w:t>,</w:t>
      </w:r>
      <w:r w:rsidRPr="00560AD6">
        <w:t xml:space="preserve"> we want to learn:</w:t>
      </w:r>
    </w:p>
    <w:p w14:paraId="36AE16B2" w14:textId="644FD891" w:rsidR="00F87D89" w:rsidRPr="00693C02" w:rsidRDefault="00CE2222" w:rsidP="00FE7091">
      <w:pPr>
        <w:pStyle w:val="ListParagraph"/>
        <w:widowControl w:val="0"/>
        <w:numPr>
          <w:ilvl w:val="0"/>
          <w:numId w:val="12"/>
        </w:numPr>
        <w:ind w:left="720" w:right="14"/>
        <w:rPr>
          <w:rFonts w:eastAsia="Calibri"/>
        </w:rPr>
      </w:pPr>
      <w:r>
        <w:rPr>
          <w:rFonts w:eastAsia="Calibri"/>
        </w:rPr>
        <w:t>To what extent are</w:t>
      </w:r>
      <w:r w:rsidR="00FE4EAA">
        <w:rPr>
          <w:rFonts w:eastAsia="Calibri"/>
        </w:rPr>
        <w:t xml:space="preserve"> the</w:t>
      </w:r>
      <w:r w:rsidRPr="00693C02">
        <w:rPr>
          <w:rFonts w:eastAsia="Calibri"/>
        </w:rPr>
        <w:t xml:space="preserve"> </w:t>
      </w:r>
      <w:r w:rsidR="00F87D89" w:rsidRPr="00693C02">
        <w:rPr>
          <w:rFonts w:eastAsia="Calibri"/>
        </w:rPr>
        <w:t xml:space="preserve">at-risk populations aware of the </w:t>
      </w:r>
      <w:r w:rsidR="00042BFD">
        <w:rPr>
          <w:rFonts w:eastAsia="Calibri"/>
        </w:rPr>
        <w:t>AQI</w:t>
      </w:r>
      <w:r w:rsidR="00F87D89" w:rsidRPr="00693C02">
        <w:rPr>
          <w:rFonts w:eastAsia="Calibri"/>
        </w:rPr>
        <w:t>?</w:t>
      </w:r>
    </w:p>
    <w:p w14:paraId="4FA97E82" w14:textId="3DF2F000" w:rsidR="00BF0016" w:rsidRPr="00693C02" w:rsidRDefault="00F87D89" w:rsidP="00FE7091">
      <w:pPr>
        <w:pStyle w:val="ListParagraph"/>
        <w:widowControl w:val="0"/>
        <w:numPr>
          <w:ilvl w:val="0"/>
          <w:numId w:val="12"/>
        </w:numPr>
        <w:ind w:left="720" w:right="14"/>
        <w:rPr>
          <w:rFonts w:eastAsia="Calibri"/>
        </w:rPr>
      </w:pPr>
      <w:r w:rsidRPr="00693C02">
        <w:rPr>
          <w:rFonts w:eastAsia="Calibri"/>
        </w:rPr>
        <w:t xml:space="preserve">Are </w:t>
      </w:r>
      <w:r w:rsidR="00301DA0">
        <w:rPr>
          <w:rFonts w:eastAsia="Calibri"/>
        </w:rPr>
        <w:t>at-risk populations</w:t>
      </w:r>
      <w:r w:rsidR="00301DA0" w:rsidRPr="00693C02">
        <w:rPr>
          <w:rFonts w:eastAsia="Calibri"/>
        </w:rPr>
        <w:t xml:space="preserve"> </w:t>
      </w:r>
      <w:r w:rsidRPr="00693C02">
        <w:rPr>
          <w:rFonts w:eastAsia="Calibri"/>
        </w:rPr>
        <w:t>aware of the sp</w:t>
      </w:r>
      <w:r w:rsidR="00042BFD">
        <w:rPr>
          <w:rFonts w:eastAsia="Calibri"/>
        </w:rPr>
        <w:t xml:space="preserve">ecific self-protective behavioral </w:t>
      </w:r>
      <w:r w:rsidR="0099035C">
        <w:rPr>
          <w:rFonts w:eastAsia="Calibri"/>
        </w:rPr>
        <w:t xml:space="preserve">health messages and </w:t>
      </w:r>
      <w:r w:rsidR="00042BFD">
        <w:rPr>
          <w:rFonts w:eastAsia="Calibri"/>
        </w:rPr>
        <w:t>recommendations</w:t>
      </w:r>
      <w:r w:rsidRPr="00693C02">
        <w:rPr>
          <w:rFonts w:eastAsia="Calibri"/>
        </w:rPr>
        <w:t xml:space="preserve"> in the AQI?</w:t>
      </w:r>
    </w:p>
    <w:p w14:paraId="346724E2" w14:textId="77777777" w:rsidR="00F87D89" w:rsidRPr="00693C02" w:rsidRDefault="00F87D89" w:rsidP="00FE7091">
      <w:pPr>
        <w:pStyle w:val="ListParagraph"/>
        <w:widowControl w:val="0"/>
        <w:numPr>
          <w:ilvl w:val="0"/>
          <w:numId w:val="12"/>
        </w:numPr>
        <w:ind w:left="720" w:right="14"/>
        <w:rPr>
          <w:rFonts w:eastAsia="Calibri"/>
        </w:rPr>
      </w:pPr>
      <w:r w:rsidRPr="00693C02">
        <w:rPr>
          <w:rFonts w:eastAsia="Calibri"/>
        </w:rPr>
        <w:t>What motivates at-risk populations to take the protective health actions to minimize exposure to poor outdoor air quality?</w:t>
      </w:r>
    </w:p>
    <w:p w14:paraId="73FEBBE7" w14:textId="77777777" w:rsidR="00F87D89" w:rsidRPr="00693C02" w:rsidRDefault="00F87D89" w:rsidP="00FE7091">
      <w:pPr>
        <w:pStyle w:val="ListParagraph"/>
        <w:widowControl w:val="0"/>
        <w:numPr>
          <w:ilvl w:val="0"/>
          <w:numId w:val="12"/>
        </w:numPr>
        <w:ind w:left="720" w:right="14"/>
        <w:rPr>
          <w:rFonts w:eastAsia="Calibri"/>
        </w:rPr>
      </w:pPr>
      <w:r w:rsidRPr="00693C02">
        <w:rPr>
          <w:rFonts w:eastAsia="Calibri"/>
        </w:rPr>
        <w:t xml:space="preserve">What are the barriers </w:t>
      </w:r>
      <w:r w:rsidR="00CE2222">
        <w:rPr>
          <w:rFonts w:eastAsia="Calibri"/>
        </w:rPr>
        <w:t>for</w:t>
      </w:r>
      <w:r w:rsidR="00CE2222" w:rsidRPr="00693C02">
        <w:rPr>
          <w:rFonts w:eastAsia="Calibri"/>
        </w:rPr>
        <w:t xml:space="preserve"> </w:t>
      </w:r>
      <w:r w:rsidRPr="00693C02">
        <w:rPr>
          <w:rFonts w:eastAsia="Calibri"/>
        </w:rPr>
        <w:t xml:space="preserve">at-risk populations </w:t>
      </w:r>
      <w:r w:rsidR="00CE2222">
        <w:rPr>
          <w:rFonts w:eastAsia="Calibri"/>
        </w:rPr>
        <w:t xml:space="preserve">in </w:t>
      </w:r>
      <w:r w:rsidRPr="00693C02">
        <w:rPr>
          <w:rFonts w:eastAsia="Calibri"/>
        </w:rPr>
        <w:t xml:space="preserve">taking </w:t>
      </w:r>
      <w:r w:rsidR="00CE2222">
        <w:rPr>
          <w:rFonts w:eastAsia="Calibri"/>
        </w:rPr>
        <w:t xml:space="preserve">action to </w:t>
      </w:r>
      <w:r w:rsidRPr="00693C02">
        <w:rPr>
          <w:rFonts w:eastAsia="Calibri"/>
        </w:rPr>
        <w:t>protect</w:t>
      </w:r>
      <w:r w:rsidR="00CE2222">
        <w:rPr>
          <w:rFonts w:eastAsia="Calibri"/>
        </w:rPr>
        <w:t xml:space="preserve"> their health from</w:t>
      </w:r>
      <w:r w:rsidRPr="00693C02">
        <w:rPr>
          <w:rFonts w:eastAsia="Calibri"/>
        </w:rPr>
        <w:t xml:space="preserve"> poor outdoor air quality?</w:t>
      </w:r>
    </w:p>
    <w:p w14:paraId="0E7B89E7" w14:textId="7E2723F7" w:rsidR="00F87D89" w:rsidRDefault="00F87D89" w:rsidP="00FE7091">
      <w:pPr>
        <w:pStyle w:val="ListParagraph"/>
        <w:widowControl w:val="0"/>
        <w:numPr>
          <w:ilvl w:val="0"/>
          <w:numId w:val="12"/>
        </w:numPr>
        <w:ind w:left="720" w:right="14"/>
        <w:rPr>
          <w:rFonts w:eastAsia="Calibri"/>
        </w:rPr>
      </w:pPr>
      <w:r w:rsidRPr="00693C02">
        <w:rPr>
          <w:rFonts w:eastAsia="Calibri"/>
        </w:rPr>
        <w:t xml:space="preserve">How can CDC better reach at-risk populations with tailored behavioral </w:t>
      </w:r>
      <w:r w:rsidR="0022356C">
        <w:rPr>
          <w:rFonts w:eastAsia="Calibri"/>
        </w:rPr>
        <w:t xml:space="preserve">health messages </w:t>
      </w:r>
      <w:r w:rsidRPr="00693C02">
        <w:rPr>
          <w:rFonts w:eastAsia="Calibri"/>
        </w:rPr>
        <w:t>to minimize health effects associated with poor outdoor air quality?</w:t>
      </w:r>
      <w:r w:rsidR="006941DF">
        <w:rPr>
          <w:rFonts w:eastAsia="Calibri"/>
        </w:rPr>
        <w:t xml:space="preserve"> What are the best tools and strategies for accomplishing this?</w:t>
      </w:r>
    </w:p>
    <w:p w14:paraId="0C4EF9AD" w14:textId="77777777" w:rsidR="002B6CCD" w:rsidRDefault="002B6CCD" w:rsidP="002B6CCD">
      <w:pPr>
        <w:pStyle w:val="ListParagraph"/>
        <w:widowControl w:val="0"/>
        <w:numPr>
          <w:ilvl w:val="0"/>
          <w:numId w:val="0"/>
        </w:numPr>
        <w:ind w:left="720" w:right="14"/>
        <w:rPr>
          <w:rFonts w:eastAsia="Calibri"/>
        </w:rPr>
      </w:pPr>
    </w:p>
    <w:p w14:paraId="44F13B2F" w14:textId="34F46ABB" w:rsidR="001C4FE3" w:rsidRPr="0025010E" w:rsidRDefault="00C05746" w:rsidP="001C4FE3">
      <w:pPr>
        <w:pStyle w:val="Heading1"/>
        <w:rPr>
          <w:rFonts w:asciiTheme="majorHAnsi" w:eastAsia="Calibri" w:hAnsiTheme="majorHAnsi"/>
        </w:rPr>
      </w:pPr>
      <w:r w:rsidRPr="0025010E">
        <w:rPr>
          <w:rFonts w:asciiTheme="majorHAnsi" w:eastAsia="Calibri" w:hAnsiTheme="majorHAnsi"/>
        </w:rPr>
        <w:t>OMB Approval</w:t>
      </w:r>
    </w:p>
    <w:p w14:paraId="0950FA85" w14:textId="19721455" w:rsidR="001C4FE3" w:rsidRPr="006A6167" w:rsidRDefault="001C4FE3" w:rsidP="00EB1216">
      <w:pPr>
        <w:rPr>
          <w:rFonts w:eastAsia="Calibri"/>
        </w:rPr>
      </w:pPr>
      <w:r w:rsidRPr="006A6167">
        <w:rPr>
          <w:rFonts w:eastAsia="Calibri"/>
        </w:rPr>
        <w:t>CDC will seek OMB approval through an amendment to its existing broad-based agency approval for message testing [</w:t>
      </w:r>
      <w:r w:rsidR="006A6167" w:rsidRPr="006A6167">
        <w:rPr>
          <w:rFonts w:eastAsia="Calibri"/>
        </w:rPr>
        <w:t>OMB No. 0920-0572 Exp. Date 3/31/2018</w:t>
      </w:r>
      <w:r w:rsidR="00D34BAB">
        <w:rPr>
          <w:rFonts w:eastAsia="Calibri"/>
        </w:rPr>
        <w:t xml:space="preserve"> </w:t>
      </w:r>
      <w:r w:rsidRPr="006A6167">
        <w:rPr>
          <w:rFonts w:eastAsia="Calibri"/>
        </w:rPr>
        <w:t xml:space="preserve">Health Message Testing System (HMTS)].  CDC </w:t>
      </w:r>
      <w:r w:rsidR="00D80F00" w:rsidRPr="006A6167">
        <w:rPr>
          <w:rFonts w:eastAsia="Calibri"/>
        </w:rPr>
        <w:t>will attempt to</w:t>
      </w:r>
      <w:r w:rsidRPr="006A6167">
        <w:rPr>
          <w:rFonts w:eastAsia="Calibri"/>
        </w:rPr>
        <w:t xml:space="preserve"> use questions from a pre-approved question bank in developing data collection instruments.</w:t>
      </w:r>
    </w:p>
    <w:p w14:paraId="42A0FA33" w14:textId="77777777" w:rsidR="001C4FE3" w:rsidRPr="00693C02" w:rsidRDefault="001C4FE3" w:rsidP="002B6CCD">
      <w:pPr>
        <w:pStyle w:val="ListParagraph"/>
        <w:widowControl w:val="0"/>
        <w:numPr>
          <w:ilvl w:val="0"/>
          <w:numId w:val="0"/>
        </w:numPr>
        <w:ind w:left="720" w:right="14"/>
        <w:rPr>
          <w:rFonts w:eastAsia="Calibri"/>
        </w:rPr>
      </w:pPr>
    </w:p>
    <w:p w14:paraId="5B92BC7C" w14:textId="5BA87BF8" w:rsidR="00134589" w:rsidRPr="002B6CCD" w:rsidRDefault="00BF0016" w:rsidP="002B6CCD">
      <w:pPr>
        <w:pStyle w:val="Heading1"/>
        <w:rPr>
          <w:rFonts w:asciiTheme="majorHAnsi" w:hAnsiTheme="majorHAnsi"/>
        </w:rPr>
      </w:pPr>
      <w:bookmarkStart w:id="4" w:name="_Toc443484108"/>
      <w:bookmarkStart w:id="5" w:name="_Toc445806202"/>
      <w:bookmarkEnd w:id="3"/>
      <w:r w:rsidRPr="002B6CCD">
        <w:rPr>
          <w:rFonts w:asciiTheme="majorHAnsi" w:hAnsiTheme="majorHAnsi"/>
        </w:rPr>
        <w:t>Participants</w:t>
      </w:r>
      <w:bookmarkEnd w:id="4"/>
      <w:bookmarkEnd w:id="5"/>
    </w:p>
    <w:p w14:paraId="2755D124" w14:textId="542D2FEC" w:rsidR="004E69E7" w:rsidRDefault="00AE4592" w:rsidP="00521C0F">
      <w:pPr>
        <w:rPr>
          <w:rFonts w:cs="Arial"/>
          <w:szCs w:val="22"/>
        </w:rPr>
      </w:pPr>
      <w:r>
        <w:rPr>
          <w:rFonts w:cs="Arial"/>
        </w:rPr>
        <w:t xml:space="preserve">CH </w:t>
      </w:r>
      <w:r w:rsidR="00F87D89">
        <w:rPr>
          <w:rFonts w:cs="Arial"/>
        </w:rPr>
        <w:t xml:space="preserve">will use </w:t>
      </w:r>
      <w:r w:rsidR="00042BFD">
        <w:rPr>
          <w:rFonts w:cs="Arial"/>
        </w:rPr>
        <w:t>professional recruitment firms</w:t>
      </w:r>
      <w:r w:rsidR="00F87D89">
        <w:rPr>
          <w:rFonts w:cs="Arial"/>
        </w:rPr>
        <w:t xml:space="preserve"> to identify, screen, and recruit all participants for the focus groups. </w:t>
      </w:r>
      <w:r w:rsidR="00A70CA2">
        <w:rPr>
          <w:rFonts w:cs="Arial"/>
        </w:rPr>
        <w:t>The focus groups will take place in the San Francisco, CA and Washington, D</w:t>
      </w:r>
      <w:r w:rsidR="002F4D93">
        <w:rPr>
          <w:rFonts w:cs="Arial"/>
        </w:rPr>
        <w:t>.</w:t>
      </w:r>
      <w:r w:rsidR="00A70CA2">
        <w:rPr>
          <w:rFonts w:cs="Arial"/>
        </w:rPr>
        <w:t>C</w:t>
      </w:r>
      <w:r w:rsidR="002F4D93">
        <w:rPr>
          <w:rFonts w:cs="Arial"/>
        </w:rPr>
        <w:t>.</w:t>
      </w:r>
      <w:r w:rsidR="00A70CA2">
        <w:rPr>
          <w:rFonts w:cs="Arial"/>
        </w:rPr>
        <w:t xml:space="preserve"> metro areas</w:t>
      </w:r>
      <w:r w:rsidR="00664B8A">
        <w:rPr>
          <w:rFonts w:cs="Arial"/>
        </w:rPr>
        <w:t xml:space="preserve"> </w:t>
      </w:r>
      <w:r>
        <w:rPr>
          <w:rFonts w:cs="Arial"/>
        </w:rPr>
        <w:t>-- two</w:t>
      </w:r>
      <w:r w:rsidR="00664B8A">
        <w:rPr>
          <w:rFonts w:cs="Arial"/>
        </w:rPr>
        <w:t xml:space="preserve"> regions </w:t>
      </w:r>
      <w:r>
        <w:rPr>
          <w:rFonts w:cs="Arial"/>
        </w:rPr>
        <w:t xml:space="preserve">with lower </w:t>
      </w:r>
      <w:r w:rsidR="00664B8A">
        <w:rPr>
          <w:rFonts w:cs="Arial"/>
        </w:rPr>
        <w:t>than average air quality</w:t>
      </w:r>
      <w:r w:rsidR="00A70CA2">
        <w:rPr>
          <w:rFonts w:cs="Arial"/>
        </w:rPr>
        <w:t xml:space="preserve">. </w:t>
      </w:r>
    </w:p>
    <w:p w14:paraId="224521BB" w14:textId="77777777" w:rsidR="00F87D89" w:rsidRPr="00530BE5" w:rsidRDefault="00F87D89" w:rsidP="00F87D89">
      <w:pPr>
        <w:pStyle w:val="Heading2"/>
        <w:spacing w:before="0"/>
        <w:rPr>
          <w:rFonts w:asciiTheme="majorHAnsi" w:hAnsiTheme="majorHAnsi"/>
          <w:color w:val="000000" w:themeColor="text1"/>
        </w:rPr>
      </w:pPr>
      <w:bookmarkStart w:id="6" w:name="_Toc445806203"/>
      <w:r w:rsidRPr="00530BE5">
        <w:rPr>
          <w:rFonts w:asciiTheme="majorHAnsi" w:hAnsiTheme="majorHAnsi"/>
          <w:color w:val="000000" w:themeColor="text1"/>
        </w:rPr>
        <w:t>Recruitment Overview</w:t>
      </w:r>
      <w:bookmarkEnd w:id="6"/>
    </w:p>
    <w:p w14:paraId="6B408F8F" w14:textId="7A6891A3" w:rsidR="005947E6" w:rsidRDefault="005947E6" w:rsidP="00F87D89">
      <w:proofErr w:type="spellStart"/>
      <w:r w:rsidRPr="005947E6">
        <w:t>UserWorks</w:t>
      </w:r>
      <w:proofErr w:type="spellEnd"/>
      <w:r w:rsidRPr="005947E6">
        <w:t>, Inc. (</w:t>
      </w:r>
      <w:hyperlink r:id="rId9" w:history="1">
        <w:r w:rsidR="008E700E" w:rsidRPr="00B8635A">
          <w:rPr>
            <w:rStyle w:val="Hyperlink"/>
          </w:rPr>
          <w:t>http://www.userworks.com</w:t>
        </w:r>
      </w:hyperlink>
      <w:r w:rsidRPr="005947E6">
        <w:t>) will conduct recruitment for the focus groups</w:t>
      </w:r>
      <w:r w:rsidR="00AE4592">
        <w:t xml:space="preserve"> on behalf of CH</w:t>
      </w:r>
      <w:r w:rsidRPr="005947E6">
        <w:t>.</w:t>
      </w:r>
      <w:r>
        <w:t xml:space="preserve"> </w:t>
      </w:r>
      <w:proofErr w:type="spellStart"/>
      <w:r w:rsidRPr="005947E6">
        <w:t>UserWorks</w:t>
      </w:r>
      <w:proofErr w:type="spellEnd"/>
      <w:r w:rsidRPr="005947E6">
        <w:t xml:space="preserve"> recruits and schedules participants for client-run studies -- including usability tests,</w:t>
      </w:r>
      <w:r>
        <w:t xml:space="preserve"> </w:t>
      </w:r>
      <w:r w:rsidRPr="005947E6">
        <w:t>focus groups, and user surveys -- according to client-specified screening criteria. They maintain</w:t>
      </w:r>
      <w:r>
        <w:t xml:space="preserve"> </w:t>
      </w:r>
      <w:r w:rsidRPr="005947E6">
        <w:t xml:space="preserve">a database of willing volunteers and target specific external groups as needed. </w:t>
      </w:r>
      <w:proofErr w:type="spellStart"/>
      <w:r w:rsidRPr="005947E6">
        <w:t>UserWorks</w:t>
      </w:r>
      <w:proofErr w:type="spellEnd"/>
      <w:r>
        <w:t xml:space="preserve"> </w:t>
      </w:r>
      <w:r w:rsidRPr="005947E6">
        <w:t>recruits participants from diverse backgrounds and has access to a large pool of potential</w:t>
      </w:r>
      <w:r>
        <w:t xml:space="preserve"> </w:t>
      </w:r>
      <w:r w:rsidRPr="005947E6">
        <w:t>participants.</w:t>
      </w:r>
    </w:p>
    <w:p w14:paraId="512BB9A1" w14:textId="42238929" w:rsidR="00F87D89" w:rsidRPr="00560AD6" w:rsidRDefault="005947E6" w:rsidP="00F87D89">
      <w:proofErr w:type="spellStart"/>
      <w:r>
        <w:t>UserWorks</w:t>
      </w:r>
      <w:proofErr w:type="spellEnd"/>
      <w:r w:rsidR="00F87D89" w:rsidRPr="00560AD6">
        <w:t xml:space="preserve"> will use the </w:t>
      </w:r>
      <w:r w:rsidR="00F87D89">
        <w:t xml:space="preserve">approved screener </w:t>
      </w:r>
      <w:r w:rsidR="00F87D89" w:rsidRPr="00560AD6">
        <w:t>(</w:t>
      </w:r>
      <w:r w:rsidR="003154B5">
        <w:rPr>
          <w:b/>
        </w:rPr>
        <w:t>Appendix</w:t>
      </w:r>
      <w:r w:rsidR="00527EFB">
        <w:rPr>
          <w:b/>
        </w:rPr>
        <w:t xml:space="preserve"> H</w:t>
      </w:r>
      <w:r w:rsidR="00F87D89">
        <w:t xml:space="preserve">) </w:t>
      </w:r>
      <w:r w:rsidR="00F87D89" w:rsidRPr="00560AD6">
        <w:t xml:space="preserve">provided by </w:t>
      </w:r>
      <w:r w:rsidR="00AE4592">
        <w:t>CH</w:t>
      </w:r>
      <w:r w:rsidR="00AE4592" w:rsidRPr="00560AD6">
        <w:t xml:space="preserve"> </w:t>
      </w:r>
      <w:r w:rsidR="00F87D89" w:rsidRPr="00560AD6">
        <w:t xml:space="preserve">to identify </w:t>
      </w:r>
      <w:r w:rsidR="00F87D89">
        <w:t xml:space="preserve">and screen </w:t>
      </w:r>
      <w:r w:rsidR="00F87D89" w:rsidRPr="00560AD6">
        <w:t>potential participants from their database</w:t>
      </w:r>
      <w:r w:rsidR="00042BFD">
        <w:t>s</w:t>
      </w:r>
      <w:r w:rsidR="00F87D89" w:rsidRPr="00560AD6">
        <w:t xml:space="preserve">. As </w:t>
      </w:r>
      <w:r>
        <w:t xml:space="preserve">recruiters </w:t>
      </w:r>
      <w:r w:rsidR="00F87D89" w:rsidRPr="00560AD6">
        <w:t>identif</w:t>
      </w:r>
      <w:r w:rsidR="00042BFD">
        <w:t>y</w:t>
      </w:r>
      <w:r w:rsidR="00F87D89" w:rsidRPr="00560AD6">
        <w:t xml:space="preserve"> each eligible participant, they will schedule him or her for </w:t>
      </w:r>
      <w:r w:rsidR="00A70CA2">
        <w:t xml:space="preserve">one of 6 focus group sessions.  </w:t>
      </w:r>
      <w:r w:rsidR="00F87D89">
        <w:t xml:space="preserve"> </w:t>
      </w:r>
    </w:p>
    <w:p w14:paraId="157D4642" w14:textId="00F1073E" w:rsidR="00F87D89" w:rsidRPr="00560AD6" w:rsidRDefault="00A70CA2" w:rsidP="00F87D89">
      <w:r>
        <w:t>Up to 48</w:t>
      </w:r>
      <w:r w:rsidR="00F87D89">
        <w:t xml:space="preserve"> </w:t>
      </w:r>
      <w:r w:rsidR="006941DF">
        <w:t xml:space="preserve">total </w:t>
      </w:r>
      <w:r w:rsidR="00F87D89">
        <w:t>participants</w:t>
      </w:r>
      <w:r>
        <w:t xml:space="preserve"> (8 per focus group)</w:t>
      </w:r>
      <w:r w:rsidR="00F87D89">
        <w:t xml:space="preserve"> will partici</w:t>
      </w:r>
      <w:r>
        <w:t xml:space="preserve">pate. </w:t>
      </w:r>
      <w:r w:rsidR="00F87D89">
        <w:t xml:space="preserve"> </w:t>
      </w:r>
      <w:r w:rsidR="00955975">
        <w:t xml:space="preserve">CH will over recruit participants (10 per focus group) to ensure an adequate number of participants. </w:t>
      </w:r>
    </w:p>
    <w:p w14:paraId="01FD139E" w14:textId="4BD0B6B5" w:rsidR="00F87D89" w:rsidRDefault="00F87D89" w:rsidP="00F87D89">
      <w:r w:rsidRPr="00560AD6">
        <w:lastRenderedPageBreak/>
        <w:t xml:space="preserve">Participants across </w:t>
      </w:r>
      <w:r>
        <w:t xml:space="preserve">the </w:t>
      </w:r>
      <w:r w:rsidR="00A70CA2">
        <w:t xml:space="preserve">focus groups will represent an ethnically, racially, and socioeconomically diverse sample of </w:t>
      </w:r>
      <w:r w:rsidR="00301DA0">
        <w:t>at-risk adults</w:t>
      </w:r>
      <w:r w:rsidR="00A70CA2">
        <w:t xml:space="preserve">, and parents of </w:t>
      </w:r>
      <w:r w:rsidR="00301DA0">
        <w:t xml:space="preserve">at risk </w:t>
      </w:r>
      <w:r w:rsidR="00A70CA2">
        <w:t>children</w:t>
      </w:r>
      <w:r w:rsidR="006941DF">
        <w:t>.</w:t>
      </w:r>
      <w:r w:rsidR="00A70CA2">
        <w:t xml:space="preserve"> </w:t>
      </w:r>
    </w:p>
    <w:p w14:paraId="64E64C5E" w14:textId="6AC98677" w:rsidR="00A70CA2" w:rsidRDefault="00A70CA2" w:rsidP="00F87D89">
      <w:r>
        <w:t xml:space="preserve">CH will aim to stratify focus groups by </w:t>
      </w:r>
      <w:r w:rsidR="002F4D93">
        <w:t>health condition</w:t>
      </w:r>
      <w:r>
        <w:t xml:space="preserve"> and parents of at-risk children to reduce stigma and allow for question tailoring. </w:t>
      </w:r>
      <w:r w:rsidR="00664B8A">
        <w:t>No children will participate in this study.  Parents and caregivers of children will respond on behalf of children.</w:t>
      </w:r>
    </w:p>
    <w:p w14:paraId="052E1225" w14:textId="36AEC77B" w:rsidR="005947E6" w:rsidRDefault="005947E6" w:rsidP="005947E6">
      <w:r w:rsidRPr="005947E6">
        <w:t>Participants will be offered $75 cash as a token of appreciation for their</w:t>
      </w:r>
      <w:r>
        <w:t xml:space="preserve"> </w:t>
      </w:r>
      <w:r w:rsidRPr="005947E6">
        <w:t>participation in a 90-minute focus group:</w:t>
      </w:r>
    </w:p>
    <w:p w14:paraId="295DC6D4" w14:textId="2AA84F60" w:rsidR="005947E6" w:rsidRPr="005947E6" w:rsidRDefault="005947E6" w:rsidP="005947E6">
      <w:pPr>
        <w:pStyle w:val="ListParagraph"/>
        <w:numPr>
          <w:ilvl w:val="0"/>
          <w:numId w:val="33"/>
        </w:numPr>
      </w:pPr>
      <w:r w:rsidRPr="005947E6">
        <w:t xml:space="preserve">This amount is consistent with standard practice for qualitative data collection efforts and </w:t>
      </w:r>
      <w:r w:rsidR="00AE4592">
        <w:t>CH’s</w:t>
      </w:r>
      <w:r w:rsidRPr="005947E6">
        <w:t xml:space="preserve"> experience with this population on previous projects.</w:t>
      </w:r>
    </w:p>
    <w:p w14:paraId="378DE366" w14:textId="30A78E91" w:rsidR="005947E6" w:rsidRPr="005947E6" w:rsidRDefault="005947E6" w:rsidP="005947E6">
      <w:pPr>
        <w:pStyle w:val="ListParagraph"/>
        <w:numPr>
          <w:ilvl w:val="1"/>
          <w:numId w:val="33"/>
        </w:numPr>
      </w:pPr>
      <w:r w:rsidRPr="005947E6">
        <w:t xml:space="preserve">Note: In the spring of 2015, </w:t>
      </w:r>
      <w:r w:rsidR="00AE4592">
        <w:t>CH</w:t>
      </w:r>
      <w:r w:rsidRPr="005947E6">
        <w:t xml:space="preserve"> was unable to complete a recruit using a lower incentive ($40). The recruitment firm contacted over 1,600 individuals for a 24-person focus group study. The recruitment firm could not complete the recruit at a $40 incentive and the study had to be canceled.  </w:t>
      </w:r>
    </w:p>
    <w:p w14:paraId="6F7C4918" w14:textId="11E3A461" w:rsidR="005947E6" w:rsidRPr="005947E6" w:rsidRDefault="005947E6" w:rsidP="005947E6">
      <w:pPr>
        <w:pStyle w:val="ListParagraph"/>
        <w:numPr>
          <w:ilvl w:val="0"/>
          <w:numId w:val="33"/>
        </w:numPr>
      </w:pPr>
      <w:r w:rsidRPr="005947E6">
        <w:t>This amount has also been shown to be the minimum required incentive to offset the challenges for this audience to travel to and participate in a focus group outside of regular work hours. Incentive amounts lower than this make it difficult to recruit this audience.</w:t>
      </w:r>
    </w:p>
    <w:p w14:paraId="66FFDE36" w14:textId="69B70339" w:rsidR="00AE4592" w:rsidRDefault="005947E6" w:rsidP="00AE4592">
      <w:pPr>
        <w:pStyle w:val="ListParagraph"/>
        <w:numPr>
          <w:ilvl w:val="0"/>
          <w:numId w:val="33"/>
        </w:numPr>
      </w:pPr>
      <w:proofErr w:type="spellStart"/>
      <w:r w:rsidRPr="005947E6">
        <w:t>UserWorks</w:t>
      </w:r>
      <w:proofErr w:type="spellEnd"/>
      <w:r w:rsidRPr="005947E6">
        <w:t xml:space="preserve"> will use the incentive in order to recruit a diverse set of participants.</w:t>
      </w:r>
    </w:p>
    <w:p w14:paraId="720CA649" w14:textId="22E31F93" w:rsidR="00A70CA2" w:rsidRPr="00521C0F" w:rsidRDefault="00AE4592" w:rsidP="00F87D89">
      <w:r>
        <w:t>CH will provide participant incentives, and will retain copies of the incentive receipt</w:t>
      </w:r>
      <w:r w:rsidR="00203697">
        <w:t xml:space="preserve"> form</w:t>
      </w:r>
      <w:r>
        <w:t>s (</w:t>
      </w:r>
      <w:r w:rsidR="003154B5">
        <w:rPr>
          <w:b/>
        </w:rPr>
        <w:t>Appendix</w:t>
      </w:r>
      <w:r w:rsidR="00527EFB" w:rsidRPr="00527EFB">
        <w:rPr>
          <w:b/>
        </w:rPr>
        <w:t xml:space="preserve"> I</w:t>
      </w:r>
      <w:r w:rsidRPr="00592A89">
        <w:rPr>
          <w:b/>
        </w:rPr>
        <w:t>)</w:t>
      </w:r>
      <w:r>
        <w:t xml:space="preserve"> on a secure server. </w:t>
      </w:r>
    </w:p>
    <w:p w14:paraId="3DC8E770" w14:textId="2D09165A" w:rsidR="00357A28" w:rsidRPr="002B6CCD" w:rsidRDefault="00A03376" w:rsidP="002B6CCD">
      <w:pPr>
        <w:pStyle w:val="Heading1"/>
        <w:rPr>
          <w:rFonts w:asciiTheme="majorHAnsi" w:hAnsiTheme="majorHAnsi" w:cs="Times New Roman"/>
        </w:rPr>
      </w:pPr>
      <w:bookmarkStart w:id="7" w:name="_Toc443484109"/>
      <w:bookmarkStart w:id="8" w:name="_Toc445806204"/>
      <w:r w:rsidRPr="002B6CCD">
        <w:rPr>
          <w:rFonts w:asciiTheme="majorHAnsi" w:hAnsiTheme="majorHAnsi"/>
        </w:rPr>
        <w:t>Methods</w:t>
      </w:r>
      <w:bookmarkEnd w:id="7"/>
      <w:bookmarkEnd w:id="8"/>
    </w:p>
    <w:p w14:paraId="762F6905" w14:textId="023B37C4" w:rsidR="008A1978" w:rsidRDefault="008A1978" w:rsidP="00E26B0B">
      <w:pPr>
        <w:spacing w:after="0"/>
        <w:rPr>
          <w:rFonts w:cs="Arial"/>
          <w:szCs w:val="22"/>
        </w:rPr>
      </w:pPr>
      <w:bookmarkStart w:id="9" w:name="_Toc299779562"/>
      <w:r w:rsidRPr="008A1978">
        <w:rPr>
          <w:rFonts w:cs="Arial"/>
          <w:szCs w:val="22"/>
        </w:rPr>
        <w:t>The moderator will follow a standard protocol for the focus group that draws questions from the CDC Health Message Testing System (HMTS).</w:t>
      </w:r>
    </w:p>
    <w:p w14:paraId="13DCCDF2" w14:textId="77777777" w:rsidR="008A1978" w:rsidRDefault="008A1978" w:rsidP="00E26B0B">
      <w:pPr>
        <w:spacing w:after="0"/>
        <w:rPr>
          <w:rFonts w:cs="Arial"/>
          <w:szCs w:val="22"/>
        </w:rPr>
      </w:pPr>
    </w:p>
    <w:p w14:paraId="0A10DC05" w14:textId="7036ADC8" w:rsidR="00A70CA2" w:rsidRDefault="001B7574" w:rsidP="00E26B0B">
      <w:pPr>
        <w:spacing w:after="0"/>
        <w:rPr>
          <w:rFonts w:cs="Arial"/>
          <w:szCs w:val="22"/>
        </w:rPr>
      </w:pPr>
      <w:r>
        <w:rPr>
          <w:rFonts w:cs="Arial"/>
          <w:szCs w:val="22"/>
        </w:rPr>
        <w:t xml:space="preserve">CH </w:t>
      </w:r>
      <w:r w:rsidR="00A70CA2">
        <w:rPr>
          <w:rFonts w:cs="Arial"/>
          <w:szCs w:val="22"/>
        </w:rPr>
        <w:t>will conduct 6</w:t>
      </w:r>
      <w:r w:rsidR="00CB1863">
        <w:rPr>
          <w:rFonts w:cs="Arial"/>
          <w:szCs w:val="22"/>
        </w:rPr>
        <w:t xml:space="preserve"> </w:t>
      </w:r>
      <w:r w:rsidR="00A70CA2">
        <w:rPr>
          <w:rFonts w:cs="Arial"/>
          <w:szCs w:val="22"/>
        </w:rPr>
        <w:t>in-person focus groups</w:t>
      </w:r>
      <w:r w:rsidR="00E83366">
        <w:rPr>
          <w:rFonts w:cs="Arial"/>
          <w:szCs w:val="22"/>
        </w:rPr>
        <w:t xml:space="preserve"> in the San Francisco, CA and Washington, D</w:t>
      </w:r>
      <w:r w:rsidR="002F4D93">
        <w:rPr>
          <w:rFonts w:cs="Arial"/>
          <w:szCs w:val="22"/>
        </w:rPr>
        <w:t>.</w:t>
      </w:r>
      <w:r w:rsidR="00E83366">
        <w:rPr>
          <w:rFonts w:cs="Arial"/>
          <w:szCs w:val="22"/>
        </w:rPr>
        <w:t>C</w:t>
      </w:r>
      <w:r w:rsidR="002F4D93">
        <w:rPr>
          <w:rFonts w:cs="Arial"/>
          <w:szCs w:val="22"/>
        </w:rPr>
        <w:t>.</w:t>
      </w:r>
      <w:r w:rsidR="00E83366">
        <w:rPr>
          <w:rFonts w:cs="Arial"/>
          <w:szCs w:val="22"/>
        </w:rPr>
        <w:t xml:space="preserve"> metro areas</w:t>
      </w:r>
      <w:r w:rsidR="00CB1863">
        <w:rPr>
          <w:rFonts w:cs="Arial"/>
          <w:szCs w:val="22"/>
        </w:rPr>
        <w:t xml:space="preserve">. All sessions will be conducted </w:t>
      </w:r>
      <w:r w:rsidR="00042BFD">
        <w:rPr>
          <w:rFonts w:cs="Arial"/>
          <w:szCs w:val="22"/>
        </w:rPr>
        <w:t>in person</w:t>
      </w:r>
      <w:r w:rsidR="00A70CA2">
        <w:rPr>
          <w:rFonts w:cs="Arial"/>
          <w:szCs w:val="22"/>
        </w:rPr>
        <w:t xml:space="preserve"> and audio recordings</w:t>
      </w:r>
      <w:r w:rsidR="00664B8A">
        <w:rPr>
          <w:rFonts w:cs="Arial"/>
          <w:szCs w:val="22"/>
        </w:rPr>
        <w:t xml:space="preserve"> and a final report</w:t>
      </w:r>
      <w:r w:rsidR="00A70CA2">
        <w:rPr>
          <w:rFonts w:cs="Arial"/>
          <w:szCs w:val="22"/>
        </w:rPr>
        <w:t xml:space="preserve"> will be delivered to </w:t>
      </w:r>
      <w:r w:rsidR="00353F63">
        <w:rPr>
          <w:rFonts w:cs="Arial"/>
          <w:szCs w:val="22"/>
        </w:rPr>
        <w:t xml:space="preserve">CDC </w:t>
      </w:r>
      <w:r w:rsidR="00A70CA2">
        <w:rPr>
          <w:rFonts w:cs="Arial"/>
          <w:szCs w:val="22"/>
        </w:rPr>
        <w:t>upon completion</w:t>
      </w:r>
      <w:r w:rsidR="00CB1863">
        <w:rPr>
          <w:rFonts w:cs="Arial"/>
          <w:szCs w:val="22"/>
        </w:rPr>
        <w:t xml:space="preserve">. </w:t>
      </w:r>
      <w:r w:rsidR="00664B8A">
        <w:rPr>
          <w:rFonts w:cs="Arial"/>
          <w:szCs w:val="22"/>
        </w:rPr>
        <w:t xml:space="preserve">  </w:t>
      </w:r>
    </w:p>
    <w:p w14:paraId="7CB5C57E" w14:textId="77777777" w:rsidR="00664B8A" w:rsidRPr="00A70CA2" w:rsidRDefault="00664B8A" w:rsidP="00E26B0B">
      <w:pPr>
        <w:spacing w:after="0"/>
        <w:rPr>
          <w:rFonts w:cs="Arial"/>
          <w:szCs w:val="22"/>
        </w:rPr>
      </w:pPr>
    </w:p>
    <w:p w14:paraId="43D55CAB" w14:textId="77777777" w:rsidR="00D44171" w:rsidRDefault="00DD5F4C" w:rsidP="00E26B0B">
      <w:pPr>
        <w:spacing w:after="0"/>
        <w:rPr>
          <w:rFonts w:cs="Arial"/>
          <w:szCs w:val="22"/>
        </w:rPr>
      </w:pPr>
      <w:r>
        <w:rPr>
          <w:rFonts w:cs="Arial"/>
          <w:szCs w:val="22"/>
        </w:rPr>
        <w:t xml:space="preserve">Each </w:t>
      </w:r>
      <w:r w:rsidR="00A70CA2">
        <w:rPr>
          <w:rFonts w:cs="Arial"/>
          <w:szCs w:val="22"/>
        </w:rPr>
        <w:t>focus group</w:t>
      </w:r>
      <w:r>
        <w:rPr>
          <w:rFonts w:cs="Arial"/>
          <w:szCs w:val="22"/>
        </w:rPr>
        <w:t xml:space="preserve"> will </w:t>
      </w:r>
      <w:r w:rsidR="00CB1863" w:rsidRPr="005F0F70">
        <w:rPr>
          <w:rFonts w:cs="Helvetica"/>
          <w:color w:val="000000"/>
        </w:rPr>
        <w:t xml:space="preserve">last approximately </w:t>
      </w:r>
      <w:r w:rsidR="00A70CA2">
        <w:rPr>
          <w:rFonts w:cs="Helvetica"/>
          <w:color w:val="000000"/>
        </w:rPr>
        <w:t>9</w:t>
      </w:r>
      <w:r w:rsidR="00CB1863">
        <w:rPr>
          <w:rFonts w:cs="Helvetica"/>
          <w:color w:val="000000"/>
        </w:rPr>
        <w:t>0</w:t>
      </w:r>
      <w:r w:rsidR="00CB1863" w:rsidRPr="005F0F70">
        <w:rPr>
          <w:rFonts w:cs="Helvetica"/>
          <w:color w:val="000000"/>
        </w:rPr>
        <w:t xml:space="preserve"> minutes</w:t>
      </w:r>
      <w:r>
        <w:rPr>
          <w:rFonts w:cs="Helvetica"/>
          <w:color w:val="000000"/>
        </w:rPr>
        <w:t xml:space="preserve"> and will involve</w:t>
      </w:r>
      <w:r>
        <w:rPr>
          <w:rFonts w:cs="Arial"/>
          <w:szCs w:val="22"/>
        </w:rPr>
        <w:t xml:space="preserve"> 1 </w:t>
      </w:r>
      <w:r w:rsidR="00A20927">
        <w:rPr>
          <w:rFonts w:cs="Arial"/>
          <w:szCs w:val="22"/>
        </w:rPr>
        <w:t xml:space="preserve">CH </w:t>
      </w:r>
      <w:r>
        <w:rPr>
          <w:rFonts w:cs="Arial"/>
          <w:szCs w:val="22"/>
        </w:rPr>
        <w:t>moderator</w:t>
      </w:r>
      <w:r w:rsidR="00CB1863" w:rsidRPr="005F0F70">
        <w:rPr>
          <w:rFonts w:cs="Arial"/>
          <w:szCs w:val="22"/>
        </w:rPr>
        <w:t xml:space="preserve"> and 1 </w:t>
      </w:r>
      <w:r w:rsidR="00A20927">
        <w:rPr>
          <w:rFonts w:cs="Arial"/>
          <w:szCs w:val="22"/>
        </w:rPr>
        <w:t xml:space="preserve">CH </w:t>
      </w:r>
      <w:r w:rsidR="00E66AE9">
        <w:rPr>
          <w:rFonts w:cs="Arial"/>
          <w:szCs w:val="22"/>
        </w:rPr>
        <w:t>note taker</w:t>
      </w:r>
      <w:r w:rsidR="00CB1863" w:rsidRPr="005F0F70">
        <w:rPr>
          <w:rFonts w:cs="Arial"/>
          <w:szCs w:val="22"/>
        </w:rPr>
        <w:t xml:space="preserve">. </w:t>
      </w:r>
      <w:r w:rsidR="00A20927">
        <w:rPr>
          <w:rFonts w:cs="Arial"/>
          <w:szCs w:val="22"/>
        </w:rPr>
        <w:t xml:space="preserve">CDC staff will observe the focus groups. </w:t>
      </w:r>
      <w:r>
        <w:rPr>
          <w:rFonts w:cs="Arial"/>
          <w:szCs w:val="22"/>
        </w:rPr>
        <w:t>Focus groups will have</w:t>
      </w:r>
      <w:r w:rsidR="00972B08">
        <w:rPr>
          <w:rFonts w:cs="Arial"/>
          <w:szCs w:val="22"/>
        </w:rPr>
        <w:t xml:space="preserve"> up to</w:t>
      </w:r>
      <w:r w:rsidR="00A70CA2">
        <w:rPr>
          <w:rFonts w:cs="Arial"/>
          <w:szCs w:val="22"/>
        </w:rPr>
        <w:t xml:space="preserve"> 8</w:t>
      </w:r>
      <w:r>
        <w:rPr>
          <w:rFonts w:cs="Arial"/>
          <w:szCs w:val="22"/>
        </w:rPr>
        <w:t xml:space="preserve"> participants each</w:t>
      </w:r>
      <w:r w:rsidR="00A70CA2">
        <w:rPr>
          <w:rFonts w:cs="Arial"/>
          <w:szCs w:val="22"/>
        </w:rPr>
        <w:t xml:space="preserve">. </w:t>
      </w:r>
      <w:r>
        <w:rPr>
          <w:rFonts w:cs="Arial"/>
          <w:szCs w:val="22"/>
        </w:rPr>
        <w:t>The</w:t>
      </w:r>
      <w:r w:rsidR="00CB1863" w:rsidRPr="005F0F70">
        <w:rPr>
          <w:rFonts w:cs="Arial"/>
          <w:szCs w:val="22"/>
        </w:rPr>
        <w:t xml:space="preserve"> moderator will guide the participant</w:t>
      </w:r>
      <w:r w:rsidR="00E83366">
        <w:rPr>
          <w:rFonts w:cs="Arial"/>
          <w:szCs w:val="22"/>
        </w:rPr>
        <w:t>s</w:t>
      </w:r>
      <w:r w:rsidR="00CB1863" w:rsidRPr="005F0F70">
        <w:rPr>
          <w:rFonts w:cs="Arial"/>
          <w:szCs w:val="22"/>
        </w:rPr>
        <w:t xml:space="preserve"> through </w:t>
      </w:r>
      <w:r w:rsidR="00CA7706">
        <w:rPr>
          <w:rFonts w:cs="Arial"/>
          <w:szCs w:val="22"/>
        </w:rPr>
        <w:t xml:space="preserve">questions and activities about the </w:t>
      </w:r>
      <w:r w:rsidR="002F4D93">
        <w:rPr>
          <w:rFonts w:cs="Arial"/>
          <w:szCs w:val="22"/>
        </w:rPr>
        <w:t>AQI</w:t>
      </w:r>
      <w:r w:rsidR="00CA7706">
        <w:rPr>
          <w:rFonts w:cs="Arial"/>
          <w:szCs w:val="22"/>
        </w:rPr>
        <w:t xml:space="preserve">. </w:t>
      </w:r>
    </w:p>
    <w:p w14:paraId="6B50F671" w14:textId="77777777" w:rsidR="00CA7706" w:rsidRPr="00CA7706" w:rsidRDefault="00CA7706" w:rsidP="00E26B0B">
      <w:pPr>
        <w:spacing w:after="0"/>
        <w:rPr>
          <w:rFonts w:cs="Arial"/>
          <w:szCs w:val="22"/>
        </w:rPr>
      </w:pPr>
    </w:p>
    <w:p w14:paraId="1C0B4397" w14:textId="77777777" w:rsidR="00B72C05" w:rsidRPr="00530BE5" w:rsidRDefault="00B72C05" w:rsidP="00E26B0B">
      <w:pPr>
        <w:pStyle w:val="Heading2"/>
        <w:spacing w:before="0" w:line="240" w:lineRule="auto"/>
        <w:rPr>
          <w:rFonts w:asciiTheme="majorHAnsi" w:hAnsiTheme="majorHAnsi"/>
          <w:color w:val="000000" w:themeColor="text1"/>
        </w:rPr>
      </w:pPr>
      <w:bookmarkStart w:id="10" w:name="_Toc445806205"/>
      <w:r w:rsidRPr="00530BE5">
        <w:rPr>
          <w:rFonts w:asciiTheme="majorHAnsi" w:hAnsiTheme="majorHAnsi"/>
          <w:color w:val="000000" w:themeColor="text1"/>
        </w:rPr>
        <w:t>Testing Procedures</w:t>
      </w:r>
      <w:bookmarkEnd w:id="9"/>
      <w:bookmarkEnd w:id="10"/>
    </w:p>
    <w:p w14:paraId="772CB91D" w14:textId="56333DA5" w:rsidR="00B72C05" w:rsidRPr="00CD2F8E" w:rsidRDefault="00B72C05" w:rsidP="00E26B0B">
      <w:pPr>
        <w:rPr>
          <w:rFonts w:asciiTheme="majorHAnsi" w:hAnsiTheme="majorHAnsi"/>
        </w:rPr>
      </w:pPr>
      <w:r w:rsidRPr="00387AB2">
        <w:rPr>
          <w:rFonts w:asciiTheme="majorHAnsi" w:hAnsiTheme="majorHAnsi"/>
        </w:rPr>
        <w:t xml:space="preserve">The moderator </w:t>
      </w:r>
      <w:r w:rsidRPr="00CD2F8E">
        <w:rPr>
          <w:rFonts w:asciiTheme="majorHAnsi" w:hAnsiTheme="majorHAnsi"/>
        </w:rPr>
        <w:t xml:space="preserve">will follow a standard protocol for each </w:t>
      </w:r>
      <w:r w:rsidR="00CA7706" w:rsidRPr="00CD2F8E">
        <w:rPr>
          <w:rFonts w:asciiTheme="majorHAnsi" w:hAnsiTheme="majorHAnsi"/>
        </w:rPr>
        <w:t>focus group</w:t>
      </w:r>
      <w:r w:rsidRPr="00CD2F8E">
        <w:rPr>
          <w:rFonts w:asciiTheme="majorHAnsi" w:hAnsiTheme="majorHAnsi"/>
        </w:rPr>
        <w:t xml:space="preserve"> that includes the following (see </w:t>
      </w:r>
      <w:r w:rsidR="003A53B7" w:rsidRPr="00CD2F8E">
        <w:rPr>
          <w:rFonts w:asciiTheme="majorHAnsi" w:hAnsiTheme="majorHAnsi"/>
        </w:rPr>
        <w:t>m</w:t>
      </w:r>
      <w:r w:rsidR="00CD2F8E" w:rsidRPr="00CD2F8E">
        <w:rPr>
          <w:rFonts w:asciiTheme="majorHAnsi" w:hAnsiTheme="majorHAnsi"/>
        </w:rPr>
        <w:t>oderator</w:t>
      </w:r>
      <w:r w:rsidR="00CD2F8E">
        <w:rPr>
          <w:rFonts w:asciiTheme="majorHAnsi" w:hAnsiTheme="majorHAnsi"/>
        </w:rPr>
        <w:t>’s</w:t>
      </w:r>
      <w:r w:rsidR="003A53B7" w:rsidRPr="00CD2F8E">
        <w:rPr>
          <w:rFonts w:asciiTheme="majorHAnsi" w:hAnsiTheme="majorHAnsi"/>
        </w:rPr>
        <w:t xml:space="preserve"> guide</w:t>
      </w:r>
      <w:r w:rsidR="00BA7C34">
        <w:rPr>
          <w:rFonts w:asciiTheme="majorHAnsi" w:hAnsiTheme="majorHAnsi"/>
        </w:rPr>
        <w:t>s</w:t>
      </w:r>
      <w:r w:rsidR="003A53B7" w:rsidRPr="00CD2F8E">
        <w:rPr>
          <w:rFonts w:asciiTheme="majorHAnsi" w:hAnsiTheme="majorHAnsi"/>
        </w:rPr>
        <w:t xml:space="preserve"> </w:t>
      </w:r>
      <w:r w:rsidR="007E1A39" w:rsidRPr="00CD2F8E">
        <w:rPr>
          <w:rFonts w:asciiTheme="majorHAnsi" w:hAnsiTheme="majorHAnsi"/>
        </w:rPr>
        <w:t xml:space="preserve">in </w:t>
      </w:r>
      <w:r w:rsidR="003154B5">
        <w:rPr>
          <w:rFonts w:asciiTheme="majorHAnsi" w:hAnsiTheme="majorHAnsi"/>
          <w:b/>
        </w:rPr>
        <w:t>Appendices</w:t>
      </w:r>
      <w:r w:rsidR="00527EFB">
        <w:rPr>
          <w:rFonts w:asciiTheme="majorHAnsi" w:hAnsiTheme="majorHAnsi"/>
          <w:b/>
        </w:rPr>
        <w:t xml:space="preserve"> A and B</w:t>
      </w:r>
      <w:r w:rsidR="00BA7C34">
        <w:rPr>
          <w:rFonts w:asciiTheme="majorHAnsi" w:hAnsiTheme="majorHAnsi"/>
        </w:rPr>
        <w:t xml:space="preserve"> </w:t>
      </w:r>
      <w:r w:rsidRPr="00CD2F8E">
        <w:rPr>
          <w:rFonts w:asciiTheme="majorHAnsi" w:hAnsiTheme="majorHAnsi"/>
        </w:rPr>
        <w:t>for details):</w:t>
      </w:r>
    </w:p>
    <w:p w14:paraId="09C695C2" w14:textId="77777777" w:rsidR="00B72C05" w:rsidRPr="00CD2F8E" w:rsidRDefault="00B72C05" w:rsidP="00E26B0B">
      <w:pPr>
        <w:pStyle w:val="ListParagraph"/>
        <w:numPr>
          <w:ilvl w:val="0"/>
          <w:numId w:val="4"/>
        </w:numPr>
      </w:pPr>
      <w:r w:rsidRPr="00CD2F8E">
        <w:t>Welcome and Opening Remarks</w:t>
      </w:r>
    </w:p>
    <w:p w14:paraId="226BEFA5" w14:textId="77777777" w:rsidR="00004EA3" w:rsidRDefault="00004EA3" w:rsidP="00E26B0B">
      <w:pPr>
        <w:pStyle w:val="ListParagraph"/>
        <w:numPr>
          <w:ilvl w:val="1"/>
          <w:numId w:val="4"/>
        </w:numPr>
      </w:pPr>
      <w:r w:rsidRPr="00CD2F8E">
        <w:lastRenderedPageBreak/>
        <w:t>The moderator will introduce the session and explain ground rules</w:t>
      </w:r>
    </w:p>
    <w:p w14:paraId="165F6771" w14:textId="11D88B78" w:rsidR="005D21AF" w:rsidRPr="00CD2F8E" w:rsidRDefault="005D21AF" w:rsidP="00E26B0B">
      <w:pPr>
        <w:pStyle w:val="ListParagraph"/>
        <w:numPr>
          <w:ilvl w:val="1"/>
          <w:numId w:val="4"/>
        </w:numPr>
      </w:pPr>
      <w:r>
        <w:t>The moderator will make sure that all participants have received and read the participant information sheet (</w:t>
      </w:r>
      <w:r w:rsidR="003154B5">
        <w:rPr>
          <w:b/>
        </w:rPr>
        <w:t>Appendix</w:t>
      </w:r>
      <w:r w:rsidRPr="00592A89">
        <w:rPr>
          <w:b/>
        </w:rPr>
        <w:t xml:space="preserve"> </w:t>
      </w:r>
      <w:r w:rsidR="00203697" w:rsidRPr="00203697">
        <w:rPr>
          <w:b/>
        </w:rPr>
        <w:t>J</w:t>
      </w:r>
      <w:r>
        <w:t xml:space="preserve">). </w:t>
      </w:r>
    </w:p>
    <w:p w14:paraId="21D56150" w14:textId="199F7C8B" w:rsidR="00004EA3" w:rsidRPr="00CD2F8E" w:rsidRDefault="00004EA3" w:rsidP="00E26B0B">
      <w:pPr>
        <w:pStyle w:val="ListParagraph"/>
        <w:numPr>
          <w:ilvl w:val="1"/>
          <w:numId w:val="4"/>
        </w:numPr>
      </w:pPr>
      <w:r w:rsidRPr="00CD2F8E">
        <w:t>The moderator will make sure that all participants have read</w:t>
      </w:r>
      <w:r w:rsidR="005D21AF">
        <w:t xml:space="preserve"> and</w:t>
      </w:r>
      <w:r w:rsidR="005D21AF" w:rsidRPr="00CD2F8E">
        <w:t xml:space="preserve"> </w:t>
      </w:r>
      <w:r w:rsidRPr="00CD2F8E">
        <w:t>signed</w:t>
      </w:r>
      <w:r w:rsidR="005D21AF">
        <w:t xml:space="preserve"> </w:t>
      </w:r>
      <w:r w:rsidR="00724757" w:rsidRPr="00CD2F8E">
        <w:t>the consent form</w:t>
      </w:r>
      <w:r w:rsidR="00664B8A">
        <w:rPr>
          <w:rStyle w:val="FootnoteReference"/>
        </w:rPr>
        <w:footnoteReference w:id="2"/>
      </w:r>
      <w:r w:rsidR="00724757" w:rsidRPr="00CD2F8E">
        <w:t xml:space="preserve"> (see </w:t>
      </w:r>
      <w:r w:rsidR="003154B5">
        <w:rPr>
          <w:b/>
        </w:rPr>
        <w:t>Appendix</w:t>
      </w:r>
      <w:r w:rsidR="00527EFB">
        <w:rPr>
          <w:b/>
        </w:rPr>
        <w:t xml:space="preserve"> </w:t>
      </w:r>
      <w:r w:rsidR="00203697">
        <w:rPr>
          <w:b/>
        </w:rPr>
        <w:t>K</w:t>
      </w:r>
      <w:r w:rsidRPr="00CD2F8E">
        <w:t>)</w:t>
      </w:r>
      <w:r w:rsidR="00664B8A">
        <w:t xml:space="preserve"> </w:t>
      </w:r>
    </w:p>
    <w:p w14:paraId="120301C6" w14:textId="77777777" w:rsidR="00B72C05" w:rsidRDefault="00BC5D8A" w:rsidP="00E26B0B">
      <w:pPr>
        <w:pStyle w:val="ListParagraph"/>
        <w:numPr>
          <w:ilvl w:val="0"/>
          <w:numId w:val="4"/>
        </w:numPr>
      </w:pPr>
      <w:r>
        <w:t>Warm-up</w:t>
      </w:r>
    </w:p>
    <w:p w14:paraId="1867B5E4" w14:textId="77777777" w:rsidR="00CA7706" w:rsidRDefault="00CA7706" w:rsidP="00E26B0B">
      <w:pPr>
        <w:pStyle w:val="ListParagraph"/>
        <w:numPr>
          <w:ilvl w:val="0"/>
          <w:numId w:val="4"/>
        </w:numPr>
      </w:pPr>
      <w:r>
        <w:t xml:space="preserve">Knowledge </w:t>
      </w:r>
      <w:r w:rsidR="00CD2F8E">
        <w:t xml:space="preserve">Base: Air Quality </w:t>
      </w:r>
    </w:p>
    <w:p w14:paraId="5DB99EB4" w14:textId="464F04C0" w:rsidR="00CA7706" w:rsidRDefault="00CD2F8E" w:rsidP="00E26B0B">
      <w:pPr>
        <w:pStyle w:val="ListParagraph"/>
        <w:numPr>
          <w:ilvl w:val="0"/>
          <w:numId w:val="4"/>
        </w:numPr>
      </w:pPr>
      <w:r>
        <w:t>Behavioral Intentions</w:t>
      </w:r>
      <w:r w:rsidR="00106A7A">
        <w:t xml:space="preserve"> (</w:t>
      </w:r>
      <w:r w:rsidR="003154B5">
        <w:rPr>
          <w:b/>
        </w:rPr>
        <w:t>Appendices</w:t>
      </w:r>
      <w:r w:rsidR="00527EFB">
        <w:rPr>
          <w:b/>
        </w:rPr>
        <w:t xml:space="preserve"> C and D</w:t>
      </w:r>
      <w:r w:rsidR="00106A7A">
        <w:t>)</w:t>
      </w:r>
    </w:p>
    <w:p w14:paraId="350A460B" w14:textId="77777777" w:rsidR="00CD2F8E" w:rsidRPr="00387AB2" w:rsidRDefault="00CD2F8E" w:rsidP="00E26B0B">
      <w:pPr>
        <w:pStyle w:val="ListParagraph"/>
        <w:numPr>
          <w:ilvl w:val="0"/>
          <w:numId w:val="4"/>
        </w:numPr>
      </w:pPr>
      <w:r>
        <w:t>Knowledge Base: Air Quality Index</w:t>
      </w:r>
    </w:p>
    <w:p w14:paraId="662DE7FD" w14:textId="370BC562" w:rsidR="00CA7706" w:rsidRPr="00387AB2" w:rsidRDefault="00CA7706" w:rsidP="00E26B0B">
      <w:pPr>
        <w:pStyle w:val="ListParagraph"/>
        <w:numPr>
          <w:ilvl w:val="0"/>
          <w:numId w:val="4"/>
        </w:numPr>
      </w:pPr>
      <w:r>
        <w:t>Stimulus Materials (</w:t>
      </w:r>
      <w:r w:rsidR="003154B5">
        <w:rPr>
          <w:b/>
        </w:rPr>
        <w:t xml:space="preserve">Appendices </w:t>
      </w:r>
      <w:r w:rsidR="00527EFB">
        <w:rPr>
          <w:b/>
        </w:rPr>
        <w:t>E, F, and G</w:t>
      </w:r>
      <w:r w:rsidRPr="00CD2F8E">
        <w:rPr>
          <w:b/>
        </w:rPr>
        <w:t>)</w:t>
      </w:r>
    </w:p>
    <w:p w14:paraId="0A29C681" w14:textId="77777777" w:rsidR="00B72C05" w:rsidRDefault="00DD5F4C" w:rsidP="00E26B0B">
      <w:pPr>
        <w:pStyle w:val="ListParagraph"/>
        <w:numPr>
          <w:ilvl w:val="0"/>
          <w:numId w:val="4"/>
        </w:numPr>
      </w:pPr>
      <w:r>
        <w:t xml:space="preserve">Thank </w:t>
      </w:r>
      <w:r w:rsidR="00B72C05" w:rsidRPr="00387AB2">
        <w:t>You and Closing</w:t>
      </w:r>
      <w:r w:rsidR="00CA7706">
        <w:t xml:space="preserve"> </w:t>
      </w:r>
    </w:p>
    <w:p w14:paraId="28585A54" w14:textId="77777777" w:rsidR="002B6CCD" w:rsidRPr="00387AB2" w:rsidRDefault="002B6CCD" w:rsidP="002B6CCD">
      <w:pPr>
        <w:pStyle w:val="ListParagraph"/>
        <w:numPr>
          <w:ilvl w:val="0"/>
          <w:numId w:val="0"/>
        </w:numPr>
        <w:ind w:left="720"/>
      </w:pPr>
    </w:p>
    <w:p w14:paraId="7FB1046C" w14:textId="77777777" w:rsidR="00934219" w:rsidRPr="00530BE5" w:rsidRDefault="00934219" w:rsidP="00F404BB">
      <w:pPr>
        <w:pStyle w:val="Heading2"/>
        <w:rPr>
          <w:rFonts w:asciiTheme="majorHAnsi" w:hAnsiTheme="majorHAnsi"/>
          <w:color w:val="000000" w:themeColor="text1"/>
        </w:rPr>
      </w:pPr>
      <w:bookmarkStart w:id="11" w:name="_Toc445806206"/>
      <w:r w:rsidRPr="00530BE5">
        <w:rPr>
          <w:rFonts w:asciiTheme="majorHAnsi" w:hAnsiTheme="majorHAnsi"/>
          <w:color w:val="000000" w:themeColor="text1"/>
        </w:rPr>
        <w:t xml:space="preserve">Stimulus </w:t>
      </w:r>
      <w:r w:rsidR="00CD2F8E" w:rsidRPr="00530BE5">
        <w:rPr>
          <w:rFonts w:asciiTheme="majorHAnsi" w:hAnsiTheme="majorHAnsi"/>
          <w:color w:val="000000" w:themeColor="text1"/>
        </w:rPr>
        <w:t>M</w:t>
      </w:r>
      <w:r w:rsidRPr="00530BE5">
        <w:rPr>
          <w:rFonts w:asciiTheme="majorHAnsi" w:hAnsiTheme="majorHAnsi"/>
          <w:color w:val="000000" w:themeColor="text1"/>
        </w:rPr>
        <w:t>aterials</w:t>
      </w:r>
      <w:bookmarkEnd w:id="11"/>
      <w:r w:rsidR="00784F82" w:rsidRPr="00530BE5">
        <w:rPr>
          <w:rFonts w:asciiTheme="majorHAnsi" w:hAnsiTheme="majorHAnsi"/>
          <w:color w:val="000000" w:themeColor="text1"/>
        </w:rPr>
        <w:t xml:space="preserve">  </w:t>
      </w:r>
    </w:p>
    <w:p w14:paraId="4503A0F7" w14:textId="6F6AE3FA" w:rsidR="00934219" w:rsidRPr="000F3015" w:rsidRDefault="00934219" w:rsidP="00E26B0B">
      <w:pPr>
        <w:pStyle w:val="ListParagraph"/>
        <w:numPr>
          <w:ilvl w:val="0"/>
          <w:numId w:val="4"/>
        </w:numPr>
        <w:rPr>
          <w:rFonts w:asciiTheme="majorHAnsi" w:hAnsiTheme="majorHAnsi"/>
        </w:rPr>
      </w:pPr>
      <w:r w:rsidRPr="000F3015">
        <w:rPr>
          <w:rFonts w:asciiTheme="majorHAnsi" w:hAnsiTheme="majorHAnsi"/>
        </w:rPr>
        <w:t xml:space="preserve">Participants will </w:t>
      </w:r>
      <w:r w:rsidR="00773A04" w:rsidRPr="000F3015">
        <w:rPr>
          <w:rFonts w:asciiTheme="majorHAnsi" w:hAnsiTheme="majorHAnsi"/>
        </w:rPr>
        <w:t xml:space="preserve">receive paper copies of </w:t>
      </w:r>
      <w:r w:rsidR="000F3015" w:rsidRPr="000F3015">
        <w:rPr>
          <w:rFonts w:asciiTheme="majorHAnsi" w:hAnsiTheme="majorHAnsi"/>
        </w:rPr>
        <w:t xml:space="preserve">the </w:t>
      </w:r>
      <w:r w:rsidR="00784F82" w:rsidRPr="000F3015">
        <w:rPr>
          <w:rFonts w:asciiTheme="majorHAnsi" w:hAnsiTheme="majorHAnsi"/>
        </w:rPr>
        <w:t xml:space="preserve">behavioral intentions </w:t>
      </w:r>
      <w:r w:rsidR="000F3015" w:rsidRPr="000F3015">
        <w:rPr>
          <w:rFonts w:asciiTheme="majorHAnsi" w:hAnsiTheme="majorHAnsi"/>
        </w:rPr>
        <w:t xml:space="preserve">activity worksheet </w:t>
      </w:r>
      <w:r w:rsidR="00106A7A">
        <w:rPr>
          <w:rFonts w:asciiTheme="majorHAnsi" w:hAnsiTheme="majorHAnsi"/>
        </w:rPr>
        <w:t>(</w:t>
      </w:r>
      <w:r w:rsidR="003154B5">
        <w:rPr>
          <w:b/>
        </w:rPr>
        <w:t xml:space="preserve">Appendices </w:t>
      </w:r>
      <w:r w:rsidR="00527EFB">
        <w:rPr>
          <w:b/>
        </w:rPr>
        <w:t>C and D</w:t>
      </w:r>
      <w:r w:rsidR="00106A7A">
        <w:rPr>
          <w:rFonts w:asciiTheme="majorHAnsi" w:hAnsiTheme="majorHAnsi"/>
        </w:rPr>
        <w:t>).</w:t>
      </w:r>
    </w:p>
    <w:p w14:paraId="3742F5C7" w14:textId="3A14BF00" w:rsidR="00784F82" w:rsidRPr="000F3015" w:rsidRDefault="00784F82" w:rsidP="00E26B0B">
      <w:pPr>
        <w:pStyle w:val="ListParagraph"/>
        <w:numPr>
          <w:ilvl w:val="0"/>
          <w:numId w:val="4"/>
        </w:numPr>
        <w:rPr>
          <w:rFonts w:asciiTheme="majorHAnsi" w:hAnsiTheme="majorHAnsi"/>
        </w:rPr>
      </w:pPr>
      <w:r w:rsidRPr="000F3015">
        <w:rPr>
          <w:rFonts w:asciiTheme="majorHAnsi" w:hAnsiTheme="majorHAnsi"/>
        </w:rPr>
        <w:t>Participants will be shown a digital version of CDC’s Air Quality and Physical Activity infographic</w:t>
      </w:r>
      <w:r w:rsidR="000F3015" w:rsidRPr="000F3015">
        <w:rPr>
          <w:rFonts w:asciiTheme="majorHAnsi" w:hAnsiTheme="majorHAnsi"/>
        </w:rPr>
        <w:t xml:space="preserve"> </w:t>
      </w:r>
      <w:r w:rsidR="00353F63">
        <w:rPr>
          <w:rFonts w:asciiTheme="majorHAnsi" w:hAnsiTheme="majorHAnsi"/>
        </w:rPr>
        <w:t>(</w:t>
      </w:r>
      <w:hyperlink r:id="rId10" w:history="1">
        <w:r w:rsidR="00106A7A" w:rsidRPr="00824827">
          <w:rPr>
            <w:rStyle w:val="Hyperlink"/>
            <w:rFonts w:asciiTheme="majorHAnsi" w:hAnsiTheme="majorHAnsi" w:cs="Lucida Grande"/>
          </w:rPr>
          <w:t>http://www.cdc.gov/air/infographics.htm</w:t>
        </w:r>
      </w:hyperlink>
      <w:r w:rsidR="00106A7A">
        <w:rPr>
          <w:rFonts w:asciiTheme="majorHAnsi" w:hAnsiTheme="majorHAnsi" w:cs="Lucida Grande"/>
          <w:color w:val="000000"/>
        </w:rPr>
        <w:t>) (</w:t>
      </w:r>
      <w:r w:rsidR="003154B5">
        <w:rPr>
          <w:rFonts w:asciiTheme="majorHAnsi" w:hAnsiTheme="majorHAnsi" w:cs="Lucida Grande"/>
          <w:b/>
          <w:color w:val="000000"/>
        </w:rPr>
        <w:t>Appendix</w:t>
      </w:r>
      <w:r w:rsidR="00527EFB" w:rsidRPr="00592A89">
        <w:rPr>
          <w:rFonts w:asciiTheme="majorHAnsi" w:hAnsiTheme="majorHAnsi" w:cs="Lucida Grande"/>
          <w:b/>
          <w:color w:val="000000"/>
        </w:rPr>
        <w:t xml:space="preserve"> E</w:t>
      </w:r>
      <w:r w:rsidR="00106A7A">
        <w:rPr>
          <w:rFonts w:asciiTheme="majorHAnsi" w:hAnsiTheme="majorHAnsi" w:cs="Lucida Grande"/>
          <w:color w:val="000000"/>
        </w:rPr>
        <w:t xml:space="preserve">). </w:t>
      </w:r>
    </w:p>
    <w:p w14:paraId="1EDBA92A" w14:textId="4AFFC5DA" w:rsidR="00784F82" w:rsidRPr="000F3015" w:rsidRDefault="00784F82" w:rsidP="00E26B0B">
      <w:pPr>
        <w:pStyle w:val="ListParagraph"/>
        <w:numPr>
          <w:ilvl w:val="0"/>
          <w:numId w:val="4"/>
        </w:numPr>
        <w:rPr>
          <w:rFonts w:asciiTheme="majorHAnsi" w:hAnsiTheme="majorHAnsi"/>
        </w:rPr>
      </w:pPr>
      <w:r w:rsidRPr="000F3015">
        <w:rPr>
          <w:rFonts w:asciiTheme="majorHAnsi" w:hAnsiTheme="majorHAnsi"/>
        </w:rPr>
        <w:t xml:space="preserve">Participants will be shown a digital version of the </w:t>
      </w:r>
      <w:r w:rsidRPr="000F3015">
        <w:rPr>
          <w:rFonts w:asciiTheme="majorHAnsi" w:eastAsia="Calibri" w:hAnsiTheme="majorHAnsi" w:cs="Tahoma"/>
        </w:rPr>
        <w:t>Weather Channel Breathing Index</w:t>
      </w:r>
      <w:r w:rsidR="000F3015" w:rsidRPr="000F3015">
        <w:rPr>
          <w:rFonts w:asciiTheme="majorHAnsi" w:eastAsia="Calibri" w:hAnsiTheme="majorHAnsi" w:cs="Tahoma"/>
          <w:color w:val="000000"/>
        </w:rPr>
        <w:t xml:space="preserve"> </w:t>
      </w:r>
      <w:r w:rsidR="00353F63">
        <w:rPr>
          <w:rFonts w:asciiTheme="majorHAnsi" w:eastAsia="Calibri" w:hAnsiTheme="majorHAnsi" w:cs="Tahoma"/>
          <w:color w:val="000000"/>
        </w:rPr>
        <w:t>(</w:t>
      </w:r>
      <w:hyperlink r:id="rId11" w:history="1">
        <w:r w:rsidR="00106A7A" w:rsidRPr="00824827">
          <w:rPr>
            <w:rStyle w:val="Hyperlink"/>
            <w:rFonts w:asciiTheme="majorHAnsi" w:eastAsia="Calibri" w:hAnsiTheme="majorHAnsi" w:cs="Tahoma"/>
          </w:rPr>
          <w:t>http://www.weather.com/maps/health/allergies/breathingindex</w:t>
        </w:r>
      </w:hyperlink>
      <w:r w:rsidR="00106A7A">
        <w:rPr>
          <w:rFonts w:asciiTheme="majorHAnsi" w:hAnsiTheme="majorHAnsi" w:cs="Lucida Grande"/>
          <w:color w:val="000000"/>
        </w:rPr>
        <w:t>) (</w:t>
      </w:r>
      <w:r w:rsidR="003154B5">
        <w:rPr>
          <w:rFonts w:asciiTheme="majorHAnsi" w:hAnsiTheme="majorHAnsi" w:cs="Lucida Grande"/>
          <w:b/>
          <w:color w:val="000000"/>
        </w:rPr>
        <w:t>Appendix</w:t>
      </w:r>
      <w:r w:rsidR="003154B5" w:rsidRPr="00592A89">
        <w:rPr>
          <w:rFonts w:asciiTheme="majorHAnsi" w:hAnsiTheme="majorHAnsi" w:cs="Lucida Grande"/>
          <w:b/>
          <w:color w:val="000000"/>
        </w:rPr>
        <w:t xml:space="preserve"> </w:t>
      </w:r>
      <w:r w:rsidR="00527EFB">
        <w:rPr>
          <w:rFonts w:asciiTheme="majorHAnsi" w:hAnsiTheme="majorHAnsi" w:cs="Lucida Grande"/>
          <w:b/>
          <w:color w:val="000000"/>
        </w:rPr>
        <w:t>F</w:t>
      </w:r>
      <w:r w:rsidR="00106A7A">
        <w:rPr>
          <w:rFonts w:asciiTheme="majorHAnsi" w:hAnsiTheme="majorHAnsi" w:cs="Lucida Grande"/>
          <w:color w:val="000000"/>
        </w:rPr>
        <w:t>).</w:t>
      </w:r>
    </w:p>
    <w:p w14:paraId="6BF569E0" w14:textId="6EE2E594" w:rsidR="00784F82" w:rsidRPr="002B6CCD" w:rsidRDefault="000F3015" w:rsidP="00E26B0B">
      <w:pPr>
        <w:pStyle w:val="ListParagraph"/>
        <w:numPr>
          <w:ilvl w:val="0"/>
          <w:numId w:val="4"/>
        </w:numPr>
        <w:rPr>
          <w:rFonts w:asciiTheme="majorHAnsi" w:hAnsiTheme="majorHAnsi"/>
        </w:rPr>
      </w:pPr>
      <w:r w:rsidRPr="000F3015">
        <w:rPr>
          <w:rFonts w:asciiTheme="majorHAnsi" w:eastAsia="Calibri" w:hAnsiTheme="majorHAnsi" w:cs="Tahoma"/>
          <w:color w:val="000000"/>
        </w:rPr>
        <w:t>Participants will be shown a digital version of</w:t>
      </w:r>
      <w:r w:rsidR="00784F82" w:rsidRPr="000F3015">
        <w:rPr>
          <w:rFonts w:asciiTheme="majorHAnsi" w:eastAsia="Calibri" w:hAnsiTheme="majorHAnsi" w:cs="Tahoma"/>
          <w:color w:val="000000"/>
        </w:rPr>
        <w:t xml:space="preserve"> </w:t>
      </w:r>
      <w:r w:rsidR="00784F82" w:rsidRPr="000F3015">
        <w:rPr>
          <w:rFonts w:asciiTheme="majorHAnsi" w:eastAsia="Calibri" w:hAnsiTheme="majorHAnsi" w:cs="Tahoma"/>
        </w:rPr>
        <w:t>AirNow.gov</w:t>
      </w:r>
      <w:r w:rsidRPr="000F3015">
        <w:rPr>
          <w:rFonts w:asciiTheme="majorHAnsi" w:eastAsia="Calibri" w:hAnsiTheme="majorHAnsi" w:cs="Tahoma"/>
        </w:rPr>
        <w:t xml:space="preserve"> </w:t>
      </w:r>
      <w:r w:rsidR="00353F63">
        <w:rPr>
          <w:rFonts w:asciiTheme="majorHAnsi" w:eastAsia="Calibri" w:hAnsiTheme="majorHAnsi" w:cs="Tahoma"/>
        </w:rPr>
        <w:t>(</w:t>
      </w:r>
      <w:r w:rsidRPr="000F3015">
        <w:rPr>
          <w:rFonts w:asciiTheme="majorHAnsi" w:hAnsiTheme="majorHAnsi" w:cs="Lucida Grande"/>
          <w:color w:val="000000"/>
        </w:rPr>
        <w:t>http://airnow.gov/</w:t>
      </w:r>
      <w:r w:rsidR="00353F63">
        <w:rPr>
          <w:rFonts w:asciiTheme="majorHAnsi" w:hAnsiTheme="majorHAnsi" w:cs="Lucida Grande"/>
          <w:color w:val="000000"/>
        </w:rPr>
        <w:t>)</w:t>
      </w:r>
      <w:r w:rsidR="00106A7A">
        <w:rPr>
          <w:rFonts w:asciiTheme="majorHAnsi" w:eastAsia="Calibri" w:hAnsiTheme="majorHAnsi" w:cs="Tahoma"/>
          <w:color w:val="000000"/>
        </w:rPr>
        <w:t xml:space="preserve"> (</w:t>
      </w:r>
      <w:r w:rsidR="003154B5">
        <w:rPr>
          <w:rFonts w:asciiTheme="majorHAnsi" w:hAnsiTheme="majorHAnsi" w:cs="Lucida Grande"/>
          <w:b/>
          <w:color w:val="000000"/>
        </w:rPr>
        <w:t>Appendix</w:t>
      </w:r>
      <w:r w:rsidR="003154B5" w:rsidRPr="00592A89">
        <w:rPr>
          <w:rFonts w:asciiTheme="majorHAnsi" w:hAnsiTheme="majorHAnsi" w:cs="Lucida Grande"/>
          <w:b/>
          <w:color w:val="000000"/>
        </w:rPr>
        <w:t xml:space="preserve"> </w:t>
      </w:r>
      <w:r w:rsidR="00527EFB">
        <w:rPr>
          <w:rFonts w:asciiTheme="majorHAnsi" w:eastAsia="Calibri" w:hAnsiTheme="majorHAnsi" w:cs="Tahoma"/>
          <w:b/>
          <w:color w:val="000000"/>
        </w:rPr>
        <w:t>G</w:t>
      </w:r>
      <w:r w:rsidR="00106A7A">
        <w:rPr>
          <w:rFonts w:asciiTheme="majorHAnsi" w:eastAsia="Calibri" w:hAnsiTheme="majorHAnsi" w:cs="Tahoma"/>
          <w:color w:val="000000"/>
        </w:rPr>
        <w:t xml:space="preserve">). </w:t>
      </w:r>
      <w:bookmarkStart w:id="12" w:name="_Toc299779563"/>
    </w:p>
    <w:p w14:paraId="608E0774" w14:textId="77777777" w:rsidR="002B6CCD" w:rsidRPr="00E26B0B" w:rsidRDefault="002B6CCD" w:rsidP="002B6CCD">
      <w:pPr>
        <w:pStyle w:val="ListParagraph"/>
        <w:numPr>
          <w:ilvl w:val="0"/>
          <w:numId w:val="0"/>
        </w:numPr>
        <w:ind w:left="720"/>
        <w:rPr>
          <w:rFonts w:asciiTheme="majorHAnsi" w:hAnsiTheme="majorHAnsi"/>
        </w:rPr>
      </w:pPr>
    </w:p>
    <w:p w14:paraId="40EBAA5D" w14:textId="77777777" w:rsidR="00B72C05" w:rsidRPr="00530BE5" w:rsidRDefault="004D2027" w:rsidP="00E26B0B">
      <w:pPr>
        <w:pStyle w:val="Heading2"/>
        <w:spacing w:before="0" w:line="240" w:lineRule="auto"/>
        <w:rPr>
          <w:rFonts w:asciiTheme="majorHAnsi" w:hAnsiTheme="majorHAnsi"/>
          <w:color w:val="000000" w:themeColor="text1"/>
        </w:rPr>
      </w:pPr>
      <w:bookmarkStart w:id="13" w:name="_Toc445806207"/>
      <w:r w:rsidRPr="00530BE5">
        <w:rPr>
          <w:rFonts w:asciiTheme="majorHAnsi" w:hAnsiTheme="majorHAnsi"/>
          <w:color w:val="000000" w:themeColor="text1"/>
        </w:rPr>
        <w:t>Summary</w:t>
      </w:r>
      <w:r w:rsidR="00B72C05" w:rsidRPr="00530BE5">
        <w:rPr>
          <w:rFonts w:asciiTheme="majorHAnsi" w:hAnsiTheme="majorHAnsi"/>
          <w:color w:val="000000" w:themeColor="text1"/>
        </w:rPr>
        <w:t xml:space="preserve"> Report</w:t>
      </w:r>
      <w:bookmarkEnd w:id="12"/>
      <w:bookmarkEnd w:id="13"/>
    </w:p>
    <w:p w14:paraId="2BF39285" w14:textId="77777777" w:rsidR="00530D1F" w:rsidRPr="005F0F70" w:rsidRDefault="003A53B7" w:rsidP="00E26B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pPr>
      <w:r>
        <w:t>CH</w:t>
      </w:r>
      <w:r w:rsidRPr="00387AB2">
        <w:t xml:space="preserve"> </w:t>
      </w:r>
      <w:r w:rsidR="00004EA3" w:rsidRPr="00004EA3">
        <w:t xml:space="preserve">will </w:t>
      </w:r>
      <w:r w:rsidR="00004EA3">
        <w:t xml:space="preserve">analyze data from the </w:t>
      </w:r>
      <w:r w:rsidR="00CA7706">
        <w:t>focus groups</w:t>
      </w:r>
      <w:r w:rsidR="00530D1F">
        <w:t xml:space="preserve"> to identify key </w:t>
      </w:r>
      <w:r w:rsidR="00CA7706">
        <w:t>barriers and facilitators to following the AQI</w:t>
      </w:r>
      <w:r w:rsidR="00530D1F">
        <w:t xml:space="preserve"> that will inform recommendations for </w:t>
      </w:r>
      <w:r w:rsidR="00CA7706">
        <w:t>better reaching at-risk populations with tailored behavioral recommendations</w:t>
      </w:r>
      <w:r w:rsidR="00530D1F">
        <w:t xml:space="preserve">. </w:t>
      </w:r>
      <w:r w:rsidR="00530D1F" w:rsidRPr="005F0F70">
        <w:t xml:space="preserve">The data analysis process will include: </w:t>
      </w:r>
    </w:p>
    <w:p w14:paraId="3A48BEE6" w14:textId="77777777" w:rsidR="00530D1F" w:rsidRPr="00530D1F" w:rsidRDefault="00530D1F" w:rsidP="00E26B0B">
      <w:pPr>
        <w:pStyle w:val="ListParagraph"/>
      </w:pPr>
      <w:r w:rsidRPr="00530D1F">
        <w:t xml:space="preserve">Reviewing the notes and recordings of the </w:t>
      </w:r>
      <w:r w:rsidR="00042BFD">
        <w:t>focus group</w:t>
      </w:r>
      <w:r w:rsidRPr="00530D1F">
        <w:t xml:space="preserve"> sessions</w:t>
      </w:r>
    </w:p>
    <w:p w14:paraId="13D05B71" w14:textId="77777777" w:rsidR="00530D1F" w:rsidRPr="00530D1F" w:rsidRDefault="00530D1F" w:rsidP="00E26B0B">
      <w:pPr>
        <w:pStyle w:val="ListParagraph"/>
      </w:pPr>
      <w:r w:rsidRPr="00530D1F">
        <w:t xml:space="preserve">Creating a list of key findings and observations </w:t>
      </w:r>
    </w:p>
    <w:p w14:paraId="6C5C8646" w14:textId="77777777" w:rsidR="00891ACD" w:rsidRDefault="00530D1F" w:rsidP="00664B8A">
      <w:pPr>
        <w:spacing w:after="0"/>
        <w:rPr>
          <w:rFonts w:cs="Arial"/>
          <w:szCs w:val="22"/>
        </w:rPr>
      </w:pPr>
      <w:r>
        <w:t xml:space="preserve">CH will </w:t>
      </w:r>
      <w:r w:rsidR="00004EA3">
        <w:t>deliver</w:t>
      </w:r>
      <w:r w:rsidR="00004EA3" w:rsidRPr="00004EA3">
        <w:t xml:space="preserve"> a </w:t>
      </w:r>
      <w:r w:rsidR="0007052B">
        <w:t xml:space="preserve">summary </w:t>
      </w:r>
      <w:r w:rsidR="00004EA3" w:rsidRPr="00004EA3">
        <w:t xml:space="preserve">report </w:t>
      </w:r>
      <w:r>
        <w:t>that summarizes results, key observations, and</w:t>
      </w:r>
      <w:r w:rsidR="00004EA3" w:rsidRPr="00004EA3">
        <w:t xml:space="preserve"> recommendations for </w:t>
      </w:r>
      <w:r w:rsidR="00CA7706">
        <w:t>future action</w:t>
      </w:r>
      <w:r w:rsidR="00004EA3">
        <w:t>.</w:t>
      </w:r>
      <w:bookmarkStart w:id="14" w:name="_Toc157068992"/>
      <w:r w:rsidR="00955975">
        <w:t xml:space="preserve"> </w:t>
      </w:r>
      <w:r w:rsidR="00955975" w:rsidRPr="00955975">
        <w:rPr>
          <w:rFonts w:asciiTheme="majorHAnsi" w:hAnsiTheme="majorHAnsi"/>
        </w:rPr>
        <w:t xml:space="preserve">The report </w:t>
      </w:r>
      <w:r w:rsidR="00955975">
        <w:rPr>
          <w:rFonts w:asciiTheme="majorHAnsi" w:hAnsiTheme="majorHAnsi"/>
        </w:rPr>
        <w:t xml:space="preserve">development </w:t>
      </w:r>
      <w:r w:rsidR="00955975" w:rsidRPr="00955975">
        <w:rPr>
          <w:rFonts w:asciiTheme="majorHAnsi" w:hAnsiTheme="majorHAnsi"/>
        </w:rPr>
        <w:t xml:space="preserve">will be an iterative process: </w:t>
      </w:r>
      <w:r w:rsidR="00955975" w:rsidRPr="00955975">
        <w:rPr>
          <w:rFonts w:asciiTheme="majorHAnsi" w:hAnsiTheme="majorHAnsi" w:cs="Helvetica Neue"/>
          <w:color w:val="1A1A1A"/>
        </w:rPr>
        <w:t>CH will draft the report, CDC will review it and provide feedback, and CH will revise the report accordingly.</w:t>
      </w:r>
      <w:r w:rsidR="00955975">
        <w:rPr>
          <w:rFonts w:ascii="Helvetica Neue" w:hAnsi="Helvetica Neue" w:cs="Helvetica Neue"/>
          <w:color w:val="1A1A1A"/>
        </w:rPr>
        <w:t xml:space="preserve"> </w:t>
      </w:r>
      <w:r w:rsidR="00664B8A" w:rsidRPr="00664B8A">
        <w:rPr>
          <w:rFonts w:cs="Arial"/>
          <w:szCs w:val="22"/>
        </w:rPr>
        <w:t xml:space="preserve"> </w:t>
      </w:r>
    </w:p>
    <w:p w14:paraId="4A92B142" w14:textId="77777777" w:rsidR="00891ACD" w:rsidRDefault="00891ACD" w:rsidP="00664B8A">
      <w:pPr>
        <w:spacing w:after="0"/>
        <w:rPr>
          <w:rFonts w:cs="Arial"/>
          <w:szCs w:val="22"/>
        </w:rPr>
      </w:pPr>
    </w:p>
    <w:p w14:paraId="3D11A083" w14:textId="34981CB9" w:rsidR="00664B8A" w:rsidRDefault="00664B8A" w:rsidP="00664B8A">
      <w:pPr>
        <w:spacing w:after="0"/>
        <w:rPr>
          <w:rFonts w:cs="Arial"/>
          <w:szCs w:val="22"/>
        </w:rPr>
      </w:pPr>
      <w:r>
        <w:rPr>
          <w:rFonts w:cs="Arial"/>
          <w:szCs w:val="22"/>
        </w:rPr>
        <w:lastRenderedPageBreak/>
        <w:t>Findings from this work will not be published.  Findings will be used solely for developing messages and materials and for internal program improvement.  These recordings will be destroyed when CDC completes development of messages and materials.</w:t>
      </w:r>
    </w:p>
    <w:bookmarkEnd w:id="14"/>
    <w:p w14:paraId="62C2347B" w14:textId="001608F5" w:rsidR="002B6CCD" w:rsidRDefault="002B6CCD">
      <w:pPr>
        <w:spacing w:after="0"/>
        <w:rPr>
          <w:rFonts w:asciiTheme="majorHAnsi" w:hAnsiTheme="majorHAnsi" w:cs="Arial"/>
          <w:bCs/>
          <w:sz w:val="28"/>
        </w:rPr>
      </w:pPr>
      <w:r>
        <w:rPr>
          <w:rFonts w:asciiTheme="majorHAnsi" w:hAnsiTheme="majorHAnsi" w:cs="Arial"/>
          <w:bCs/>
          <w:sz w:val="28"/>
        </w:rPr>
        <w:br w:type="page"/>
      </w:r>
    </w:p>
    <w:bookmarkStart w:id="15" w:name="_Toc309309350"/>
    <w:bookmarkStart w:id="16" w:name="_Toc438631724"/>
    <w:bookmarkStart w:id="17" w:name="_Toc445806208"/>
    <w:p w14:paraId="18F1BFD8" w14:textId="5F6F9D8D" w:rsidR="002B6CCD" w:rsidRPr="00934997" w:rsidRDefault="002B6CCD" w:rsidP="002B6CCD">
      <w:pPr>
        <w:pStyle w:val="Heading1"/>
        <w:pBdr>
          <w:bottom w:val="single" w:sz="6" w:space="15" w:color="auto"/>
        </w:pBdr>
        <w:rPr>
          <w:rFonts w:asciiTheme="majorHAnsi" w:hAnsiTheme="majorHAnsi" w:cs="Arial"/>
          <w:szCs w:val="44"/>
        </w:rPr>
      </w:pPr>
      <w:r w:rsidRPr="00766ECB">
        <w:rPr>
          <w:rFonts w:asciiTheme="majorHAnsi" w:hAnsiTheme="majorHAnsi"/>
          <w:noProof/>
        </w:rPr>
        <w:lastRenderedPageBreak/>
        <mc:AlternateContent>
          <mc:Choice Requires="wps">
            <w:drawing>
              <wp:anchor distT="45720" distB="45720" distL="114300" distR="114300" simplePos="0" relativeHeight="251659264" behindDoc="0" locked="0" layoutInCell="1" allowOverlap="1" wp14:anchorId="35DA7CA5" wp14:editId="47AC1551">
                <wp:simplePos x="0" y="0"/>
                <wp:positionH relativeFrom="margin">
                  <wp:posOffset>4919524</wp:posOffset>
                </wp:positionH>
                <wp:positionV relativeFrom="paragraph">
                  <wp:posOffset>-740087</wp:posOffset>
                </wp:positionV>
                <wp:extent cx="1673860" cy="688340"/>
                <wp:effectExtent l="0" t="0" r="2794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688340"/>
                        </a:xfrm>
                        <a:prstGeom prst="rect">
                          <a:avLst/>
                        </a:prstGeom>
                        <a:solidFill>
                          <a:srgbClr val="FFFFFF"/>
                        </a:solidFill>
                        <a:ln w="9525">
                          <a:solidFill>
                            <a:srgbClr val="000000"/>
                          </a:solidFill>
                          <a:miter lim="800000"/>
                          <a:headEnd/>
                          <a:tailEnd/>
                        </a:ln>
                      </wps:spPr>
                      <wps:txbx>
                        <w:txbxContent>
                          <w:p w14:paraId="6588F11B" w14:textId="77777777" w:rsidR="00B63724" w:rsidRPr="00766ECB" w:rsidRDefault="00B63724" w:rsidP="002B6CCD">
                            <w:pPr>
                              <w:autoSpaceDE w:val="0"/>
                              <w:autoSpaceDN w:val="0"/>
                              <w:adjustRightInd w:val="0"/>
                              <w:spacing w:after="0"/>
                              <w:rPr>
                                <w:rFonts w:asciiTheme="majorHAnsi" w:hAnsiTheme="majorHAnsi" w:cs="Arial"/>
                                <w:sz w:val="22"/>
                                <w:szCs w:val="22"/>
                              </w:rPr>
                            </w:pPr>
                            <w:r w:rsidRPr="00766ECB">
                              <w:rPr>
                                <w:rFonts w:asciiTheme="majorHAnsi" w:hAnsiTheme="majorHAnsi" w:cs="Arial"/>
                                <w:noProof/>
                                <w:sz w:val="22"/>
                                <w:szCs w:val="22"/>
                              </w:rPr>
                              <w:t>For</w:t>
                            </w:r>
                            <w:r w:rsidRPr="00766ECB">
                              <w:rPr>
                                <w:rFonts w:asciiTheme="majorHAnsi" w:hAnsiTheme="majorHAnsi" w:cs="Arial"/>
                                <w:sz w:val="22"/>
                                <w:szCs w:val="22"/>
                              </w:rPr>
                              <w:t>m Approved</w:t>
                            </w:r>
                          </w:p>
                          <w:p w14:paraId="5196957D" w14:textId="20FE2263" w:rsidR="00B63724" w:rsidRDefault="00B63724" w:rsidP="002B6CCD">
                            <w:r w:rsidRPr="00766ECB">
                              <w:rPr>
                                <w:rFonts w:asciiTheme="majorHAnsi" w:hAnsiTheme="majorHAnsi"/>
                                <w:sz w:val="22"/>
                                <w:szCs w:val="22"/>
                              </w:rPr>
                              <w:t xml:space="preserve">OMB No. </w:t>
                            </w:r>
                            <w:r w:rsidRPr="008444BD">
                              <w:rPr>
                                <w:rFonts w:asciiTheme="majorHAnsi" w:hAnsiTheme="majorHAnsi"/>
                                <w:sz w:val="22"/>
                                <w:szCs w:val="22"/>
                              </w:rPr>
                              <w:t>0920-0572</w:t>
                            </w:r>
                            <w:r w:rsidRPr="00766ECB">
                              <w:rPr>
                                <w:rFonts w:asciiTheme="majorHAnsi" w:hAnsiTheme="majorHAnsi"/>
                                <w:sz w:val="22"/>
                                <w:szCs w:val="22"/>
                              </w:rPr>
                              <w:br/>
                              <w:t xml:space="preserve">Exp. Date </w:t>
                            </w:r>
                            <w:r>
                              <w:rPr>
                                <w:rFonts w:asciiTheme="majorHAnsi" w:hAnsiTheme="majorHAnsi"/>
                                <w:sz w:val="22"/>
                                <w:szCs w:val="22"/>
                              </w:rPr>
                              <w:t>3/31/2018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A7CA5" id="_x0000_t202" coordsize="21600,21600" o:spt="202" path="m,l,21600r21600,l21600,xe">
                <v:stroke joinstyle="miter"/>
                <v:path gradientshapeok="t" o:connecttype="rect"/>
              </v:shapetype>
              <v:shape id="Text Box 2" o:spid="_x0000_s1026" type="#_x0000_t202" style="position:absolute;margin-left:387.35pt;margin-top:-58.25pt;width:131.8pt;height:5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">
                <v:textbox>
                  <w:txbxContent>
                    <w:p w14:paraId="6588F11B" w14:textId="77777777" w:rsidR="00B63724" w:rsidRPr="00766ECB" w:rsidRDefault="00B63724" w:rsidP="002B6CCD">
                      <w:pPr>
                        <w:autoSpaceDE w:val="0"/>
                        <w:autoSpaceDN w:val="0"/>
                        <w:adjustRightInd w:val="0"/>
                        <w:spacing w:after="0"/>
                        <w:rPr>
                          <w:rFonts w:asciiTheme="majorHAnsi" w:hAnsiTheme="majorHAnsi" w:cs="Arial"/>
                          <w:sz w:val="22"/>
                          <w:szCs w:val="22"/>
                        </w:rPr>
                      </w:pPr>
                      <w:r w:rsidRPr="00766ECB">
                        <w:rPr>
                          <w:rFonts w:asciiTheme="majorHAnsi" w:hAnsiTheme="majorHAnsi" w:cs="Arial"/>
                          <w:noProof/>
                          <w:sz w:val="22"/>
                          <w:szCs w:val="22"/>
                        </w:rPr>
                        <w:t>For</w:t>
                      </w:r>
                      <w:r w:rsidRPr="00766ECB">
                        <w:rPr>
                          <w:rFonts w:asciiTheme="majorHAnsi" w:hAnsiTheme="majorHAnsi" w:cs="Arial"/>
                          <w:sz w:val="22"/>
                          <w:szCs w:val="22"/>
                        </w:rPr>
                        <w:t>m Approved</w:t>
                      </w:r>
                    </w:p>
                    <w:p w14:paraId="5196957D" w14:textId="20FE2263" w:rsidR="00B63724" w:rsidRDefault="00B63724" w:rsidP="002B6CCD">
                      <w:r w:rsidRPr="00766ECB">
                        <w:rPr>
                          <w:rFonts w:asciiTheme="majorHAnsi" w:hAnsiTheme="majorHAnsi"/>
                          <w:sz w:val="22"/>
                          <w:szCs w:val="22"/>
                        </w:rPr>
                        <w:t xml:space="preserve">OMB No. </w:t>
                      </w:r>
                      <w:r w:rsidRPr="008444BD">
                        <w:rPr>
                          <w:rFonts w:asciiTheme="majorHAnsi" w:hAnsiTheme="majorHAnsi"/>
                          <w:sz w:val="22"/>
                          <w:szCs w:val="22"/>
                        </w:rPr>
                        <w:t>0920-0572</w:t>
                      </w:r>
                      <w:r w:rsidRPr="00766ECB">
                        <w:rPr>
                          <w:rFonts w:asciiTheme="majorHAnsi" w:hAnsiTheme="majorHAnsi"/>
                          <w:sz w:val="22"/>
                          <w:szCs w:val="22"/>
                        </w:rPr>
                        <w:br/>
                        <w:t xml:space="preserve">Exp. Date </w:t>
                      </w:r>
                      <w:r>
                        <w:rPr>
                          <w:rFonts w:asciiTheme="majorHAnsi" w:hAnsiTheme="majorHAnsi"/>
                          <w:sz w:val="22"/>
                          <w:szCs w:val="22"/>
                        </w:rPr>
                        <w:t>3/31/2018</w:t>
                      </w:r>
                    </w:p>
                  </w:txbxContent>
                </v:textbox>
                <w10:wrap anchorx="margin"/>
              </v:shape>
            </w:pict>
          </mc:Fallback>
        </mc:AlternateContent>
      </w:r>
      <w:r w:rsidR="003154B5">
        <w:rPr>
          <w:rFonts w:asciiTheme="majorHAnsi" w:hAnsiTheme="majorHAnsi"/>
          <w:noProof/>
        </w:rPr>
        <w:t>Appendix</w:t>
      </w:r>
      <w:r>
        <w:rPr>
          <w:rFonts w:asciiTheme="majorHAnsi" w:hAnsiTheme="majorHAnsi" w:cs="Arial"/>
          <w:szCs w:val="44"/>
        </w:rPr>
        <w:t xml:space="preserve"> A</w:t>
      </w:r>
      <w:r w:rsidRPr="00934997">
        <w:rPr>
          <w:rFonts w:asciiTheme="majorHAnsi" w:hAnsiTheme="majorHAnsi" w:cs="Arial"/>
          <w:szCs w:val="44"/>
        </w:rPr>
        <w:t>: Moderator’s Guide</w:t>
      </w:r>
      <w:bookmarkEnd w:id="15"/>
      <w:r>
        <w:rPr>
          <w:rFonts w:asciiTheme="majorHAnsi" w:hAnsiTheme="majorHAnsi" w:cs="Arial"/>
          <w:szCs w:val="44"/>
        </w:rPr>
        <w:t xml:space="preserve"> for At-Risk Adults</w:t>
      </w:r>
      <w:bookmarkEnd w:id="16"/>
      <w:bookmarkEnd w:id="17"/>
      <w:r w:rsidRPr="00934997">
        <w:rPr>
          <w:rFonts w:asciiTheme="majorHAnsi" w:hAnsiTheme="majorHAnsi" w:cs="Arial"/>
          <w:szCs w:val="44"/>
        </w:rPr>
        <w:t xml:space="preserve"> </w:t>
      </w:r>
    </w:p>
    <w:tbl>
      <w:tblPr>
        <w:tblpPr w:leftFromText="180" w:rightFromText="180" w:vertAnchor="page" w:horzAnchor="page" w:tblpX="1450" w:tblpY="3065"/>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4"/>
      </w:tblGrid>
      <w:tr w:rsidR="002B6CCD" w:rsidRPr="00655B97" w14:paraId="3C1ED721" w14:textId="77777777" w:rsidTr="002B6CCD">
        <w:trPr>
          <w:trHeight w:val="2290"/>
        </w:trPr>
        <w:tc>
          <w:tcPr>
            <w:tcW w:w="9604" w:type="dxa"/>
          </w:tcPr>
          <w:p w14:paraId="0D59765F" w14:textId="2F3B0D4C" w:rsidR="002B6CCD" w:rsidRPr="00655B97" w:rsidRDefault="002B6CCD" w:rsidP="002B6CCD">
            <w:pPr>
              <w:pStyle w:val="Default"/>
              <w:ind w:left="216"/>
              <w:rPr>
                <w:rFonts w:asciiTheme="majorHAnsi" w:hAnsiTheme="majorHAnsi"/>
                <w:sz w:val="22"/>
                <w:szCs w:val="22"/>
              </w:rPr>
            </w:pPr>
            <w:r w:rsidRPr="00F24368">
              <w:rPr>
                <w:rFonts w:asciiTheme="majorHAnsi" w:eastAsia="Calibri" w:hAnsiTheme="majorHAnsi"/>
                <w:sz w:val="22"/>
                <w:szCs w:val="22"/>
              </w:rPr>
              <w:t xml:space="preserve">CDC estimates the average public reporting burden for this collection of information </w:t>
            </w:r>
            <w:r w:rsidRPr="00264BD9">
              <w:rPr>
                <w:rFonts w:asciiTheme="majorHAnsi" w:eastAsia="Calibri" w:hAnsiTheme="majorHAnsi"/>
                <w:sz w:val="22"/>
                <w:szCs w:val="22"/>
              </w:rPr>
              <w:t>as</w:t>
            </w:r>
            <w:r w:rsidRPr="00264BD9">
              <w:rPr>
                <w:rFonts w:asciiTheme="majorHAnsi" w:hAnsiTheme="majorHAnsi"/>
                <w:sz w:val="22"/>
                <w:szCs w:val="22"/>
              </w:rPr>
              <w:t xml:space="preserve"> </w:t>
            </w:r>
            <w:r>
              <w:rPr>
                <w:rFonts w:asciiTheme="majorHAnsi" w:hAnsiTheme="majorHAnsi"/>
                <w:sz w:val="22"/>
                <w:szCs w:val="22"/>
              </w:rPr>
              <w:t xml:space="preserve">90 </w:t>
            </w:r>
            <w:r w:rsidRPr="00264BD9">
              <w:rPr>
                <w:rFonts w:asciiTheme="majorHAnsi" w:hAnsiTheme="majorHAnsi"/>
                <w:sz w:val="22"/>
                <w:szCs w:val="22"/>
              </w:rPr>
              <w:t>minutes per response, including the time for reviewing instructions, searching existing data sources, gathering and maintaining the data needed, and completing and reviewing the collection of information.</w:t>
            </w:r>
            <w:r w:rsidRPr="00F24368">
              <w:rPr>
                <w:rFonts w:asciiTheme="majorHAnsi" w:hAnsiTheme="majorHAnsi"/>
                <w:sz w:val="22"/>
                <w:szCs w:val="22"/>
              </w:rPr>
              <w:t xml:space="preserve">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MS D-74; 1600 Clifton Road NE, Atlanta, Ga. 30333; </w:t>
            </w:r>
            <w:r w:rsidRPr="005D2DF3">
              <w:rPr>
                <w:rFonts w:asciiTheme="majorHAnsi" w:hAnsiTheme="majorHAnsi"/>
                <w:sz w:val="22"/>
                <w:szCs w:val="22"/>
              </w:rPr>
              <w:t xml:space="preserve">OMB No. </w:t>
            </w:r>
            <w:r w:rsidR="008444BD" w:rsidRPr="008444BD">
              <w:rPr>
                <w:rFonts w:asciiTheme="majorHAnsi" w:hAnsiTheme="majorHAnsi"/>
                <w:sz w:val="22"/>
                <w:szCs w:val="22"/>
              </w:rPr>
              <w:t>0920-0572</w:t>
            </w:r>
            <w:r>
              <w:rPr>
                <w:rFonts w:asciiTheme="majorHAnsi" w:hAnsiTheme="majorHAnsi"/>
                <w:sz w:val="22"/>
                <w:szCs w:val="22"/>
              </w:rPr>
              <w:t>.</w:t>
            </w:r>
          </w:p>
        </w:tc>
      </w:tr>
    </w:tbl>
    <w:p w14:paraId="062FE4CF" w14:textId="77777777" w:rsidR="002B6CCD" w:rsidRDefault="002B6CCD" w:rsidP="002B6CCD">
      <w:pPr>
        <w:keepNext/>
        <w:autoSpaceDE w:val="0"/>
        <w:autoSpaceDN w:val="0"/>
        <w:adjustRightInd w:val="0"/>
        <w:spacing w:after="120" w:line="360" w:lineRule="atLeast"/>
        <w:outlineLvl w:val="1"/>
        <w:rPr>
          <w:rFonts w:asciiTheme="majorHAnsi" w:hAnsiTheme="majorHAnsi" w:cs="Arial"/>
          <w:b/>
          <w:bCs/>
          <w:color w:val="65B42D"/>
          <w:sz w:val="28"/>
        </w:rPr>
      </w:pPr>
    </w:p>
    <w:p w14:paraId="7669882D" w14:textId="77777777" w:rsidR="002B6CCD" w:rsidRPr="00530BE5"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530BE5">
        <w:rPr>
          <w:rFonts w:asciiTheme="majorHAnsi" w:hAnsiTheme="majorHAnsi" w:cs="Arial"/>
          <w:b/>
          <w:bCs/>
          <w:color w:val="000000" w:themeColor="text1"/>
          <w:sz w:val="28"/>
        </w:rPr>
        <w:t>Welcome/Opening Remarks (5 minutes)</w:t>
      </w:r>
      <w:r w:rsidRPr="00530BE5">
        <w:rPr>
          <w:rFonts w:asciiTheme="majorHAnsi" w:hAnsiTheme="majorHAnsi"/>
          <w:noProof/>
          <w:color w:val="000000" w:themeColor="text1"/>
        </w:rPr>
        <w:t xml:space="preserve"> </w:t>
      </w:r>
    </w:p>
    <w:p w14:paraId="499A2247" w14:textId="77777777" w:rsidR="002B6CCD" w:rsidRPr="00351A90" w:rsidRDefault="002B6CCD" w:rsidP="002B6CCD">
      <w:pPr>
        <w:widowControl w:val="0"/>
        <w:autoSpaceDE w:val="0"/>
        <w:autoSpaceDN w:val="0"/>
        <w:adjustRightInd w:val="0"/>
        <w:spacing w:after="0"/>
        <w:ind w:right="196"/>
        <w:rPr>
          <w:rFonts w:asciiTheme="majorHAnsi" w:eastAsia="Calibri" w:hAnsiTheme="majorHAnsi"/>
          <w:iCs/>
          <w:color w:val="000000"/>
          <w:spacing w:val="-2"/>
        </w:rPr>
      </w:pPr>
      <w:r w:rsidRPr="00351A90">
        <w:rPr>
          <w:rFonts w:asciiTheme="majorHAnsi" w:eastAsia="Calibri" w:hAnsiTheme="majorHAnsi"/>
          <w:iCs/>
          <w:color w:val="000000"/>
        </w:rPr>
        <w:t xml:space="preserve">Welcome everyone and thank you for joining us today. My name is [NAME]. We also have [NAME OTHERS] </w:t>
      </w:r>
      <w:r>
        <w:rPr>
          <w:rFonts w:asciiTheme="majorHAnsi" w:eastAsia="Calibri" w:hAnsiTheme="majorHAnsi"/>
          <w:iCs/>
          <w:color w:val="000000"/>
        </w:rPr>
        <w:t>here</w:t>
      </w:r>
      <w:r w:rsidRPr="00351A90">
        <w:rPr>
          <w:rFonts w:asciiTheme="majorHAnsi" w:eastAsia="Calibri" w:hAnsiTheme="majorHAnsi"/>
          <w:iCs/>
          <w:color w:val="000000"/>
        </w:rPr>
        <w:t xml:space="preserve"> to listen and take notes. I am here to lead</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this</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discus</w:t>
      </w:r>
      <w:r w:rsidRPr="00351A90">
        <w:rPr>
          <w:rFonts w:asciiTheme="majorHAnsi" w:eastAsia="Calibri" w:hAnsiTheme="majorHAnsi"/>
          <w:iCs/>
          <w:color w:val="000000"/>
          <w:spacing w:val="-3"/>
        </w:rPr>
        <w:t>s</w:t>
      </w:r>
      <w:r w:rsidRPr="00351A90">
        <w:rPr>
          <w:rFonts w:asciiTheme="majorHAnsi" w:eastAsia="Calibri" w:hAnsiTheme="majorHAnsi"/>
          <w:iCs/>
          <w:color w:val="000000"/>
        </w:rPr>
        <w:t>ion</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on</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behalf</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of the</w:t>
      </w:r>
      <w:r>
        <w:rPr>
          <w:rFonts w:asciiTheme="majorHAnsi" w:eastAsia="Calibri" w:hAnsiTheme="majorHAnsi"/>
        </w:rPr>
        <w:t xml:space="preserve"> Centers for Disease Control and Prevention (CDC)</w:t>
      </w:r>
      <w:r w:rsidRPr="00351A90">
        <w:rPr>
          <w:rFonts w:asciiTheme="majorHAnsi" w:eastAsia="Calibri" w:hAnsiTheme="majorHAnsi"/>
        </w:rPr>
        <w:t xml:space="preserve">. I want you to know that I’m not an expert in the topic we’ll be covering. My job today is to guide the discussion. </w:t>
      </w:r>
      <w:r w:rsidRPr="00351A90">
        <w:rPr>
          <w:rFonts w:asciiTheme="majorHAnsi" w:eastAsia="Calibri" w:hAnsiTheme="majorHAnsi"/>
          <w:iCs/>
          <w:color w:val="000000"/>
        </w:rPr>
        <w:t xml:space="preserve">We’re having this focus group discussion to try to understand how </w:t>
      </w:r>
      <w:r>
        <w:rPr>
          <w:rFonts w:asciiTheme="majorHAnsi" w:eastAsia="Calibri" w:hAnsiTheme="majorHAnsi"/>
          <w:iCs/>
          <w:color w:val="000000"/>
        </w:rPr>
        <w:t>CDC can better reach people with recommendations for staying healthy.</w:t>
      </w:r>
    </w:p>
    <w:p w14:paraId="3921E86B" w14:textId="77777777" w:rsidR="002B6CCD" w:rsidRPr="00351A90" w:rsidRDefault="002B6CCD" w:rsidP="002B6CCD">
      <w:pPr>
        <w:widowControl w:val="0"/>
        <w:autoSpaceDE w:val="0"/>
        <w:autoSpaceDN w:val="0"/>
        <w:adjustRightInd w:val="0"/>
        <w:spacing w:after="0"/>
        <w:ind w:right="196"/>
        <w:rPr>
          <w:rFonts w:asciiTheme="majorHAnsi" w:eastAsia="Calibri" w:hAnsiTheme="majorHAnsi"/>
          <w:iCs/>
          <w:color w:val="000000"/>
          <w:spacing w:val="-2"/>
        </w:rPr>
      </w:pPr>
    </w:p>
    <w:p w14:paraId="64DE168D" w14:textId="77777777" w:rsidR="002B6CCD" w:rsidRPr="00C259A7" w:rsidRDefault="002B6CCD" w:rsidP="002B6CCD">
      <w:pPr>
        <w:widowControl w:val="0"/>
        <w:autoSpaceDE w:val="0"/>
        <w:autoSpaceDN w:val="0"/>
        <w:adjustRightInd w:val="0"/>
        <w:spacing w:after="0"/>
        <w:ind w:right="196"/>
        <w:rPr>
          <w:rFonts w:asciiTheme="majorHAnsi" w:eastAsia="Calibri" w:hAnsiTheme="majorHAnsi"/>
          <w:iCs/>
          <w:color w:val="000000"/>
          <w:spacing w:val="-2"/>
          <w:highlight w:val="yellow"/>
        </w:rPr>
      </w:pPr>
      <w:r w:rsidRPr="00C259A7">
        <w:rPr>
          <w:rFonts w:asciiTheme="majorHAnsi" w:eastAsia="Calibri" w:hAnsiTheme="majorHAnsi"/>
          <w:iCs/>
          <w:color w:val="000000"/>
          <w:spacing w:val="-2"/>
        </w:rPr>
        <w:t xml:space="preserve">The ideas and information you share with us are very important. </w:t>
      </w:r>
      <w:r w:rsidRPr="00C259A7">
        <w:rPr>
          <w:rFonts w:asciiTheme="majorHAnsi" w:eastAsia="Calibri" w:hAnsiTheme="majorHAnsi"/>
          <w:iCs/>
          <w:color w:val="000000"/>
        </w:rPr>
        <w:t>Before</w:t>
      </w:r>
      <w:r w:rsidRPr="00C21FFE">
        <w:rPr>
          <w:rFonts w:asciiTheme="majorHAnsi" w:eastAsia="Calibri" w:hAnsiTheme="majorHAnsi"/>
          <w:iCs/>
          <w:color w:val="000000"/>
        </w:rPr>
        <w:t xml:space="preserve"> we begin, I’d like to make a few things clear and explain how the discussion will work.</w:t>
      </w:r>
    </w:p>
    <w:p w14:paraId="37141C94" w14:textId="77777777" w:rsidR="002B6CCD" w:rsidRPr="00C21FFE" w:rsidRDefault="002B6CCD" w:rsidP="002B6CCD">
      <w:pPr>
        <w:spacing w:after="0"/>
        <w:rPr>
          <w:rFonts w:asciiTheme="majorHAnsi" w:eastAsia="Calibri" w:hAnsiTheme="majorHAnsi"/>
          <w:iCs/>
          <w:color w:val="000000"/>
        </w:rPr>
      </w:pPr>
    </w:p>
    <w:p w14:paraId="19992F30" w14:textId="77777777" w:rsidR="002B6CCD" w:rsidRPr="00F90339" w:rsidRDefault="002B6CCD" w:rsidP="002B6CCD">
      <w:pPr>
        <w:numPr>
          <w:ilvl w:val="0"/>
          <w:numId w:val="7"/>
        </w:numPr>
        <w:spacing w:after="0"/>
        <w:rPr>
          <w:rFonts w:asciiTheme="majorHAnsi" w:eastAsia="Calibri" w:hAnsiTheme="majorHAnsi"/>
          <w:iCs/>
          <w:color w:val="000000"/>
        </w:rPr>
      </w:pPr>
      <w:r w:rsidRPr="00F90339">
        <w:rPr>
          <w:rFonts w:asciiTheme="majorHAnsi" w:eastAsia="Calibri" w:hAnsiTheme="majorHAnsi"/>
          <w:iCs/>
          <w:color w:val="000000"/>
        </w:rPr>
        <w:t>We are not trying to sell or promote any product or service to you.</w:t>
      </w:r>
      <w:r w:rsidRPr="00F90339">
        <w:rPr>
          <w:rFonts w:asciiTheme="majorHAnsi" w:eastAsia="Calibri" w:hAnsiTheme="majorHAnsi"/>
          <w:iCs/>
          <w:color w:val="000000"/>
        </w:rPr>
        <w:br/>
      </w:r>
    </w:p>
    <w:p w14:paraId="24B3FA9D" w14:textId="77777777" w:rsidR="002B6CCD" w:rsidRPr="00F90339" w:rsidRDefault="002B6CCD" w:rsidP="002B6CCD">
      <w:pPr>
        <w:numPr>
          <w:ilvl w:val="0"/>
          <w:numId w:val="7"/>
        </w:numPr>
        <w:spacing w:after="0"/>
        <w:rPr>
          <w:rFonts w:asciiTheme="majorHAnsi" w:eastAsia="Calibri" w:hAnsiTheme="majorHAnsi"/>
          <w:iCs/>
          <w:color w:val="000000"/>
        </w:rPr>
      </w:pPr>
      <w:r w:rsidRPr="00F90339">
        <w:rPr>
          <w:rFonts w:asciiTheme="majorHAnsi" w:eastAsia="Calibri" w:hAnsiTheme="majorHAnsi"/>
          <w:iCs/>
          <w:color w:val="000000"/>
        </w:rPr>
        <w:t>There are no right or wrong answers — we want your opinions.</w:t>
      </w:r>
      <w:r w:rsidRPr="00F90339">
        <w:rPr>
          <w:rFonts w:asciiTheme="majorHAnsi" w:eastAsia="Calibri" w:hAnsiTheme="majorHAnsi"/>
          <w:iCs/>
          <w:color w:val="000000"/>
        </w:rPr>
        <w:br/>
      </w:r>
    </w:p>
    <w:p w14:paraId="27A21907" w14:textId="77777777" w:rsidR="002B6CCD" w:rsidRPr="005172BB" w:rsidRDefault="002B6CCD" w:rsidP="002B6CCD">
      <w:pPr>
        <w:numPr>
          <w:ilvl w:val="0"/>
          <w:numId w:val="7"/>
        </w:numPr>
        <w:spacing w:after="0"/>
        <w:contextualSpacing/>
        <w:rPr>
          <w:rFonts w:asciiTheme="majorHAnsi" w:eastAsia="Calibri" w:hAnsiTheme="majorHAnsi"/>
          <w:iCs/>
          <w:color w:val="000000"/>
        </w:rPr>
      </w:pPr>
      <w:r w:rsidRPr="00F90339">
        <w:rPr>
          <w:rFonts w:asciiTheme="majorHAnsi" w:eastAsia="Calibri" w:hAnsiTheme="majorHAnsi"/>
          <w:iCs/>
          <w:color w:val="000000"/>
        </w:rPr>
        <w:t>We will be taking notes and audio recording the discussion. We have to write a report about your</w:t>
      </w:r>
      <w:r w:rsidRPr="005172BB">
        <w:rPr>
          <w:rFonts w:asciiTheme="majorHAnsi" w:eastAsia="Calibri" w:hAnsiTheme="majorHAnsi"/>
          <w:iCs/>
          <w:color w:val="000000"/>
        </w:rPr>
        <w:t xml:space="preserve"> suggestions for CDC. Recording the discussion will help us write the report. We will share the audio recording with CDC. We will </w:t>
      </w:r>
      <w:r w:rsidRPr="005172BB">
        <w:rPr>
          <w:rFonts w:asciiTheme="majorHAnsi" w:eastAsia="Calibri" w:hAnsiTheme="majorHAnsi"/>
          <w:b/>
          <w:iCs/>
          <w:color w:val="000000"/>
        </w:rPr>
        <w:t>not</w:t>
      </w:r>
      <w:r w:rsidRPr="005172BB">
        <w:rPr>
          <w:rFonts w:asciiTheme="majorHAnsi" w:eastAsia="Calibri" w:hAnsiTheme="majorHAnsi"/>
          <w:iCs/>
          <w:color w:val="000000"/>
        </w:rPr>
        <w:t xml:space="preserve"> use your name in the report and all results will be reported in aggregate. We will only share the report with people working on this project.</w:t>
      </w:r>
      <w:r w:rsidRPr="005172BB">
        <w:rPr>
          <w:rFonts w:asciiTheme="majorHAnsi" w:eastAsia="Calibri" w:hAnsiTheme="majorHAnsi"/>
          <w:iCs/>
          <w:color w:val="000000"/>
        </w:rPr>
        <w:br/>
      </w:r>
    </w:p>
    <w:p w14:paraId="10A6D9AB" w14:textId="77777777" w:rsidR="002B6CCD" w:rsidRPr="00F90339" w:rsidRDefault="002B6CCD" w:rsidP="002B6CCD">
      <w:pPr>
        <w:numPr>
          <w:ilvl w:val="0"/>
          <w:numId w:val="7"/>
        </w:numPr>
        <w:spacing w:after="0"/>
        <w:rPr>
          <w:rFonts w:asciiTheme="majorHAnsi" w:eastAsia="Calibri" w:hAnsiTheme="majorHAnsi"/>
          <w:iCs/>
          <w:color w:val="000000"/>
        </w:rPr>
      </w:pPr>
      <w:r w:rsidRPr="005172BB">
        <w:rPr>
          <w:rFonts w:asciiTheme="majorHAnsi" w:eastAsia="Calibri" w:hAnsiTheme="majorHAnsi"/>
          <w:iCs/>
          <w:color w:val="000000"/>
        </w:rPr>
        <w:t xml:space="preserve">In order to make sure that we hear everyone’s thoughts and opinions, it’s important </w:t>
      </w:r>
      <w:r w:rsidRPr="00F90339">
        <w:rPr>
          <w:rFonts w:asciiTheme="majorHAnsi" w:eastAsia="Calibri" w:hAnsiTheme="majorHAnsi"/>
          <w:iCs/>
          <w:color w:val="000000"/>
        </w:rPr>
        <w:t xml:space="preserve">that you only speak one at a time. I may occasionally interrupt you when 2 or more people are talking at once, so we clearly understand what each person has to say. </w:t>
      </w:r>
      <w:r w:rsidRPr="00F90339">
        <w:rPr>
          <w:rFonts w:asciiTheme="majorHAnsi" w:eastAsia="Calibri" w:hAnsiTheme="majorHAnsi"/>
          <w:iCs/>
          <w:color w:val="000000"/>
        </w:rPr>
        <w:br/>
      </w:r>
    </w:p>
    <w:p w14:paraId="6BF92A78" w14:textId="77777777" w:rsidR="002B6CCD" w:rsidRPr="00F90339" w:rsidRDefault="002B6CCD" w:rsidP="002B6CCD">
      <w:pPr>
        <w:numPr>
          <w:ilvl w:val="0"/>
          <w:numId w:val="7"/>
        </w:numPr>
        <w:spacing w:after="0"/>
        <w:rPr>
          <w:rFonts w:asciiTheme="majorHAnsi" w:eastAsia="Calibri" w:hAnsiTheme="majorHAnsi"/>
          <w:iCs/>
          <w:color w:val="000000"/>
        </w:rPr>
      </w:pPr>
      <w:r w:rsidRPr="00F90339">
        <w:rPr>
          <w:rFonts w:asciiTheme="majorHAnsi" w:eastAsia="Calibri" w:hAnsiTheme="majorHAnsi"/>
          <w:iCs/>
          <w:color w:val="000000"/>
        </w:rPr>
        <w:t>This discussion</w:t>
      </w:r>
      <w:r w:rsidRPr="00F90339">
        <w:rPr>
          <w:rFonts w:asciiTheme="majorHAnsi" w:eastAsia="Calibri" w:hAnsiTheme="majorHAnsi"/>
          <w:iCs/>
          <w:color w:val="FF0000"/>
        </w:rPr>
        <w:t xml:space="preserve"> </w:t>
      </w:r>
      <w:r w:rsidRPr="00F90339">
        <w:rPr>
          <w:rFonts w:asciiTheme="majorHAnsi" w:eastAsia="Calibri" w:hAnsiTheme="majorHAnsi"/>
          <w:iCs/>
          <w:color w:val="000000"/>
        </w:rPr>
        <w:t>will last approximately an hour</w:t>
      </w:r>
      <w:r>
        <w:rPr>
          <w:rFonts w:asciiTheme="majorHAnsi" w:eastAsia="Calibri" w:hAnsiTheme="majorHAnsi"/>
          <w:iCs/>
          <w:color w:val="000000"/>
        </w:rPr>
        <w:t xml:space="preserve"> and a half</w:t>
      </w:r>
      <w:r w:rsidRPr="00F90339">
        <w:rPr>
          <w:rFonts w:asciiTheme="majorHAnsi" w:eastAsia="Calibri" w:hAnsiTheme="majorHAnsi"/>
          <w:iCs/>
          <w:color w:val="000000"/>
        </w:rPr>
        <w:t>. I don’t want to keep you here longer than that, so I may occasionally interrupt you to keep the discussion focused.</w:t>
      </w:r>
      <w:r w:rsidRPr="00F90339">
        <w:rPr>
          <w:rFonts w:asciiTheme="majorHAnsi" w:eastAsia="Calibri" w:hAnsiTheme="majorHAnsi"/>
          <w:iCs/>
          <w:color w:val="000000"/>
        </w:rPr>
        <w:br/>
      </w:r>
    </w:p>
    <w:p w14:paraId="50DF2405" w14:textId="3137536B" w:rsidR="002B6CCD" w:rsidRPr="00F90339" w:rsidRDefault="002B6CCD" w:rsidP="002B6CCD">
      <w:pPr>
        <w:widowControl w:val="0"/>
        <w:autoSpaceDE w:val="0"/>
        <w:autoSpaceDN w:val="0"/>
        <w:adjustRightInd w:val="0"/>
        <w:spacing w:after="0"/>
        <w:ind w:right="100"/>
        <w:rPr>
          <w:rFonts w:asciiTheme="majorHAnsi" w:eastAsia="Calibri" w:hAnsiTheme="majorHAnsi"/>
          <w:color w:val="000000"/>
        </w:rPr>
      </w:pPr>
      <w:r w:rsidRPr="00F90339">
        <w:rPr>
          <w:rFonts w:asciiTheme="majorHAnsi" w:eastAsia="Calibri" w:hAnsiTheme="majorHAnsi"/>
          <w:color w:val="000000"/>
        </w:rPr>
        <w:t xml:space="preserve">[Prior to the </w:t>
      </w:r>
      <w:r w:rsidRPr="00CD2F8E">
        <w:rPr>
          <w:rFonts w:asciiTheme="majorHAnsi" w:eastAsia="Calibri" w:hAnsiTheme="majorHAnsi"/>
          <w:color w:val="000000"/>
        </w:rPr>
        <w:t>focus group, the</w:t>
      </w:r>
      <w:r w:rsidRPr="00CD2F8E">
        <w:rPr>
          <w:rFonts w:asciiTheme="majorHAnsi" w:eastAsia="Calibri" w:hAnsiTheme="majorHAnsi"/>
          <w:color w:val="000000"/>
          <w:spacing w:val="-2"/>
        </w:rPr>
        <w:t xml:space="preserve"> </w:t>
      </w:r>
      <w:r w:rsidRPr="00CD2F8E">
        <w:rPr>
          <w:rFonts w:asciiTheme="majorHAnsi" w:eastAsia="Calibri" w:hAnsiTheme="majorHAnsi"/>
          <w:color w:val="000000"/>
        </w:rPr>
        <w:t>moderator</w:t>
      </w:r>
      <w:r w:rsidRPr="00CD2F8E">
        <w:rPr>
          <w:rFonts w:asciiTheme="majorHAnsi" w:eastAsia="Calibri" w:hAnsiTheme="majorHAnsi"/>
          <w:color w:val="000000"/>
          <w:spacing w:val="-2"/>
        </w:rPr>
        <w:t xml:space="preserve"> </w:t>
      </w:r>
      <w:r w:rsidRPr="00CD2F8E">
        <w:rPr>
          <w:rFonts w:asciiTheme="majorHAnsi" w:eastAsia="Calibri" w:hAnsiTheme="majorHAnsi"/>
          <w:color w:val="000000"/>
        </w:rPr>
        <w:t xml:space="preserve">will have emailed participants </w:t>
      </w:r>
      <w:r>
        <w:rPr>
          <w:rFonts w:asciiTheme="majorHAnsi" w:eastAsia="Calibri" w:hAnsiTheme="majorHAnsi"/>
          <w:color w:val="000000"/>
        </w:rPr>
        <w:t xml:space="preserve">the participant </w:t>
      </w:r>
      <w:r>
        <w:rPr>
          <w:rFonts w:asciiTheme="majorHAnsi" w:eastAsia="Calibri" w:hAnsiTheme="majorHAnsi"/>
          <w:color w:val="000000"/>
        </w:rPr>
        <w:lastRenderedPageBreak/>
        <w:t xml:space="preserve">information sheet (see </w:t>
      </w:r>
      <w:r w:rsidRPr="00DF1054">
        <w:rPr>
          <w:rFonts w:asciiTheme="majorHAnsi" w:eastAsia="Calibri" w:hAnsiTheme="majorHAnsi"/>
          <w:b/>
          <w:color w:val="000000"/>
        </w:rPr>
        <w:t xml:space="preserve">Appendix </w:t>
      </w:r>
      <w:r w:rsidR="003154B5">
        <w:rPr>
          <w:rFonts w:asciiTheme="majorHAnsi" w:eastAsia="Calibri" w:hAnsiTheme="majorHAnsi"/>
          <w:b/>
          <w:color w:val="000000"/>
        </w:rPr>
        <w:t>J</w:t>
      </w:r>
      <w:r>
        <w:rPr>
          <w:rFonts w:asciiTheme="majorHAnsi" w:eastAsia="Calibri" w:hAnsiTheme="majorHAnsi"/>
          <w:color w:val="000000"/>
        </w:rPr>
        <w:t xml:space="preserve">) and </w:t>
      </w:r>
      <w:r w:rsidRPr="00CD2F8E">
        <w:rPr>
          <w:rFonts w:asciiTheme="majorHAnsi" w:eastAsia="Calibri" w:hAnsiTheme="majorHAnsi"/>
          <w:color w:val="000000"/>
        </w:rPr>
        <w:t>a</w:t>
      </w:r>
      <w:r>
        <w:rPr>
          <w:rFonts w:asciiTheme="majorHAnsi" w:eastAsia="Calibri" w:hAnsiTheme="majorHAnsi"/>
          <w:color w:val="000000"/>
        </w:rPr>
        <w:t>n</w:t>
      </w:r>
      <w:r w:rsidRPr="00CD2F8E">
        <w:rPr>
          <w:rFonts w:asciiTheme="majorHAnsi" w:eastAsia="Calibri" w:hAnsiTheme="majorHAnsi"/>
          <w:color w:val="000000"/>
        </w:rPr>
        <w:t xml:space="preserve"> informed consent form (see </w:t>
      </w:r>
      <w:r w:rsidRPr="009428E3">
        <w:rPr>
          <w:rFonts w:asciiTheme="majorHAnsi" w:eastAsia="Calibri" w:hAnsiTheme="majorHAnsi"/>
          <w:b/>
          <w:color w:val="000000"/>
        </w:rPr>
        <w:t xml:space="preserve">Appendix </w:t>
      </w:r>
      <w:r w:rsidR="003154B5">
        <w:rPr>
          <w:rFonts w:asciiTheme="majorHAnsi" w:eastAsia="Calibri" w:hAnsiTheme="majorHAnsi"/>
          <w:b/>
          <w:color w:val="000000"/>
        </w:rPr>
        <w:t>K</w:t>
      </w:r>
      <w:r w:rsidRPr="009428E3">
        <w:rPr>
          <w:rFonts w:asciiTheme="majorHAnsi" w:eastAsia="Calibri" w:hAnsiTheme="majorHAnsi"/>
          <w:color w:val="000000"/>
        </w:rPr>
        <w:t>)</w:t>
      </w:r>
      <w:r w:rsidRPr="00106A7A">
        <w:rPr>
          <w:rFonts w:asciiTheme="majorHAnsi" w:eastAsia="Calibri" w:hAnsiTheme="majorHAnsi"/>
          <w:color w:val="000000"/>
        </w:rPr>
        <w:t>.</w:t>
      </w:r>
      <w:r w:rsidRPr="00CD2F8E">
        <w:rPr>
          <w:rFonts w:asciiTheme="majorHAnsi" w:eastAsia="Calibri" w:hAnsiTheme="majorHAnsi"/>
          <w:color w:val="000000"/>
        </w:rPr>
        <w:t xml:space="preserve"> Each participant will review, sign, and have an opportunity to ask questions. Participants will then return a signed consent form back to the moderator. The</w:t>
      </w:r>
      <w:r w:rsidRPr="00F90339">
        <w:rPr>
          <w:rFonts w:asciiTheme="majorHAnsi" w:eastAsia="Calibri" w:hAnsiTheme="majorHAnsi"/>
          <w:color w:val="000000"/>
          <w:spacing w:val="-3"/>
        </w:rPr>
        <w:t xml:space="preserve"> </w:t>
      </w:r>
      <w:r w:rsidRPr="00F90339">
        <w:rPr>
          <w:rFonts w:asciiTheme="majorHAnsi" w:eastAsia="Calibri" w:hAnsiTheme="majorHAnsi"/>
          <w:color w:val="000000"/>
        </w:rPr>
        <w:t>informed consent state</w:t>
      </w:r>
      <w:r w:rsidRPr="00F90339">
        <w:rPr>
          <w:rFonts w:asciiTheme="majorHAnsi" w:eastAsia="Calibri" w:hAnsiTheme="majorHAnsi"/>
          <w:color w:val="000000"/>
          <w:spacing w:val="-3"/>
        </w:rPr>
        <w:t>m</w:t>
      </w:r>
      <w:r w:rsidRPr="00F90339">
        <w:rPr>
          <w:rFonts w:asciiTheme="majorHAnsi" w:eastAsia="Calibri" w:hAnsiTheme="majorHAnsi"/>
          <w:color w:val="000000"/>
        </w:rPr>
        <w:t xml:space="preserve">ent will assure participants that information provided during the discussion group will be kept confidential and will only </w:t>
      </w:r>
      <w:r w:rsidRPr="00F90339">
        <w:rPr>
          <w:rFonts w:asciiTheme="majorHAnsi" w:eastAsia="Calibri" w:hAnsiTheme="majorHAnsi"/>
          <w:color w:val="000000"/>
          <w:spacing w:val="-3"/>
        </w:rPr>
        <w:t>b</w:t>
      </w:r>
      <w:r w:rsidRPr="00F90339">
        <w:rPr>
          <w:rFonts w:asciiTheme="majorHAnsi" w:eastAsia="Calibri" w:hAnsiTheme="majorHAnsi"/>
          <w:color w:val="000000"/>
          <w:spacing w:val="-2"/>
        </w:rPr>
        <w:t>e</w:t>
      </w:r>
      <w:r w:rsidRPr="00F90339">
        <w:rPr>
          <w:rFonts w:asciiTheme="majorHAnsi" w:eastAsia="Calibri" w:hAnsiTheme="majorHAnsi"/>
          <w:color w:val="000000"/>
        </w:rPr>
        <w:t xml:space="preserve"> used </w:t>
      </w:r>
      <w:r w:rsidRPr="00F90339">
        <w:rPr>
          <w:rFonts w:asciiTheme="majorHAnsi" w:eastAsia="Calibri" w:hAnsiTheme="majorHAnsi"/>
          <w:color w:val="000000"/>
          <w:spacing w:val="-2"/>
        </w:rPr>
        <w:t>f</w:t>
      </w:r>
      <w:r w:rsidRPr="00F90339">
        <w:rPr>
          <w:rFonts w:asciiTheme="majorHAnsi" w:eastAsia="Calibri" w:hAnsiTheme="majorHAnsi"/>
          <w:color w:val="000000"/>
        </w:rPr>
        <w:t>or the</w:t>
      </w:r>
      <w:r w:rsidRPr="00F90339">
        <w:rPr>
          <w:rFonts w:asciiTheme="majorHAnsi" w:eastAsia="Calibri" w:hAnsiTheme="majorHAnsi"/>
          <w:color w:val="000000"/>
          <w:spacing w:val="-2"/>
        </w:rPr>
        <w:t xml:space="preserve"> </w:t>
      </w:r>
      <w:r w:rsidRPr="00F90339">
        <w:rPr>
          <w:rFonts w:asciiTheme="majorHAnsi" w:eastAsia="Calibri" w:hAnsiTheme="majorHAnsi"/>
          <w:color w:val="000000"/>
        </w:rPr>
        <w:t xml:space="preserve">development of CDC initiatives. </w:t>
      </w:r>
      <w:r w:rsidRPr="00F90339">
        <w:rPr>
          <w:rFonts w:asciiTheme="majorHAnsi" w:eastAsia="Calibri" w:hAnsiTheme="majorHAnsi"/>
          <w:color w:val="000000"/>
          <w:spacing w:val="-2"/>
        </w:rPr>
        <w:t>The</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statement</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w</w:t>
      </w:r>
      <w:r w:rsidRPr="00F90339">
        <w:rPr>
          <w:rFonts w:asciiTheme="majorHAnsi" w:eastAsia="Calibri" w:hAnsiTheme="majorHAnsi"/>
          <w:color w:val="000000"/>
        </w:rPr>
        <w:t>i</w:t>
      </w:r>
      <w:r w:rsidRPr="00F90339">
        <w:rPr>
          <w:rFonts w:asciiTheme="majorHAnsi" w:eastAsia="Calibri" w:hAnsiTheme="majorHAnsi"/>
          <w:color w:val="000000"/>
          <w:spacing w:val="-2"/>
        </w:rPr>
        <w:t>ll</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also</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contain</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languag</w:t>
      </w:r>
      <w:r w:rsidRPr="00F90339">
        <w:rPr>
          <w:rFonts w:asciiTheme="majorHAnsi" w:eastAsia="Calibri" w:hAnsiTheme="majorHAnsi"/>
          <w:color w:val="000000"/>
        </w:rPr>
        <w:t>e</w:t>
      </w:r>
      <w:r w:rsidRPr="00F90339">
        <w:rPr>
          <w:rFonts w:asciiTheme="majorHAnsi" w:eastAsia="Calibri" w:hAnsiTheme="majorHAnsi"/>
          <w:color w:val="000000"/>
          <w:spacing w:val="-2"/>
        </w:rPr>
        <w:t xml:space="preserve"> </w:t>
      </w:r>
      <w:r w:rsidRPr="00F90339">
        <w:rPr>
          <w:rFonts w:asciiTheme="majorHAnsi" w:eastAsia="Calibri" w:hAnsiTheme="majorHAnsi"/>
          <w:color w:val="000000"/>
        </w:rPr>
        <w:t xml:space="preserve">explaining that signing the form </w:t>
      </w:r>
      <w:r w:rsidRPr="00F90339">
        <w:rPr>
          <w:rFonts w:asciiTheme="majorHAnsi" w:eastAsia="Calibri" w:hAnsiTheme="majorHAnsi"/>
          <w:color w:val="000000"/>
          <w:spacing w:val="-2"/>
        </w:rPr>
        <w:t xml:space="preserve">confers </w:t>
      </w:r>
      <w:r w:rsidRPr="00F90339">
        <w:rPr>
          <w:rFonts w:asciiTheme="majorHAnsi" w:eastAsia="Calibri" w:hAnsiTheme="majorHAnsi"/>
          <w:color w:val="000000"/>
        </w:rPr>
        <w:t>per</w:t>
      </w:r>
      <w:r w:rsidRPr="00F90339">
        <w:rPr>
          <w:rFonts w:asciiTheme="majorHAnsi" w:eastAsia="Calibri" w:hAnsiTheme="majorHAnsi"/>
          <w:color w:val="000000"/>
          <w:spacing w:val="-3"/>
        </w:rPr>
        <w:t>m</w:t>
      </w:r>
      <w:r w:rsidRPr="00F90339">
        <w:rPr>
          <w:rFonts w:asciiTheme="majorHAnsi" w:eastAsia="Calibri" w:hAnsiTheme="majorHAnsi"/>
          <w:color w:val="000000"/>
        </w:rPr>
        <w:t>ission</w:t>
      </w:r>
      <w:r w:rsidRPr="00F90339">
        <w:rPr>
          <w:rFonts w:asciiTheme="majorHAnsi" w:eastAsia="Calibri" w:hAnsiTheme="majorHAnsi"/>
          <w:color w:val="000000"/>
          <w:spacing w:val="-2"/>
        </w:rPr>
        <w:t xml:space="preserve"> </w:t>
      </w:r>
      <w:r w:rsidRPr="00F90339">
        <w:rPr>
          <w:rFonts w:asciiTheme="majorHAnsi" w:eastAsia="Calibri" w:hAnsiTheme="majorHAnsi"/>
          <w:color w:val="000000"/>
        </w:rPr>
        <w:t>to</w:t>
      </w:r>
      <w:r w:rsidRPr="00F90339">
        <w:rPr>
          <w:rFonts w:asciiTheme="majorHAnsi" w:eastAsia="Calibri" w:hAnsiTheme="majorHAnsi"/>
          <w:color w:val="000000"/>
          <w:spacing w:val="-2"/>
        </w:rPr>
        <w:t xml:space="preserve"> </w:t>
      </w:r>
      <w:r>
        <w:rPr>
          <w:rFonts w:asciiTheme="majorHAnsi" w:eastAsia="Calibri" w:hAnsiTheme="majorHAnsi"/>
          <w:color w:val="000000"/>
        </w:rPr>
        <w:t>be audio</w:t>
      </w:r>
      <w:r w:rsidRPr="00F90339">
        <w:rPr>
          <w:rFonts w:asciiTheme="majorHAnsi" w:eastAsia="Calibri" w:hAnsiTheme="majorHAnsi"/>
          <w:color w:val="000000"/>
        </w:rPr>
        <w:t xml:space="preserve"> recorded. The Moderator will review the following points below.]</w:t>
      </w:r>
    </w:p>
    <w:p w14:paraId="1B75B959" w14:textId="77777777" w:rsidR="002B6CCD" w:rsidRPr="005172BB" w:rsidRDefault="002B6CCD" w:rsidP="002B6CCD">
      <w:pPr>
        <w:widowControl w:val="0"/>
        <w:autoSpaceDE w:val="0"/>
        <w:autoSpaceDN w:val="0"/>
        <w:adjustRightInd w:val="0"/>
        <w:spacing w:after="0"/>
        <w:ind w:left="820" w:right="932"/>
        <w:rPr>
          <w:rFonts w:asciiTheme="majorHAnsi" w:eastAsia="Calibri" w:hAnsiTheme="majorHAnsi"/>
          <w:i/>
          <w:iCs/>
          <w:color w:val="000000"/>
          <w:highlight w:val="yellow"/>
        </w:rPr>
      </w:pPr>
    </w:p>
    <w:p w14:paraId="0E544388" w14:textId="77777777" w:rsidR="002B6CCD" w:rsidRPr="00F90339" w:rsidRDefault="002B6CCD" w:rsidP="002B6CCD">
      <w:pPr>
        <w:widowControl w:val="0"/>
        <w:autoSpaceDE w:val="0"/>
        <w:autoSpaceDN w:val="0"/>
        <w:adjustRightInd w:val="0"/>
        <w:spacing w:after="0"/>
        <w:rPr>
          <w:rFonts w:asciiTheme="majorHAnsi" w:eastAsia="Calibri" w:hAnsiTheme="majorHAnsi"/>
          <w:iCs/>
          <w:color w:val="000000"/>
        </w:rPr>
      </w:pPr>
      <w:r w:rsidRPr="00F90339">
        <w:rPr>
          <w:rFonts w:asciiTheme="majorHAnsi" w:eastAsia="Calibri" w:hAnsiTheme="majorHAnsi"/>
          <w:iCs/>
          <w:color w:val="000000"/>
        </w:rPr>
        <w:t>Your</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participation</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in</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this</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discussion</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is</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voluntary.</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You</w:t>
      </w:r>
      <w:r w:rsidRPr="00F90339">
        <w:rPr>
          <w:rFonts w:asciiTheme="majorHAnsi" w:eastAsia="Calibri" w:hAnsiTheme="majorHAnsi"/>
          <w:iCs/>
          <w:color w:val="000000"/>
          <w:spacing w:val="-2"/>
        </w:rPr>
        <w:t xml:space="preserve"> may </w:t>
      </w:r>
      <w:r w:rsidRPr="00F90339">
        <w:rPr>
          <w:rFonts w:asciiTheme="majorHAnsi" w:eastAsia="Calibri" w:hAnsiTheme="majorHAnsi"/>
          <w:iCs/>
          <w:color w:val="000000"/>
        </w:rPr>
        <w:t>discontinue your participation at</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any time. Your</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n</w:t>
      </w:r>
      <w:r w:rsidRPr="00F90339">
        <w:rPr>
          <w:rFonts w:asciiTheme="majorHAnsi" w:eastAsia="Calibri" w:hAnsiTheme="majorHAnsi"/>
          <w:iCs/>
          <w:color w:val="000000"/>
          <w:spacing w:val="-3"/>
        </w:rPr>
        <w:t>a</w:t>
      </w:r>
      <w:r w:rsidRPr="00F90339">
        <w:rPr>
          <w:rFonts w:asciiTheme="majorHAnsi" w:eastAsia="Calibri" w:hAnsiTheme="majorHAnsi"/>
          <w:iCs/>
          <w:color w:val="000000"/>
        </w:rPr>
        <w:t>mes</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will</w:t>
      </w:r>
      <w:r w:rsidRPr="00F90339">
        <w:rPr>
          <w:rFonts w:asciiTheme="majorHAnsi" w:eastAsia="Calibri" w:hAnsiTheme="majorHAnsi"/>
          <w:iCs/>
          <w:color w:val="000000"/>
          <w:spacing w:val="-2"/>
        </w:rPr>
        <w:t xml:space="preserve"> </w:t>
      </w:r>
      <w:r w:rsidRPr="00F90339">
        <w:rPr>
          <w:rFonts w:asciiTheme="majorHAnsi" w:eastAsia="Calibri" w:hAnsiTheme="majorHAnsi"/>
          <w:b/>
          <w:iCs/>
          <w:color w:val="000000"/>
        </w:rPr>
        <w:t>not</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be</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used in any report. The audio recording is only</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to</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spacing w:val="-3"/>
        </w:rPr>
        <w:t xml:space="preserve">be sure that </w:t>
      </w:r>
      <w:r w:rsidRPr="00F90339">
        <w:rPr>
          <w:rFonts w:asciiTheme="majorHAnsi" w:eastAsia="Calibri" w:hAnsiTheme="majorHAnsi"/>
          <w:iCs/>
          <w:color w:val="000000"/>
        </w:rPr>
        <w:t xml:space="preserve">we get all your opinions and ideas. </w:t>
      </w:r>
    </w:p>
    <w:p w14:paraId="51AF74B9" w14:textId="77777777" w:rsidR="002B6CCD" w:rsidRPr="005172BB" w:rsidRDefault="002B6CCD" w:rsidP="002B6CCD">
      <w:pPr>
        <w:widowControl w:val="0"/>
        <w:autoSpaceDE w:val="0"/>
        <w:autoSpaceDN w:val="0"/>
        <w:adjustRightInd w:val="0"/>
        <w:spacing w:after="0"/>
        <w:rPr>
          <w:rFonts w:asciiTheme="majorHAnsi" w:eastAsia="Calibri" w:hAnsiTheme="majorHAnsi"/>
          <w:iCs/>
          <w:color w:val="000000"/>
          <w:highlight w:val="yellow"/>
        </w:rPr>
      </w:pPr>
    </w:p>
    <w:p w14:paraId="531DBF83" w14:textId="77777777" w:rsidR="002B6CCD" w:rsidRPr="00C21FFE" w:rsidRDefault="002B6CCD" w:rsidP="002B6CCD">
      <w:pPr>
        <w:widowControl w:val="0"/>
        <w:autoSpaceDE w:val="0"/>
        <w:autoSpaceDN w:val="0"/>
        <w:adjustRightInd w:val="0"/>
        <w:spacing w:after="0"/>
        <w:rPr>
          <w:rFonts w:asciiTheme="majorHAnsi" w:eastAsia="Calibri" w:hAnsiTheme="majorHAnsi"/>
          <w:iCs/>
          <w:color w:val="000000"/>
        </w:rPr>
      </w:pPr>
      <w:r w:rsidRPr="00C21FFE">
        <w:rPr>
          <w:rFonts w:asciiTheme="majorHAnsi" w:eastAsia="Calibri" w:hAnsiTheme="majorHAnsi"/>
          <w:iCs/>
          <w:color w:val="000000"/>
        </w:rPr>
        <w:t>Do you have any questions before we start?</w:t>
      </w:r>
    </w:p>
    <w:p w14:paraId="3748EA6B" w14:textId="77777777" w:rsidR="002B6CCD" w:rsidRDefault="002B6CCD" w:rsidP="002B6CCD">
      <w:pPr>
        <w:spacing w:after="0"/>
        <w:rPr>
          <w:rFonts w:asciiTheme="majorHAnsi" w:eastAsia="Calibri" w:hAnsiTheme="majorHAnsi" w:cs="Tahoma"/>
          <w:color w:val="000000"/>
          <w:szCs w:val="18"/>
        </w:rPr>
      </w:pPr>
    </w:p>
    <w:p w14:paraId="0355DEF2" w14:textId="77777777" w:rsidR="002B6CCD" w:rsidRPr="00C21FFE" w:rsidRDefault="002B6CCD" w:rsidP="002B6CCD">
      <w:pPr>
        <w:spacing w:after="0"/>
        <w:rPr>
          <w:rFonts w:asciiTheme="majorHAnsi" w:eastAsia="Calibri" w:hAnsiTheme="majorHAnsi" w:cs="Tahoma"/>
          <w:color w:val="000000"/>
          <w:szCs w:val="18"/>
        </w:rPr>
      </w:pPr>
    </w:p>
    <w:p w14:paraId="105695C0" w14:textId="77777777" w:rsidR="002B6CCD" w:rsidRPr="00530BE5" w:rsidRDefault="002B6CCD" w:rsidP="002B6CCD">
      <w:pPr>
        <w:keepNext/>
        <w:autoSpaceDE w:val="0"/>
        <w:autoSpaceDN w:val="0"/>
        <w:adjustRightInd w:val="0"/>
        <w:spacing w:after="120" w:line="360" w:lineRule="atLeast"/>
        <w:outlineLvl w:val="1"/>
        <w:rPr>
          <w:rFonts w:asciiTheme="majorHAnsi" w:eastAsia="Calibri" w:hAnsiTheme="majorHAnsi" w:cs="Arial"/>
          <w:color w:val="000000" w:themeColor="text1"/>
        </w:rPr>
      </w:pPr>
      <w:r w:rsidRPr="00530BE5">
        <w:rPr>
          <w:rFonts w:asciiTheme="majorHAnsi" w:hAnsiTheme="majorHAnsi" w:cs="Arial"/>
          <w:b/>
          <w:bCs/>
          <w:color w:val="000000" w:themeColor="text1"/>
          <w:sz w:val="28"/>
        </w:rPr>
        <w:t>Warm-up (5 minutes)</w:t>
      </w:r>
    </w:p>
    <w:p w14:paraId="64BBA430" w14:textId="77777777" w:rsidR="002B6CCD" w:rsidRPr="00C21FFE" w:rsidRDefault="002B6CCD" w:rsidP="002B6CCD">
      <w:pPr>
        <w:spacing w:after="0"/>
        <w:rPr>
          <w:rFonts w:asciiTheme="majorHAnsi" w:eastAsia="Calibri" w:hAnsiTheme="majorHAnsi"/>
        </w:rPr>
      </w:pPr>
      <w:r w:rsidRPr="00C21FFE">
        <w:rPr>
          <w:rFonts w:asciiTheme="majorHAnsi" w:eastAsia="Calibri" w:hAnsiTheme="majorHAnsi"/>
        </w:rPr>
        <w:t xml:space="preserve">First, let’s state our </w:t>
      </w:r>
      <w:r>
        <w:rPr>
          <w:rFonts w:asciiTheme="majorHAnsi" w:eastAsia="Calibri" w:hAnsiTheme="majorHAnsi"/>
        </w:rPr>
        <w:t xml:space="preserve">first </w:t>
      </w:r>
      <w:r w:rsidRPr="00C21FFE">
        <w:rPr>
          <w:rFonts w:asciiTheme="majorHAnsi" w:eastAsia="Calibri" w:hAnsiTheme="majorHAnsi"/>
        </w:rPr>
        <w:t>names</w:t>
      </w:r>
      <w:r>
        <w:rPr>
          <w:rFonts w:asciiTheme="majorHAnsi" w:eastAsia="Calibri" w:hAnsiTheme="majorHAnsi"/>
        </w:rPr>
        <w:t xml:space="preserve"> and one thing we do to stay healthy</w:t>
      </w:r>
      <w:r w:rsidRPr="00C21FFE">
        <w:rPr>
          <w:rFonts w:asciiTheme="majorHAnsi" w:eastAsia="Calibri" w:hAnsiTheme="majorHAnsi"/>
        </w:rPr>
        <w:t xml:space="preserve">. I’ll start and then we’ll go around the room. </w:t>
      </w:r>
      <w:r>
        <w:rPr>
          <w:rFonts w:asciiTheme="majorHAnsi" w:eastAsia="Calibri" w:hAnsiTheme="majorHAnsi"/>
        </w:rPr>
        <w:t>M</w:t>
      </w:r>
      <w:r w:rsidRPr="00C21FFE">
        <w:rPr>
          <w:rFonts w:asciiTheme="majorHAnsi" w:eastAsia="Calibri" w:hAnsiTheme="majorHAnsi"/>
        </w:rPr>
        <w:t xml:space="preserve">y name is </w:t>
      </w:r>
      <w:r>
        <w:rPr>
          <w:rFonts w:asciiTheme="majorHAnsi" w:eastAsia="Calibri" w:hAnsiTheme="majorHAnsi"/>
        </w:rPr>
        <w:t>[NAME] and I [EXAMPLE OF HEALTHY BEHAVIOR]</w:t>
      </w:r>
      <w:r w:rsidRPr="00C21FFE">
        <w:rPr>
          <w:rFonts w:asciiTheme="majorHAnsi" w:eastAsia="Calibri" w:hAnsiTheme="majorHAnsi"/>
        </w:rPr>
        <w:t xml:space="preserve">. </w:t>
      </w:r>
    </w:p>
    <w:p w14:paraId="0D96C38C" w14:textId="77777777" w:rsidR="002B6CCD" w:rsidRDefault="002B6CCD" w:rsidP="002B6CCD">
      <w:pPr>
        <w:spacing w:after="0"/>
        <w:rPr>
          <w:rFonts w:asciiTheme="majorHAnsi" w:eastAsia="Calibri" w:hAnsiTheme="majorHAnsi"/>
          <w:b/>
          <w:highlight w:val="yellow"/>
          <w:u w:val="single"/>
        </w:rPr>
      </w:pPr>
    </w:p>
    <w:p w14:paraId="6BD879DE" w14:textId="77777777" w:rsidR="002B6CCD" w:rsidRPr="00530BE5" w:rsidRDefault="002B6CCD" w:rsidP="002B6CCD">
      <w:pPr>
        <w:spacing w:after="0"/>
        <w:rPr>
          <w:rFonts w:asciiTheme="majorHAnsi" w:eastAsia="Calibri" w:hAnsiTheme="majorHAnsi"/>
          <w:b/>
          <w:color w:val="000000" w:themeColor="text1"/>
          <w:highlight w:val="yellow"/>
          <w:u w:val="single"/>
        </w:rPr>
      </w:pPr>
    </w:p>
    <w:p w14:paraId="6AC839B3" w14:textId="77777777" w:rsidR="002B6CCD" w:rsidRPr="00530BE5"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530BE5">
        <w:rPr>
          <w:rFonts w:asciiTheme="majorHAnsi" w:hAnsiTheme="majorHAnsi" w:cs="Arial"/>
          <w:b/>
          <w:bCs/>
          <w:color w:val="000000" w:themeColor="text1"/>
          <w:sz w:val="28"/>
        </w:rPr>
        <w:t>Knowledge Base: Air Quality (10 minutes)</w:t>
      </w:r>
    </w:p>
    <w:p w14:paraId="1E5A7234" w14:textId="77777777" w:rsidR="002B6CCD" w:rsidRPr="00864DEE" w:rsidRDefault="002B6CCD" w:rsidP="002B6CCD">
      <w:pPr>
        <w:spacing w:after="0"/>
        <w:rPr>
          <w:rFonts w:asciiTheme="majorHAnsi" w:eastAsia="Calibri" w:hAnsiTheme="majorHAnsi" w:cs="Tahoma"/>
          <w:color w:val="000000"/>
          <w:szCs w:val="18"/>
        </w:rPr>
      </w:pPr>
      <w:r w:rsidRPr="00864DEE">
        <w:rPr>
          <w:rFonts w:asciiTheme="majorHAnsi" w:eastAsia="Calibri" w:hAnsiTheme="majorHAnsi" w:cs="Tahoma"/>
          <w:color w:val="000000"/>
          <w:szCs w:val="18"/>
        </w:rPr>
        <w:t>For this focus group, we will discuss some topics related to health. We’ll start with some general questions.</w:t>
      </w:r>
    </w:p>
    <w:p w14:paraId="0EDBF735" w14:textId="77777777" w:rsidR="002B6CCD" w:rsidRPr="00864DEE" w:rsidRDefault="002B6CCD" w:rsidP="002B6CCD">
      <w:pPr>
        <w:spacing w:after="0"/>
        <w:rPr>
          <w:rFonts w:asciiTheme="majorHAnsi" w:eastAsia="Calibri" w:hAnsiTheme="majorHAnsi" w:cs="Tahoma"/>
          <w:color w:val="000000"/>
          <w:szCs w:val="18"/>
        </w:rPr>
      </w:pPr>
    </w:p>
    <w:p w14:paraId="3024C2DB" w14:textId="6CE2C18D" w:rsidR="00BC65F5" w:rsidRDefault="00BC65F5" w:rsidP="002B6CCD">
      <w:pPr>
        <w:spacing w:after="0"/>
        <w:rPr>
          <w:rFonts w:asciiTheme="majorHAnsi" w:eastAsia="Calibri" w:hAnsiTheme="majorHAnsi" w:cs="Calibri"/>
          <w:iCs/>
        </w:rPr>
      </w:pPr>
      <w:r w:rsidRPr="00BC65F5">
        <w:rPr>
          <w:rFonts w:asciiTheme="majorHAnsi" w:eastAsia="Calibri" w:hAnsiTheme="majorHAnsi" w:cs="Calibri"/>
          <w:iCs/>
          <w:highlight w:val="yellow"/>
        </w:rPr>
        <w:t>95</w:t>
      </w:r>
      <w:proofErr w:type="gramStart"/>
      <w:r w:rsidRPr="00BC65F5">
        <w:rPr>
          <w:rFonts w:asciiTheme="majorHAnsi" w:eastAsia="Calibri" w:hAnsiTheme="majorHAnsi" w:cs="Calibri"/>
          <w:iCs/>
          <w:highlight w:val="yellow"/>
        </w:rPr>
        <w:t>.D</w:t>
      </w:r>
      <w:proofErr w:type="gramEnd"/>
      <w:r>
        <w:rPr>
          <w:rFonts w:asciiTheme="majorHAnsi" w:eastAsia="Calibri" w:hAnsiTheme="majorHAnsi" w:cs="Calibri"/>
          <w:iCs/>
        </w:rPr>
        <w:t xml:space="preserve"> Have you ever heard of [air quality]?</w:t>
      </w:r>
    </w:p>
    <w:p w14:paraId="27A75637" w14:textId="77FEBFCC" w:rsidR="002B6CCD" w:rsidRPr="00BC65F5" w:rsidRDefault="00BC65F5" w:rsidP="00BC65F5">
      <w:pPr>
        <w:pStyle w:val="ListParagraph"/>
        <w:numPr>
          <w:ilvl w:val="0"/>
          <w:numId w:val="57"/>
        </w:numPr>
        <w:spacing w:after="0"/>
        <w:rPr>
          <w:rFonts w:asciiTheme="majorHAnsi" w:eastAsia="Calibri" w:hAnsiTheme="majorHAnsi" w:cs="Calibri"/>
        </w:rPr>
      </w:pPr>
      <w:r w:rsidRPr="00BC65F5">
        <w:rPr>
          <w:rFonts w:asciiTheme="majorHAnsi" w:eastAsia="Calibri" w:hAnsiTheme="majorHAnsi" w:cs="Calibri"/>
          <w:i/>
          <w:iCs/>
        </w:rPr>
        <w:t>PROBE</w:t>
      </w:r>
      <w:r>
        <w:rPr>
          <w:rFonts w:asciiTheme="majorHAnsi" w:eastAsia="Calibri" w:hAnsiTheme="majorHAnsi" w:cs="Calibri"/>
          <w:iCs/>
        </w:rPr>
        <w:t xml:space="preserve">: </w:t>
      </w:r>
      <w:r w:rsidR="002B6CCD" w:rsidRPr="00BC65F5">
        <w:rPr>
          <w:rFonts w:asciiTheme="majorHAnsi" w:eastAsia="Calibri" w:hAnsiTheme="majorHAnsi" w:cs="Calibri"/>
          <w:iCs/>
        </w:rPr>
        <w:t xml:space="preserve">When you hear the term “air quality,” what comes to mind? </w:t>
      </w:r>
      <w:r w:rsidR="002B6CCD" w:rsidRPr="00BC65F5">
        <w:rPr>
          <w:rFonts w:asciiTheme="majorHAnsi" w:eastAsia="Calibri" w:hAnsiTheme="majorHAnsi" w:cs="Calibri"/>
        </w:rPr>
        <w:t xml:space="preserve"> </w:t>
      </w:r>
    </w:p>
    <w:p w14:paraId="59A34B07" w14:textId="77777777" w:rsidR="002B6CCD" w:rsidRPr="00782415" w:rsidRDefault="002B6CCD" w:rsidP="002B6CCD">
      <w:pPr>
        <w:pStyle w:val="ListParagraph"/>
        <w:numPr>
          <w:ilvl w:val="0"/>
          <w:numId w:val="34"/>
        </w:numPr>
        <w:rPr>
          <w:rFonts w:asciiTheme="majorHAnsi" w:eastAsia="Calibri" w:hAnsiTheme="majorHAnsi" w:cs="Calibri"/>
        </w:rPr>
      </w:pPr>
      <w:r w:rsidRPr="00F95A3D">
        <w:rPr>
          <w:rFonts w:asciiTheme="majorHAnsi" w:eastAsia="Calibri" w:hAnsiTheme="majorHAnsi" w:cs="Calibri"/>
          <w:i/>
          <w:iCs/>
        </w:rPr>
        <w:t>PROBE</w:t>
      </w:r>
      <w:r w:rsidRPr="00782415">
        <w:rPr>
          <w:rFonts w:asciiTheme="majorHAnsi" w:eastAsia="Calibri" w:hAnsiTheme="majorHAnsi" w:cs="Calibri"/>
          <w:iCs/>
        </w:rPr>
        <w:t>: (if participants mention health): How does air quality relate to health?</w:t>
      </w:r>
      <w:r w:rsidRPr="00782415">
        <w:rPr>
          <w:rFonts w:asciiTheme="majorHAnsi" w:eastAsia="Calibri" w:hAnsiTheme="majorHAnsi" w:cs="Calibri"/>
        </w:rPr>
        <w:t xml:space="preserve"> </w:t>
      </w:r>
    </w:p>
    <w:p w14:paraId="68823D95" w14:textId="77777777" w:rsidR="002B6CCD" w:rsidRPr="00782415" w:rsidRDefault="002B6CCD" w:rsidP="002B6CCD">
      <w:pPr>
        <w:pStyle w:val="ListParagraph"/>
        <w:numPr>
          <w:ilvl w:val="0"/>
          <w:numId w:val="34"/>
        </w:numPr>
        <w:rPr>
          <w:rFonts w:asciiTheme="majorHAnsi" w:eastAsia="Calibri" w:hAnsiTheme="majorHAnsi" w:cs="Calibri"/>
        </w:rPr>
      </w:pPr>
      <w:r w:rsidRPr="00F95A3D">
        <w:rPr>
          <w:rFonts w:asciiTheme="majorHAnsi" w:eastAsia="Calibri" w:hAnsiTheme="majorHAnsi" w:cs="Calibri"/>
          <w:i/>
          <w:iCs/>
        </w:rPr>
        <w:t>PROBE</w:t>
      </w:r>
      <w:r w:rsidRPr="00782415">
        <w:rPr>
          <w:rFonts w:asciiTheme="majorHAnsi" w:eastAsia="Calibri" w:hAnsiTheme="majorHAnsi" w:cs="Calibri"/>
          <w:iCs/>
        </w:rPr>
        <w:t xml:space="preserve"> (if participants do not mention health)</w:t>
      </w:r>
      <w:r w:rsidRPr="00782415">
        <w:rPr>
          <w:rFonts w:asciiTheme="majorHAnsi" w:eastAsia="Calibri" w:hAnsiTheme="majorHAnsi" w:cs="Calibri"/>
        </w:rPr>
        <w:t>: Can air quality affect someone's health? How?</w:t>
      </w:r>
    </w:p>
    <w:p w14:paraId="67816880" w14:textId="77777777" w:rsidR="002B6CCD" w:rsidRPr="00864DEE" w:rsidRDefault="002B6CCD" w:rsidP="002B6CCD">
      <w:pPr>
        <w:pStyle w:val="ListParagraph"/>
        <w:numPr>
          <w:ilvl w:val="0"/>
          <w:numId w:val="0"/>
        </w:numPr>
        <w:spacing w:before="0" w:after="0"/>
        <w:ind w:left="720"/>
        <w:rPr>
          <w:rFonts w:asciiTheme="majorHAnsi" w:eastAsia="Calibri" w:hAnsiTheme="majorHAnsi" w:cs="Tahoma"/>
          <w:color w:val="000000"/>
        </w:rPr>
      </w:pPr>
    </w:p>
    <w:p w14:paraId="6A92DB80" w14:textId="77777777" w:rsidR="002B6CCD" w:rsidRPr="00864DEE" w:rsidRDefault="002B6CCD" w:rsidP="002B6CCD">
      <w:pPr>
        <w:spacing w:after="0"/>
        <w:rPr>
          <w:rFonts w:asciiTheme="majorHAnsi" w:eastAsia="Calibri" w:hAnsiTheme="majorHAnsi" w:cs="Tahoma"/>
          <w:color w:val="000000"/>
        </w:rPr>
      </w:pPr>
      <w:r w:rsidRPr="00864DEE">
        <w:rPr>
          <w:rFonts w:asciiTheme="majorHAnsi" w:eastAsiaTheme="majorEastAsia" w:hAnsiTheme="majorHAnsi" w:cstheme="majorBidi"/>
          <w:color w:val="000000" w:themeColor="text1"/>
        </w:rPr>
        <w:t xml:space="preserve">How often do you think about air pollution in terms of your health? </w:t>
      </w:r>
    </w:p>
    <w:p w14:paraId="1EFBB803" w14:textId="77777777" w:rsidR="002B6CCD" w:rsidRPr="00864DEE" w:rsidRDefault="002B6CCD" w:rsidP="002B6CCD">
      <w:pPr>
        <w:pStyle w:val="ListParagraph"/>
        <w:spacing w:before="0" w:after="0"/>
        <w:rPr>
          <w:rFonts w:asciiTheme="majorHAnsi" w:hAnsiTheme="majorHAnsi"/>
        </w:rPr>
      </w:pPr>
      <w:r w:rsidRPr="00864DEE">
        <w:rPr>
          <w:rFonts w:asciiTheme="majorHAnsi" w:eastAsiaTheme="majorEastAsia" w:hAnsiTheme="majorHAnsi" w:cstheme="majorBidi"/>
          <w:i/>
          <w:iCs/>
          <w:color w:val="000000" w:themeColor="text1"/>
        </w:rPr>
        <w:t xml:space="preserve">PROBE: </w:t>
      </w:r>
      <w:r w:rsidRPr="00864DEE">
        <w:rPr>
          <w:rFonts w:asciiTheme="majorHAnsi" w:eastAsiaTheme="majorEastAsia" w:hAnsiTheme="majorHAnsi" w:cstheme="majorBidi"/>
        </w:rPr>
        <w:t>What do you think about?</w:t>
      </w:r>
    </w:p>
    <w:p w14:paraId="39CEFDE4" w14:textId="77777777" w:rsidR="002B6CCD" w:rsidRPr="00864DEE" w:rsidRDefault="002B6CCD" w:rsidP="002B6CCD">
      <w:pPr>
        <w:spacing w:after="0"/>
        <w:rPr>
          <w:rFonts w:asciiTheme="majorHAnsi" w:hAnsiTheme="majorHAnsi"/>
        </w:rPr>
      </w:pPr>
    </w:p>
    <w:p w14:paraId="54EEF383" w14:textId="77777777" w:rsidR="002B6CCD" w:rsidRPr="00864DEE" w:rsidRDefault="002B6CCD" w:rsidP="002B6CCD">
      <w:pPr>
        <w:spacing w:after="0"/>
        <w:rPr>
          <w:rFonts w:asciiTheme="majorHAnsi" w:hAnsiTheme="majorHAnsi"/>
        </w:rPr>
      </w:pPr>
      <w:r w:rsidRPr="00864DEE">
        <w:rPr>
          <w:rFonts w:asciiTheme="majorHAnsi" w:hAnsiTheme="majorHAnsi"/>
        </w:rPr>
        <w:t>[</w:t>
      </w:r>
      <w:r w:rsidRPr="00864DEE">
        <w:rPr>
          <w:rFonts w:asciiTheme="majorHAnsi" w:hAnsiTheme="majorHAnsi"/>
          <w:i/>
        </w:rPr>
        <w:t>For participants with asthma</w:t>
      </w:r>
      <w:r w:rsidRPr="00864DEE">
        <w:rPr>
          <w:rFonts w:asciiTheme="majorHAnsi" w:hAnsiTheme="majorHAnsi"/>
        </w:rPr>
        <w:t>] How does poor air quality affect your asthma?</w:t>
      </w:r>
    </w:p>
    <w:p w14:paraId="6E00C0B4" w14:textId="77777777" w:rsidR="002B6CCD" w:rsidRDefault="002B6CCD" w:rsidP="002B6CCD">
      <w:pPr>
        <w:spacing w:after="0"/>
        <w:rPr>
          <w:rFonts w:asciiTheme="majorHAnsi" w:hAnsiTheme="majorHAnsi"/>
        </w:rPr>
      </w:pPr>
    </w:p>
    <w:p w14:paraId="2DEDAA9C" w14:textId="08A61E5A" w:rsidR="002B6CCD" w:rsidRPr="00864DEE" w:rsidRDefault="002B6CCD" w:rsidP="002B6CCD">
      <w:pPr>
        <w:spacing w:after="0"/>
        <w:rPr>
          <w:rFonts w:asciiTheme="majorHAnsi" w:hAnsiTheme="majorHAnsi"/>
        </w:rPr>
      </w:pPr>
      <w:r w:rsidRPr="00905D70">
        <w:rPr>
          <w:rFonts w:asciiTheme="majorHAnsi" w:hAnsiTheme="majorHAnsi"/>
          <w:highlight w:val="yellow"/>
        </w:rPr>
        <w:t>130</w:t>
      </w:r>
      <w:proofErr w:type="gramStart"/>
      <w:r w:rsidR="00905D70">
        <w:rPr>
          <w:rFonts w:asciiTheme="majorHAnsi" w:hAnsiTheme="majorHAnsi"/>
          <w:highlight w:val="yellow"/>
        </w:rPr>
        <w:t>.D</w:t>
      </w:r>
      <w:proofErr w:type="gramEnd"/>
      <w:r w:rsidRPr="00864DEE">
        <w:rPr>
          <w:rFonts w:asciiTheme="majorHAnsi" w:hAnsiTheme="majorHAnsi"/>
        </w:rPr>
        <w:t xml:space="preserve"> How does this concept fit relative to your everyday challenges raising your [family, living with air pollution]?</w:t>
      </w:r>
    </w:p>
    <w:p w14:paraId="11B6E7D5" w14:textId="77777777" w:rsidR="002B6CCD" w:rsidRPr="004A6873" w:rsidRDefault="002B6CCD" w:rsidP="002B6CCD">
      <w:pPr>
        <w:pStyle w:val="ListParagraph"/>
        <w:numPr>
          <w:ilvl w:val="0"/>
          <w:numId w:val="34"/>
        </w:numPr>
        <w:spacing w:after="0"/>
        <w:rPr>
          <w:rFonts w:asciiTheme="majorHAnsi" w:eastAsia="Calibri" w:hAnsiTheme="majorHAnsi" w:cs="Calibri"/>
        </w:rPr>
      </w:pPr>
      <w:r w:rsidRPr="00F95A3D">
        <w:rPr>
          <w:rFonts w:asciiTheme="majorHAnsi" w:hAnsiTheme="majorHAnsi"/>
          <w:i/>
        </w:rPr>
        <w:t>PROBE</w:t>
      </w:r>
      <w:r w:rsidRPr="00864DEE">
        <w:rPr>
          <w:rFonts w:asciiTheme="majorHAnsi" w:hAnsiTheme="majorHAnsi"/>
        </w:rPr>
        <w:t xml:space="preserve">: What can you do to limit how much you or your family come into contact with air pollution? </w:t>
      </w:r>
    </w:p>
    <w:p w14:paraId="67C05CE7" w14:textId="77777777" w:rsidR="002B6CCD" w:rsidRPr="00864DEE" w:rsidRDefault="002B6CCD" w:rsidP="002B6CCD">
      <w:pPr>
        <w:spacing w:after="0"/>
        <w:rPr>
          <w:rFonts w:asciiTheme="majorHAnsi" w:hAnsiTheme="majorHAnsi"/>
        </w:rPr>
      </w:pPr>
    </w:p>
    <w:p w14:paraId="59B90A32" w14:textId="77777777" w:rsidR="002B6CCD" w:rsidRPr="00864DEE" w:rsidRDefault="002B6CCD" w:rsidP="002B6CCD">
      <w:pPr>
        <w:spacing w:after="0"/>
        <w:rPr>
          <w:rFonts w:asciiTheme="majorHAnsi" w:hAnsiTheme="majorHAnsi"/>
        </w:rPr>
      </w:pPr>
      <w:r>
        <w:rPr>
          <w:rFonts w:asciiTheme="majorHAnsi" w:hAnsiTheme="majorHAnsi"/>
        </w:rPr>
        <w:t>Have you ever looked for information on air quality</w:t>
      </w:r>
      <w:r w:rsidRPr="00864DEE">
        <w:rPr>
          <w:rFonts w:asciiTheme="majorHAnsi" w:hAnsiTheme="majorHAnsi"/>
        </w:rPr>
        <w:t>?</w:t>
      </w:r>
    </w:p>
    <w:p w14:paraId="758BF668" w14:textId="7A349673" w:rsidR="002B6CCD" w:rsidRDefault="002B6CCD" w:rsidP="00321B7B">
      <w:pPr>
        <w:spacing w:after="0"/>
        <w:ind w:firstLine="720"/>
        <w:rPr>
          <w:rFonts w:asciiTheme="majorHAnsi" w:hAnsiTheme="majorHAnsi"/>
        </w:rPr>
      </w:pPr>
      <w:r w:rsidRPr="00F95A3D">
        <w:rPr>
          <w:rFonts w:asciiTheme="majorHAnsi" w:hAnsiTheme="majorHAnsi"/>
          <w:i/>
        </w:rPr>
        <w:lastRenderedPageBreak/>
        <w:t>PROBE</w:t>
      </w:r>
      <w:r w:rsidRPr="00864DEE">
        <w:rPr>
          <w:rFonts w:asciiTheme="majorHAnsi" w:hAnsiTheme="majorHAnsi"/>
        </w:rPr>
        <w:t xml:space="preserve">: </w:t>
      </w:r>
      <w:r>
        <w:rPr>
          <w:rFonts w:asciiTheme="majorHAnsi" w:hAnsiTheme="majorHAnsi"/>
        </w:rPr>
        <w:t>If so, w</w:t>
      </w:r>
      <w:r w:rsidRPr="00864DEE">
        <w:rPr>
          <w:rFonts w:asciiTheme="majorHAnsi" w:hAnsiTheme="majorHAnsi"/>
        </w:rPr>
        <w:t xml:space="preserve">hat were you looking for? </w:t>
      </w:r>
    </w:p>
    <w:p w14:paraId="522EAACC" w14:textId="77777777" w:rsidR="00BC65F5" w:rsidRPr="00321B7B" w:rsidRDefault="00BC65F5" w:rsidP="00321B7B">
      <w:pPr>
        <w:spacing w:after="0"/>
        <w:ind w:firstLine="720"/>
        <w:rPr>
          <w:rFonts w:asciiTheme="majorHAnsi" w:hAnsiTheme="majorHAnsi"/>
        </w:rPr>
      </w:pPr>
    </w:p>
    <w:p w14:paraId="73FCA32B" w14:textId="77777777" w:rsidR="00F95A3D" w:rsidRPr="00864DEE" w:rsidRDefault="00F95A3D" w:rsidP="00F95A3D">
      <w:pPr>
        <w:spacing w:after="0"/>
        <w:rPr>
          <w:rFonts w:asciiTheme="majorHAnsi" w:eastAsia="Calibri" w:hAnsiTheme="majorHAnsi" w:cs="Tahoma"/>
          <w:color w:val="000000"/>
        </w:rPr>
      </w:pPr>
      <w:r w:rsidRPr="00905D70">
        <w:rPr>
          <w:rFonts w:asciiTheme="majorHAnsi" w:eastAsia="Tahoma,Calibri" w:hAnsiTheme="majorHAnsi" w:cs="Tahoma,Calibri"/>
          <w:color w:val="000000" w:themeColor="text1"/>
          <w:highlight w:val="yellow"/>
        </w:rPr>
        <w:t>69</w:t>
      </w:r>
      <w:proofErr w:type="gramStart"/>
      <w:r w:rsidRPr="00905D70">
        <w:rPr>
          <w:rFonts w:asciiTheme="majorHAnsi" w:eastAsia="Tahoma,Calibri" w:hAnsiTheme="majorHAnsi" w:cs="Tahoma,Calibri"/>
          <w:color w:val="000000" w:themeColor="text1"/>
          <w:highlight w:val="yellow"/>
        </w:rPr>
        <w:t>.D</w:t>
      </w:r>
      <w:proofErr w:type="gramEnd"/>
      <w:r>
        <w:rPr>
          <w:rFonts w:asciiTheme="majorHAnsi" w:eastAsia="Tahoma,Calibri" w:hAnsiTheme="majorHAnsi" w:cs="Tahoma,Calibri"/>
          <w:color w:val="000000" w:themeColor="text1"/>
        </w:rPr>
        <w:t xml:space="preserve"> Where do you get information about [air quality]?</w:t>
      </w:r>
    </w:p>
    <w:p w14:paraId="3E0C968B" w14:textId="77777777" w:rsidR="00F95A3D" w:rsidRPr="00864DEE" w:rsidRDefault="00F95A3D" w:rsidP="00F95A3D">
      <w:pPr>
        <w:pStyle w:val="ListParagraph"/>
        <w:numPr>
          <w:ilvl w:val="0"/>
          <w:numId w:val="23"/>
        </w:numPr>
        <w:tabs>
          <w:tab w:val="left" w:pos="720"/>
        </w:tabs>
        <w:spacing w:after="0"/>
        <w:ind w:hanging="720"/>
        <w:rPr>
          <w:rFonts w:asciiTheme="majorHAnsi" w:eastAsia="Calibri" w:hAnsiTheme="majorHAnsi" w:cs="Tahoma"/>
          <w:i/>
          <w:color w:val="000000"/>
        </w:rPr>
      </w:pPr>
      <w:r w:rsidRPr="00864DEE">
        <w:rPr>
          <w:rFonts w:asciiTheme="majorHAnsi" w:eastAsia="Calibri" w:hAnsiTheme="majorHAnsi" w:cs="Tahoma"/>
          <w:i/>
          <w:color w:val="000000"/>
        </w:rPr>
        <w:t xml:space="preserve">PROBE: </w:t>
      </w:r>
      <w:r w:rsidRPr="00864DEE">
        <w:rPr>
          <w:rFonts w:asciiTheme="majorHAnsi" w:eastAsia="Calibri" w:hAnsiTheme="majorHAnsi" w:cs="Tahoma"/>
          <w:color w:val="000000"/>
        </w:rPr>
        <w:t>From television, the internet, newspapers, the radio, or other ways?</w:t>
      </w:r>
    </w:p>
    <w:p w14:paraId="03F817F5" w14:textId="77777777" w:rsidR="00F95A3D" w:rsidRDefault="00F95A3D" w:rsidP="002B6CCD">
      <w:pPr>
        <w:spacing w:after="0"/>
        <w:rPr>
          <w:rFonts w:asciiTheme="majorHAnsi" w:eastAsia="Tahoma,Calibri" w:hAnsiTheme="majorHAnsi" w:cs="Tahoma,Calibri"/>
          <w:color w:val="000000" w:themeColor="text1"/>
        </w:rPr>
      </w:pPr>
    </w:p>
    <w:p w14:paraId="1578E274" w14:textId="77777777" w:rsidR="002B6CCD" w:rsidRDefault="002B6CCD" w:rsidP="002B6CCD">
      <w:pPr>
        <w:spacing w:after="0"/>
        <w:rPr>
          <w:rFonts w:asciiTheme="majorHAnsi" w:eastAsia="Tahoma,Calibri" w:hAnsiTheme="majorHAnsi" w:cs="Tahoma,Calibri"/>
          <w:color w:val="000000" w:themeColor="text1"/>
        </w:rPr>
      </w:pPr>
      <w:r w:rsidRPr="00864DEE">
        <w:rPr>
          <w:rFonts w:asciiTheme="majorHAnsi" w:eastAsia="Tahoma,Calibri" w:hAnsiTheme="majorHAnsi" w:cs="Tahoma,Calibri"/>
          <w:color w:val="000000" w:themeColor="text1"/>
        </w:rPr>
        <w:t xml:space="preserve">If you wanted to find out what the air quality was like today, how would you do that? </w:t>
      </w:r>
    </w:p>
    <w:p w14:paraId="3E3F2DE5" w14:textId="21753A98" w:rsidR="00FF24C5" w:rsidRDefault="00BC65F5" w:rsidP="00FF24C5">
      <w:pPr>
        <w:pStyle w:val="ListParagraph"/>
        <w:numPr>
          <w:ilvl w:val="0"/>
          <w:numId w:val="23"/>
        </w:numPr>
        <w:spacing w:after="0"/>
        <w:ind w:left="720"/>
        <w:rPr>
          <w:rFonts w:asciiTheme="majorHAnsi" w:eastAsia="Tahoma,Calibri" w:hAnsiTheme="majorHAnsi" w:cs="Tahoma,Calibri"/>
          <w:color w:val="000000" w:themeColor="text1"/>
        </w:rPr>
      </w:pPr>
      <w:r w:rsidRPr="00FF24C5">
        <w:rPr>
          <w:rFonts w:asciiTheme="majorHAnsi" w:eastAsia="Tahoma,Calibri" w:hAnsiTheme="majorHAnsi" w:cs="Tahoma,Calibri"/>
          <w:i/>
          <w:color w:val="000000" w:themeColor="text1"/>
        </w:rPr>
        <w:t>PROBE</w:t>
      </w:r>
      <w:r w:rsidR="00FF24C5">
        <w:rPr>
          <w:rFonts w:asciiTheme="majorHAnsi" w:eastAsia="Tahoma,Calibri" w:hAnsiTheme="majorHAnsi" w:cs="Tahoma,Calibri"/>
          <w:color w:val="000000" w:themeColor="text1"/>
        </w:rPr>
        <w:t>: If there was a</w:t>
      </w:r>
      <w:r>
        <w:rPr>
          <w:rFonts w:asciiTheme="majorHAnsi" w:eastAsia="Tahoma,Calibri" w:hAnsiTheme="majorHAnsi" w:cs="Tahoma,Calibri"/>
          <w:color w:val="000000" w:themeColor="text1"/>
        </w:rPr>
        <w:t xml:space="preserve"> </w:t>
      </w:r>
      <w:r w:rsidR="00FF24C5">
        <w:rPr>
          <w:rFonts w:asciiTheme="majorHAnsi" w:eastAsia="Tahoma,Calibri" w:hAnsiTheme="majorHAnsi" w:cs="Tahoma,Calibri"/>
          <w:color w:val="000000" w:themeColor="text1"/>
        </w:rPr>
        <w:t xml:space="preserve">mobile </w:t>
      </w:r>
      <w:r>
        <w:rPr>
          <w:rFonts w:asciiTheme="majorHAnsi" w:eastAsia="Tahoma,Calibri" w:hAnsiTheme="majorHAnsi" w:cs="Tahoma,Calibri"/>
          <w:color w:val="000000" w:themeColor="text1"/>
        </w:rPr>
        <w:t xml:space="preserve">app </w:t>
      </w:r>
      <w:r w:rsidR="00FF24C5">
        <w:rPr>
          <w:rFonts w:asciiTheme="majorHAnsi" w:eastAsia="Tahoma,Calibri" w:hAnsiTheme="majorHAnsi" w:cs="Tahoma,Calibri"/>
          <w:color w:val="000000" w:themeColor="text1"/>
        </w:rPr>
        <w:t>where you could find out what the air quality is like in your city each day, would you use it? Why or why not?</w:t>
      </w:r>
    </w:p>
    <w:p w14:paraId="173338E6" w14:textId="53482BB9" w:rsidR="00FF24C5" w:rsidRPr="00FF24C5" w:rsidRDefault="00FF24C5" w:rsidP="00FF24C5">
      <w:pPr>
        <w:pStyle w:val="ListParagraph"/>
        <w:numPr>
          <w:ilvl w:val="0"/>
          <w:numId w:val="23"/>
        </w:numPr>
        <w:spacing w:after="0"/>
        <w:ind w:left="720"/>
        <w:rPr>
          <w:rFonts w:asciiTheme="majorHAnsi" w:eastAsia="Tahoma,Calibri" w:hAnsiTheme="majorHAnsi" w:cs="Tahoma,Calibri"/>
          <w:color w:val="000000" w:themeColor="text1"/>
        </w:rPr>
      </w:pPr>
      <w:r w:rsidRPr="00FF24C5">
        <w:rPr>
          <w:rFonts w:asciiTheme="majorHAnsi" w:eastAsia="Tahoma,Calibri" w:hAnsiTheme="majorHAnsi" w:cs="Tahoma,Calibri"/>
          <w:i/>
          <w:color w:val="000000" w:themeColor="text1"/>
        </w:rPr>
        <w:t>PROBE</w:t>
      </w:r>
      <w:r>
        <w:rPr>
          <w:rFonts w:asciiTheme="majorHAnsi" w:eastAsia="Tahoma,Calibri" w:hAnsiTheme="majorHAnsi" w:cs="Tahoma,Calibri"/>
          <w:color w:val="000000" w:themeColor="text1"/>
        </w:rPr>
        <w:t xml:space="preserve">: Describe how you might use an air quality app. </w:t>
      </w:r>
    </w:p>
    <w:p w14:paraId="6405574A" w14:textId="77777777" w:rsidR="002B6CCD" w:rsidRPr="00864DEE" w:rsidRDefault="002B6CCD" w:rsidP="002B6CCD">
      <w:pPr>
        <w:spacing w:after="0"/>
        <w:rPr>
          <w:rFonts w:asciiTheme="majorHAnsi" w:eastAsia="Calibri" w:hAnsiTheme="majorHAnsi" w:cs="Tahoma"/>
          <w:color w:val="000000"/>
        </w:rPr>
      </w:pPr>
    </w:p>
    <w:p w14:paraId="3BF29490" w14:textId="77777777" w:rsidR="002B6CCD" w:rsidRDefault="002B6CCD" w:rsidP="002B6CCD">
      <w:pPr>
        <w:spacing w:after="0"/>
        <w:rPr>
          <w:rFonts w:asciiTheme="majorHAnsi" w:eastAsia="Calibri" w:hAnsiTheme="majorHAnsi" w:cs="Tahoma"/>
          <w:color w:val="000000"/>
        </w:rPr>
      </w:pPr>
      <w:r w:rsidRPr="00905D70">
        <w:rPr>
          <w:rFonts w:asciiTheme="majorHAnsi" w:eastAsia="Calibri" w:hAnsiTheme="majorHAnsi" w:cs="Tahoma"/>
          <w:color w:val="000000"/>
          <w:highlight w:val="yellow"/>
        </w:rPr>
        <w:t>70</w:t>
      </w:r>
      <w:proofErr w:type="gramStart"/>
      <w:r w:rsidRPr="00905D70">
        <w:rPr>
          <w:rFonts w:asciiTheme="majorHAnsi" w:eastAsia="Calibri" w:hAnsiTheme="majorHAnsi" w:cs="Tahoma"/>
          <w:color w:val="000000"/>
          <w:highlight w:val="yellow"/>
        </w:rPr>
        <w:t>.D</w:t>
      </w:r>
      <w:proofErr w:type="gramEnd"/>
      <w:r>
        <w:rPr>
          <w:rFonts w:asciiTheme="majorHAnsi" w:eastAsia="Calibri" w:hAnsiTheme="majorHAnsi" w:cs="Tahoma"/>
          <w:color w:val="000000"/>
        </w:rPr>
        <w:t xml:space="preserve"> </w:t>
      </w:r>
      <w:r w:rsidRPr="00864DEE">
        <w:rPr>
          <w:rFonts w:asciiTheme="majorHAnsi" w:eastAsia="Calibri" w:hAnsiTheme="majorHAnsi" w:cs="Tahoma"/>
          <w:color w:val="000000"/>
        </w:rPr>
        <w:t xml:space="preserve">Has </w:t>
      </w:r>
      <w:r>
        <w:rPr>
          <w:rFonts w:asciiTheme="majorHAnsi" w:eastAsia="Calibri" w:hAnsiTheme="majorHAnsi" w:cs="Tahoma"/>
          <w:color w:val="000000"/>
        </w:rPr>
        <w:t>your</w:t>
      </w:r>
      <w:r w:rsidRPr="00864DEE">
        <w:rPr>
          <w:rFonts w:asciiTheme="majorHAnsi" w:eastAsia="Calibri" w:hAnsiTheme="majorHAnsi" w:cs="Tahoma"/>
          <w:color w:val="000000"/>
        </w:rPr>
        <w:t xml:space="preserve"> doctor talked </w:t>
      </w:r>
      <w:r>
        <w:rPr>
          <w:rFonts w:asciiTheme="majorHAnsi" w:eastAsia="Calibri" w:hAnsiTheme="majorHAnsi" w:cs="Tahoma"/>
          <w:color w:val="000000"/>
        </w:rPr>
        <w:t>with</w:t>
      </w:r>
      <w:r w:rsidRPr="00864DEE">
        <w:rPr>
          <w:rFonts w:asciiTheme="majorHAnsi" w:eastAsia="Calibri" w:hAnsiTheme="majorHAnsi" w:cs="Tahoma"/>
          <w:color w:val="000000"/>
        </w:rPr>
        <w:t xml:space="preserve"> you about </w:t>
      </w:r>
      <w:r>
        <w:rPr>
          <w:rFonts w:asciiTheme="majorHAnsi" w:eastAsia="Calibri" w:hAnsiTheme="majorHAnsi" w:cs="Tahoma"/>
          <w:color w:val="000000"/>
        </w:rPr>
        <w:t>[</w:t>
      </w:r>
      <w:r w:rsidRPr="00864DEE">
        <w:rPr>
          <w:rFonts w:asciiTheme="majorHAnsi" w:eastAsia="Calibri" w:hAnsiTheme="majorHAnsi" w:cs="Tahoma"/>
          <w:color w:val="000000"/>
        </w:rPr>
        <w:t>air pollution</w:t>
      </w:r>
      <w:r>
        <w:rPr>
          <w:rFonts w:asciiTheme="majorHAnsi" w:eastAsia="Calibri" w:hAnsiTheme="majorHAnsi" w:cs="Tahoma"/>
          <w:color w:val="000000"/>
        </w:rPr>
        <w:t>]</w:t>
      </w:r>
      <w:r w:rsidRPr="00864DEE">
        <w:rPr>
          <w:rFonts w:asciiTheme="majorHAnsi" w:eastAsia="Calibri" w:hAnsiTheme="majorHAnsi" w:cs="Tahoma"/>
          <w:color w:val="000000"/>
        </w:rPr>
        <w:t xml:space="preserve">? </w:t>
      </w:r>
    </w:p>
    <w:p w14:paraId="28E7A53A" w14:textId="7DB712C7" w:rsidR="002B6CCD" w:rsidRPr="00F95A3D" w:rsidRDefault="002B6CCD" w:rsidP="00321B7B">
      <w:pPr>
        <w:pStyle w:val="ListParagraph"/>
        <w:numPr>
          <w:ilvl w:val="0"/>
          <w:numId w:val="23"/>
        </w:numPr>
        <w:spacing w:after="0"/>
        <w:ind w:left="720"/>
        <w:rPr>
          <w:rFonts w:asciiTheme="majorHAnsi" w:eastAsia="Calibri" w:hAnsiTheme="majorHAnsi" w:cs="Tahoma"/>
          <w:color w:val="000000"/>
        </w:rPr>
      </w:pPr>
      <w:r w:rsidRPr="00F95A3D">
        <w:rPr>
          <w:rFonts w:asciiTheme="majorHAnsi" w:eastAsia="Calibri" w:hAnsiTheme="majorHAnsi" w:cs="Tahoma"/>
          <w:i/>
          <w:color w:val="000000"/>
        </w:rPr>
        <w:t>PROBE</w:t>
      </w:r>
      <w:r>
        <w:rPr>
          <w:rFonts w:asciiTheme="majorHAnsi" w:eastAsia="Calibri" w:hAnsiTheme="majorHAnsi" w:cs="Tahoma"/>
          <w:color w:val="000000"/>
        </w:rPr>
        <w:t xml:space="preserve">: </w:t>
      </w:r>
      <w:r w:rsidRPr="00864DEE">
        <w:rPr>
          <w:rFonts w:asciiTheme="majorHAnsi" w:eastAsia="Calibri" w:hAnsiTheme="majorHAnsi" w:cs="Tahoma"/>
          <w:color w:val="000000"/>
        </w:rPr>
        <w:t>If so, what did you talk about?</w:t>
      </w:r>
    </w:p>
    <w:p w14:paraId="59BA7623" w14:textId="1EDE47A0" w:rsidR="002B6CCD" w:rsidRPr="00864DEE" w:rsidRDefault="002B6CCD" w:rsidP="00321B7B">
      <w:pPr>
        <w:pStyle w:val="ListParagraph"/>
        <w:numPr>
          <w:ilvl w:val="0"/>
          <w:numId w:val="23"/>
        </w:numPr>
        <w:spacing w:before="0" w:after="0"/>
        <w:ind w:left="720"/>
        <w:rPr>
          <w:rFonts w:asciiTheme="majorHAnsi" w:eastAsia="Calibri" w:hAnsiTheme="majorHAnsi" w:cs="Tahoma"/>
          <w:color w:val="000000"/>
        </w:rPr>
      </w:pPr>
      <w:r w:rsidRPr="00864DEE">
        <w:rPr>
          <w:rFonts w:asciiTheme="majorHAnsi" w:eastAsia="Calibri" w:hAnsiTheme="majorHAnsi" w:cs="Tahoma"/>
          <w:i/>
          <w:color w:val="000000"/>
        </w:rPr>
        <w:t xml:space="preserve">PROBE: </w:t>
      </w:r>
      <w:r w:rsidRPr="00864DEE">
        <w:rPr>
          <w:rFonts w:asciiTheme="majorHAnsi" w:eastAsia="Calibri" w:hAnsiTheme="majorHAnsi" w:cs="Tahoma"/>
          <w:color w:val="000000"/>
        </w:rPr>
        <w:t xml:space="preserve">Did the doctor </w:t>
      </w:r>
      <w:r w:rsidR="00321B7B">
        <w:rPr>
          <w:rFonts w:asciiTheme="majorHAnsi" w:eastAsia="Calibri" w:hAnsiTheme="majorHAnsi" w:cs="Tahoma"/>
          <w:color w:val="000000"/>
        </w:rPr>
        <w:t>or nurse start the conversation</w:t>
      </w:r>
      <w:r w:rsidRPr="00864DEE">
        <w:rPr>
          <w:rFonts w:asciiTheme="majorHAnsi" w:eastAsia="Calibri" w:hAnsiTheme="majorHAnsi" w:cs="Tahoma"/>
          <w:color w:val="000000"/>
        </w:rPr>
        <w:t xml:space="preserve"> or did you?</w:t>
      </w:r>
    </w:p>
    <w:p w14:paraId="61531546" w14:textId="77777777" w:rsidR="002B6CCD" w:rsidRPr="00864DEE" w:rsidRDefault="002B6CCD" w:rsidP="00321B7B">
      <w:pPr>
        <w:pStyle w:val="ListParagraph"/>
        <w:numPr>
          <w:ilvl w:val="0"/>
          <w:numId w:val="23"/>
        </w:numPr>
        <w:spacing w:before="0" w:after="0"/>
        <w:ind w:left="720"/>
        <w:rPr>
          <w:rFonts w:asciiTheme="majorHAnsi" w:eastAsia="Calibri" w:hAnsiTheme="majorHAnsi" w:cs="Tahoma"/>
          <w:color w:val="000000"/>
        </w:rPr>
      </w:pPr>
      <w:r w:rsidRPr="00864DEE">
        <w:rPr>
          <w:rFonts w:asciiTheme="majorHAnsi" w:eastAsia="Calibri" w:hAnsiTheme="majorHAnsi" w:cs="Tahoma"/>
          <w:i/>
          <w:color w:val="000000"/>
        </w:rPr>
        <w:t xml:space="preserve">PROBE: </w:t>
      </w:r>
      <w:r w:rsidRPr="00864DEE">
        <w:rPr>
          <w:rFonts w:asciiTheme="majorHAnsi" w:eastAsia="Calibri" w:hAnsiTheme="majorHAnsi" w:cs="Tahoma"/>
          <w:color w:val="000000"/>
        </w:rPr>
        <w:t>What did the doctor say?</w:t>
      </w:r>
    </w:p>
    <w:p w14:paraId="4B64023C" w14:textId="77777777" w:rsidR="002B6CCD" w:rsidRPr="00864DEE" w:rsidRDefault="002B6CCD" w:rsidP="00321B7B">
      <w:pPr>
        <w:pStyle w:val="CommentText"/>
        <w:numPr>
          <w:ilvl w:val="0"/>
          <w:numId w:val="23"/>
        </w:numPr>
        <w:spacing w:after="0"/>
        <w:ind w:left="720"/>
        <w:rPr>
          <w:rFonts w:asciiTheme="majorHAnsi" w:hAnsiTheme="majorHAnsi"/>
        </w:rPr>
      </w:pPr>
      <w:r w:rsidRPr="00864DEE">
        <w:rPr>
          <w:rFonts w:asciiTheme="majorHAnsi" w:hAnsiTheme="majorHAnsi"/>
          <w:i/>
        </w:rPr>
        <w:t>PROBE</w:t>
      </w:r>
      <w:r w:rsidRPr="00864DEE">
        <w:rPr>
          <w:rFonts w:asciiTheme="majorHAnsi" w:hAnsiTheme="majorHAnsi"/>
        </w:rPr>
        <w:t>: Did the doctor mention anything about avoiding certain activities when the air quality is poor? If so, what?</w:t>
      </w:r>
    </w:p>
    <w:p w14:paraId="56B68F89" w14:textId="77777777" w:rsidR="002B6CCD" w:rsidRPr="00864DEE" w:rsidRDefault="002B6CCD" w:rsidP="00321B7B">
      <w:pPr>
        <w:pStyle w:val="ListParagraph"/>
        <w:numPr>
          <w:ilvl w:val="0"/>
          <w:numId w:val="23"/>
        </w:numPr>
        <w:spacing w:before="0" w:after="0"/>
        <w:ind w:left="720"/>
        <w:rPr>
          <w:rFonts w:asciiTheme="majorHAnsi" w:eastAsia="Calibri" w:hAnsiTheme="majorHAnsi" w:cs="Tahoma"/>
          <w:color w:val="000000"/>
        </w:rPr>
      </w:pPr>
      <w:r w:rsidRPr="00864DEE">
        <w:rPr>
          <w:rFonts w:asciiTheme="majorHAnsi" w:eastAsia="Calibri" w:hAnsiTheme="majorHAnsi" w:cs="Tahoma"/>
          <w:i/>
          <w:color w:val="000000"/>
        </w:rPr>
        <w:t xml:space="preserve">PROBE: </w:t>
      </w:r>
      <w:r w:rsidRPr="00864DEE">
        <w:rPr>
          <w:rFonts w:asciiTheme="majorHAnsi" w:eastAsia="Calibri" w:hAnsiTheme="majorHAnsi" w:cs="Tahoma"/>
          <w:color w:val="000000"/>
        </w:rPr>
        <w:t>Did you get any takeaways from the conversation, such as a brochure or a link to a website for more information?</w:t>
      </w:r>
    </w:p>
    <w:p w14:paraId="34AD6F82" w14:textId="77777777" w:rsidR="002B6CCD" w:rsidRDefault="002B6CCD" w:rsidP="002B6CCD">
      <w:pPr>
        <w:spacing w:after="0"/>
        <w:rPr>
          <w:rFonts w:eastAsia="Calibri" w:cs="Tahoma"/>
          <w:color w:val="000000"/>
        </w:rPr>
      </w:pPr>
    </w:p>
    <w:p w14:paraId="7C9BA7EA" w14:textId="77777777" w:rsidR="002B6CCD" w:rsidRDefault="002B6CCD" w:rsidP="002B6CCD">
      <w:pPr>
        <w:spacing w:after="0"/>
        <w:rPr>
          <w:rFonts w:eastAsia="Calibri" w:cs="Tahoma"/>
          <w:color w:val="000000"/>
        </w:rPr>
      </w:pPr>
      <w:r w:rsidRPr="00AC743F">
        <w:rPr>
          <w:rFonts w:eastAsia="Calibri" w:cs="Tahoma"/>
          <w:color w:val="000000"/>
        </w:rPr>
        <w:t xml:space="preserve">Have you talked with </w:t>
      </w:r>
      <w:r>
        <w:rPr>
          <w:rFonts w:eastAsia="Calibri" w:cs="Tahoma"/>
          <w:color w:val="000000"/>
        </w:rPr>
        <w:t>a</w:t>
      </w:r>
      <w:r w:rsidRPr="00AC743F">
        <w:rPr>
          <w:rFonts w:eastAsia="Calibri" w:cs="Tahoma"/>
          <w:color w:val="000000"/>
        </w:rPr>
        <w:t xml:space="preserve"> doctor </w:t>
      </w:r>
      <w:r>
        <w:rPr>
          <w:rFonts w:eastAsia="Calibri" w:cs="Tahoma"/>
          <w:color w:val="000000"/>
        </w:rPr>
        <w:t>or nurse a</w:t>
      </w:r>
      <w:r w:rsidRPr="00AC743F">
        <w:rPr>
          <w:rFonts w:eastAsia="Calibri" w:cs="Tahoma"/>
          <w:color w:val="000000"/>
        </w:rPr>
        <w:t xml:space="preserve">bout how to balance other </w:t>
      </w:r>
      <w:r>
        <w:rPr>
          <w:rFonts w:eastAsia="Calibri" w:cs="Tahoma"/>
          <w:color w:val="000000"/>
        </w:rPr>
        <w:t>ways of staying healthy</w:t>
      </w:r>
      <w:r w:rsidRPr="00AC743F">
        <w:rPr>
          <w:rFonts w:eastAsia="Calibri" w:cs="Tahoma"/>
          <w:color w:val="000000"/>
        </w:rPr>
        <w:t xml:space="preserve"> (like being more physically active) with </w:t>
      </w:r>
      <w:r>
        <w:rPr>
          <w:rFonts w:eastAsia="Calibri" w:cs="Tahoma"/>
          <w:color w:val="000000"/>
        </w:rPr>
        <w:t>reducing the time you spend outside when the air quality is poor?</w:t>
      </w:r>
      <w:r w:rsidRPr="00AC743F">
        <w:rPr>
          <w:rFonts w:eastAsia="Calibri" w:cs="Tahoma"/>
          <w:color w:val="000000"/>
        </w:rPr>
        <w:t xml:space="preserve"> </w:t>
      </w:r>
    </w:p>
    <w:p w14:paraId="7A85A61A" w14:textId="77777777" w:rsidR="002B6CCD" w:rsidRDefault="002B6CCD" w:rsidP="002B6CCD">
      <w:pPr>
        <w:pStyle w:val="ListParagraph"/>
        <w:numPr>
          <w:ilvl w:val="0"/>
          <w:numId w:val="27"/>
        </w:numPr>
        <w:spacing w:after="0"/>
        <w:rPr>
          <w:rFonts w:eastAsia="Calibri" w:cs="Tahoma"/>
          <w:color w:val="000000"/>
        </w:rPr>
      </w:pPr>
      <w:r w:rsidRPr="001205C5">
        <w:rPr>
          <w:rFonts w:eastAsia="Calibri" w:cs="Tahoma"/>
          <w:i/>
          <w:color w:val="000000"/>
        </w:rPr>
        <w:t>PROBE</w:t>
      </w:r>
      <w:r>
        <w:rPr>
          <w:rFonts w:eastAsia="Calibri" w:cs="Tahoma"/>
          <w:color w:val="000000"/>
        </w:rPr>
        <w:t>: What did the doctor or nurse say?</w:t>
      </w:r>
    </w:p>
    <w:p w14:paraId="74423B70" w14:textId="77777777" w:rsidR="002B6CCD" w:rsidRPr="001205C5" w:rsidRDefault="002B6CCD" w:rsidP="002B6CCD">
      <w:pPr>
        <w:pStyle w:val="ListParagraph"/>
        <w:numPr>
          <w:ilvl w:val="0"/>
          <w:numId w:val="27"/>
        </w:numPr>
        <w:spacing w:after="0"/>
        <w:rPr>
          <w:rFonts w:eastAsia="Calibri" w:cs="Tahoma"/>
          <w:color w:val="000000"/>
        </w:rPr>
      </w:pPr>
      <w:r>
        <w:rPr>
          <w:rFonts w:eastAsia="Calibri" w:cs="Tahoma"/>
          <w:i/>
          <w:color w:val="000000"/>
        </w:rPr>
        <w:t>PROBE</w:t>
      </w:r>
      <w:r w:rsidRPr="00955975">
        <w:rPr>
          <w:rFonts w:eastAsia="Calibri" w:cs="Tahoma"/>
          <w:color w:val="000000"/>
        </w:rPr>
        <w:t>:</w:t>
      </w:r>
      <w:r>
        <w:rPr>
          <w:rFonts w:eastAsia="Calibri" w:cs="Tahoma"/>
          <w:color w:val="000000"/>
        </w:rPr>
        <w:t xml:space="preserve"> </w:t>
      </w:r>
      <w:r>
        <w:t>If a doctor or nurse encouraged you to be physically active, did they mention air quality?</w:t>
      </w:r>
    </w:p>
    <w:p w14:paraId="2BEF2B9A" w14:textId="77777777" w:rsidR="002B6CCD" w:rsidRDefault="002B6CCD" w:rsidP="002B6CCD">
      <w:pPr>
        <w:spacing w:after="0"/>
        <w:rPr>
          <w:rFonts w:eastAsia="Calibri" w:cs="Tahoma"/>
          <w:color w:val="000000"/>
        </w:rPr>
      </w:pPr>
    </w:p>
    <w:p w14:paraId="11688CCA" w14:textId="77777777" w:rsidR="002B6CCD" w:rsidRPr="00530BE5"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530BE5">
        <w:rPr>
          <w:rFonts w:asciiTheme="majorHAnsi" w:hAnsiTheme="majorHAnsi" w:cs="Arial"/>
          <w:b/>
          <w:bCs/>
          <w:color w:val="000000" w:themeColor="text1"/>
          <w:sz w:val="28"/>
        </w:rPr>
        <w:t>Knowledge Base: Air Quality Index (10 minutes)</w:t>
      </w:r>
    </w:p>
    <w:p w14:paraId="72EDCCB0" w14:textId="77777777" w:rsidR="002B6CCD" w:rsidRPr="00860881" w:rsidRDefault="002B6CCD" w:rsidP="002B6CCD">
      <w:pPr>
        <w:keepNext/>
        <w:autoSpaceDE w:val="0"/>
        <w:autoSpaceDN w:val="0"/>
        <w:adjustRightInd w:val="0"/>
        <w:spacing w:after="0"/>
        <w:outlineLvl w:val="1"/>
        <w:rPr>
          <w:rFonts w:eastAsia="Calibri" w:cs="Tahoma"/>
          <w:color w:val="000000"/>
        </w:rPr>
      </w:pPr>
      <w:r>
        <w:t xml:space="preserve">Now we are going to switch gears and talk about something called the Air Quality Index. </w:t>
      </w:r>
    </w:p>
    <w:p w14:paraId="27D27BB1" w14:textId="77777777" w:rsidR="002B6CCD" w:rsidRDefault="002B6CCD" w:rsidP="002B6CCD">
      <w:pPr>
        <w:spacing w:after="0"/>
        <w:rPr>
          <w:rFonts w:eastAsia="Calibri" w:cs="Tahoma"/>
          <w:color w:val="000000"/>
        </w:rPr>
      </w:pPr>
    </w:p>
    <w:p w14:paraId="50E0039A" w14:textId="4792BB14" w:rsidR="002B6CCD" w:rsidRDefault="002B6CCD" w:rsidP="002B6CCD">
      <w:pPr>
        <w:spacing w:after="0"/>
        <w:rPr>
          <w:rFonts w:eastAsia="Calibri" w:cs="Tahoma"/>
          <w:color w:val="000000"/>
        </w:rPr>
      </w:pPr>
      <w:r w:rsidRPr="00905D70">
        <w:rPr>
          <w:rFonts w:eastAsia="Calibri" w:cs="Tahoma"/>
          <w:color w:val="000000"/>
          <w:highlight w:val="yellow"/>
        </w:rPr>
        <w:t>95</w:t>
      </w:r>
      <w:proofErr w:type="gramStart"/>
      <w:r w:rsidRPr="00905D70">
        <w:rPr>
          <w:rFonts w:eastAsia="Calibri" w:cs="Tahoma"/>
          <w:color w:val="000000"/>
          <w:highlight w:val="yellow"/>
        </w:rPr>
        <w:t>.D</w:t>
      </w:r>
      <w:proofErr w:type="gramEnd"/>
      <w:r>
        <w:rPr>
          <w:rFonts w:eastAsia="Calibri" w:cs="Tahoma"/>
          <w:color w:val="000000"/>
        </w:rPr>
        <w:t xml:space="preserve"> </w:t>
      </w:r>
      <w:r w:rsidRPr="00C00878">
        <w:rPr>
          <w:rFonts w:eastAsia="Calibri" w:cs="Tahoma"/>
          <w:color w:val="000000"/>
        </w:rPr>
        <w:t xml:space="preserve">Have you </w:t>
      </w:r>
      <w:r>
        <w:rPr>
          <w:rFonts w:eastAsia="Calibri" w:cs="Tahoma"/>
          <w:color w:val="000000"/>
        </w:rPr>
        <w:t xml:space="preserve">ever </w:t>
      </w:r>
      <w:r w:rsidRPr="00C00878">
        <w:rPr>
          <w:rFonts w:eastAsia="Calibri" w:cs="Tahoma"/>
          <w:color w:val="000000"/>
        </w:rPr>
        <w:t xml:space="preserve">heard </w:t>
      </w:r>
      <w:r>
        <w:rPr>
          <w:rFonts w:eastAsia="Calibri" w:cs="Tahoma"/>
          <w:color w:val="000000"/>
        </w:rPr>
        <w:t>of</w:t>
      </w:r>
      <w:r w:rsidRPr="00C00878">
        <w:rPr>
          <w:rFonts w:eastAsia="Calibri" w:cs="Tahoma"/>
          <w:color w:val="000000"/>
        </w:rPr>
        <w:t xml:space="preserve"> </w:t>
      </w:r>
      <w:r w:rsidR="00F95A3D">
        <w:rPr>
          <w:rFonts w:eastAsia="Calibri" w:cs="Tahoma"/>
          <w:color w:val="000000"/>
        </w:rPr>
        <w:t xml:space="preserve">the </w:t>
      </w:r>
      <w:r w:rsidR="00C3112C">
        <w:rPr>
          <w:rFonts w:eastAsia="Calibri" w:cs="Tahoma"/>
          <w:color w:val="000000"/>
        </w:rPr>
        <w:t>[</w:t>
      </w:r>
      <w:r w:rsidRPr="00C00878">
        <w:rPr>
          <w:rFonts w:eastAsia="Calibri" w:cs="Tahoma"/>
          <w:color w:val="000000"/>
        </w:rPr>
        <w:t>“Air Quality Index”</w:t>
      </w:r>
      <w:r w:rsidR="00C3112C">
        <w:rPr>
          <w:rFonts w:eastAsia="Calibri" w:cs="Tahoma"/>
          <w:color w:val="000000"/>
        </w:rPr>
        <w:t>]</w:t>
      </w:r>
      <w:r w:rsidRPr="00C00878">
        <w:rPr>
          <w:rFonts w:eastAsia="Calibri" w:cs="Tahoma"/>
          <w:color w:val="000000"/>
        </w:rPr>
        <w:t xml:space="preserve">? </w:t>
      </w:r>
    </w:p>
    <w:p w14:paraId="3CF6FDAB" w14:textId="77777777" w:rsidR="002B6CCD" w:rsidRPr="00864DEE" w:rsidRDefault="002B6CCD" w:rsidP="002B6CCD">
      <w:pPr>
        <w:pStyle w:val="ListParagraph"/>
        <w:numPr>
          <w:ilvl w:val="0"/>
          <w:numId w:val="35"/>
        </w:numPr>
        <w:spacing w:after="0"/>
        <w:rPr>
          <w:rFonts w:eastAsia="Calibri" w:cs="Tahoma"/>
          <w:color w:val="000000"/>
        </w:rPr>
      </w:pPr>
      <w:r w:rsidRPr="00F95A3D">
        <w:rPr>
          <w:rFonts w:eastAsia="Calibri" w:cs="Tahoma"/>
          <w:i/>
          <w:color w:val="000000"/>
        </w:rPr>
        <w:t>PROBE</w:t>
      </w:r>
      <w:r>
        <w:rPr>
          <w:rFonts w:eastAsia="Calibri" w:cs="Tahoma"/>
          <w:color w:val="000000"/>
        </w:rPr>
        <w:t xml:space="preserve">: </w:t>
      </w:r>
      <w:r w:rsidRPr="00864DEE">
        <w:rPr>
          <w:rFonts w:eastAsia="Calibri" w:cs="Tahoma"/>
          <w:color w:val="000000"/>
        </w:rPr>
        <w:t>If so, where?</w:t>
      </w:r>
    </w:p>
    <w:p w14:paraId="6A6E50FA" w14:textId="77777777" w:rsidR="002B6CCD" w:rsidRPr="00955975" w:rsidRDefault="002B6CCD" w:rsidP="002B6CCD">
      <w:pPr>
        <w:pStyle w:val="ListParagraph"/>
        <w:numPr>
          <w:ilvl w:val="0"/>
          <w:numId w:val="27"/>
        </w:numPr>
        <w:spacing w:after="0"/>
        <w:rPr>
          <w:rFonts w:eastAsia="Calibri" w:cs="Tahoma"/>
          <w:color w:val="000000"/>
        </w:rPr>
      </w:pPr>
      <w:r w:rsidRPr="00C00878">
        <w:rPr>
          <w:rFonts w:eastAsia="Calibri" w:cs="Tahoma"/>
          <w:i/>
          <w:color w:val="000000"/>
        </w:rPr>
        <w:t>PROBE</w:t>
      </w:r>
      <w:r>
        <w:rPr>
          <w:rFonts w:eastAsia="Calibri" w:cs="Tahoma"/>
          <w:color w:val="000000"/>
        </w:rPr>
        <w:t xml:space="preserve">: Who do you think puts out the Air Quality Index? </w:t>
      </w:r>
    </w:p>
    <w:p w14:paraId="25256814" w14:textId="77777777" w:rsidR="002B6CCD" w:rsidRPr="00F95A3D" w:rsidRDefault="002B6CCD" w:rsidP="00F95A3D">
      <w:pPr>
        <w:pStyle w:val="ListParagraph"/>
        <w:numPr>
          <w:ilvl w:val="0"/>
          <w:numId w:val="27"/>
        </w:numPr>
        <w:spacing w:after="0"/>
        <w:rPr>
          <w:rFonts w:eastAsia="Calibri" w:cs="Tahoma"/>
          <w:color w:val="000000"/>
        </w:rPr>
      </w:pPr>
      <w:r w:rsidRPr="00F95A3D">
        <w:rPr>
          <w:rFonts w:eastAsia="Calibri" w:cs="Tahoma"/>
          <w:i/>
          <w:color w:val="000000"/>
        </w:rPr>
        <w:t>PROBE</w:t>
      </w:r>
      <w:r w:rsidRPr="00F95A3D">
        <w:rPr>
          <w:rFonts w:eastAsia="Calibri" w:cs="Tahoma"/>
          <w:color w:val="000000"/>
        </w:rPr>
        <w:t>:  When you hear the term “Air Quality Index,” what comes to mind?</w:t>
      </w:r>
    </w:p>
    <w:p w14:paraId="27169844" w14:textId="77777777" w:rsidR="002B6CCD" w:rsidRDefault="002B6CCD" w:rsidP="002B6CCD">
      <w:pPr>
        <w:spacing w:after="0"/>
        <w:rPr>
          <w:rFonts w:eastAsia="Calibri" w:cs="Tahoma"/>
          <w:color w:val="000000"/>
        </w:rPr>
      </w:pPr>
    </w:p>
    <w:p w14:paraId="28DC29BE" w14:textId="77777777" w:rsidR="002B6CCD" w:rsidRPr="00A14EE9" w:rsidRDefault="002B6CCD" w:rsidP="002B6CCD">
      <w:pPr>
        <w:spacing w:after="0"/>
        <w:rPr>
          <w:rFonts w:eastAsia="Calibri" w:cs="Tahoma"/>
          <w:color w:val="000000"/>
        </w:rPr>
      </w:pPr>
      <w:r w:rsidRPr="00905D70">
        <w:rPr>
          <w:rFonts w:eastAsia="Calibri" w:cs="Tahoma"/>
          <w:color w:val="000000"/>
          <w:highlight w:val="yellow"/>
        </w:rPr>
        <w:t>70</w:t>
      </w:r>
      <w:proofErr w:type="gramStart"/>
      <w:r w:rsidRPr="00905D70">
        <w:rPr>
          <w:rFonts w:eastAsia="Calibri" w:cs="Tahoma"/>
          <w:color w:val="000000"/>
          <w:highlight w:val="yellow"/>
        </w:rPr>
        <w:t>.D</w:t>
      </w:r>
      <w:proofErr w:type="gramEnd"/>
      <w:r w:rsidRPr="00A14EE9">
        <w:rPr>
          <w:rFonts w:eastAsia="Calibri" w:cs="Tahoma"/>
          <w:color w:val="000000"/>
        </w:rPr>
        <w:t xml:space="preserve"> Has your doctor ever talked with you about [the Air Quality Index]?</w:t>
      </w:r>
    </w:p>
    <w:p w14:paraId="213A2AFA" w14:textId="77777777" w:rsidR="002B6CCD" w:rsidRDefault="002B6CCD" w:rsidP="002B6CCD">
      <w:pPr>
        <w:pStyle w:val="ListParagraph"/>
        <w:numPr>
          <w:ilvl w:val="0"/>
          <w:numId w:val="11"/>
        </w:numPr>
        <w:spacing w:after="0"/>
        <w:rPr>
          <w:rFonts w:eastAsia="Calibri" w:cs="Tahoma"/>
          <w:color w:val="000000"/>
        </w:rPr>
      </w:pPr>
      <w:r w:rsidRPr="00C00878">
        <w:rPr>
          <w:rFonts w:eastAsia="Calibri" w:cs="Tahoma"/>
          <w:i/>
          <w:color w:val="000000"/>
        </w:rPr>
        <w:t>PROBE</w:t>
      </w:r>
      <w:r>
        <w:rPr>
          <w:rFonts w:eastAsia="Calibri" w:cs="Tahoma"/>
          <w:color w:val="000000"/>
        </w:rPr>
        <w:t xml:space="preserve">: What did the doctor or nurse say? </w:t>
      </w:r>
    </w:p>
    <w:p w14:paraId="4F8F8133" w14:textId="77777777" w:rsidR="002B6CCD" w:rsidRDefault="002B6CCD" w:rsidP="002B6CCD">
      <w:pPr>
        <w:spacing w:after="0"/>
        <w:rPr>
          <w:rFonts w:eastAsia="Calibri" w:cs="Tahoma"/>
          <w:color w:val="000000"/>
        </w:rPr>
      </w:pPr>
    </w:p>
    <w:p w14:paraId="27D6180B" w14:textId="05C03FFB" w:rsidR="002B6CCD" w:rsidRPr="00321B7B" w:rsidRDefault="002B6CCD" w:rsidP="00321B7B">
      <w:pPr>
        <w:spacing w:after="0"/>
        <w:rPr>
          <w:rFonts w:eastAsia="Calibri" w:cs="Tahoma"/>
          <w:color w:val="000000"/>
        </w:rPr>
      </w:pPr>
      <w:r w:rsidRPr="00321B7B">
        <w:rPr>
          <w:rFonts w:eastAsia="Calibri" w:cs="Tahoma"/>
          <w:color w:val="000000"/>
        </w:rPr>
        <w:t xml:space="preserve">If you wanted to find out what the Air Quality Index forecast was on a particular day, how would you look for that information? </w:t>
      </w:r>
    </w:p>
    <w:p w14:paraId="5B6521A8" w14:textId="77777777" w:rsidR="002B6CCD" w:rsidRDefault="002B6CCD" w:rsidP="002B6CCD">
      <w:pPr>
        <w:spacing w:after="0"/>
        <w:rPr>
          <w:rFonts w:eastAsia="Calibri" w:cs="Tahoma"/>
          <w:color w:val="000000"/>
        </w:rPr>
      </w:pPr>
    </w:p>
    <w:p w14:paraId="51C904B2" w14:textId="77777777" w:rsidR="002B6CCD" w:rsidRPr="00320A0D" w:rsidRDefault="002B6CCD" w:rsidP="002B6CCD">
      <w:pPr>
        <w:spacing w:after="0"/>
        <w:rPr>
          <w:rFonts w:eastAsia="Calibri" w:cs="Tahoma"/>
          <w:color w:val="000000"/>
        </w:rPr>
      </w:pPr>
      <w:r w:rsidRPr="00905D70">
        <w:rPr>
          <w:rFonts w:eastAsia="Calibri" w:cs="Tahoma"/>
          <w:color w:val="000000"/>
          <w:highlight w:val="yellow"/>
        </w:rPr>
        <w:t>80</w:t>
      </w:r>
      <w:proofErr w:type="gramStart"/>
      <w:r w:rsidRPr="00905D70">
        <w:rPr>
          <w:rFonts w:eastAsia="Calibri" w:cs="Tahoma"/>
          <w:color w:val="000000"/>
          <w:highlight w:val="yellow"/>
        </w:rPr>
        <w:t>.D</w:t>
      </w:r>
      <w:proofErr w:type="gramEnd"/>
      <w:r>
        <w:rPr>
          <w:rFonts w:eastAsia="Calibri" w:cs="Tahoma"/>
          <w:color w:val="000000"/>
        </w:rPr>
        <w:t xml:space="preserve"> What</w:t>
      </w:r>
      <w:r w:rsidRPr="00320A0D">
        <w:rPr>
          <w:rFonts w:eastAsia="Calibri" w:cs="Tahoma"/>
          <w:color w:val="000000"/>
        </w:rPr>
        <w:t xml:space="preserve"> types of information would you like to receive regarding </w:t>
      </w:r>
      <w:r>
        <w:rPr>
          <w:rFonts w:eastAsia="Calibri" w:cs="Tahoma"/>
          <w:color w:val="000000"/>
        </w:rPr>
        <w:t>[air quality/air pollution]</w:t>
      </w:r>
      <w:r w:rsidRPr="00320A0D">
        <w:rPr>
          <w:rFonts w:eastAsia="Calibri" w:cs="Tahoma"/>
          <w:color w:val="000000"/>
        </w:rPr>
        <w:t>?  What would be the most effective way or for</w:t>
      </w:r>
      <w:r>
        <w:rPr>
          <w:rFonts w:eastAsia="Calibri" w:cs="Tahoma"/>
          <w:color w:val="000000"/>
        </w:rPr>
        <w:t>mat to provide this information?</w:t>
      </w:r>
    </w:p>
    <w:p w14:paraId="27C5F243" w14:textId="77777777" w:rsidR="002B6CCD" w:rsidRDefault="002B6CCD" w:rsidP="00321B7B">
      <w:pPr>
        <w:pStyle w:val="ListParagraph"/>
        <w:numPr>
          <w:ilvl w:val="0"/>
          <w:numId w:val="17"/>
        </w:numPr>
        <w:spacing w:after="0"/>
        <w:rPr>
          <w:rFonts w:eastAsia="Calibri" w:cs="Tahoma"/>
          <w:color w:val="000000"/>
        </w:rPr>
      </w:pPr>
      <w:r w:rsidRPr="00C00878">
        <w:rPr>
          <w:rFonts w:eastAsia="Calibri" w:cs="Tahoma"/>
          <w:i/>
          <w:color w:val="000000"/>
        </w:rPr>
        <w:t>PROBE</w:t>
      </w:r>
      <w:r>
        <w:rPr>
          <w:rFonts w:eastAsia="Calibri" w:cs="Tahoma"/>
          <w:color w:val="000000"/>
        </w:rPr>
        <w:t xml:space="preserve">: Would you look on a </w:t>
      </w:r>
      <w:r w:rsidRPr="00C00878">
        <w:rPr>
          <w:rFonts w:eastAsia="Calibri" w:cs="Tahoma"/>
          <w:color w:val="000000"/>
        </w:rPr>
        <w:t>website,</w:t>
      </w:r>
      <w:r>
        <w:rPr>
          <w:rFonts w:eastAsia="Calibri" w:cs="Tahoma"/>
          <w:color w:val="000000"/>
        </w:rPr>
        <w:t xml:space="preserve"> email, text message, newspaper, or some other way?</w:t>
      </w:r>
    </w:p>
    <w:p w14:paraId="12C22C48" w14:textId="77777777" w:rsidR="00FF24C5" w:rsidRPr="0000061D" w:rsidRDefault="00FF24C5" w:rsidP="00FF24C5">
      <w:pPr>
        <w:pStyle w:val="ListParagraph"/>
        <w:numPr>
          <w:ilvl w:val="0"/>
          <w:numId w:val="0"/>
        </w:numPr>
        <w:spacing w:after="0"/>
        <w:ind w:left="720"/>
        <w:rPr>
          <w:rFonts w:eastAsia="Calibri" w:cs="Tahoma"/>
          <w:color w:val="000000"/>
        </w:rPr>
      </w:pPr>
    </w:p>
    <w:p w14:paraId="10460E4C" w14:textId="77777777" w:rsidR="002B6CCD" w:rsidRPr="00530BE5" w:rsidRDefault="002B6CCD" w:rsidP="002B6CCD">
      <w:pPr>
        <w:keepNext/>
        <w:autoSpaceDE w:val="0"/>
        <w:autoSpaceDN w:val="0"/>
        <w:adjustRightInd w:val="0"/>
        <w:spacing w:after="120"/>
        <w:outlineLvl w:val="1"/>
        <w:rPr>
          <w:rFonts w:asciiTheme="majorHAnsi" w:hAnsiTheme="majorHAnsi" w:cs="Arial"/>
          <w:b/>
          <w:bCs/>
          <w:color w:val="000000" w:themeColor="text1"/>
          <w:sz w:val="28"/>
        </w:rPr>
      </w:pPr>
      <w:r w:rsidRPr="00530BE5">
        <w:rPr>
          <w:rFonts w:asciiTheme="majorHAnsi" w:hAnsiTheme="majorHAnsi" w:cs="Arial"/>
          <w:b/>
          <w:bCs/>
          <w:color w:val="000000" w:themeColor="text1"/>
          <w:sz w:val="28"/>
        </w:rPr>
        <w:t>Behavioral Intentions (15 minutes)</w:t>
      </w:r>
    </w:p>
    <w:p w14:paraId="6A9F449C" w14:textId="77777777" w:rsidR="002B6CCD" w:rsidRDefault="002B6CCD" w:rsidP="002B6CCD">
      <w:pPr>
        <w:spacing w:after="0"/>
        <w:rPr>
          <w:rFonts w:eastAsia="Calibri" w:cs="Tahoma"/>
          <w:color w:val="000000"/>
        </w:rPr>
      </w:pPr>
      <w:r>
        <w:rPr>
          <w:rFonts w:eastAsia="Calibri" w:cs="Tahoma"/>
          <w:color w:val="000000"/>
        </w:rPr>
        <w:t xml:space="preserve">I’m going to pass around a sheet with some descriptions of actions to take on days when the air quality is poor. On your own, please circle the activities that seem doable to you. Cross out any activities that don’t seem doable. </w:t>
      </w:r>
    </w:p>
    <w:p w14:paraId="7B180E0D" w14:textId="77777777" w:rsidR="002B6CCD" w:rsidRDefault="002B6CCD" w:rsidP="002B6CCD">
      <w:pPr>
        <w:spacing w:after="0"/>
        <w:rPr>
          <w:rFonts w:eastAsia="Calibri" w:cs="Tahoma"/>
          <w:color w:val="000000"/>
        </w:rPr>
      </w:pPr>
    </w:p>
    <w:p w14:paraId="64E012D0" w14:textId="28061B7F" w:rsidR="002B6CCD" w:rsidRPr="00152CCE" w:rsidRDefault="002B6CCD" w:rsidP="002B6CCD">
      <w:pPr>
        <w:spacing w:after="0"/>
        <w:rPr>
          <w:rFonts w:eastAsia="Calibri" w:cs="Tahoma"/>
          <w:i/>
          <w:color w:val="000000"/>
        </w:rPr>
      </w:pPr>
      <w:r w:rsidRPr="00152CCE">
        <w:rPr>
          <w:rFonts w:eastAsia="Calibri" w:cs="Tahoma"/>
          <w:i/>
          <w:color w:val="000000"/>
        </w:rPr>
        <w:t xml:space="preserve">[Moderator distributes worksheet </w:t>
      </w:r>
      <w:r w:rsidRPr="00106A7A">
        <w:rPr>
          <w:rFonts w:eastAsia="Calibri" w:cs="Tahoma"/>
          <w:i/>
          <w:color w:val="000000"/>
        </w:rPr>
        <w:t xml:space="preserve">(Appendix </w:t>
      </w:r>
      <w:r w:rsidR="003154B5">
        <w:rPr>
          <w:rFonts w:eastAsia="Calibri" w:cs="Tahoma"/>
          <w:i/>
          <w:color w:val="000000"/>
        </w:rPr>
        <w:t>C</w:t>
      </w:r>
      <w:r w:rsidRPr="00106A7A">
        <w:rPr>
          <w:rFonts w:eastAsia="Calibri" w:cs="Tahoma"/>
          <w:i/>
          <w:color w:val="000000"/>
        </w:rPr>
        <w:t>)]</w:t>
      </w:r>
    </w:p>
    <w:p w14:paraId="033EACC7" w14:textId="77777777" w:rsidR="002B6CCD" w:rsidRDefault="002B6CCD" w:rsidP="002B6CCD">
      <w:pPr>
        <w:spacing w:after="0"/>
        <w:rPr>
          <w:rFonts w:eastAsia="Calibri" w:cs="Tahoma"/>
          <w:color w:val="000000"/>
        </w:rPr>
      </w:pPr>
    </w:p>
    <w:p w14:paraId="6E7D54E2" w14:textId="662890B3" w:rsidR="002B6CCD" w:rsidRDefault="002B6CCD" w:rsidP="002B6CCD">
      <w:pPr>
        <w:spacing w:after="0"/>
        <w:rPr>
          <w:rFonts w:eastAsia="Calibri" w:cs="Tahoma"/>
          <w:color w:val="000000"/>
        </w:rPr>
      </w:pPr>
      <w:r w:rsidRPr="00905D70">
        <w:rPr>
          <w:rFonts w:eastAsia="Calibri" w:cs="Tahoma"/>
          <w:color w:val="000000"/>
          <w:highlight w:val="yellow"/>
        </w:rPr>
        <w:t>38</w:t>
      </w:r>
      <w:proofErr w:type="gramStart"/>
      <w:r w:rsidRPr="00905D70">
        <w:rPr>
          <w:rFonts w:eastAsia="Calibri" w:cs="Tahoma"/>
          <w:color w:val="000000"/>
          <w:highlight w:val="yellow"/>
        </w:rPr>
        <w:t>.D</w:t>
      </w:r>
      <w:proofErr w:type="gramEnd"/>
      <w:r>
        <w:rPr>
          <w:rFonts w:eastAsia="Calibri" w:cs="Tahoma"/>
          <w:color w:val="000000"/>
        </w:rPr>
        <w:t xml:space="preserve"> Which actions, if any, sound doable to you? Why? </w:t>
      </w:r>
    </w:p>
    <w:p w14:paraId="592E6719" w14:textId="77777777" w:rsidR="002B6CCD" w:rsidRPr="00A14EE9" w:rsidRDefault="002B6CCD" w:rsidP="002B6CCD">
      <w:pPr>
        <w:pStyle w:val="ListParagraph"/>
        <w:numPr>
          <w:ilvl w:val="0"/>
          <w:numId w:val="11"/>
        </w:numPr>
        <w:spacing w:after="0"/>
        <w:rPr>
          <w:rFonts w:eastAsia="Calibri" w:cs="Tahoma"/>
          <w:color w:val="000000"/>
        </w:rPr>
      </w:pPr>
      <w:r w:rsidRPr="00F95A3D">
        <w:rPr>
          <w:rFonts w:eastAsia="Calibri" w:cs="Tahoma"/>
          <w:i/>
          <w:color w:val="000000"/>
        </w:rPr>
        <w:t>PROBE</w:t>
      </w:r>
      <w:r>
        <w:rPr>
          <w:rFonts w:eastAsia="Calibri" w:cs="Tahoma"/>
          <w:color w:val="000000"/>
        </w:rPr>
        <w:t xml:space="preserve">: </w:t>
      </w:r>
      <w:r w:rsidRPr="00A14EE9">
        <w:rPr>
          <w:rFonts w:eastAsia="Calibri" w:cs="Tahoma"/>
          <w:color w:val="000000"/>
        </w:rPr>
        <w:t>Of the activities that you circled, which would you try first? Why?</w:t>
      </w:r>
    </w:p>
    <w:p w14:paraId="7260E879" w14:textId="77777777" w:rsidR="00321B7B" w:rsidRDefault="00321B7B" w:rsidP="00321B7B">
      <w:pPr>
        <w:spacing w:after="0"/>
      </w:pPr>
    </w:p>
    <w:p w14:paraId="643613CE" w14:textId="540B597D" w:rsidR="002B6CCD" w:rsidRDefault="002B6CCD" w:rsidP="00321B7B">
      <w:pPr>
        <w:spacing w:after="0"/>
      </w:pPr>
      <w:r>
        <w:t xml:space="preserve">Which activities did you cross out and why? </w:t>
      </w:r>
    </w:p>
    <w:p w14:paraId="4442A704" w14:textId="77777777" w:rsidR="00F95A3D" w:rsidRPr="00A14EE9" w:rsidRDefault="00F95A3D" w:rsidP="00F95A3D">
      <w:pPr>
        <w:pStyle w:val="ListParagraph"/>
        <w:numPr>
          <w:ilvl w:val="0"/>
          <w:numId w:val="11"/>
        </w:numPr>
        <w:spacing w:after="0"/>
        <w:rPr>
          <w:rFonts w:eastAsia="Calibri" w:cs="Tahoma"/>
          <w:color w:val="000000"/>
        </w:rPr>
      </w:pPr>
      <w:r w:rsidRPr="00F95A3D">
        <w:rPr>
          <w:rFonts w:eastAsia="Calibri" w:cs="Tahoma"/>
          <w:i/>
          <w:color w:val="000000"/>
        </w:rPr>
        <w:t>PROBE</w:t>
      </w:r>
      <w:r>
        <w:rPr>
          <w:rFonts w:eastAsia="Calibri" w:cs="Tahoma"/>
          <w:color w:val="000000"/>
        </w:rPr>
        <w:t xml:space="preserve">: </w:t>
      </w:r>
      <w:r w:rsidRPr="00A14EE9">
        <w:rPr>
          <w:rFonts w:eastAsia="Calibri" w:cs="Tahoma"/>
          <w:color w:val="000000"/>
        </w:rPr>
        <w:t>Were there any activities that you would never try? Why not?</w:t>
      </w:r>
    </w:p>
    <w:p w14:paraId="09A2AAFE" w14:textId="77777777" w:rsidR="002B6CCD" w:rsidRDefault="002B6CCD" w:rsidP="002B6CCD">
      <w:pPr>
        <w:spacing w:after="0"/>
        <w:rPr>
          <w:rFonts w:eastAsia="Calibri" w:cs="Tahoma"/>
          <w:color w:val="000000"/>
        </w:rPr>
      </w:pPr>
    </w:p>
    <w:p w14:paraId="3CB3D099" w14:textId="51B8F6EE" w:rsidR="002B6CCD" w:rsidRPr="00152CCE" w:rsidRDefault="002B6CCD" w:rsidP="002B6CCD">
      <w:pPr>
        <w:spacing w:after="0"/>
        <w:rPr>
          <w:rFonts w:eastAsia="Calibri" w:cs="Tahoma"/>
          <w:color w:val="000000"/>
        </w:rPr>
      </w:pPr>
      <w:r w:rsidRPr="00905D70">
        <w:rPr>
          <w:rFonts w:eastAsia="Calibri" w:cs="Tahoma"/>
          <w:color w:val="000000"/>
          <w:highlight w:val="yellow"/>
        </w:rPr>
        <w:t>117</w:t>
      </w:r>
      <w:proofErr w:type="gramStart"/>
      <w:r w:rsidRPr="00905D70">
        <w:rPr>
          <w:rFonts w:eastAsia="Calibri" w:cs="Tahoma"/>
          <w:color w:val="000000"/>
          <w:highlight w:val="yellow"/>
        </w:rPr>
        <w:t>.D</w:t>
      </w:r>
      <w:proofErr w:type="gramEnd"/>
      <w:r>
        <w:rPr>
          <w:rFonts w:eastAsia="Calibri" w:cs="Tahoma"/>
          <w:color w:val="000000"/>
        </w:rPr>
        <w:t xml:space="preserve"> Did any of the concepts not motivate you at all? Why not?</w:t>
      </w:r>
    </w:p>
    <w:p w14:paraId="59564EA7" w14:textId="77777777" w:rsidR="002B6CCD" w:rsidRDefault="002B6CCD" w:rsidP="002B6CCD">
      <w:pPr>
        <w:spacing w:after="0"/>
        <w:rPr>
          <w:rFonts w:eastAsia="Calibri" w:cs="Tahoma"/>
          <w:color w:val="000000"/>
        </w:rPr>
      </w:pPr>
    </w:p>
    <w:p w14:paraId="5F144B09" w14:textId="0DADF4E3" w:rsidR="002B6CCD" w:rsidRDefault="002B6CCD" w:rsidP="002B6CCD">
      <w:pPr>
        <w:spacing w:after="0"/>
        <w:rPr>
          <w:rFonts w:eastAsia="Calibri" w:cs="Tahoma"/>
          <w:color w:val="000000"/>
        </w:rPr>
      </w:pPr>
      <w:r w:rsidRPr="00905D70">
        <w:rPr>
          <w:rFonts w:eastAsia="Calibri" w:cs="Tahoma"/>
          <w:color w:val="000000"/>
          <w:highlight w:val="yellow"/>
        </w:rPr>
        <w:t>118</w:t>
      </w:r>
      <w:proofErr w:type="gramStart"/>
      <w:r w:rsidR="00F95A3D" w:rsidRPr="00905D70">
        <w:rPr>
          <w:rFonts w:eastAsia="Calibri" w:cs="Tahoma"/>
          <w:color w:val="000000"/>
          <w:highlight w:val="yellow"/>
        </w:rPr>
        <w:t>.D</w:t>
      </w:r>
      <w:proofErr w:type="gramEnd"/>
      <w:r>
        <w:rPr>
          <w:rFonts w:eastAsia="Calibri" w:cs="Tahoma"/>
          <w:color w:val="000000"/>
        </w:rPr>
        <w:t xml:space="preserve"> Did any of the concepts turn you off? What was it about the statement/s that turned you off?</w:t>
      </w:r>
    </w:p>
    <w:p w14:paraId="254CA8FD" w14:textId="77777777" w:rsidR="002B6CCD" w:rsidRDefault="002B6CCD" w:rsidP="002B6CCD">
      <w:pPr>
        <w:spacing w:after="0"/>
        <w:rPr>
          <w:rFonts w:eastAsia="Calibri" w:cs="Tahoma"/>
          <w:color w:val="000000"/>
        </w:rPr>
      </w:pPr>
    </w:p>
    <w:p w14:paraId="08FBB3B3" w14:textId="67E70F80" w:rsidR="002B6CCD" w:rsidRDefault="002B6CCD" w:rsidP="002B6CCD">
      <w:pPr>
        <w:spacing w:after="0"/>
        <w:rPr>
          <w:rFonts w:eastAsia="Calibri" w:cs="Tahoma"/>
          <w:color w:val="000000"/>
        </w:rPr>
      </w:pPr>
      <w:r w:rsidRPr="00905D70">
        <w:rPr>
          <w:rFonts w:eastAsia="Calibri" w:cs="Tahoma"/>
          <w:color w:val="000000"/>
          <w:highlight w:val="yellow"/>
        </w:rPr>
        <w:t>70</w:t>
      </w:r>
      <w:proofErr w:type="gramStart"/>
      <w:r w:rsidRPr="00905D70">
        <w:rPr>
          <w:rFonts w:eastAsia="Calibri" w:cs="Tahoma"/>
          <w:color w:val="000000"/>
          <w:highlight w:val="yellow"/>
        </w:rPr>
        <w:t>.D</w:t>
      </w:r>
      <w:proofErr w:type="gramEnd"/>
      <w:r>
        <w:rPr>
          <w:rFonts w:eastAsia="Calibri" w:cs="Tahoma"/>
          <w:color w:val="000000"/>
        </w:rPr>
        <w:t xml:space="preserve"> </w:t>
      </w:r>
      <w:r w:rsidRPr="00152CCE">
        <w:rPr>
          <w:rFonts w:eastAsia="Calibri" w:cs="Tahoma"/>
          <w:color w:val="000000"/>
        </w:rPr>
        <w:t xml:space="preserve">Has your doctor </w:t>
      </w:r>
      <w:r>
        <w:rPr>
          <w:rFonts w:eastAsia="Calibri" w:cs="Tahoma"/>
          <w:color w:val="000000"/>
        </w:rPr>
        <w:t>talked with you about [taking</w:t>
      </w:r>
      <w:r w:rsidRPr="00152CCE">
        <w:rPr>
          <w:rFonts w:eastAsia="Calibri" w:cs="Tahoma"/>
          <w:color w:val="000000"/>
        </w:rPr>
        <w:t xml:space="preserve"> any of these steps</w:t>
      </w:r>
      <w:r>
        <w:rPr>
          <w:rFonts w:eastAsia="Calibri" w:cs="Tahoma"/>
          <w:color w:val="000000"/>
        </w:rPr>
        <w:t>]</w:t>
      </w:r>
      <w:r w:rsidRPr="00152CCE">
        <w:rPr>
          <w:rFonts w:eastAsia="Calibri" w:cs="Tahoma"/>
          <w:color w:val="000000"/>
        </w:rPr>
        <w:t xml:space="preserve">? </w:t>
      </w:r>
      <w:r>
        <w:rPr>
          <w:rFonts w:eastAsia="Calibri" w:cs="Tahoma"/>
          <w:color w:val="000000"/>
        </w:rPr>
        <w:t>What did he/she tell you?</w:t>
      </w:r>
    </w:p>
    <w:p w14:paraId="3B299FF0" w14:textId="77777777" w:rsidR="002B6CCD" w:rsidRDefault="002B6CCD" w:rsidP="002B6CCD">
      <w:pPr>
        <w:pStyle w:val="ListParagraph"/>
        <w:numPr>
          <w:ilvl w:val="0"/>
          <w:numId w:val="17"/>
        </w:numPr>
        <w:spacing w:after="0"/>
        <w:rPr>
          <w:rFonts w:eastAsia="Calibri" w:cs="Tahoma"/>
          <w:color w:val="000000"/>
        </w:rPr>
      </w:pPr>
      <w:r w:rsidRPr="0000061D">
        <w:rPr>
          <w:rFonts w:eastAsia="Calibri" w:cs="Tahoma"/>
          <w:i/>
          <w:color w:val="000000"/>
        </w:rPr>
        <w:t>PROBE</w:t>
      </w:r>
      <w:r>
        <w:rPr>
          <w:rFonts w:eastAsia="Calibri" w:cs="Tahoma"/>
          <w:color w:val="000000"/>
        </w:rPr>
        <w:t xml:space="preserve">: </w:t>
      </w:r>
      <w:r w:rsidRPr="0000061D">
        <w:rPr>
          <w:rFonts w:eastAsia="Calibri" w:cs="Tahoma"/>
          <w:color w:val="000000"/>
        </w:rPr>
        <w:t>How did that conversation go?</w:t>
      </w:r>
    </w:p>
    <w:p w14:paraId="46E97FB9" w14:textId="77777777" w:rsidR="002B6CCD" w:rsidRPr="0000061D" w:rsidRDefault="002B6CCD" w:rsidP="002B6CCD">
      <w:pPr>
        <w:pStyle w:val="ListParagraph"/>
        <w:numPr>
          <w:ilvl w:val="0"/>
          <w:numId w:val="17"/>
        </w:numPr>
        <w:spacing w:after="0"/>
        <w:rPr>
          <w:rFonts w:eastAsia="Calibri" w:cs="Tahoma"/>
          <w:color w:val="000000"/>
        </w:rPr>
      </w:pPr>
      <w:r>
        <w:rPr>
          <w:rFonts w:eastAsia="Calibri" w:cs="Tahoma"/>
          <w:i/>
          <w:color w:val="000000"/>
        </w:rPr>
        <w:t>PROBE</w:t>
      </w:r>
      <w:r w:rsidRPr="002F4D93">
        <w:rPr>
          <w:rFonts w:eastAsia="Calibri" w:cs="Tahoma"/>
          <w:color w:val="000000"/>
        </w:rPr>
        <w:t>:</w:t>
      </w:r>
      <w:r>
        <w:rPr>
          <w:rFonts w:eastAsia="Calibri" w:cs="Tahoma"/>
          <w:color w:val="000000"/>
        </w:rPr>
        <w:t xml:space="preserve"> After your doctor recommended these steps, did you take them?</w:t>
      </w:r>
    </w:p>
    <w:p w14:paraId="06D5A544" w14:textId="77777777" w:rsidR="002B6CCD" w:rsidRDefault="002B6CCD" w:rsidP="002B6CCD">
      <w:pPr>
        <w:spacing w:after="0"/>
        <w:contextualSpacing/>
        <w:rPr>
          <w:rFonts w:asciiTheme="majorHAnsi" w:hAnsiTheme="majorHAnsi" w:cs="Arial"/>
          <w:b/>
          <w:bCs/>
          <w:color w:val="65B42D"/>
          <w:sz w:val="28"/>
        </w:rPr>
      </w:pPr>
    </w:p>
    <w:p w14:paraId="4D31D900" w14:textId="77777777" w:rsidR="002B6CCD" w:rsidRDefault="002B6CCD" w:rsidP="002B6CCD">
      <w:pPr>
        <w:spacing w:after="0"/>
        <w:contextualSpacing/>
        <w:rPr>
          <w:rFonts w:asciiTheme="majorHAnsi" w:hAnsiTheme="majorHAnsi" w:cs="Arial"/>
          <w:b/>
          <w:bCs/>
          <w:color w:val="65B42D"/>
          <w:sz w:val="28"/>
        </w:rPr>
      </w:pPr>
    </w:p>
    <w:p w14:paraId="0C5EB0CA" w14:textId="77777777" w:rsidR="002B6CCD" w:rsidRPr="00530BE5" w:rsidRDefault="002B6CCD" w:rsidP="002B6CCD">
      <w:pPr>
        <w:spacing w:after="0"/>
        <w:contextualSpacing/>
        <w:rPr>
          <w:rFonts w:asciiTheme="majorHAnsi" w:hAnsiTheme="majorHAnsi" w:cs="Arial"/>
          <w:b/>
          <w:bCs/>
          <w:color w:val="000000" w:themeColor="text1"/>
          <w:sz w:val="28"/>
        </w:rPr>
      </w:pPr>
      <w:r w:rsidRPr="00530BE5">
        <w:rPr>
          <w:rFonts w:asciiTheme="majorHAnsi" w:hAnsiTheme="majorHAnsi" w:cs="Arial"/>
          <w:b/>
          <w:bCs/>
          <w:color w:val="000000" w:themeColor="text1"/>
          <w:sz w:val="28"/>
        </w:rPr>
        <w:t>Stimulus 1: Air Quality and Physical Activity infographic (10 minutes)</w:t>
      </w:r>
    </w:p>
    <w:p w14:paraId="27B0FC6B" w14:textId="77777777" w:rsidR="002B6CCD" w:rsidRDefault="002B6CCD" w:rsidP="002B6CCD">
      <w:pPr>
        <w:spacing w:after="0"/>
        <w:contextualSpacing/>
        <w:rPr>
          <w:rFonts w:eastAsia="Calibri" w:cs="Tahoma"/>
          <w:color w:val="000000"/>
        </w:rPr>
      </w:pPr>
      <w:r w:rsidRPr="00FE7091">
        <w:rPr>
          <w:rFonts w:eastAsia="Calibri" w:cs="Tahoma"/>
          <w:color w:val="000000"/>
        </w:rPr>
        <w:t xml:space="preserve">Now, we’ll look at </w:t>
      </w:r>
      <w:r>
        <w:rPr>
          <w:rFonts w:eastAsia="Calibri" w:cs="Tahoma"/>
          <w:color w:val="000000"/>
        </w:rPr>
        <w:t xml:space="preserve">a graphic that has information about outdoor air quality. </w:t>
      </w:r>
    </w:p>
    <w:p w14:paraId="4BD04FD7" w14:textId="77777777" w:rsidR="002B6CCD" w:rsidRPr="00C00878" w:rsidRDefault="002B6CCD" w:rsidP="002B6CCD">
      <w:pPr>
        <w:spacing w:after="0"/>
        <w:contextualSpacing/>
        <w:rPr>
          <w:rFonts w:eastAsia="Calibri" w:cs="Tahoma"/>
          <w:color w:val="000000"/>
        </w:rPr>
      </w:pPr>
    </w:p>
    <w:p w14:paraId="1193C313" w14:textId="4468BE2F" w:rsidR="002B6CCD" w:rsidRPr="00C00878" w:rsidRDefault="002B6CCD" w:rsidP="002B6CCD">
      <w:pPr>
        <w:rPr>
          <w:i/>
        </w:rPr>
      </w:pPr>
      <w:r>
        <w:rPr>
          <w:i/>
        </w:rPr>
        <w:t>[</w:t>
      </w:r>
      <w:r w:rsidRPr="00C00878">
        <w:rPr>
          <w:i/>
        </w:rPr>
        <w:t xml:space="preserve">Moderator shows </w:t>
      </w:r>
      <w:hyperlink r:id="rId12" w:history="1">
        <w:r w:rsidRPr="00C00878">
          <w:rPr>
            <w:rStyle w:val="Hyperlink"/>
            <w:i/>
          </w:rPr>
          <w:t>Air Quality and Physical Activity</w:t>
        </w:r>
      </w:hyperlink>
      <w:r w:rsidRPr="00C00878">
        <w:rPr>
          <w:i/>
        </w:rPr>
        <w:t xml:space="preserve"> infographic</w:t>
      </w:r>
      <w:r>
        <w:rPr>
          <w:i/>
        </w:rPr>
        <w:t xml:space="preserve"> (</w:t>
      </w:r>
      <w:r w:rsidRPr="009428E3">
        <w:rPr>
          <w:i/>
        </w:rPr>
        <w:t xml:space="preserve">Appendix </w:t>
      </w:r>
      <w:r w:rsidR="003154B5">
        <w:rPr>
          <w:i/>
        </w:rPr>
        <w:t>E</w:t>
      </w:r>
      <w:r>
        <w:rPr>
          <w:i/>
        </w:rPr>
        <w:t>)]</w:t>
      </w:r>
    </w:p>
    <w:p w14:paraId="6CAF6CD1" w14:textId="77777777" w:rsidR="002B6CCD" w:rsidRPr="001E22AF" w:rsidRDefault="002B6CCD" w:rsidP="002B6CCD">
      <w:pPr>
        <w:spacing w:after="0"/>
        <w:contextualSpacing/>
        <w:rPr>
          <w:rFonts w:asciiTheme="majorHAnsi" w:eastAsia="Calibri" w:hAnsiTheme="majorHAnsi" w:cs="Tahoma"/>
          <w:color w:val="000000"/>
          <w:szCs w:val="18"/>
        </w:rPr>
      </w:pPr>
      <w:proofErr w:type="gramStart"/>
      <w:r w:rsidRPr="00905D70">
        <w:rPr>
          <w:rFonts w:eastAsia="Calibri" w:cs="Tahoma"/>
          <w:color w:val="000000"/>
          <w:highlight w:val="yellow"/>
        </w:rPr>
        <w:t>6.E</w:t>
      </w:r>
      <w:proofErr w:type="gramEnd"/>
      <w:r w:rsidRPr="00905D70">
        <w:rPr>
          <w:rFonts w:eastAsia="Calibri" w:cs="Tahoma"/>
          <w:color w:val="000000"/>
          <w:highlight w:val="yellow"/>
        </w:rPr>
        <w:t xml:space="preserve"> </w:t>
      </w:r>
      <w:r w:rsidRPr="00F01227">
        <w:rPr>
          <w:rFonts w:eastAsia="Calibri" w:cs="Tahoma"/>
          <w:color w:val="000000"/>
        </w:rPr>
        <w:t>What is your general reaction to the way these look?</w:t>
      </w:r>
      <w:r>
        <w:rPr>
          <w:rFonts w:eastAsia="Calibri" w:cs="Tahoma"/>
          <w:color w:val="000000"/>
        </w:rPr>
        <w:t xml:space="preserve"> </w:t>
      </w:r>
    </w:p>
    <w:p w14:paraId="20EE819E" w14:textId="77777777" w:rsidR="002B6CCD" w:rsidRDefault="002B6CCD" w:rsidP="002B6CCD">
      <w:pPr>
        <w:spacing w:after="0"/>
        <w:ind w:left="720"/>
        <w:contextualSpacing/>
        <w:rPr>
          <w:rFonts w:asciiTheme="majorHAnsi" w:eastAsia="Calibri" w:hAnsiTheme="majorHAnsi" w:cs="Tahoma"/>
          <w:color w:val="000000"/>
          <w:szCs w:val="18"/>
        </w:rPr>
      </w:pPr>
    </w:p>
    <w:p w14:paraId="78EF4F41" w14:textId="77777777" w:rsidR="002B6CCD" w:rsidRDefault="002B6CCD" w:rsidP="002B6CCD">
      <w:pPr>
        <w:spacing w:after="0"/>
        <w:contextualSpacing/>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8.E</w:t>
      </w:r>
      <w:proofErr w:type="gramEnd"/>
      <w:r w:rsidRPr="00905D70">
        <w:rPr>
          <w:rFonts w:asciiTheme="majorHAnsi" w:eastAsia="Calibri" w:hAnsiTheme="majorHAnsi" w:cs="Tahoma"/>
          <w:color w:val="000000"/>
          <w:szCs w:val="18"/>
          <w:highlight w:val="yellow"/>
        </w:rPr>
        <w:t xml:space="preserve"> </w:t>
      </w:r>
      <w:r w:rsidRPr="00F01227">
        <w:rPr>
          <w:rFonts w:asciiTheme="majorHAnsi" w:eastAsia="Calibri" w:hAnsiTheme="majorHAnsi" w:cs="Tahoma"/>
          <w:color w:val="000000"/>
          <w:szCs w:val="18"/>
        </w:rPr>
        <w:t>How do you feel about the colors and graphics?  What do you like/dislike about them?</w:t>
      </w:r>
    </w:p>
    <w:p w14:paraId="644A7888" w14:textId="77777777" w:rsidR="002B6CCD" w:rsidRDefault="002B6CCD" w:rsidP="002B6CCD">
      <w:pPr>
        <w:spacing w:after="0"/>
        <w:contextualSpacing/>
        <w:rPr>
          <w:rFonts w:asciiTheme="majorHAnsi" w:eastAsia="Calibri" w:hAnsiTheme="majorHAnsi" w:cs="Tahoma"/>
          <w:color w:val="000000"/>
          <w:szCs w:val="18"/>
        </w:rPr>
      </w:pPr>
    </w:p>
    <w:p w14:paraId="17FEDFC3" w14:textId="77777777" w:rsidR="002B6CCD" w:rsidRDefault="002B6CCD" w:rsidP="002B6CCD">
      <w:pPr>
        <w:spacing w:after="0"/>
        <w:contextualSpacing/>
        <w:rPr>
          <w:rFonts w:asciiTheme="majorHAnsi" w:eastAsia="Calibri" w:hAnsiTheme="majorHAnsi" w:cs="Tahoma"/>
          <w:color w:val="000000"/>
          <w:szCs w:val="18"/>
        </w:rPr>
      </w:pPr>
      <w:r>
        <w:rPr>
          <w:rFonts w:asciiTheme="majorHAnsi" w:eastAsia="Calibri" w:hAnsiTheme="majorHAnsi" w:cs="Tahoma"/>
          <w:color w:val="000000"/>
          <w:szCs w:val="18"/>
        </w:rPr>
        <w:lastRenderedPageBreak/>
        <w:t xml:space="preserve">Look at the action </w:t>
      </w:r>
      <w:r w:rsidRPr="0052512A">
        <w:rPr>
          <w:rFonts w:asciiTheme="majorHAnsi" w:eastAsia="Calibri" w:hAnsiTheme="majorHAnsi" w:cs="Tahoma"/>
          <w:color w:val="000000"/>
          <w:szCs w:val="18"/>
        </w:rPr>
        <w:t>steps</w:t>
      </w:r>
      <w:r>
        <w:rPr>
          <w:rFonts w:asciiTheme="majorHAnsi" w:eastAsia="Calibri" w:hAnsiTheme="majorHAnsi" w:cs="Tahoma"/>
          <w:color w:val="000000"/>
          <w:szCs w:val="18"/>
        </w:rPr>
        <w:t xml:space="preserve"> in the </w:t>
      </w:r>
      <w:r w:rsidRPr="000200B0">
        <w:rPr>
          <w:rFonts w:asciiTheme="majorHAnsi" w:eastAsia="Calibri" w:hAnsiTheme="majorHAnsi" w:cs="Tahoma"/>
          <w:color w:val="000000"/>
        </w:rPr>
        <w:t xml:space="preserve">graphic. </w:t>
      </w:r>
      <w:r w:rsidRPr="000200B0">
        <w:rPr>
          <w:rFonts w:asciiTheme="majorHAnsi" w:hAnsiTheme="majorHAnsi" w:cs="Helvetica Neue"/>
          <w:color w:val="262626"/>
        </w:rPr>
        <w:t xml:space="preserve">After </w:t>
      </w:r>
      <w:r>
        <w:rPr>
          <w:rFonts w:asciiTheme="majorHAnsi" w:hAnsiTheme="majorHAnsi" w:cs="Helvetica Neue"/>
          <w:color w:val="262626"/>
        </w:rPr>
        <w:t>the exercise where we circled and crossed out activities</w:t>
      </w:r>
      <w:r w:rsidRPr="000200B0">
        <w:rPr>
          <w:rFonts w:asciiTheme="majorHAnsi" w:hAnsiTheme="majorHAnsi" w:cs="Helvetica Neue"/>
          <w:color w:val="262626"/>
        </w:rPr>
        <w:t>, would you be more or less likely to take these steps after seeing this graphic?</w:t>
      </w:r>
    </w:p>
    <w:p w14:paraId="27DAF3F7" w14:textId="77777777" w:rsidR="002B6CCD" w:rsidRDefault="002B6CCD" w:rsidP="002B6CCD">
      <w:pPr>
        <w:pStyle w:val="ListParagraph"/>
        <w:numPr>
          <w:ilvl w:val="0"/>
          <w:numId w:val="17"/>
        </w:numPr>
        <w:spacing w:after="0"/>
        <w:rPr>
          <w:rFonts w:asciiTheme="majorHAnsi" w:eastAsia="Calibri" w:hAnsiTheme="majorHAnsi" w:cs="Tahoma"/>
          <w:color w:val="000000"/>
          <w:szCs w:val="18"/>
        </w:rPr>
      </w:pPr>
      <w:r w:rsidRPr="00C00878">
        <w:rPr>
          <w:rFonts w:asciiTheme="majorHAnsi" w:eastAsia="Calibri" w:hAnsiTheme="majorHAnsi" w:cs="Tahoma"/>
          <w:i/>
          <w:color w:val="000000"/>
          <w:szCs w:val="18"/>
        </w:rPr>
        <w:t>PROBE</w:t>
      </w:r>
      <w:r w:rsidRPr="00C00878">
        <w:rPr>
          <w:rFonts w:asciiTheme="majorHAnsi" w:eastAsia="Calibri" w:hAnsiTheme="majorHAnsi" w:cs="Tahoma"/>
          <w:color w:val="000000"/>
          <w:szCs w:val="18"/>
        </w:rPr>
        <w:t xml:space="preserve">: Why or why not? </w:t>
      </w:r>
    </w:p>
    <w:p w14:paraId="15CE0015" w14:textId="77777777" w:rsidR="002B6CCD" w:rsidRDefault="002B6CCD" w:rsidP="002B6CCD">
      <w:pPr>
        <w:spacing w:after="0"/>
        <w:rPr>
          <w:rFonts w:asciiTheme="majorHAnsi" w:eastAsia="Calibri" w:hAnsiTheme="majorHAnsi" w:cs="Tahoma"/>
          <w:color w:val="000000"/>
          <w:szCs w:val="18"/>
        </w:rPr>
      </w:pPr>
    </w:p>
    <w:p w14:paraId="00A99CC2" w14:textId="088FC8A2" w:rsidR="002B6CCD" w:rsidRDefault="002B6CCD" w:rsidP="002B6CCD">
      <w:pPr>
        <w:spacing w:after="0"/>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2.E</w:t>
      </w:r>
      <w:proofErr w:type="gramEnd"/>
      <w:r w:rsidRPr="00905D70">
        <w:rPr>
          <w:rFonts w:asciiTheme="majorHAnsi" w:eastAsia="Calibri" w:hAnsiTheme="majorHAnsi" w:cs="Tahoma"/>
          <w:color w:val="000000"/>
          <w:szCs w:val="18"/>
          <w:highlight w:val="yellow"/>
        </w:rPr>
        <w:t xml:space="preserve"> </w:t>
      </w:r>
      <w:r w:rsidRPr="00F01227">
        <w:rPr>
          <w:rFonts w:asciiTheme="majorHAnsi" w:eastAsia="Calibri" w:hAnsiTheme="majorHAnsi" w:cs="Tahoma"/>
          <w:color w:val="000000"/>
          <w:szCs w:val="18"/>
        </w:rPr>
        <w:t>What is the main message of this illustration?  What does it tell you?</w:t>
      </w:r>
      <w:r w:rsidDel="00F01227">
        <w:rPr>
          <w:rFonts w:asciiTheme="majorHAnsi" w:eastAsia="Calibri" w:hAnsiTheme="majorHAnsi" w:cs="Tahoma"/>
          <w:color w:val="000000"/>
          <w:szCs w:val="18"/>
        </w:rPr>
        <w:t xml:space="preserve"> </w:t>
      </w:r>
    </w:p>
    <w:p w14:paraId="05EF6FB5" w14:textId="77777777" w:rsidR="002B6CCD" w:rsidRPr="00F95A3D" w:rsidRDefault="002B6CCD" w:rsidP="00F95A3D">
      <w:pPr>
        <w:pStyle w:val="ListParagraph"/>
        <w:numPr>
          <w:ilvl w:val="0"/>
          <w:numId w:val="17"/>
        </w:numPr>
        <w:spacing w:after="0"/>
        <w:rPr>
          <w:rFonts w:asciiTheme="majorHAnsi" w:eastAsia="Calibri" w:hAnsiTheme="majorHAnsi" w:cs="Tahoma"/>
          <w:color w:val="000000"/>
          <w:szCs w:val="18"/>
        </w:rPr>
      </w:pPr>
      <w:r w:rsidRPr="00F95A3D">
        <w:rPr>
          <w:rFonts w:asciiTheme="majorHAnsi" w:eastAsia="Calibri" w:hAnsiTheme="majorHAnsi" w:cs="Tahoma"/>
          <w:i/>
          <w:color w:val="000000"/>
          <w:szCs w:val="18"/>
        </w:rPr>
        <w:t>PROBE</w:t>
      </w:r>
      <w:r w:rsidRPr="00F95A3D">
        <w:rPr>
          <w:rFonts w:asciiTheme="majorHAnsi" w:eastAsia="Calibri" w:hAnsiTheme="majorHAnsi" w:cs="Tahoma"/>
          <w:color w:val="000000"/>
          <w:szCs w:val="18"/>
        </w:rPr>
        <w:t xml:space="preserve">: What do you think about looking at a graphic to get health information? </w:t>
      </w:r>
    </w:p>
    <w:p w14:paraId="4D9D3331" w14:textId="77777777" w:rsidR="002B6CCD" w:rsidRDefault="002B6CCD" w:rsidP="002B6CCD">
      <w:pPr>
        <w:spacing w:after="0"/>
        <w:rPr>
          <w:rFonts w:asciiTheme="majorHAnsi" w:eastAsia="Calibri" w:hAnsiTheme="majorHAnsi" w:cs="Tahoma"/>
          <w:color w:val="000000"/>
          <w:szCs w:val="18"/>
        </w:rPr>
      </w:pPr>
    </w:p>
    <w:p w14:paraId="22C1CC3B" w14:textId="207684F3" w:rsidR="002B6CCD" w:rsidRDefault="00F95A3D" w:rsidP="002B6CCD">
      <w:pPr>
        <w:spacing w:after="0"/>
        <w:rPr>
          <w:rFonts w:asciiTheme="majorHAnsi" w:eastAsia="Calibri" w:hAnsiTheme="majorHAnsi" w:cs="Tahoma"/>
          <w:color w:val="000000"/>
          <w:szCs w:val="18"/>
        </w:rPr>
      </w:pPr>
      <w:r w:rsidRPr="00905D70">
        <w:rPr>
          <w:rFonts w:asciiTheme="majorHAnsi" w:eastAsia="Calibri" w:hAnsiTheme="majorHAnsi" w:cs="Tahoma"/>
          <w:color w:val="000000"/>
          <w:szCs w:val="18"/>
          <w:highlight w:val="yellow"/>
        </w:rPr>
        <w:t>24</w:t>
      </w:r>
      <w:proofErr w:type="gramStart"/>
      <w:r w:rsidRPr="00905D70">
        <w:rPr>
          <w:rFonts w:asciiTheme="majorHAnsi" w:eastAsia="Calibri" w:hAnsiTheme="majorHAnsi" w:cs="Tahoma"/>
          <w:color w:val="000000"/>
          <w:szCs w:val="18"/>
          <w:highlight w:val="yellow"/>
        </w:rPr>
        <w:t>.D</w:t>
      </w:r>
      <w:proofErr w:type="gramEnd"/>
      <w:r w:rsidRPr="00905D70">
        <w:rPr>
          <w:rFonts w:asciiTheme="majorHAnsi" w:eastAsia="Calibri" w:hAnsiTheme="majorHAnsi" w:cs="Tahoma"/>
          <w:color w:val="000000"/>
          <w:szCs w:val="18"/>
          <w:highlight w:val="yellow"/>
        </w:rPr>
        <w:t xml:space="preserve"> </w:t>
      </w:r>
      <w:r w:rsidR="002B6CCD">
        <w:rPr>
          <w:rFonts w:asciiTheme="majorHAnsi" w:eastAsia="Calibri" w:hAnsiTheme="majorHAnsi" w:cs="Tahoma"/>
          <w:color w:val="000000"/>
          <w:szCs w:val="18"/>
        </w:rPr>
        <w:t>Who would you say they are trying to reach?</w:t>
      </w:r>
    </w:p>
    <w:p w14:paraId="7FC4BD76" w14:textId="77777777" w:rsidR="002B6CCD" w:rsidRDefault="002B6CCD" w:rsidP="002B6CCD">
      <w:pPr>
        <w:pStyle w:val="ListParagraph"/>
        <w:numPr>
          <w:ilvl w:val="0"/>
          <w:numId w:val="17"/>
        </w:numPr>
        <w:spacing w:after="0"/>
        <w:rPr>
          <w:rFonts w:asciiTheme="majorHAnsi" w:eastAsia="Calibri" w:hAnsiTheme="majorHAnsi" w:cs="Tahoma"/>
          <w:color w:val="000000"/>
          <w:szCs w:val="18"/>
        </w:rPr>
      </w:pPr>
      <w:r>
        <w:rPr>
          <w:rFonts w:asciiTheme="majorHAnsi" w:eastAsia="Calibri" w:hAnsiTheme="majorHAnsi" w:cs="Tahoma"/>
          <w:color w:val="000000"/>
          <w:szCs w:val="18"/>
        </w:rPr>
        <w:t>Does it seem this message is talking to you, and people like you? Or someone else?</w:t>
      </w:r>
    </w:p>
    <w:p w14:paraId="39A54364" w14:textId="77777777" w:rsidR="002B6CCD" w:rsidRDefault="002B6CCD" w:rsidP="002B6CCD">
      <w:pPr>
        <w:pStyle w:val="ListParagraph"/>
        <w:numPr>
          <w:ilvl w:val="0"/>
          <w:numId w:val="17"/>
        </w:numPr>
        <w:spacing w:after="0"/>
        <w:rPr>
          <w:rFonts w:asciiTheme="majorHAnsi" w:eastAsia="Calibri" w:hAnsiTheme="majorHAnsi" w:cs="Tahoma"/>
          <w:color w:val="000000"/>
          <w:szCs w:val="18"/>
        </w:rPr>
      </w:pPr>
      <w:r>
        <w:rPr>
          <w:rFonts w:asciiTheme="majorHAnsi" w:eastAsia="Calibri" w:hAnsiTheme="majorHAnsi" w:cs="Tahoma"/>
          <w:color w:val="000000"/>
          <w:szCs w:val="18"/>
        </w:rPr>
        <w:t>What in the message suggested it was talking to you and people like you or someone else?</w:t>
      </w:r>
    </w:p>
    <w:p w14:paraId="14171FFC" w14:textId="77777777" w:rsidR="002B6CCD" w:rsidRDefault="002B6CCD" w:rsidP="002B6CCD">
      <w:pPr>
        <w:spacing w:after="0"/>
        <w:rPr>
          <w:rFonts w:eastAsia="Calibri" w:cs="Tahoma"/>
          <w:color w:val="000000"/>
        </w:rPr>
      </w:pPr>
    </w:p>
    <w:p w14:paraId="5632B30E" w14:textId="77777777" w:rsidR="002B6CCD" w:rsidRDefault="002B6CCD" w:rsidP="002B6CCD">
      <w:pPr>
        <w:spacing w:after="0"/>
        <w:contextualSpacing/>
        <w:rPr>
          <w:rFonts w:asciiTheme="majorHAnsi" w:hAnsiTheme="majorHAnsi" w:cs="Arial"/>
          <w:b/>
          <w:bCs/>
          <w:color w:val="65B42D"/>
          <w:sz w:val="28"/>
        </w:rPr>
      </w:pPr>
    </w:p>
    <w:p w14:paraId="720BF5E0" w14:textId="77777777" w:rsidR="002B6CCD" w:rsidRPr="00530BE5" w:rsidRDefault="002B6CCD" w:rsidP="002B6CCD">
      <w:pPr>
        <w:spacing w:after="0"/>
        <w:contextualSpacing/>
        <w:rPr>
          <w:rFonts w:asciiTheme="majorHAnsi" w:hAnsiTheme="majorHAnsi" w:cs="Arial"/>
          <w:b/>
          <w:bCs/>
          <w:color w:val="000000" w:themeColor="text1"/>
          <w:sz w:val="28"/>
        </w:rPr>
      </w:pPr>
      <w:r w:rsidRPr="00530BE5">
        <w:rPr>
          <w:rFonts w:asciiTheme="majorHAnsi" w:hAnsiTheme="majorHAnsi" w:cs="Arial"/>
          <w:b/>
          <w:bCs/>
          <w:color w:val="000000" w:themeColor="text1"/>
          <w:sz w:val="28"/>
        </w:rPr>
        <w:t>Stimulus 2: Weather Channel Breathing Index Webpage (15 minutes)</w:t>
      </w:r>
    </w:p>
    <w:p w14:paraId="4FE491C1" w14:textId="77777777" w:rsidR="002B6CCD" w:rsidRDefault="002B6CCD" w:rsidP="002B6CCD">
      <w:pPr>
        <w:spacing w:after="0"/>
        <w:contextualSpacing/>
        <w:rPr>
          <w:rFonts w:eastAsia="Calibri" w:cs="Tahoma"/>
          <w:color w:val="000000"/>
        </w:rPr>
      </w:pPr>
      <w:r>
        <w:rPr>
          <w:rFonts w:eastAsia="Calibri" w:cs="Tahoma"/>
          <w:color w:val="000000"/>
        </w:rPr>
        <w:t>Next</w:t>
      </w:r>
      <w:r w:rsidRPr="00FE7091">
        <w:rPr>
          <w:rFonts w:eastAsia="Calibri" w:cs="Tahoma"/>
          <w:color w:val="000000"/>
        </w:rPr>
        <w:t xml:space="preserve">, </w:t>
      </w:r>
      <w:r>
        <w:rPr>
          <w:rFonts w:eastAsia="Calibri" w:cs="Tahoma"/>
          <w:color w:val="000000"/>
        </w:rPr>
        <w:t>we’re going to</w:t>
      </w:r>
      <w:r w:rsidRPr="00FE7091">
        <w:rPr>
          <w:rFonts w:eastAsia="Calibri" w:cs="Tahoma"/>
          <w:color w:val="000000"/>
        </w:rPr>
        <w:t xml:space="preserve"> look </w:t>
      </w:r>
      <w:r>
        <w:rPr>
          <w:rFonts w:eastAsia="Calibri" w:cs="Tahoma"/>
          <w:color w:val="000000"/>
        </w:rPr>
        <w:t xml:space="preserve">a </w:t>
      </w:r>
      <w:r w:rsidRPr="00FE7091">
        <w:rPr>
          <w:rFonts w:eastAsia="Calibri" w:cs="Tahoma"/>
          <w:color w:val="000000"/>
        </w:rPr>
        <w:t>website</w:t>
      </w:r>
      <w:r>
        <w:rPr>
          <w:rFonts w:eastAsia="Calibri" w:cs="Tahoma"/>
          <w:color w:val="000000"/>
        </w:rPr>
        <w:t xml:space="preserve"> that has information about outdoor air quality. </w:t>
      </w:r>
    </w:p>
    <w:p w14:paraId="0EB86ADD" w14:textId="77777777" w:rsidR="002B6CCD" w:rsidRDefault="002B6CCD" w:rsidP="002B6CCD">
      <w:pPr>
        <w:spacing w:after="0"/>
        <w:contextualSpacing/>
        <w:rPr>
          <w:rFonts w:eastAsia="Calibri" w:cs="Tahoma"/>
          <w:color w:val="000000"/>
        </w:rPr>
      </w:pPr>
    </w:p>
    <w:p w14:paraId="53E85A47" w14:textId="30213790" w:rsidR="002B6CCD" w:rsidRPr="0051000B" w:rsidRDefault="002B6CCD" w:rsidP="002B6CCD">
      <w:pPr>
        <w:spacing w:after="0"/>
        <w:contextualSpacing/>
        <w:rPr>
          <w:rFonts w:eastAsia="Calibri" w:cs="Tahoma"/>
          <w:color w:val="000000"/>
        </w:rPr>
      </w:pPr>
      <w:r w:rsidRPr="00860881">
        <w:rPr>
          <w:rFonts w:eastAsia="Calibri" w:cs="Tahoma"/>
          <w:i/>
          <w:color w:val="000000"/>
        </w:rPr>
        <w:t xml:space="preserve">[Moderator shows </w:t>
      </w:r>
      <w:hyperlink r:id="rId13" w:history="1">
        <w:r w:rsidRPr="00860881">
          <w:rPr>
            <w:rStyle w:val="Hyperlink"/>
            <w:rFonts w:eastAsia="Calibri" w:cs="Tahoma"/>
            <w:i/>
          </w:rPr>
          <w:t>Weather Channel Breathing Index</w:t>
        </w:r>
      </w:hyperlink>
      <w:r>
        <w:rPr>
          <w:rFonts w:eastAsia="Calibri" w:cs="Tahoma"/>
          <w:i/>
          <w:color w:val="000000"/>
        </w:rPr>
        <w:t>, using</w:t>
      </w:r>
      <w:r w:rsidRPr="00860881">
        <w:rPr>
          <w:rFonts w:eastAsia="Calibri" w:cs="Tahoma"/>
          <w:i/>
          <w:color w:val="000000"/>
        </w:rPr>
        <w:t xml:space="preserve"> narrow view to avoid advertisements.</w:t>
      </w:r>
      <w:r>
        <w:rPr>
          <w:rFonts w:eastAsia="Calibri" w:cs="Tahoma"/>
          <w:i/>
          <w:color w:val="000000"/>
        </w:rPr>
        <w:t xml:space="preserve"> </w:t>
      </w:r>
      <w:r>
        <w:rPr>
          <w:i/>
        </w:rPr>
        <w:t xml:space="preserve">(Appendix </w:t>
      </w:r>
      <w:r w:rsidR="003154B5">
        <w:rPr>
          <w:i/>
        </w:rPr>
        <w:t>F</w:t>
      </w:r>
      <w:r>
        <w:rPr>
          <w:i/>
        </w:rPr>
        <w:t>)</w:t>
      </w:r>
      <w:r w:rsidRPr="00860881">
        <w:rPr>
          <w:rFonts w:eastAsia="Calibri" w:cs="Tahoma"/>
          <w:i/>
          <w:color w:val="000000"/>
        </w:rPr>
        <w:t>]</w:t>
      </w:r>
    </w:p>
    <w:p w14:paraId="13DC4643" w14:textId="77777777" w:rsidR="002B6CCD" w:rsidRDefault="002B6CCD" w:rsidP="002B6CCD">
      <w:pPr>
        <w:spacing w:after="0"/>
        <w:rPr>
          <w:rFonts w:eastAsia="Calibri" w:cstheme="minorBidi"/>
          <w:highlight w:val="yellow"/>
        </w:rPr>
      </w:pPr>
    </w:p>
    <w:p w14:paraId="04804479" w14:textId="77777777" w:rsidR="002B6CCD" w:rsidRPr="00A14EE9" w:rsidRDefault="002B6CCD" w:rsidP="002B6CCD">
      <w:pPr>
        <w:spacing w:after="0"/>
        <w:rPr>
          <w:rFonts w:eastAsia="Calibri" w:cstheme="minorBidi"/>
        </w:rPr>
      </w:pPr>
      <w:r w:rsidRPr="00A14EE9">
        <w:rPr>
          <w:rFonts w:eastAsia="Calibri" w:cstheme="minorBidi"/>
        </w:rPr>
        <w:t xml:space="preserve">Collectively, these images are called the Breathing Index. </w:t>
      </w:r>
    </w:p>
    <w:p w14:paraId="47CF780D" w14:textId="77777777" w:rsidR="002B6CCD" w:rsidRPr="00A14EE9" w:rsidRDefault="002B6CCD" w:rsidP="002B6CCD">
      <w:pPr>
        <w:spacing w:after="0"/>
        <w:rPr>
          <w:rFonts w:eastAsia="Calibri" w:cstheme="minorBidi"/>
        </w:rPr>
      </w:pPr>
    </w:p>
    <w:p w14:paraId="7D3D56FF" w14:textId="77777777" w:rsidR="002B6CCD" w:rsidRPr="00A14EE9" w:rsidRDefault="002B6CCD" w:rsidP="002B6CCD">
      <w:pPr>
        <w:spacing w:after="0"/>
        <w:rPr>
          <w:rFonts w:eastAsia="Calibri" w:cstheme="minorBidi"/>
        </w:rPr>
      </w:pPr>
      <w:proofErr w:type="gramStart"/>
      <w:r w:rsidRPr="00905D70">
        <w:rPr>
          <w:rFonts w:eastAsia="Calibri" w:cstheme="minorBidi"/>
          <w:highlight w:val="yellow"/>
        </w:rPr>
        <w:t>6.E</w:t>
      </w:r>
      <w:proofErr w:type="gramEnd"/>
      <w:r w:rsidRPr="00905D70">
        <w:rPr>
          <w:rFonts w:eastAsia="Calibri" w:cstheme="minorBidi"/>
          <w:highlight w:val="yellow"/>
        </w:rPr>
        <w:t xml:space="preserve"> </w:t>
      </w:r>
      <w:r w:rsidRPr="00A14EE9">
        <w:rPr>
          <w:rFonts w:eastAsia="Calibri" w:cstheme="minorBidi"/>
        </w:rPr>
        <w:t>What is your general reaction to the way these look?</w:t>
      </w:r>
    </w:p>
    <w:p w14:paraId="21EAD075" w14:textId="77777777" w:rsidR="002B6CCD" w:rsidRDefault="002B6CCD" w:rsidP="002B6CCD">
      <w:pPr>
        <w:spacing w:after="0"/>
        <w:rPr>
          <w:rFonts w:eastAsia="Calibri" w:cs="Tahoma"/>
          <w:color w:val="000000"/>
        </w:rPr>
      </w:pPr>
    </w:p>
    <w:p w14:paraId="484BD5B8" w14:textId="77777777" w:rsidR="002B6CCD" w:rsidRPr="00981B92" w:rsidRDefault="002B6CCD" w:rsidP="002B6CCD">
      <w:pPr>
        <w:spacing w:after="0"/>
        <w:rPr>
          <w:rFonts w:eastAsia="Calibri" w:cs="Tahoma"/>
          <w:color w:val="000000"/>
        </w:rPr>
      </w:pPr>
      <w:proofErr w:type="gramStart"/>
      <w:r w:rsidRPr="00905D70">
        <w:rPr>
          <w:rFonts w:eastAsia="Calibri" w:cs="Tahoma"/>
          <w:color w:val="000000"/>
          <w:highlight w:val="yellow"/>
        </w:rPr>
        <w:t>7.D</w:t>
      </w:r>
      <w:proofErr w:type="gramEnd"/>
      <w:r w:rsidRPr="00905D70">
        <w:rPr>
          <w:rFonts w:eastAsia="Calibri" w:cs="Tahoma"/>
          <w:color w:val="000000"/>
          <w:highlight w:val="yellow"/>
        </w:rPr>
        <w:t xml:space="preserve"> </w:t>
      </w:r>
      <w:r w:rsidRPr="00981B92">
        <w:rPr>
          <w:rFonts w:eastAsia="Calibri" w:cs="Tahoma"/>
          <w:color w:val="000000"/>
        </w:rPr>
        <w:t>How would you sum up in just a few words your first impression of this message?  Do you like it?  Not like it?  What makes you say that?</w:t>
      </w:r>
    </w:p>
    <w:p w14:paraId="25F6C9BC" w14:textId="77777777" w:rsidR="002B6CCD" w:rsidRDefault="002B6CCD" w:rsidP="002B6CCD">
      <w:pPr>
        <w:spacing w:after="0"/>
        <w:contextualSpacing/>
        <w:rPr>
          <w:rFonts w:eastAsia="Calibri" w:cs="Tahoma"/>
          <w:color w:val="000000"/>
        </w:rPr>
      </w:pPr>
    </w:p>
    <w:p w14:paraId="07D53197" w14:textId="67521A5B" w:rsidR="002B6CCD" w:rsidRDefault="002B6CCD" w:rsidP="002B6CCD">
      <w:pPr>
        <w:spacing w:after="0"/>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2.E</w:t>
      </w:r>
      <w:proofErr w:type="gramEnd"/>
      <w:r w:rsidRPr="00905D70">
        <w:rPr>
          <w:rFonts w:asciiTheme="majorHAnsi" w:eastAsia="Calibri" w:hAnsiTheme="majorHAnsi" w:cs="Tahoma"/>
          <w:color w:val="000000"/>
          <w:szCs w:val="18"/>
          <w:highlight w:val="yellow"/>
        </w:rPr>
        <w:t xml:space="preserve"> </w:t>
      </w:r>
      <w:r w:rsidRPr="00F01227">
        <w:rPr>
          <w:rFonts w:asciiTheme="majorHAnsi" w:eastAsia="Calibri" w:hAnsiTheme="majorHAnsi" w:cs="Tahoma"/>
          <w:color w:val="000000"/>
          <w:szCs w:val="18"/>
        </w:rPr>
        <w:t>What is the main message of this illustration?  What does it tell you?</w:t>
      </w:r>
      <w:r w:rsidDel="00F01227">
        <w:rPr>
          <w:rFonts w:asciiTheme="majorHAnsi" w:eastAsia="Calibri" w:hAnsiTheme="majorHAnsi" w:cs="Tahoma"/>
          <w:color w:val="000000"/>
          <w:szCs w:val="18"/>
        </w:rPr>
        <w:t xml:space="preserve"> </w:t>
      </w:r>
    </w:p>
    <w:p w14:paraId="18DC1A37" w14:textId="0F10AF5E" w:rsidR="002B6CCD" w:rsidRPr="001E4F87" w:rsidRDefault="002B6CCD" w:rsidP="00F95A3D">
      <w:pPr>
        <w:pStyle w:val="ListParagraph"/>
        <w:numPr>
          <w:ilvl w:val="0"/>
          <w:numId w:val="54"/>
        </w:numPr>
      </w:pPr>
      <w:r w:rsidRPr="00F95A3D">
        <w:rPr>
          <w:i/>
        </w:rPr>
        <w:t>PROBE</w:t>
      </w:r>
      <w:r>
        <w:t xml:space="preserve">: </w:t>
      </w:r>
      <w:r w:rsidRPr="001E4F87">
        <w:t xml:space="preserve">What do you think about using </w:t>
      </w:r>
      <w:r>
        <w:t>this</w:t>
      </w:r>
      <w:r w:rsidRPr="001E4F87">
        <w:t xml:space="preserve"> </w:t>
      </w:r>
      <w:r>
        <w:t>website to get</w:t>
      </w:r>
      <w:r w:rsidRPr="001E4F87">
        <w:t xml:space="preserve"> information</w:t>
      </w:r>
      <w:r>
        <w:t xml:space="preserve"> about air quality</w:t>
      </w:r>
      <w:r w:rsidRPr="001E4F87">
        <w:t xml:space="preserve">? </w:t>
      </w:r>
    </w:p>
    <w:p w14:paraId="09092F40" w14:textId="77777777" w:rsidR="00F95A3D" w:rsidRDefault="00F95A3D" w:rsidP="002B6CCD">
      <w:pPr>
        <w:spacing w:after="0"/>
        <w:contextualSpacing/>
        <w:rPr>
          <w:rFonts w:asciiTheme="majorHAnsi" w:eastAsia="Calibri" w:hAnsiTheme="majorHAnsi" w:cs="Tahoma"/>
          <w:color w:val="000000"/>
          <w:szCs w:val="18"/>
        </w:rPr>
      </w:pPr>
    </w:p>
    <w:p w14:paraId="7A902DFF" w14:textId="53CA0AB2" w:rsidR="002B6CCD" w:rsidRPr="00FE7091" w:rsidRDefault="002B6CCD" w:rsidP="002B6CCD">
      <w:pPr>
        <w:spacing w:after="0"/>
        <w:contextualSpacing/>
        <w:rPr>
          <w:rFonts w:asciiTheme="majorHAnsi" w:eastAsia="Calibri" w:hAnsiTheme="majorHAnsi" w:cs="Tahoma"/>
          <w:color w:val="000000"/>
          <w:szCs w:val="18"/>
        </w:rPr>
      </w:pPr>
      <w:r w:rsidRPr="00905D70">
        <w:rPr>
          <w:rFonts w:asciiTheme="majorHAnsi" w:eastAsia="Calibri" w:hAnsiTheme="majorHAnsi" w:cs="Tahoma"/>
          <w:color w:val="000000"/>
          <w:szCs w:val="18"/>
          <w:highlight w:val="yellow"/>
        </w:rPr>
        <w:t>12</w:t>
      </w:r>
      <w:proofErr w:type="gramStart"/>
      <w:r w:rsidRPr="00905D70">
        <w:rPr>
          <w:rFonts w:asciiTheme="majorHAnsi" w:eastAsia="Calibri" w:hAnsiTheme="majorHAnsi" w:cs="Tahoma"/>
          <w:color w:val="000000"/>
          <w:szCs w:val="18"/>
          <w:highlight w:val="yellow"/>
        </w:rPr>
        <w:t>.E</w:t>
      </w:r>
      <w:proofErr w:type="gramEnd"/>
      <w:r w:rsidRPr="00905D70">
        <w:rPr>
          <w:rFonts w:asciiTheme="majorHAnsi" w:eastAsia="Calibri" w:hAnsiTheme="majorHAnsi" w:cs="Tahoma"/>
          <w:color w:val="000000"/>
          <w:szCs w:val="18"/>
          <w:highlight w:val="yellow"/>
        </w:rPr>
        <w:t xml:space="preserve"> </w:t>
      </w:r>
      <w:r w:rsidRPr="007B04CD">
        <w:rPr>
          <w:rFonts w:asciiTheme="majorHAnsi" w:eastAsia="Calibri" w:hAnsiTheme="majorHAnsi" w:cs="Tahoma"/>
          <w:color w:val="000000"/>
          <w:szCs w:val="18"/>
        </w:rPr>
        <w:t>Are there things about the pictures that BOTHER you in any way?</w:t>
      </w:r>
    </w:p>
    <w:p w14:paraId="08418700" w14:textId="77777777" w:rsidR="002B6CCD" w:rsidRPr="00A14EE9" w:rsidRDefault="002B6CCD" w:rsidP="002B6CCD">
      <w:pPr>
        <w:pStyle w:val="ListParagraph"/>
        <w:numPr>
          <w:ilvl w:val="0"/>
          <w:numId w:val="37"/>
        </w:numPr>
        <w:spacing w:after="0"/>
        <w:rPr>
          <w:rFonts w:asciiTheme="majorHAnsi" w:eastAsia="Calibri" w:hAnsiTheme="majorHAnsi" w:cs="Tahoma"/>
          <w:color w:val="000000"/>
          <w:szCs w:val="18"/>
        </w:rPr>
      </w:pPr>
      <w:r w:rsidRPr="00F95A3D">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A14EE9">
        <w:rPr>
          <w:rFonts w:asciiTheme="majorHAnsi" w:eastAsia="Calibri" w:hAnsiTheme="majorHAnsi" w:cs="Tahoma"/>
          <w:color w:val="000000"/>
          <w:szCs w:val="18"/>
        </w:rPr>
        <w:t>Is there anything confusing or unclear? If so, what?</w:t>
      </w:r>
    </w:p>
    <w:p w14:paraId="54E4CC1D" w14:textId="77777777" w:rsidR="002B6CCD" w:rsidRDefault="002B6CCD" w:rsidP="002B6CCD">
      <w:pPr>
        <w:spacing w:after="0"/>
        <w:contextualSpacing/>
        <w:rPr>
          <w:rFonts w:eastAsia="Calibri" w:cs="Tahoma"/>
          <w:color w:val="000000"/>
        </w:rPr>
      </w:pPr>
    </w:p>
    <w:p w14:paraId="68774874" w14:textId="15FCA128" w:rsidR="002B6CCD" w:rsidRDefault="00905D70" w:rsidP="002B6CCD">
      <w:pPr>
        <w:spacing w:after="0"/>
        <w:rPr>
          <w:rFonts w:asciiTheme="majorHAnsi" w:eastAsia="Calibri" w:hAnsiTheme="majorHAnsi" w:cs="Tahoma"/>
          <w:color w:val="000000"/>
          <w:szCs w:val="18"/>
        </w:rPr>
      </w:pPr>
      <w:r>
        <w:rPr>
          <w:rFonts w:asciiTheme="majorHAnsi" w:eastAsia="Calibri" w:hAnsiTheme="majorHAnsi" w:cs="Tahoma"/>
          <w:color w:val="000000"/>
          <w:szCs w:val="18"/>
          <w:highlight w:val="yellow"/>
        </w:rPr>
        <w:t>24</w:t>
      </w:r>
      <w:proofErr w:type="gramStart"/>
      <w:r>
        <w:rPr>
          <w:rFonts w:asciiTheme="majorHAnsi" w:eastAsia="Calibri" w:hAnsiTheme="majorHAnsi" w:cs="Tahoma"/>
          <w:color w:val="000000"/>
          <w:szCs w:val="18"/>
          <w:highlight w:val="yellow"/>
        </w:rPr>
        <w:t>.D</w:t>
      </w:r>
      <w:proofErr w:type="gramEnd"/>
      <w:r>
        <w:rPr>
          <w:rFonts w:asciiTheme="majorHAnsi" w:eastAsia="Calibri" w:hAnsiTheme="majorHAnsi" w:cs="Tahoma"/>
          <w:color w:val="000000"/>
          <w:szCs w:val="18"/>
          <w:highlight w:val="yellow"/>
        </w:rPr>
        <w:t xml:space="preserve"> </w:t>
      </w:r>
      <w:r w:rsidR="002B6CCD">
        <w:rPr>
          <w:rFonts w:asciiTheme="majorHAnsi" w:eastAsia="Calibri" w:hAnsiTheme="majorHAnsi" w:cs="Tahoma"/>
          <w:color w:val="000000"/>
          <w:szCs w:val="18"/>
        </w:rPr>
        <w:t>Who would you say they are trying to reach?</w:t>
      </w:r>
    </w:p>
    <w:p w14:paraId="432374C4" w14:textId="406662E5" w:rsidR="002B6CCD" w:rsidRDefault="00F95A3D" w:rsidP="002B6CCD">
      <w:pPr>
        <w:pStyle w:val="ListParagraph"/>
        <w:numPr>
          <w:ilvl w:val="0"/>
          <w:numId w:val="17"/>
        </w:numPr>
        <w:spacing w:after="0"/>
        <w:rPr>
          <w:rFonts w:asciiTheme="majorHAnsi" w:eastAsia="Calibri" w:hAnsiTheme="majorHAnsi" w:cs="Tahoma"/>
          <w:color w:val="000000"/>
          <w:szCs w:val="18"/>
        </w:rPr>
      </w:pPr>
      <w:r w:rsidRPr="00F95A3D">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Does it seem this message is talking to you, and people like you? Or someone else?</w:t>
      </w:r>
    </w:p>
    <w:p w14:paraId="424348E3" w14:textId="32ECD152" w:rsidR="002B6CCD" w:rsidRDefault="00F95A3D" w:rsidP="002B6CCD">
      <w:pPr>
        <w:pStyle w:val="ListParagraph"/>
        <w:numPr>
          <w:ilvl w:val="0"/>
          <w:numId w:val="17"/>
        </w:numPr>
        <w:spacing w:after="0"/>
        <w:rPr>
          <w:rFonts w:asciiTheme="majorHAnsi" w:eastAsia="Calibri" w:hAnsiTheme="majorHAnsi" w:cs="Tahoma"/>
          <w:color w:val="000000"/>
          <w:szCs w:val="18"/>
        </w:rPr>
      </w:pPr>
      <w:r w:rsidRPr="00F95A3D">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What in the message suggested it was talking to you and people like you or someone else?</w:t>
      </w:r>
    </w:p>
    <w:p w14:paraId="2A500375" w14:textId="77777777" w:rsidR="002B6CCD" w:rsidRPr="001E22AF" w:rsidRDefault="002B6CCD" w:rsidP="002B6CCD">
      <w:pPr>
        <w:spacing w:after="0"/>
        <w:ind w:left="1080"/>
        <w:contextualSpacing/>
        <w:rPr>
          <w:rFonts w:asciiTheme="majorHAnsi" w:eastAsia="Calibri" w:hAnsiTheme="majorHAnsi" w:cs="Tahoma"/>
          <w:color w:val="000000"/>
          <w:szCs w:val="18"/>
        </w:rPr>
      </w:pPr>
    </w:p>
    <w:p w14:paraId="5AA174EC" w14:textId="77777777" w:rsidR="002B6CCD" w:rsidRDefault="002B6CCD" w:rsidP="002B6CCD">
      <w:pPr>
        <w:spacing w:after="0"/>
        <w:contextualSpacing/>
        <w:rPr>
          <w:rFonts w:asciiTheme="majorHAnsi" w:eastAsia="Calibri" w:hAnsiTheme="majorHAnsi" w:cs="Tahoma"/>
          <w:color w:val="000000"/>
          <w:szCs w:val="18"/>
        </w:rPr>
      </w:pPr>
      <w:r w:rsidRPr="001E22AF">
        <w:rPr>
          <w:rFonts w:asciiTheme="majorHAnsi" w:eastAsia="Calibri" w:hAnsiTheme="majorHAnsi" w:cs="Tahoma"/>
          <w:color w:val="000000"/>
          <w:szCs w:val="18"/>
        </w:rPr>
        <w:lastRenderedPageBreak/>
        <w:t xml:space="preserve">Is this </w:t>
      </w:r>
      <w:r>
        <w:rPr>
          <w:rFonts w:asciiTheme="majorHAnsi" w:eastAsia="Calibri" w:hAnsiTheme="majorHAnsi" w:cs="Tahoma"/>
          <w:color w:val="000000"/>
          <w:szCs w:val="18"/>
        </w:rPr>
        <w:t xml:space="preserve">website </w:t>
      </w:r>
      <w:r w:rsidRPr="001E22AF">
        <w:rPr>
          <w:rFonts w:asciiTheme="majorHAnsi" w:eastAsia="Calibri" w:hAnsiTheme="majorHAnsi" w:cs="Tahoma"/>
          <w:color w:val="000000"/>
          <w:szCs w:val="18"/>
        </w:rPr>
        <w:t>credible? Why or why not?</w:t>
      </w:r>
    </w:p>
    <w:p w14:paraId="7F0F5E44" w14:textId="77777777" w:rsidR="002B6CCD" w:rsidRDefault="002B6CCD" w:rsidP="002B6CCD">
      <w:pPr>
        <w:spacing w:after="0"/>
        <w:contextualSpacing/>
        <w:rPr>
          <w:rFonts w:asciiTheme="majorHAnsi" w:eastAsia="Calibri" w:hAnsiTheme="majorHAnsi" w:cs="Tahoma"/>
          <w:color w:val="000000"/>
          <w:szCs w:val="18"/>
        </w:rPr>
      </w:pPr>
    </w:p>
    <w:p w14:paraId="2312DE82" w14:textId="0AC36452" w:rsidR="002B6CCD" w:rsidRPr="00981B92" w:rsidRDefault="002B6CCD" w:rsidP="002B6CCD">
      <w:pPr>
        <w:spacing w:after="0"/>
        <w:contextualSpacing/>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1.F</w:t>
      </w:r>
      <w:proofErr w:type="gramEnd"/>
      <w:r w:rsidRPr="00905D70">
        <w:rPr>
          <w:rFonts w:asciiTheme="majorHAnsi" w:eastAsia="Calibri" w:hAnsiTheme="majorHAnsi" w:cs="Tahoma"/>
          <w:color w:val="000000"/>
          <w:szCs w:val="18"/>
          <w:highlight w:val="yellow"/>
        </w:rPr>
        <w:t xml:space="preserve"> </w:t>
      </w:r>
      <w:r w:rsidRPr="00981B92">
        <w:rPr>
          <w:rFonts w:asciiTheme="majorHAnsi" w:eastAsia="Calibri" w:hAnsiTheme="majorHAnsi" w:cs="Tahoma"/>
          <w:color w:val="000000"/>
          <w:szCs w:val="18"/>
        </w:rPr>
        <w:t>Does this message make you want to do anything?</w:t>
      </w:r>
      <w:r>
        <w:rPr>
          <w:rFonts w:asciiTheme="majorHAnsi" w:eastAsia="Calibri" w:hAnsiTheme="majorHAnsi" w:cs="Tahoma"/>
          <w:color w:val="000000"/>
          <w:szCs w:val="18"/>
        </w:rPr>
        <w:t xml:space="preserve"> Does it motivate you to take action?</w:t>
      </w:r>
    </w:p>
    <w:p w14:paraId="25EEE484" w14:textId="77777777" w:rsidR="002B6CCD" w:rsidRPr="00A14EE9" w:rsidRDefault="002B6CCD" w:rsidP="002B6CCD">
      <w:pPr>
        <w:pStyle w:val="ListParagraph"/>
        <w:numPr>
          <w:ilvl w:val="0"/>
          <w:numId w:val="39"/>
        </w:numPr>
        <w:spacing w:after="0"/>
        <w:rPr>
          <w:rFonts w:asciiTheme="majorHAnsi" w:eastAsia="Calibri" w:hAnsiTheme="majorHAnsi" w:cs="Tahoma"/>
          <w:color w:val="000000"/>
          <w:szCs w:val="18"/>
        </w:rPr>
      </w:pPr>
      <w:r w:rsidRPr="00F95A3D">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A14EE9">
        <w:rPr>
          <w:rFonts w:asciiTheme="majorHAnsi" w:eastAsia="Calibri" w:hAnsiTheme="majorHAnsi" w:cs="Tahoma"/>
          <w:color w:val="000000"/>
          <w:szCs w:val="18"/>
        </w:rPr>
        <w:t xml:space="preserve">If you saw the Breathing Index, would you do anything differently afterwards? </w:t>
      </w:r>
    </w:p>
    <w:p w14:paraId="22461DE7" w14:textId="11572790" w:rsidR="002B6CCD" w:rsidRDefault="002B6CCD" w:rsidP="00FF24C5">
      <w:pPr>
        <w:pStyle w:val="ListParagraph"/>
        <w:numPr>
          <w:ilvl w:val="0"/>
          <w:numId w:val="17"/>
        </w:numPr>
        <w:spacing w:after="0"/>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860881">
        <w:rPr>
          <w:rFonts w:asciiTheme="majorHAnsi" w:eastAsia="Calibri" w:hAnsiTheme="majorHAnsi" w:cs="Tahoma"/>
          <w:color w:val="000000"/>
          <w:szCs w:val="18"/>
        </w:rPr>
        <w:t xml:space="preserve">What would you do or not do? </w:t>
      </w:r>
    </w:p>
    <w:p w14:paraId="04EC42BC" w14:textId="77777777" w:rsidR="00321B7B" w:rsidRPr="00530BE5" w:rsidRDefault="00321B7B" w:rsidP="002B6CCD">
      <w:pPr>
        <w:spacing w:after="0"/>
        <w:contextualSpacing/>
        <w:rPr>
          <w:rFonts w:asciiTheme="majorHAnsi" w:hAnsiTheme="majorHAnsi" w:cs="Arial"/>
          <w:b/>
          <w:bCs/>
          <w:color w:val="000000" w:themeColor="text1"/>
          <w:sz w:val="28"/>
        </w:rPr>
      </w:pPr>
    </w:p>
    <w:p w14:paraId="76F5E482" w14:textId="77777777" w:rsidR="002B6CCD" w:rsidRPr="00530BE5" w:rsidRDefault="002B6CCD" w:rsidP="002B6CCD">
      <w:pPr>
        <w:spacing w:after="0"/>
        <w:contextualSpacing/>
        <w:rPr>
          <w:rFonts w:asciiTheme="majorHAnsi" w:hAnsiTheme="majorHAnsi" w:cs="Arial"/>
          <w:b/>
          <w:bCs/>
          <w:color w:val="000000" w:themeColor="text1"/>
          <w:sz w:val="28"/>
        </w:rPr>
      </w:pPr>
      <w:r w:rsidRPr="00530BE5">
        <w:rPr>
          <w:rFonts w:asciiTheme="majorHAnsi" w:hAnsiTheme="majorHAnsi" w:cs="Arial"/>
          <w:b/>
          <w:bCs/>
          <w:color w:val="000000" w:themeColor="text1"/>
          <w:sz w:val="28"/>
        </w:rPr>
        <w:t>Stimulus 3: AirNow.gov Website (15 minutes)</w:t>
      </w:r>
    </w:p>
    <w:p w14:paraId="524C34E7" w14:textId="77777777" w:rsidR="002B6CCD" w:rsidRDefault="002B6CCD" w:rsidP="002B6CCD">
      <w:pPr>
        <w:spacing w:after="0"/>
        <w:contextualSpacing/>
        <w:rPr>
          <w:rFonts w:eastAsia="Calibri" w:cs="Tahoma"/>
          <w:color w:val="000000"/>
        </w:rPr>
      </w:pPr>
      <w:r w:rsidRPr="00FE7091">
        <w:rPr>
          <w:rFonts w:eastAsia="Calibri" w:cs="Tahoma"/>
          <w:color w:val="000000"/>
        </w:rPr>
        <w:t>Now, we’ll look at a</w:t>
      </w:r>
      <w:r>
        <w:rPr>
          <w:rFonts w:eastAsia="Calibri" w:cs="Tahoma"/>
          <w:color w:val="000000"/>
        </w:rPr>
        <w:t xml:space="preserve"> different </w:t>
      </w:r>
      <w:r w:rsidRPr="00FE7091">
        <w:rPr>
          <w:rFonts w:eastAsia="Calibri" w:cs="Tahoma"/>
          <w:color w:val="000000"/>
        </w:rPr>
        <w:t>website</w:t>
      </w:r>
      <w:r>
        <w:rPr>
          <w:rFonts w:eastAsia="Calibri" w:cs="Tahoma"/>
          <w:color w:val="000000"/>
        </w:rPr>
        <w:t xml:space="preserve">. </w:t>
      </w:r>
    </w:p>
    <w:p w14:paraId="50966E7D" w14:textId="77777777" w:rsidR="002B6CCD" w:rsidRDefault="002B6CCD" w:rsidP="002B6CCD">
      <w:pPr>
        <w:spacing w:after="0"/>
        <w:contextualSpacing/>
        <w:rPr>
          <w:rFonts w:eastAsia="Calibri" w:cs="Tahoma"/>
          <w:color w:val="000000"/>
        </w:rPr>
      </w:pPr>
    </w:p>
    <w:p w14:paraId="361992D1" w14:textId="69B4F011" w:rsidR="002B6CCD" w:rsidRPr="00860881" w:rsidRDefault="002B6CCD" w:rsidP="002B6CCD">
      <w:pPr>
        <w:spacing w:after="0"/>
        <w:contextualSpacing/>
        <w:rPr>
          <w:rFonts w:eastAsia="Calibri" w:cs="Tahoma"/>
          <w:i/>
          <w:color w:val="000000"/>
        </w:rPr>
      </w:pPr>
      <w:r w:rsidRPr="00860881">
        <w:rPr>
          <w:rFonts w:eastAsia="Calibri" w:cs="Tahoma"/>
          <w:i/>
          <w:color w:val="000000"/>
        </w:rPr>
        <w:t xml:space="preserve">[Moderator shows </w:t>
      </w:r>
      <w:hyperlink r:id="rId14" w:history="1">
        <w:r>
          <w:rPr>
            <w:rStyle w:val="Hyperlink"/>
            <w:rFonts w:eastAsia="Calibri" w:cs="Tahoma"/>
            <w:i/>
          </w:rPr>
          <w:t>AirNow.gov</w:t>
        </w:r>
      </w:hyperlink>
      <w:r w:rsidRPr="00860881">
        <w:rPr>
          <w:rFonts w:eastAsia="Calibri" w:cs="Tahoma"/>
          <w:i/>
          <w:color w:val="000000"/>
        </w:rPr>
        <w:t>.</w:t>
      </w:r>
      <w:r>
        <w:rPr>
          <w:rFonts w:eastAsia="Calibri" w:cs="Tahoma"/>
          <w:i/>
          <w:color w:val="000000"/>
        </w:rPr>
        <w:t xml:space="preserve"> Moderator displays a screenshot of an Air Quality Index Forecast pertaining to participants’ location (</w:t>
      </w:r>
      <w:r w:rsidRPr="009428E3">
        <w:rPr>
          <w:i/>
        </w:rPr>
        <w:t xml:space="preserve">Appendix </w:t>
      </w:r>
      <w:r w:rsidR="003154B5">
        <w:rPr>
          <w:i/>
        </w:rPr>
        <w:t>G</w:t>
      </w:r>
      <w:r>
        <w:rPr>
          <w:i/>
        </w:rPr>
        <w:t>)</w:t>
      </w:r>
      <w:r w:rsidRPr="00860881">
        <w:rPr>
          <w:rFonts w:eastAsia="Calibri" w:cs="Tahoma"/>
          <w:i/>
          <w:color w:val="000000"/>
        </w:rPr>
        <w:t>]</w:t>
      </w:r>
    </w:p>
    <w:p w14:paraId="0E223ADD" w14:textId="77777777" w:rsidR="002B6CCD" w:rsidRDefault="002B6CCD" w:rsidP="002B6CCD">
      <w:pPr>
        <w:spacing w:after="0"/>
        <w:rPr>
          <w:rFonts w:eastAsia="Calibri" w:cstheme="minorBidi"/>
          <w:highlight w:val="yellow"/>
        </w:rPr>
      </w:pPr>
    </w:p>
    <w:p w14:paraId="5238E914" w14:textId="77777777" w:rsidR="002B6CCD" w:rsidRPr="00BC6CE8" w:rsidRDefault="002B6CCD" w:rsidP="002B6CCD">
      <w:pPr>
        <w:spacing w:after="0"/>
        <w:rPr>
          <w:rFonts w:eastAsia="Calibri" w:cstheme="minorBidi"/>
        </w:rPr>
      </w:pPr>
      <w:proofErr w:type="gramStart"/>
      <w:r w:rsidRPr="00905D70">
        <w:rPr>
          <w:rFonts w:eastAsia="Calibri" w:cstheme="minorBidi"/>
          <w:highlight w:val="yellow"/>
        </w:rPr>
        <w:t>6.E</w:t>
      </w:r>
      <w:proofErr w:type="gramEnd"/>
      <w:r w:rsidRPr="00905D70">
        <w:rPr>
          <w:rFonts w:eastAsia="Calibri" w:cstheme="minorBidi"/>
          <w:highlight w:val="yellow"/>
        </w:rPr>
        <w:t xml:space="preserve"> </w:t>
      </w:r>
      <w:r w:rsidRPr="00BC6CE8">
        <w:rPr>
          <w:rFonts w:eastAsia="Calibri" w:cstheme="minorBidi"/>
        </w:rPr>
        <w:t>What is your general reaction to the way these look?</w:t>
      </w:r>
    </w:p>
    <w:p w14:paraId="293092E4" w14:textId="77777777" w:rsidR="002B6CCD" w:rsidRDefault="002B6CCD" w:rsidP="002B6CCD">
      <w:pPr>
        <w:spacing w:after="0"/>
        <w:rPr>
          <w:rFonts w:eastAsia="Calibri" w:cs="Tahoma"/>
          <w:color w:val="000000"/>
        </w:rPr>
      </w:pPr>
    </w:p>
    <w:p w14:paraId="47800141" w14:textId="77777777" w:rsidR="002B6CCD" w:rsidRPr="00981B92" w:rsidRDefault="002B6CCD" w:rsidP="002B6CCD">
      <w:pPr>
        <w:spacing w:after="0"/>
        <w:rPr>
          <w:rFonts w:eastAsia="Calibri" w:cs="Tahoma"/>
          <w:color w:val="000000"/>
        </w:rPr>
      </w:pPr>
      <w:proofErr w:type="gramStart"/>
      <w:r w:rsidRPr="00905D70">
        <w:rPr>
          <w:rFonts w:eastAsia="Calibri" w:cs="Tahoma"/>
          <w:color w:val="000000"/>
          <w:highlight w:val="yellow"/>
        </w:rPr>
        <w:t>7.D</w:t>
      </w:r>
      <w:proofErr w:type="gramEnd"/>
      <w:r w:rsidRPr="00905D70">
        <w:rPr>
          <w:rFonts w:eastAsia="Calibri" w:cs="Tahoma"/>
          <w:color w:val="000000"/>
          <w:highlight w:val="yellow"/>
        </w:rPr>
        <w:t xml:space="preserve"> </w:t>
      </w:r>
      <w:r w:rsidRPr="00981B92">
        <w:rPr>
          <w:rFonts w:eastAsia="Calibri" w:cs="Tahoma"/>
          <w:color w:val="000000"/>
        </w:rPr>
        <w:t>How would you sum up in just a few words your first impression of this message?  Do you like it?  Not like it?  What makes you say that?</w:t>
      </w:r>
    </w:p>
    <w:p w14:paraId="14BCFEF2" w14:textId="77777777" w:rsidR="002B6CCD" w:rsidRDefault="002B6CCD" w:rsidP="002B6CCD">
      <w:pPr>
        <w:spacing w:after="0"/>
        <w:ind w:left="720"/>
        <w:contextualSpacing/>
        <w:rPr>
          <w:rFonts w:asciiTheme="majorHAnsi" w:eastAsia="Calibri" w:hAnsiTheme="majorHAnsi" w:cs="Tahoma"/>
          <w:color w:val="000000"/>
          <w:szCs w:val="18"/>
        </w:rPr>
      </w:pPr>
    </w:p>
    <w:p w14:paraId="13B808A6" w14:textId="4227005E" w:rsidR="002B6CCD" w:rsidRDefault="002B6CCD" w:rsidP="002B6CCD">
      <w:pPr>
        <w:spacing w:after="0"/>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2.E</w:t>
      </w:r>
      <w:proofErr w:type="gramEnd"/>
      <w:r w:rsidRPr="00905D70">
        <w:rPr>
          <w:rFonts w:asciiTheme="majorHAnsi" w:eastAsia="Calibri" w:hAnsiTheme="majorHAnsi" w:cs="Tahoma"/>
          <w:color w:val="000000"/>
          <w:szCs w:val="18"/>
          <w:highlight w:val="yellow"/>
        </w:rPr>
        <w:t xml:space="preserve"> </w:t>
      </w:r>
      <w:r w:rsidRPr="00F01227">
        <w:rPr>
          <w:rFonts w:asciiTheme="majorHAnsi" w:eastAsia="Calibri" w:hAnsiTheme="majorHAnsi" w:cs="Tahoma"/>
          <w:color w:val="000000"/>
          <w:szCs w:val="18"/>
        </w:rPr>
        <w:t>What is the main message of this illustration?  What does it tell you?</w:t>
      </w:r>
      <w:r w:rsidDel="00F01227">
        <w:rPr>
          <w:rFonts w:asciiTheme="majorHAnsi" w:eastAsia="Calibri" w:hAnsiTheme="majorHAnsi" w:cs="Tahoma"/>
          <w:color w:val="000000"/>
          <w:szCs w:val="18"/>
        </w:rPr>
        <w:t xml:space="preserve"> </w:t>
      </w:r>
    </w:p>
    <w:p w14:paraId="5926A045" w14:textId="77777777" w:rsidR="00321B7B"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1E4F87">
        <w:rPr>
          <w:rFonts w:asciiTheme="majorHAnsi" w:eastAsia="Calibri" w:hAnsiTheme="majorHAnsi" w:cs="Tahoma"/>
          <w:color w:val="000000"/>
          <w:szCs w:val="18"/>
        </w:rPr>
        <w:t xml:space="preserve">What do you think about using </w:t>
      </w:r>
      <w:r>
        <w:rPr>
          <w:rFonts w:asciiTheme="majorHAnsi" w:eastAsia="Calibri" w:hAnsiTheme="majorHAnsi" w:cs="Tahoma"/>
          <w:color w:val="000000"/>
          <w:szCs w:val="18"/>
        </w:rPr>
        <w:t>this</w:t>
      </w:r>
      <w:r w:rsidRPr="001E4F87">
        <w:rPr>
          <w:rFonts w:asciiTheme="majorHAnsi" w:eastAsia="Calibri" w:hAnsiTheme="majorHAnsi" w:cs="Tahoma"/>
          <w:color w:val="000000"/>
          <w:szCs w:val="18"/>
        </w:rPr>
        <w:t xml:space="preserve"> </w:t>
      </w:r>
      <w:r>
        <w:rPr>
          <w:rFonts w:asciiTheme="majorHAnsi" w:eastAsia="Calibri" w:hAnsiTheme="majorHAnsi" w:cs="Tahoma"/>
          <w:color w:val="000000"/>
          <w:szCs w:val="18"/>
        </w:rPr>
        <w:t>website to get</w:t>
      </w:r>
      <w:r w:rsidRPr="001E4F87">
        <w:rPr>
          <w:rFonts w:asciiTheme="majorHAnsi" w:eastAsia="Calibri" w:hAnsiTheme="majorHAnsi" w:cs="Tahoma"/>
          <w:color w:val="000000"/>
          <w:szCs w:val="18"/>
        </w:rPr>
        <w:t xml:space="preserve"> information</w:t>
      </w:r>
      <w:r>
        <w:rPr>
          <w:rFonts w:asciiTheme="majorHAnsi" w:eastAsia="Calibri" w:hAnsiTheme="majorHAnsi" w:cs="Tahoma"/>
          <w:color w:val="000000"/>
          <w:szCs w:val="18"/>
        </w:rPr>
        <w:t xml:space="preserve"> about air quality</w:t>
      </w:r>
      <w:r w:rsidRPr="001E4F87">
        <w:rPr>
          <w:rFonts w:asciiTheme="majorHAnsi" w:eastAsia="Calibri" w:hAnsiTheme="majorHAnsi" w:cs="Tahoma"/>
          <w:color w:val="000000"/>
          <w:szCs w:val="18"/>
        </w:rPr>
        <w:t xml:space="preserve">? </w:t>
      </w:r>
    </w:p>
    <w:p w14:paraId="37729828" w14:textId="39DF5E51" w:rsidR="002B6CCD" w:rsidRPr="00321B7B" w:rsidRDefault="002B6CCD" w:rsidP="002B6CCD">
      <w:pPr>
        <w:pStyle w:val="ListParagraph"/>
        <w:numPr>
          <w:ilvl w:val="0"/>
          <w:numId w:val="17"/>
        </w:numPr>
        <w:spacing w:after="0"/>
        <w:rPr>
          <w:rFonts w:asciiTheme="majorHAnsi" w:eastAsia="Calibri" w:hAnsiTheme="majorHAnsi" w:cs="Tahoma"/>
          <w:color w:val="000000"/>
          <w:szCs w:val="18"/>
        </w:rPr>
      </w:pPr>
      <w:r w:rsidRPr="00321B7B">
        <w:rPr>
          <w:rFonts w:asciiTheme="majorHAnsi" w:eastAsia="Calibri" w:hAnsiTheme="majorHAnsi" w:cs="Tahoma"/>
          <w:i/>
          <w:color w:val="000000"/>
          <w:szCs w:val="18"/>
        </w:rPr>
        <w:t>PROBE</w:t>
      </w:r>
      <w:r w:rsidRPr="00321B7B">
        <w:rPr>
          <w:rFonts w:asciiTheme="majorHAnsi" w:eastAsia="Calibri" w:hAnsiTheme="majorHAnsi" w:cs="Tahoma"/>
          <w:color w:val="000000"/>
          <w:szCs w:val="18"/>
        </w:rPr>
        <w:t>: Is there anything confusing or unclear? If so, what?</w:t>
      </w:r>
    </w:p>
    <w:p w14:paraId="42440D13" w14:textId="77777777" w:rsidR="002B6CCD" w:rsidRDefault="002B6CCD" w:rsidP="002B6CCD">
      <w:pPr>
        <w:spacing w:after="0"/>
        <w:contextualSpacing/>
        <w:rPr>
          <w:rFonts w:eastAsia="Calibri" w:cs="Tahoma"/>
          <w:color w:val="000000"/>
        </w:rPr>
      </w:pPr>
    </w:p>
    <w:p w14:paraId="47B663E0" w14:textId="253A6576" w:rsidR="002B6CCD" w:rsidRDefault="00321B7B" w:rsidP="002B6CCD">
      <w:pPr>
        <w:spacing w:after="0"/>
        <w:rPr>
          <w:rFonts w:asciiTheme="majorHAnsi" w:eastAsia="Calibri" w:hAnsiTheme="majorHAnsi" w:cs="Tahoma"/>
          <w:color w:val="000000"/>
          <w:szCs w:val="18"/>
        </w:rPr>
      </w:pPr>
      <w:r w:rsidRPr="00905D70">
        <w:rPr>
          <w:rFonts w:asciiTheme="majorHAnsi" w:eastAsia="Calibri" w:hAnsiTheme="majorHAnsi" w:cs="Tahoma"/>
          <w:color w:val="000000"/>
          <w:szCs w:val="18"/>
          <w:highlight w:val="yellow"/>
        </w:rPr>
        <w:t>24</w:t>
      </w:r>
      <w:proofErr w:type="gramStart"/>
      <w:r w:rsidRPr="00905D70">
        <w:rPr>
          <w:rFonts w:asciiTheme="majorHAnsi" w:eastAsia="Calibri" w:hAnsiTheme="majorHAnsi" w:cs="Tahoma"/>
          <w:color w:val="000000"/>
          <w:szCs w:val="18"/>
          <w:highlight w:val="yellow"/>
        </w:rPr>
        <w:t>.D</w:t>
      </w:r>
      <w:proofErr w:type="gramEnd"/>
      <w:r w:rsidRPr="00905D70">
        <w:rPr>
          <w:rFonts w:asciiTheme="majorHAnsi" w:eastAsia="Calibri" w:hAnsiTheme="majorHAnsi" w:cs="Tahoma"/>
          <w:color w:val="000000"/>
          <w:szCs w:val="18"/>
          <w:highlight w:val="yellow"/>
        </w:rPr>
        <w:t xml:space="preserve"> </w:t>
      </w:r>
      <w:r w:rsidR="002B6CCD">
        <w:rPr>
          <w:rFonts w:asciiTheme="majorHAnsi" w:eastAsia="Calibri" w:hAnsiTheme="majorHAnsi" w:cs="Tahoma"/>
          <w:color w:val="000000"/>
          <w:szCs w:val="18"/>
        </w:rPr>
        <w:t>Who would you say they are trying to reach?</w:t>
      </w:r>
    </w:p>
    <w:p w14:paraId="3B225746" w14:textId="3136B603" w:rsidR="002B6CCD" w:rsidRDefault="00F95A3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Does it seem this message is talking to you, and people like you? Or someone else?</w:t>
      </w:r>
    </w:p>
    <w:p w14:paraId="2F7AFC89" w14:textId="1AF15ABF" w:rsidR="002B6CCD" w:rsidRDefault="00F95A3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What in the message suggested it was talking to you and people like you or someone else?</w:t>
      </w:r>
    </w:p>
    <w:p w14:paraId="1C36E106" w14:textId="77777777" w:rsidR="002B6CCD" w:rsidRDefault="002B6CCD" w:rsidP="002B6CCD">
      <w:pPr>
        <w:spacing w:after="0"/>
        <w:contextualSpacing/>
        <w:rPr>
          <w:rFonts w:asciiTheme="majorHAnsi" w:eastAsia="Calibri" w:hAnsiTheme="majorHAnsi" w:cs="Tahoma"/>
          <w:color w:val="000000"/>
          <w:szCs w:val="18"/>
        </w:rPr>
      </w:pPr>
    </w:p>
    <w:p w14:paraId="00636113" w14:textId="77777777" w:rsidR="002B6CCD" w:rsidRDefault="002B6CCD" w:rsidP="002B6CCD">
      <w:pPr>
        <w:spacing w:after="0"/>
        <w:contextualSpacing/>
        <w:rPr>
          <w:rFonts w:asciiTheme="majorHAnsi" w:eastAsia="Calibri" w:hAnsiTheme="majorHAnsi" w:cs="Tahoma"/>
          <w:color w:val="000000"/>
          <w:szCs w:val="18"/>
        </w:rPr>
      </w:pPr>
      <w:r>
        <w:rPr>
          <w:rFonts w:asciiTheme="majorHAnsi" w:eastAsia="Calibri" w:hAnsiTheme="majorHAnsi" w:cs="Tahoma"/>
          <w:color w:val="000000"/>
          <w:szCs w:val="18"/>
        </w:rPr>
        <w:t xml:space="preserve">Do you think this website is </w:t>
      </w:r>
      <w:r w:rsidRPr="001E22AF">
        <w:rPr>
          <w:rFonts w:asciiTheme="majorHAnsi" w:eastAsia="Calibri" w:hAnsiTheme="majorHAnsi" w:cs="Tahoma"/>
          <w:color w:val="000000"/>
          <w:szCs w:val="18"/>
        </w:rPr>
        <w:t>credible? Why or why not?</w:t>
      </w:r>
    </w:p>
    <w:p w14:paraId="7F8FCAB9" w14:textId="77777777" w:rsidR="002B6CCD" w:rsidRDefault="002B6CCD" w:rsidP="002B6CCD">
      <w:pPr>
        <w:spacing w:after="0"/>
        <w:contextualSpacing/>
        <w:rPr>
          <w:rFonts w:asciiTheme="majorHAnsi" w:eastAsia="Calibri" w:hAnsiTheme="majorHAnsi" w:cs="Tahoma"/>
          <w:color w:val="000000"/>
          <w:szCs w:val="18"/>
        </w:rPr>
      </w:pPr>
    </w:p>
    <w:p w14:paraId="4A611D95" w14:textId="77777777" w:rsidR="002B6CCD" w:rsidRDefault="002B6CCD" w:rsidP="002B6CCD">
      <w:pPr>
        <w:spacing w:after="0"/>
        <w:contextualSpacing/>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1.F</w:t>
      </w:r>
      <w:proofErr w:type="gramEnd"/>
      <w:r w:rsidRPr="00905D70">
        <w:rPr>
          <w:rFonts w:asciiTheme="majorHAnsi" w:eastAsia="Calibri" w:hAnsiTheme="majorHAnsi" w:cs="Tahoma"/>
          <w:color w:val="000000"/>
          <w:szCs w:val="18"/>
          <w:highlight w:val="yellow"/>
        </w:rPr>
        <w:t xml:space="preserve"> </w:t>
      </w:r>
      <w:r w:rsidRPr="00981B92">
        <w:rPr>
          <w:rFonts w:asciiTheme="majorHAnsi" w:eastAsia="Calibri" w:hAnsiTheme="majorHAnsi" w:cs="Tahoma"/>
          <w:color w:val="000000"/>
          <w:szCs w:val="18"/>
        </w:rPr>
        <w:t>Does this message make you want to do anything?</w:t>
      </w:r>
      <w:r>
        <w:rPr>
          <w:rFonts w:asciiTheme="majorHAnsi" w:eastAsia="Calibri" w:hAnsiTheme="majorHAnsi" w:cs="Tahoma"/>
          <w:color w:val="000000"/>
          <w:szCs w:val="18"/>
        </w:rPr>
        <w:t xml:space="preserve"> Does it motivate you to take action?</w:t>
      </w:r>
    </w:p>
    <w:p w14:paraId="0AB8C775" w14:textId="77777777" w:rsidR="002B6CCD" w:rsidRPr="00A14EE9" w:rsidRDefault="002B6CCD" w:rsidP="002B6CCD">
      <w:pPr>
        <w:pStyle w:val="ListParagraph"/>
        <w:numPr>
          <w:ilvl w:val="0"/>
          <w:numId w:val="38"/>
        </w:numPr>
        <w:spacing w:after="0"/>
        <w:rPr>
          <w:rFonts w:asciiTheme="majorHAnsi" w:eastAsia="Calibri" w:hAnsiTheme="majorHAnsi" w:cs="Tahoma"/>
          <w:color w:val="000000"/>
          <w:szCs w:val="18"/>
        </w:rPr>
      </w:pPr>
      <w:r w:rsidRPr="00F95A3D">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A14EE9">
        <w:rPr>
          <w:rFonts w:asciiTheme="majorHAnsi" w:eastAsia="Calibri" w:hAnsiTheme="majorHAnsi" w:cs="Tahoma"/>
          <w:color w:val="000000"/>
          <w:szCs w:val="18"/>
        </w:rPr>
        <w:t xml:space="preserve">If you saw the </w:t>
      </w:r>
      <w:r w:rsidRPr="00A14EE9">
        <w:rPr>
          <w:rFonts w:eastAsia="Calibri" w:cs="Tahoma"/>
          <w:color w:val="000000"/>
        </w:rPr>
        <w:t>AQI Forecast</w:t>
      </w:r>
      <w:r w:rsidRPr="00A14EE9">
        <w:rPr>
          <w:rFonts w:asciiTheme="majorHAnsi" w:eastAsia="Calibri" w:hAnsiTheme="majorHAnsi" w:cs="Tahoma"/>
          <w:color w:val="000000"/>
          <w:szCs w:val="18"/>
        </w:rPr>
        <w:t xml:space="preserve">, would you do anything differently afterwards? </w:t>
      </w:r>
    </w:p>
    <w:p w14:paraId="6DC87D50" w14:textId="77777777" w:rsidR="002B6CCD"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860881">
        <w:rPr>
          <w:rFonts w:asciiTheme="majorHAnsi" w:eastAsia="Calibri" w:hAnsiTheme="majorHAnsi" w:cs="Tahoma"/>
          <w:color w:val="000000"/>
          <w:szCs w:val="18"/>
        </w:rPr>
        <w:t xml:space="preserve">What would you do or not do? </w:t>
      </w:r>
    </w:p>
    <w:p w14:paraId="3F7C4D8A" w14:textId="77777777" w:rsidR="002B6CCD" w:rsidRPr="00860881"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Why?</w:t>
      </w:r>
    </w:p>
    <w:p w14:paraId="1EB77B21" w14:textId="77777777" w:rsidR="002B6CCD" w:rsidRPr="00351A90" w:rsidRDefault="002B6CCD" w:rsidP="002B6CCD">
      <w:pPr>
        <w:spacing w:after="0"/>
        <w:rPr>
          <w:rFonts w:asciiTheme="majorHAnsi" w:eastAsia="Calibri" w:hAnsiTheme="majorHAnsi" w:cs="Arial"/>
          <w:color w:val="000000"/>
        </w:rPr>
      </w:pPr>
    </w:p>
    <w:p w14:paraId="7FFB6C36" w14:textId="77777777" w:rsidR="002B6CCD" w:rsidRPr="00530BE5"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530BE5">
        <w:rPr>
          <w:rFonts w:asciiTheme="majorHAnsi" w:hAnsiTheme="majorHAnsi" w:cs="Arial"/>
          <w:b/>
          <w:bCs/>
          <w:color w:val="000000" w:themeColor="text1"/>
          <w:sz w:val="28"/>
        </w:rPr>
        <w:t xml:space="preserve">Thank </w:t>
      </w:r>
      <w:proofErr w:type="gramStart"/>
      <w:r w:rsidRPr="00530BE5">
        <w:rPr>
          <w:rFonts w:asciiTheme="majorHAnsi" w:hAnsiTheme="majorHAnsi" w:cs="Arial"/>
          <w:b/>
          <w:bCs/>
          <w:color w:val="000000" w:themeColor="text1"/>
          <w:sz w:val="28"/>
        </w:rPr>
        <w:t>You</w:t>
      </w:r>
      <w:proofErr w:type="gramEnd"/>
      <w:r w:rsidRPr="00530BE5">
        <w:rPr>
          <w:rFonts w:asciiTheme="majorHAnsi" w:hAnsiTheme="majorHAnsi" w:cs="Arial"/>
          <w:b/>
          <w:bCs/>
          <w:color w:val="000000" w:themeColor="text1"/>
          <w:sz w:val="28"/>
        </w:rPr>
        <w:t xml:space="preserve"> and Closing (5 minutes)</w:t>
      </w:r>
    </w:p>
    <w:p w14:paraId="6B7361E7" w14:textId="77777777" w:rsidR="002B6CCD" w:rsidRDefault="002B6CCD" w:rsidP="002B6CCD">
      <w:pPr>
        <w:keepNext/>
        <w:autoSpaceDE w:val="0"/>
        <w:autoSpaceDN w:val="0"/>
        <w:adjustRightInd w:val="0"/>
        <w:spacing w:after="0"/>
        <w:outlineLvl w:val="1"/>
        <w:rPr>
          <w:rFonts w:asciiTheme="majorHAnsi" w:eastAsia="Calibri" w:hAnsiTheme="majorHAnsi" w:cs="Tahoma"/>
          <w:color w:val="000000"/>
          <w:szCs w:val="18"/>
        </w:rPr>
      </w:pPr>
      <w:r w:rsidRPr="00F00BA1">
        <w:rPr>
          <w:rFonts w:asciiTheme="majorHAnsi" w:eastAsia="Calibri" w:hAnsiTheme="majorHAnsi" w:cs="Tahoma"/>
          <w:color w:val="000000"/>
          <w:szCs w:val="18"/>
        </w:rPr>
        <w:t xml:space="preserve">That was our final activity for the day. </w:t>
      </w:r>
    </w:p>
    <w:p w14:paraId="447FD8B9" w14:textId="77777777" w:rsidR="002B6CCD" w:rsidRDefault="002B6CCD" w:rsidP="002B6CCD">
      <w:pPr>
        <w:keepNext/>
        <w:autoSpaceDE w:val="0"/>
        <w:autoSpaceDN w:val="0"/>
        <w:adjustRightInd w:val="0"/>
        <w:spacing w:after="0"/>
        <w:outlineLvl w:val="1"/>
        <w:rPr>
          <w:rFonts w:asciiTheme="majorHAnsi" w:eastAsia="Calibri" w:hAnsiTheme="majorHAnsi" w:cs="Tahoma"/>
          <w:color w:val="000000"/>
          <w:szCs w:val="18"/>
        </w:rPr>
      </w:pPr>
    </w:p>
    <w:p w14:paraId="77AA0A25" w14:textId="77777777" w:rsidR="002B6CCD" w:rsidRPr="0051000B" w:rsidRDefault="002B6CCD" w:rsidP="002B6CCD">
      <w:pPr>
        <w:keepNext/>
        <w:autoSpaceDE w:val="0"/>
        <w:autoSpaceDN w:val="0"/>
        <w:adjustRightInd w:val="0"/>
        <w:spacing w:after="0"/>
        <w:outlineLvl w:val="1"/>
        <w:rPr>
          <w:rFonts w:asciiTheme="majorHAnsi" w:eastAsia="Calibri" w:hAnsiTheme="majorHAnsi" w:cs="Tahoma"/>
          <w:color w:val="000000"/>
          <w:szCs w:val="18"/>
        </w:rPr>
      </w:pPr>
      <w:r>
        <w:rPr>
          <w:rFonts w:asciiTheme="majorHAnsi" w:eastAsia="Calibri" w:hAnsiTheme="majorHAnsi" w:cs="Tahoma"/>
          <w:color w:val="000000"/>
          <w:szCs w:val="18"/>
        </w:rPr>
        <w:t xml:space="preserve">Before we wrap up, </w:t>
      </w:r>
      <w:r>
        <w:rPr>
          <w:rFonts w:asciiTheme="majorHAnsi" w:eastAsia="Calibri" w:hAnsiTheme="majorHAnsi"/>
        </w:rPr>
        <w:t>i</w:t>
      </w:r>
      <w:r w:rsidRPr="00351A90">
        <w:rPr>
          <w:rFonts w:asciiTheme="majorHAnsi" w:eastAsia="Calibri" w:hAnsiTheme="majorHAnsi" w:cs="Arial"/>
          <w:color w:val="000000"/>
        </w:rPr>
        <w:t>s there anything else you would like to share?</w:t>
      </w:r>
    </w:p>
    <w:p w14:paraId="51541E95" w14:textId="77777777" w:rsidR="002B6CCD" w:rsidRDefault="002B6CCD" w:rsidP="002B6CCD">
      <w:pPr>
        <w:spacing w:after="0"/>
        <w:rPr>
          <w:rFonts w:asciiTheme="majorHAnsi" w:eastAsia="Calibri" w:hAnsiTheme="majorHAnsi" w:cs="Arial"/>
          <w:color w:val="000000"/>
        </w:rPr>
      </w:pPr>
    </w:p>
    <w:p w14:paraId="23261EC2" w14:textId="77777777" w:rsidR="002B6CCD" w:rsidRDefault="002B6CCD" w:rsidP="002B6CCD">
      <w:pPr>
        <w:spacing w:after="0"/>
        <w:rPr>
          <w:rFonts w:asciiTheme="majorHAnsi" w:eastAsia="Calibri" w:hAnsiTheme="majorHAnsi" w:cs="Arial"/>
          <w:color w:val="000000"/>
        </w:rPr>
      </w:pPr>
      <w:r w:rsidRPr="00351A90">
        <w:rPr>
          <w:rFonts w:asciiTheme="majorHAnsi" w:eastAsia="Calibri" w:hAnsiTheme="majorHAnsi" w:cs="Arial"/>
          <w:color w:val="000000"/>
        </w:rPr>
        <w:lastRenderedPageBreak/>
        <w:t xml:space="preserve">Thank you all for your participation today and for sharing your thoughts and opinions with us.  Remember the purpose of today’s discussion was simply to get your opinions </w:t>
      </w:r>
      <w:r>
        <w:rPr>
          <w:rFonts w:asciiTheme="majorHAnsi" w:eastAsia="Calibri" w:hAnsiTheme="majorHAnsi" w:cs="Arial"/>
          <w:color w:val="000000"/>
        </w:rPr>
        <w:t>about the Air Quality Index</w:t>
      </w:r>
      <w:r w:rsidRPr="00351A90">
        <w:rPr>
          <w:rFonts w:asciiTheme="majorHAnsi" w:eastAsia="Calibri" w:hAnsiTheme="majorHAnsi" w:cs="Arial"/>
          <w:color w:val="000000"/>
        </w:rPr>
        <w:t xml:space="preserve">. Everything you have said today will be helpful as we </w:t>
      </w:r>
      <w:r>
        <w:rPr>
          <w:rFonts w:asciiTheme="majorHAnsi" w:eastAsia="Calibri" w:hAnsiTheme="majorHAnsi" w:cs="Arial"/>
          <w:color w:val="000000"/>
        </w:rPr>
        <w:t>make recommendations to CDC</w:t>
      </w:r>
      <w:r w:rsidRPr="00351A90">
        <w:rPr>
          <w:rFonts w:asciiTheme="majorHAnsi" w:eastAsia="Calibri" w:hAnsiTheme="majorHAnsi" w:cs="Arial"/>
          <w:color w:val="000000"/>
        </w:rPr>
        <w:t xml:space="preserve">. </w:t>
      </w:r>
    </w:p>
    <w:p w14:paraId="0876D025" w14:textId="77777777" w:rsidR="002B6CCD" w:rsidRPr="005D70F4" w:rsidRDefault="002B6CCD" w:rsidP="002B6CCD">
      <w:pPr>
        <w:spacing w:after="0"/>
        <w:rPr>
          <w:rFonts w:asciiTheme="majorHAnsi" w:eastAsia="Calibri" w:hAnsiTheme="majorHAnsi" w:cs="Arial"/>
          <w:color w:val="000000"/>
        </w:rPr>
      </w:pPr>
    </w:p>
    <w:p w14:paraId="511BE2D9" w14:textId="77777777" w:rsidR="002B6CCD" w:rsidRDefault="002B6CCD" w:rsidP="002B6CCD">
      <w:r w:rsidRPr="005D70F4">
        <w:t xml:space="preserve">I’d like to remind each one of you that if you have any questions about </w:t>
      </w:r>
      <w:r>
        <w:t>outdoor air quality, your health</w:t>
      </w:r>
      <w:r w:rsidRPr="005D70F4">
        <w:t>, or anything</w:t>
      </w:r>
      <w:r>
        <w:t xml:space="preserve"> </w:t>
      </w:r>
      <w:r w:rsidRPr="005D70F4">
        <w:t>that has come up today, please make sure to see your doctor or other healthcare provider.</w:t>
      </w:r>
      <w:r>
        <w:t xml:space="preserve"> </w:t>
      </w:r>
    </w:p>
    <w:p w14:paraId="68625686" w14:textId="47CAA54F" w:rsidR="002B6CCD" w:rsidRDefault="002B6CCD">
      <w:pPr>
        <w:spacing w:after="0"/>
        <w:rPr>
          <w:rFonts w:asciiTheme="majorHAnsi" w:hAnsiTheme="majorHAnsi" w:cs="Arial"/>
          <w:bCs/>
          <w:sz w:val="28"/>
        </w:rPr>
      </w:pPr>
      <w:r>
        <w:rPr>
          <w:rFonts w:asciiTheme="majorHAnsi" w:hAnsiTheme="majorHAnsi" w:cs="Arial"/>
          <w:bCs/>
          <w:sz w:val="28"/>
        </w:rPr>
        <w:br w:type="page"/>
      </w:r>
    </w:p>
    <w:bookmarkStart w:id="18" w:name="_Toc438631725"/>
    <w:bookmarkStart w:id="19" w:name="_Toc445806209"/>
    <w:p w14:paraId="2380BDD9" w14:textId="7B0961E9" w:rsidR="002B6CCD" w:rsidRPr="00934997" w:rsidRDefault="002B6CCD" w:rsidP="002B6CCD">
      <w:pPr>
        <w:pStyle w:val="Heading1"/>
        <w:pBdr>
          <w:bottom w:val="single" w:sz="6" w:space="15" w:color="auto"/>
        </w:pBdr>
        <w:rPr>
          <w:rFonts w:asciiTheme="majorHAnsi" w:hAnsiTheme="majorHAnsi" w:cs="Arial"/>
          <w:szCs w:val="44"/>
        </w:rPr>
      </w:pPr>
      <w:r w:rsidRPr="00685382">
        <w:rPr>
          <w:rFonts w:asciiTheme="majorHAnsi" w:hAnsiTheme="majorHAnsi"/>
          <w:noProof/>
        </w:rPr>
        <w:lastRenderedPageBreak/>
        <mc:AlternateContent>
          <mc:Choice Requires="wps">
            <w:drawing>
              <wp:anchor distT="45720" distB="45720" distL="114300" distR="114300" simplePos="0" relativeHeight="251661312" behindDoc="0" locked="0" layoutInCell="1" allowOverlap="1" wp14:anchorId="01A933BE" wp14:editId="670D0D43">
                <wp:simplePos x="0" y="0"/>
                <wp:positionH relativeFrom="margin">
                  <wp:posOffset>4787589</wp:posOffset>
                </wp:positionH>
                <wp:positionV relativeFrom="paragraph">
                  <wp:posOffset>-791474</wp:posOffset>
                </wp:positionV>
                <wp:extent cx="1673860" cy="764540"/>
                <wp:effectExtent l="0" t="0" r="21590"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764540"/>
                        </a:xfrm>
                        <a:prstGeom prst="rect">
                          <a:avLst/>
                        </a:prstGeom>
                        <a:solidFill>
                          <a:srgbClr val="FFFFFF"/>
                        </a:solidFill>
                        <a:ln w="9525">
                          <a:solidFill>
                            <a:srgbClr val="000000"/>
                          </a:solidFill>
                          <a:miter lim="800000"/>
                          <a:headEnd/>
                          <a:tailEnd/>
                        </a:ln>
                      </wps:spPr>
                      <wps:txbx>
                        <w:txbxContent>
                          <w:p w14:paraId="304E9204" w14:textId="77777777" w:rsidR="00B63724" w:rsidRPr="00685382" w:rsidRDefault="00B63724" w:rsidP="002B6CCD">
                            <w:pPr>
                              <w:autoSpaceDE w:val="0"/>
                              <w:autoSpaceDN w:val="0"/>
                              <w:adjustRightInd w:val="0"/>
                              <w:spacing w:after="0"/>
                              <w:rPr>
                                <w:rFonts w:asciiTheme="majorHAnsi" w:hAnsiTheme="majorHAnsi" w:cs="Arial"/>
                                <w:sz w:val="22"/>
                                <w:szCs w:val="22"/>
                              </w:rPr>
                            </w:pPr>
                            <w:r w:rsidRPr="00685382">
                              <w:rPr>
                                <w:rFonts w:asciiTheme="majorHAnsi" w:hAnsiTheme="majorHAnsi" w:cs="Arial"/>
                                <w:noProof/>
                                <w:sz w:val="22"/>
                                <w:szCs w:val="22"/>
                              </w:rPr>
                              <w:t>For</w:t>
                            </w:r>
                            <w:r w:rsidRPr="00685382">
                              <w:rPr>
                                <w:rFonts w:asciiTheme="majorHAnsi" w:hAnsiTheme="majorHAnsi" w:cs="Arial"/>
                                <w:sz w:val="22"/>
                                <w:szCs w:val="22"/>
                              </w:rPr>
                              <w:t>m Approved</w:t>
                            </w:r>
                          </w:p>
                          <w:p w14:paraId="51446E28" w14:textId="04BCDEEE" w:rsidR="00B63724" w:rsidRDefault="00B63724" w:rsidP="002B6CCD">
                            <w:r w:rsidRPr="00685382">
                              <w:rPr>
                                <w:rFonts w:asciiTheme="majorHAnsi" w:hAnsiTheme="majorHAnsi"/>
                                <w:sz w:val="22"/>
                                <w:szCs w:val="22"/>
                              </w:rPr>
                              <w:t xml:space="preserve">OMB No. </w:t>
                            </w:r>
                            <w:r w:rsidRPr="008444BD">
                              <w:rPr>
                                <w:rFonts w:asciiTheme="majorHAnsi" w:hAnsiTheme="majorHAnsi"/>
                                <w:sz w:val="22"/>
                                <w:szCs w:val="22"/>
                              </w:rPr>
                              <w:t>0920-0572</w:t>
                            </w:r>
                            <w:r w:rsidRPr="00685382">
                              <w:rPr>
                                <w:rFonts w:asciiTheme="majorHAnsi" w:hAnsiTheme="majorHAnsi"/>
                                <w:sz w:val="22"/>
                                <w:szCs w:val="22"/>
                              </w:rPr>
                              <w:br/>
                              <w:t xml:space="preserve">Exp. Date </w:t>
                            </w:r>
                            <w:r>
                              <w:rPr>
                                <w:rFonts w:asciiTheme="majorHAnsi" w:hAnsiTheme="majorHAnsi"/>
                                <w:sz w:val="22"/>
                                <w:szCs w:val="22"/>
                              </w:rPr>
                              <w:t>3/31/2018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933BE" id="_x0000_s1027" type="#_x0000_t202" style="position:absolute;margin-left:377pt;margin-top:-62.3pt;width:131.8pt;height:60.2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">
                <v:textbox style="mso-fit-shape-to-text:t">
                  <w:txbxContent>
                    <w:p w14:paraId="304E9204" w14:textId="77777777" w:rsidR="00B63724" w:rsidRPr="00685382" w:rsidRDefault="00B63724" w:rsidP="002B6CCD">
                      <w:pPr>
                        <w:autoSpaceDE w:val="0"/>
                        <w:autoSpaceDN w:val="0"/>
                        <w:adjustRightInd w:val="0"/>
                        <w:spacing w:after="0"/>
                        <w:rPr>
                          <w:rFonts w:asciiTheme="majorHAnsi" w:hAnsiTheme="majorHAnsi" w:cs="Arial"/>
                          <w:sz w:val="22"/>
                          <w:szCs w:val="22"/>
                        </w:rPr>
                      </w:pPr>
                      <w:r w:rsidRPr="00685382">
                        <w:rPr>
                          <w:rFonts w:asciiTheme="majorHAnsi" w:hAnsiTheme="majorHAnsi" w:cs="Arial"/>
                          <w:noProof/>
                          <w:sz w:val="22"/>
                          <w:szCs w:val="22"/>
                        </w:rPr>
                        <w:t>For</w:t>
                      </w:r>
                      <w:r w:rsidRPr="00685382">
                        <w:rPr>
                          <w:rFonts w:asciiTheme="majorHAnsi" w:hAnsiTheme="majorHAnsi" w:cs="Arial"/>
                          <w:sz w:val="22"/>
                          <w:szCs w:val="22"/>
                        </w:rPr>
                        <w:t>m Approved</w:t>
                      </w:r>
                    </w:p>
                    <w:p w14:paraId="51446E28" w14:textId="04BCDEEE" w:rsidR="00B63724" w:rsidRDefault="00B63724" w:rsidP="002B6CCD">
                      <w:r w:rsidRPr="00685382">
                        <w:rPr>
                          <w:rFonts w:asciiTheme="majorHAnsi" w:hAnsiTheme="majorHAnsi"/>
                          <w:sz w:val="22"/>
                          <w:szCs w:val="22"/>
                        </w:rPr>
                        <w:t xml:space="preserve">OMB No. </w:t>
                      </w:r>
                      <w:r w:rsidRPr="008444BD">
                        <w:rPr>
                          <w:rFonts w:asciiTheme="majorHAnsi" w:hAnsiTheme="majorHAnsi"/>
                          <w:sz w:val="22"/>
                          <w:szCs w:val="22"/>
                        </w:rPr>
                        <w:t>0920-0572</w:t>
                      </w:r>
                      <w:r w:rsidRPr="00685382">
                        <w:rPr>
                          <w:rFonts w:asciiTheme="majorHAnsi" w:hAnsiTheme="majorHAnsi"/>
                          <w:sz w:val="22"/>
                          <w:szCs w:val="22"/>
                        </w:rPr>
                        <w:br/>
                        <w:t xml:space="preserve">Exp. Date </w:t>
                      </w:r>
                      <w:r>
                        <w:rPr>
                          <w:rFonts w:asciiTheme="majorHAnsi" w:hAnsiTheme="majorHAnsi"/>
                          <w:sz w:val="22"/>
                          <w:szCs w:val="22"/>
                        </w:rPr>
                        <w:t>3/31/2018</w:t>
                      </w:r>
                    </w:p>
                  </w:txbxContent>
                </v:textbox>
                <w10:wrap anchorx="margin"/>
              </v:shape>
            </w:pict>
          </mc:Fallback>
        </mc:AlternateContent>
      </w:r>
      <w:r w:rsidR="003154B5">
        <w:rPr>
          <w:rFonts w:asciiTheme="majorHAnsi" w:hAnsiTheme="majorHAnsi"/>
          <w:noProof/>
        </w:rPr>
        <w:t>Appendix</w:t>
      </w:r>
      <w:r w:rsidRPr="009428E3">
        <w:rPr>
          <w:rFonts w:asciiTheme="majorHAnsi" w:hAnsiTheme="majorHAnsi" w:cs="Arial"/>
          <w:szCs w:val="44"/>
        </w:rPr>
        <w:t xml:space="preserve"> </w:t>
      </w:r>
      <w:r>
        <w:rPr>
          <w:rFonts w:asciiTheme="majorHAnsi" w:hAnsiTheme="majorHAnsi" w:cs="Arial"/>
          <w:szCs w:val="44"/>
        </w:rPr>
        <w:t>B</w:t>
      </w:r>
      <w:r w:rsidRPr="00934997">
        <w:rPr>
          <w:rFonts w:asciiTheme="majorHAnsi" w:hAnsiTheme="majorHAnsi" w:cs="Arial"/>
          <w:szCs w:val="44"/>
        </w:rPr>
        <w:t>: Moderator’s Guide</w:t>
      </w:r>
      <w:r>
        <w:rPr>
          <w:rFonts w:asciiTheme="majorHAnsi" w:hAnsiTheme="majorHAnsi" w:cs="Arial"/>
          <w:szCs w:val="44"/>
        </w:rPr>
        <w:t xml:space="preserve"> for Parents of At-Risk Children</w:t>
      </w:r>
      <w:bookmarkEnd w:id="18"/>
      <w:bookmarkEnd w:id="19"/>
      <w:r>
        <w:rPr>
          <w:rFonts w:asciiTheme="majorHAnsi" w:hAnsiTheme="majorHAnsi" w:cs="Arial"/>
          <w:szCs w:val="44"/>
        </w:rPr>
        <w:t xml:space="preserve"> </w:t>
      </w:r>
      <w:r w:rsidRPr="00934997">
        <w:rPr>
          <w:rFonts w:asciiTheme="majorHAnsi" w:hAnsiTheme="majorHAnsi" w:cs="Arial"/>
          <w:szCs w:val="44"/>
        </w:rPr>
        <w:t xml:space="preserve"> </w:t>
      </w:r>
    </w:p>
    <w:tbl>
      <w:tblPr>
        <w:tblpPr w:leftFromText="180" w:rightFromText="180" w:vertAnchor="page" w:horzAnchor="page" w:tblpX="1450" w:tblpY="3785"/>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4"/>
      </w:tblGrid>
      <w:tr w:rsidR="002B6CCD" w14:paraId="239DD565" w14:textId="77777777" w:rsidTr="002B6CCD">
        <w:trPr>
          <w:trHeight w:val="2290"/>
        </w:trPr>
        <w:tc>
          <w:tcPr>
            <w:tcW w:w="9604" w:type="dxa"/>
          </w:tcPr>
          <w:p w14:paraId="1CFFFD1C" w14:textId="2D19E1C3" w:rsidR="002B6CCD" w:rsidRPr="00655B97" w:rsidRDefault="002B6CCD" w:rsidP="002B6CCD">
            <w:pPr>
              <w:pStyle w:val="Default"/>
              <w:ind w:left="216"/>
              <w:rPr>
                <w:rFonts w:asciiTheme="majorHAnsi" w:hAnsiTheme="majorHAnsi"/>
                <w:sz w:val="22"/>
                <w:szCs w:val="22"/>
              </w:rPr>
            </w:pPr>
            <w:r w:rsidRPr="00F24368">
              <w:rPr>
                <w:rFonts w:asciiTheme="majorHAnsi" w:eastAsia="Calibri" w:hAnsiTheme="majorHAnsi"/>
                <w:sz w:val="22"/>
                <w:szCs w:val="22"/>
              </w:rPr>
              <w:t xml:space="preserve">CDC estimates the average public reporting burden for this collection of information </w:t>
            </w:r>
            <w:r w:rsidRPr="00264BD9">
              <w:rPr>
                <w:rFonts w:asciiTheme="majorHAnsi" w:eastAsia="Calibri" w:hAnsiTheme="majorHAnsi"/>
                <w:sz w:val="22"/>
                <w:szCs w:val="22"/>
              </w:rPr>
              <w:t>as</w:t>
            </w:r>
            <w:r w:rsidRPr="00264BD9">
              <w:rPr>
                <w:rFonts w:asciiTheme="majorHAnsi" w:hAnsiTheme="majorHAnsi"/>
                <w:sz w:val="22"/>
                <w:szCs w:val="22"/>
              </w:rPr>
              <w:t xml:space="preserve"> </w:t>
            </w:r>
            <w:r>
              <w:rPr>
                <w:rFonts w:asciiTheme="majorHAnsi" w:hAnsiTheme="majorHAnsi"/>
                <w:sz w:val="22"/>
                <w:szCs w:val="22"/>
              </w:rPr>
              <w:t xml:space="preserve">90 </w:t>
            </w:r>
            <w:r w:rsidRPr="00264BD9">
              <w:rPr>
                <w:rFonts w:asciiTheme="majorHAnsi" w:hAnsiTheme="majorHAnsi"/>
                <w:sz w:val="22"/>
                <w:szCs w:val="22"/>
              </w:rPr>
              <w:t>minutes per response, including the time for reviewing instructions, searching existing data sources, gathering and maintaining the data needed, and completing and reviewing the collection of information.</w:t>
            </w:r>
            <w:r w:rsidRPr="00F24368">
              <w:rPr>
                <w:rFonts w:asciiTheme="majorHAnsi" w:hAnsiTheme="majorHAnsi"/>
                <w:sz w:val="22"/>
                <w:szCs w:val="22"/>
              </w:rPr>
              <w:t xml:space="preserve">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MS D-74; 1600 Clifton Road NE, Atlanta, Ga. 30333; </w:t>
            </w:r>
            <w:r w:rsidRPr="005D2DF3">
              <w:rPr>
                <w:rFonts w:asciiTheme="majorHAnsi" w:hAnsiTheme="majorHAnsi"/>
                <w:sz w:val="22"/>
                <w:szCs w:val="22"/>
              </w:rPr>
              <w:t xml:space="preserve">OMB No. </w:t>
            </w:r>
            <w:r w:rsidR="008444BD" w:rsidRPr="008444BD">
              <w:rPr>
                <w:rFonts w:asciiTheme="majorHAnsi" w:hAnsiTheme="majorHAnsi"/>
                <w:sz w:val="22"/>
                <w:szCs w:val="22"/>
              </w:rPr>
              <w:t>0920-0572</w:t>
            </w:r>
            <w:r>
              <w:rPr>
                <w:rFonts w:asciiTheme="majorHAnsi" w:hAnsiTheme="majorHAnsi"/>
                <w:sz w:val="22"/>
                <w:szCs w:val="22"/>
              </w:rPr>
              <w:t>.</w:t>
            </w:r>
          </w:p>
        </w:tc>
      </w:tr>
    </w:tbl>
    <w:p w14:paraId="7EE7955E" w14:textId="77777777" w:rsidR="002B6CCD" w:rsidRDefault="002B6CCD" w:rsidP="002B6CCD">
      <w:pPr>
        <w:keepNext/>
        <w:autoSpaceDE w:val="0"/>
        <w:autoSpaceDN w:val="0"/>
        <w:adjustRightInd w:val="0"/>
        <w:spacing w:after="120" w:line="360" w:lineRule="atLeast"/>
        <w:outlineLvl w:val="1"/>
        <w:rPr>
          <w:rFonts w:asciiTheme="majorHAnsi" w:hAnsiTheme="majorHAnsi" w:cs="Arial"/>
          <w:b/>
          <w:bCs/>
          <w:color w:val="65B42D"/>
          <w:sz w:val="28"/>
        </w:rPr>
      </w:pPr>
    </w:p>
    <w:p w14:paraId="6A5D878E" w14:textId="77777777" w:rsidR="002C02BB" w:rsidRDefault="002C02BB" w:rsidP="002B6CCD">
      <w:pPr>
        <w:keepNext/>
        <w:autoSpaceDE w:val="0"/>
        <w:autoSpaceDN w:val="0"/>
        <w:adjustRightInd w:val="0"/>
        <w:spacing w:after="120" w:line="360" w:lineRule="atLeast"/>
        <w:outlineLvl w:val="1"/>
        <w:rPr>
          <w:rFonts w:asciiTheme="majorHAnsi" w:hAnsiTheme="majorHAnsi" w:cs="Arial"/>
          <w:b/>
          <w:bCs/>
          <w:color w:val="65B42D"/>
          <w:sz w:val="28"/>
        </w:rPr>
      </w:pPr>
    </w:p>
    <w:p w14:paraId="155A272B" w14:textId="77777777" w:rsidR="002B6CCD" w:rsidRPr="00A11B38"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A11B38">
        <w:rPr>
          <w:rFonts w:asciiTheme="majorHAnsi" w:hAnsiTheme="majorHAnsi" w:cs="Arial"/>
          <w:b/>
          <w:bCs/>
          <w:color w:val="000000" w:themeColor="text1"/>
          <w:sz w:val="28"/>
        </w:rPr>
        <w:t>Welcome/Opening Remarks (5 minutes)</w:t>
      </w:r>
    </w:p>
    <w:p w14:paraId="3E9D6560" w14:textId="77777777" w:rsidR="002B6CCD" w:rsidRPr="00351A90" w:rsidRDefault="002B6CCD" w:rsidP="002B6CCD">
      <w:pPr>
        <w:widowControl w:val="0"/>
        <w:autoSpaceDE w:val="0"/>
        <w:autoSpaceDN w:val="0"/>
        <w:adjustRightInd w:val="0"/>
        <w:spacing w:after="0"/>
        <w:ind w:right="196"/>
        <w:rPr>
          <w:rFonts w:asciiTheme="majorHAnsi" w:eastAsia="Calibri" w:hAnsiTheme="majorHAnsi"/>
          <w:iCs/>
          <w:color w:val="000000"/>
          <w:spacing w:val="-2"/>
        </w:rPr>
      </w:pPr>
      <w:r w:rsidRPr="00351A90">
        <w:rPr>
          <w:rFonts w:asciiTheme="majorHAnsi" w:eastAsia="Calibri" w:hAnsiTheme="majorHAnsi"/>
          <w:iCs/>
          <w:color w:val="000000"/>
        </w:rPr>
        <w:t xml:space="preserve">Welcome everyone and thank you for joining us today. My name is [NAME]. We also have [NAME OTHERS] </w:t>
      </w:r>
      <w:r>
        <w:rPr>
          <w:rFonts w:asciiTheme="majorHAnsi" w:eastAsia="Calibri" w:hAnsiTheme="majorHAnsi"/>
          <w:iCs/>
          <w:color w:val="000000"/>
        </w:rPr>
        <w:t>here</w:t>
      </w:r>
      <w:r w:rsidRPr="00351A90">
        <w:rPr>
          <w:rFonts w:asciiTheme="majorHAnsi" w:eastAsia="Calibri" w:hAnsiTheme="majorHAnsi"/>
          <w:iCs/>
          <w:color w:val="000000"/>
        </w:rPr>
        <w:t xml:space="preserve"> to listen and take notes. I am here to lead</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this</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discus</w:t>
      </w:r>
      <w:r w:rsidRPr="00351A90">
        <w:rPr>
          <w:rFonts w:asciiTheme="majorHAnsi" w:eastAsia="Calibri" w:hAnsiTheme="majorHAnsi"/>
          <w:iCs/>
          <w:color w:val="000000"/>
          <w:spacing w:val="-3"/>
        </w:rPr>
        <w:t>s</w:t>
      </w:r>
      <w:r w:rsidRPr="00351A90">
        <w:rPr>
          <w:rFonts w:asciiTheme="majorHAnsi" w:eastAsia="Calibri" w:hAnsiTheme="majorHAnsi"/>
          <w:iCs/>
          <w:color w:val="000000"/>
        </w:rPr>
        <w:t>ion</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on</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behalf</w:t>
      </w:r>
      <w:r w:rsidRPr="00351A90">
        <w:rPr>
          <w:rFonts w:asciiTheme="majorHAnsi" w:eastAsia="Calibri" w:hAnsiTheme="majorHAnsi"/>
          <w:iCs/>
          <w:color w:val="000000"/>
          <w:spacing w:val="-2"/>
        </w:rPr>
        <w:t xml:space="preserve"> </w:t>
      </w:r>
      <w:r w:rsidRPr="00351A90">
        <w:rPr>
          <w:rFonts w:asciiTheme="majorHAnsi" w:eastAsia="Calibri" w:hAnsiTheme="majorHAnsi"/>
          <w:iCs/>
          <w:color w:val="000000"/>
        </w:rPr>
        <w:t>of the</w:t>
      </w:r>
      <w:r>
        <w:rPr>
          <w:rFonts w:asciiTheme="majorHAnsi" w:eastAsia="Calibri" w:hAnsiTheme="majorHAnsi"/>
        </w:rPr>
        <w:t xml:space="preserve"> Centers for Disease Control and Prevention (CDC)</w:t>
      </w:r>
      <w:r w:rsidRPr="00351A90">
        <w:rPr>
          <w:rFonts w:asciiTheme="majorHAnsi" w:eastAsia="Calibri" w:hAnsiTheme="majorHAnsi"/>
        </w:rPr>
        <w:t xml:space="preserve">. I want you to know that I’m not an expert in the topic we’ll be covering. My job today is to guide the discussion. </w:t>
      </w:r>
      <w:r w:rsidRPr="00351A90">
        <w:rPr>
          <w:rFonts w:asciiTheme="majorHAnsi" w:eastAsia="Calibri" w:hAnsiTheme="majorHAnsi"/>
          <w:iCs/>
          <w:color w:val="000000"/>
        </w:rPr>
        <w:t xml:space="preserve">We’re having this focus group discussion to try to understand how </w:t>
      </w:r>
      <w:r>
        <w:rPr>
          <w:rFonts w:asciiTheme="majorHAnsi" w:eastAsia="Calibri" w:hAnsiTheme="majorHAnsi"/>
          <w:iCs/>
          <w:color w:val="000000"/>
        </w:rPr>
        <w:t>CDC can better reach people with recommendations for staying healthy.</w:t>
      </w:r>
    </w:p>
    <w:p w14:paraId="3746FC07" w14:textId="77777777" w:rsidR="002B6CCD" w:rsidRPr="00351A90" w:rsidRDefault="002B6CCD" w:rsidP="002B6CCD">
      <w:pPr>
        <w:widowControl w:val="0"/>
        <w:autoSpaceDE w:val="0"/>
        <w:autoSpaceDN w:val="0"/>
        <w:adjustRightInd w:val="0"/>
        <w:spacing w:after="0"/>
        <w:ind w:right="196"/>
        <w:rPr>
          <w:rFonts w:asciiTheme="majorHAnsi" w:eastAsia="Calibri" w:hAnsiTheme="majorHAnsi"/>
          <w:iCs/>
          <w:color w:val="000000"/>
          <w:spacing w:val="-2"/>
        </w:rPr>
      </w:pPr>
    </w:p>
    <w:p w14:paraId="393F5E74" w14:textId="77777777" w:rsidR="002B6CCD" w:rsidRPr="00C259A7" w:rsidRDefault="002B6CCD" w:rsidP="002B6CCD">
      <w:pPr>
        <w:widowControl w:val="0"/>
        <w:autoSpaceDE w:val="0"/>
        <w:autoSpaceDN w:val="0"/>
        <w:adjustRightInd w:val="0"/>
        <w:spacing w:after="0"/>
        <w:ind w:right="196"/>
        <w:rPr>
          <w:rFonts w:asciiTheme="majorHAnsi" w:eastAsia="Calibri" w:hAnsiTheme="majorHAnsi"/>
          <w:iCs/>
          <w:color w:val="000000"/>
          <w:spacing w:val="-2"/>
          <w:highlight w:val="yellow"/>
        </w:rPr>
      </w:pPr>
      <w:r w:rsidRPr="00C259A7">
        <w:rPr>
          <w:rFonts w:asciiTheme="majorHAnsi" w:eastAsia="Calibri" w:hAnsiTheme="majorHAnsi"/>
          <w:iCs/>
          <w:color w:val="000000"/>
          <w:spacing w:val="-2"/>
        </w:rPr>
        <w:t xml:space="preserve">The ideas and information you share with us are very important. </w:t>
      </w:r>
      <w:r w:rsidRPr="00C259A7">
        <w:rPr>
          <w:rFonts w:asciiTheme="majorHAnsi" w:eastAsia="Calibri" w:hAnsiTheme="majorHAnsi"/>
          <w:iCs/>
          <w:color w:val="000000"/>
        </w:rPr>
        <w:t>Before</w:t>
      </w:r>
      <w:r w:rsidRPr="00C21FFE">
        <w:rPr>
          <w:rFonts w:asciiTheme="majorHAnsi" w:eastAsia="Calibri" w:hAnsiTheme="majorHAnsi"/>
          <w:iCs/>
          <w:color w:val="000000"/>
        </w:rPr>
        <w:t xml:space="preserve"> we begin, I’d like to make a few things clear and explain how the discussion will work.</w:t>
      </w:r>
    </w:p>
    <w:p w14:paraId="4F174DAC" w14:textId="77777777" w:rsidR="002B6CCD" w:rsidRPr="00C21FFE" w:rsidRDefault="002B6CCD" w:rsidP="002B6CCD">
      <w:pPr>
        <w:spacing w:after="0"/>
        <w:rPr>
          <w:rFonts w:asciiTheme="majorHAnsi" w:eastAsia="Calibri" w:hAnsiTheme="majorHAnsi"/>
          <w:iCs/>
          <w:color w:val="000000"/>
        </w:rPr>
      </w:pPr>
    </w:p>
    <w:p w14:paraId="4C0BAEE7" w14:textId="77777777" w:rsidR="002B6CCD" w:rsidRPr="00F90339" w:rsidRDefault="002B6CCD" w:rsidP="002B6CCD">
      <w:pPr>
        <w:numPr>
          <w:ilvl w:val="0"/>
          <w:numId w:val="28"/>
        </w:numPr>
        <w:spacing w:after="0"/>
        <w:rPr>
          <w:rFonts w:asciiTheme="majorHAnsi" w:eastAsia="Calibri" w:hAnsiTheme="majorHAnsi"/>
          <w:iCs/>
          <w:color w:val="000000"/>
        </w:rPr>
      </w:pPr>
      <w:r w:rsidRPr="00F90339">
        <w:rPr>
          <w:rFonts w:asciiTheme="majorHAnsi" w:eastAsia="Calibri" w:hAnsiTheme="majorHAnsi"/>
          <w:iCs/>
          <w:color w:val="000000"/>
        </w:rPr>
        <w:t>We are not trying to sell or promote any product or service to you.</w:t>
      </w:r>
      <w:r w:rsidRPr="00F90339">
        <w:rPr>
          <w:rFonts w:asciiTheme="majorHAnsi" w:eastAsia="Calibri" w:hAnsiTheme="majorHAnsi"/>
          <w:iCs/>
          <w:color w:val="000000"/>
        </w:rPr>
        <w:br/>
      </w:r>
    </w:p>
    <w:p w14:paraId="7741B193" w14:textId="77777777" w:rsidR="002B6CCD" w:rsidRPr="00F90339" w:rsidRDefault="002B6CCD" w:rsidP="002B6CCD">
      <w:pPr>
        <w:numPr>
          <w:ilvl w:val="0"/>
          <w:numId w:val="28"/>
        </w:numPr>
        <w:spacing w:after="0"/>
        <w:rPr>
          <w:rFonts w:asciiTheme="majorHAnsi" w:eastAsia="Calibri" w:hAnsiTheme="majorHAnsi"/>
          <w:iCs/>
          <w:color w:val="000000"/>
        </w:rPr>
      </w:pPr>
      <w:r w:rsidRPr="00F90339">
        <w:rPr>
          <w:rFonts w:asciiTheme="majorHAnsi" w:eastAsia="Calibri" w:hAnsiTheme="majorHAnsi"/>
          <w:iCs/>
          <w:color w:val="000000"/>
        </w:rPr>
        <w:t>There are no right or wrong answers — we want your opinions.</w:t>
      </w:r>
      <w:r w:rsidRPr="00F90339">
        <w:rPr>
          <w:rFonts w:asciiTheme="majorHAnsi" w:eastAsia="Calibri" w:hAnsiTheme="majorHAnsi"/>
          <w:iCs/>
          <w:color w:val="000000"/>
        </w:rPr>
        <w:br/>
      </w:r>
    </w:p>
    <w:p w14:paraId="2E46568E" w14:textId="77777777" w:rsidR="002B6CCD" w:rsidRPr="005172BB" w:rsidRDefault="002B6CCD" w:rsidP="002B6CCD">
      <w:pPr>
        <w:numPr>
          <w:ilvl w:val="0"/>
          <w:numId w:val="28"/>
        </w:numPr>
        <w:spacing w:after="0"/>
        <w:contextualSpacing/>
        <w:rPr>
          <w:rFonts w:asciiTheme="majorHAnsi" w:eastAsia="Calibri" w:hAnsiTheme="majorHAnsi"/>
          <w:iCs/>
          <w:color w:val="000000"/>
        </w:rPr>
      </w:pPr>
      <w:r w:rsidRPr="00F90339">
        <w:rPr>
          <w:rFonts w:asciiTheme="majorHAnsi" w:eastAsia="Calibri" w:hAnsiTheme="majorHAnsi"/>
          <w:iCs/>
          <w:color w:val="000000"/>
        </w:rPr>
        <w:t>We will be taking notes and audio recording the discussion. We have to write a report about your</w:t>
      </w:r>
      <w:r w:rsidRPr="005172BB">
        <w:rPr>
          <w:rFonts w:asciiTheme="majorHAnsi" w:eastAsia="Calibri" w:hAnsiTheme="majorHAnsi"/>
          <w:iCs/>
          <w:color w:val="000000"/>
        </w:rPr>
        <w:t xml:space="preserve"> suggestions for CDC. Recording the discussion will help us write the report. We will share the audio recording with CDC. We will </w:t>
      </w:r>
      <w:r w:rsidRPr="005172BB">
        <w:rPr>
          <w:rFonts w:asciiTheme="majorHAnsi" w:eastAsia="Calibri" w:hAnsiTheme="majorHAnsi"/>
          <w:b/>
          <w:iCs/>
          <w:color w:val="000000"/>
        </w:rPr>
        <w:t>not</w:t>
      </w:r>
      <w:r w:rsidRPr="005172BB">
        <w:rPr>
          <w:rFonts w:asciiTheme="majorHAnsi" w:eastAsia="Calibri" w:hAnsiTheme="majorHAnsi"/>
          <w:iCs/>
          <w:color w:val="000000"/>
        </w:rPr>
        <w:t xml:space="preserve"> use your name in the report and all results will be reported in aggregate. We will only share the report with people working on this project.</w:t>
      </w:r>
      <w:r w:rsidRPr="005172BB">
        <w:rPr>
          <w:rFonts w:asciiTheme="majorHAnsi" w:eastAsia="Calibri" w:hAnsiTheme="majorHAnsi"/>
          <w:iCs/>
          <w:color w:val="000000"/>
        </w:rPr>
        <w:br/>
      </w:r>
    </w:p>
    <w:p w14:paraId="5B734CB1" w14:textId="77777777" w:rsidR="002B6CCD" w:rsidRPr="00F90339" w:rsidRDefault="002B6CCD" w:rsidP="002B6CCD">
      <w:pPr>
        <w:numPr>
          <w:ilvl w:val="0"/>
          <w:numId w:val="28"/>
        </w:numPr>
        <w:spacing w:after="0"/>
        <w:rPr>
          <w:rFonts w:asciiTheme="majorHAnsi" w:eastAsia="Calibri" w:hAnsiTheme="majorHAnsi"/>
          <w:iCs/>
          <w:color w:val="000000"/>
        </w:rPr>
      </w:pPr>
      <w:r w:rsidRPr="005172BB">
        <w:rPr>
          <w:rFonts w:asciiTheme="majorHAnsi" w:eastAsia="Calibri" w:hAnsiTheme="majorHAnsi"/>
          <w:iCs/>
          <w:color w:val="000000"/>
        </w:rPr>
        <w:t xml:space="preserve">In order to make sure that we hear everyone’s thoughts and opinions, it’s important </w:t>
      </w:r>
      <w:r w:rsidRPr="00F90339">
        <w:rPr>
          <w:rFonts w:asciiTheme="majorHAnsi" w:eastAsia="Calibri" w:hAnsiTheme="majorHAnsi"/>
          <w:iCs/>
          <w:color w:val="000000"/>
        </w:rPr>
        <w:t xml:space="preserve">that you only speak one at a time. I may occasionally interrupt you when 2 or more people are talking at once, so we clearly understand what each person has to say. </w:t>
      </w:r>
      <w:r w:rsidRPr="00F90339">
        <w:rPr>
          <w:rFonts w:asciiTheme="majorHAnsi" w:eastAsia="Calibri" w:hAnsiTheme="majorHAnsi"/>
          <w:iCs/>
          <w:color w:val="000000"/>
        </w:rPr>
        <w:br/>
      </w:r>
    </w:p>
    <w:p w14:paraId="71520A99" w14:textId="77777777" w:rsidR="002B6CCD" w:rsidRPr="00F90339" w:rsidRDefault="002B6CCD" w:rsidP="002B6CCD">
      <w:pPr>
        <w:numPr>
          <w:ilvl w:val="0"/>
          <w:numId w:val="28"/>
        </w:numPr>
        <w:spacing w:after="0"/>
        <w:rPr>
          <w:rFonts w:asciiTheme="majorHAnsi" w:eastAsia="Calibri" w:hAnsiTheme="majorHAnsi"/>
          <w:iCs/>
          <w:color w:val="000000"/>
        </w:rPr>
      </w:pPr>
      <w:r w:rsidRPr="00F90339">
        <w:rPr>
          <w:rFonts w:asciiTheme="majorHAnsi" w:eastAsia="Calibri" w:hAnsiTheme="majorHAnsi"/>
          <w:iCs/>
          <w:color w:val="000000"/>
        </w:rPr>
        <w:lastRenderedPageBreak/>
        <w:t>This discussion</w:t>
      </w:r>
      <w:r w:rsidRPr="00F90339">
        <w:rPr>
          <w:rFonts w:asciiTheme="majorHAnsi" w:eastAsia="Calibri" w:hAnsiTheme="majorHAnsi"/>
          <w:iCs/>
          <w:color w:val="FF0000"/>
        </w:rPr>
        <w:t xml:space="preserve"> </w:t>
      </w:r>
      <w:r w:rsidRPr="00F90339">
        <w:rPr>
          <w:rFonts w:asciiTheme="majorHAnsi" w:eastAsia="Calibri" w:hAnsiTheme="majorHAnsi"/>
          <w:iCs/>
          <w:color w:val="000000"/>
        </w:rPr>
        <w:t>will last approximately an hour</w:t>
      </w:r>
      <w:r>
        <w:rPr>
          <w:rFonts w:asciiTheme="majorHAnsi" w:eastAsia="Calibri" w:hAnsiTheme="majorHAnsi"/>
          <w:iCs/>
          <w:color w:val="000000"/>
        </w:rPr>
        <w:t xml:space="preserve"> and a half</w:t>
      </w:r>
      <w:r w:rsidRPr="00F90339">
        <w:rPr>
          <w:rFonts w:asciiTheme="majorHAnsi" w:eastAsia="Calibri" w:hAnsiTheme="majorHAnsi"/>
          <w:iCs/>
          <w:color w:val="000000"/>
        </w:rPr>
        <w:t>. I don’t want to keep you here longer than that, so I may occasionally interrupt you to keep the discussion focused.</w:t>
      </w:r>
      <w:r w:rsidRPr="00F90339">
        <w:rPr>
          <w:rFonts w:asciiTheme="majorHAnsi" w:eastAsia="Calibri" w:hAnsiTheme="majorHAnsi"/>
          <w:iCs/>
          <w:color w:val="000000"/>
        </w:rPr>
        <w:br/>
      </w:r>
    </w:p>
    <w:p w14:paraId="736D89CA" w14:textId="135D38F0" w:rsidR="002B6CCD" w:rsidRPr="00F90339" w:rsidRDefault="002B6CCD" w:rsidP="002B6CCD">
      <w:pPr>
        <w:widowControl w:val="0"/>
        <w:autoSpaceDE w:val="0"/>
        <w:autoSpaceDN w:val="0"/>
        <w:adjustRightInd w:val="0"/>
        <w:spacing w:after="0"/>
        <w:ind w:right="100"/>
        <w:rPr>
          <w:rFonts w:asciiTheme="majorHAnsi" w:eastAsia="Calibri" w:hAnsiTheme="majorHAnsi"/>
          <w:color w:val="000000"/>
        </w:rPr>
      </w:pPr>
      <w:r w:rsidRPr="00F90339">
        <w:rPr>
          <w:rFonts w:asciiTheme="majorHAnsi" w:eastAsia="Calibri" w:hAnsiTheme="majorHAnsi"/>
          <w:color w:val="000000"/>
        </w:rPr>
        <w:t xml:space="preserve">[Prior to the </w:t>
      </w:r>
      <w:r w:rsidRPr="00CD2F8E">
        <w:rPr>
          <w:rFonts w:asciiTheme="majorHAnsi" w:eastAsia="Calibri" w:hAnsiTheme="majorHAnsi"/>
          <w:color w:val="000000"/>
        </w:rPr>
        <w:t>focus group, the</w:t>
      </w:r>
      <w:r w:rsidRPr="00CD2F8E">
        <w:rPr>
          <w:rFonts w:asciiTheme="majorHAnsi" w:eastAsia="Calibri" w:hAnsiTheme="majorHAnsi"/>
          <w:color w:val="000000"/>
          <w:spacing w:val="-2"/>
        </w:rPr>
        <w:t xml:space="preserve"> </w:t>
      </w:r>
      <w:r w:rsidRPr="00CD2F8E">
        <w:rPr>
          <w:rFonts w:asciiTheme="majorHAnsi" w:eastAsia="Calibri" w:hAnsiTheme="majorHAnsi"/>
          <w:color w:val="000000"/>
        </w:rPr>
        <w:t>moderator</w:t>
      </w:r>
      <w:r w:rsidRPr="00CD2F8E">
        <w:rPr>
          <w:rFonts w:asciiTheme="majorHAnsi" w:eastAsia="Calibri" w:hAnsiTheme="majorHAnsi"/>
          <w:color w:val="000000"/>
          <w:spacing w:val="-2"/>
        </w:rPr>
        <w:t xml:space="preserve"> </w:t>
      </w:r>
      <w:r w:rsidRPr="00CD2F8E">
        <w:rPr>
          <w:rFonts w:asciiTheme="majorHAnsi" w:eastAsia="Calibri" w:hAnsiTheme="majorHAnsi"/>
          <w:color w:val="000000"/>
        </w:rPr>
        <w:t xml:space="preserve">will have emailed participants </w:t>
      </w:r>
      <w:r>
        <w:rPr>
          <w:rFonts w:asciiTheme="majorHAnsi" w:eastAsia="Calibri" w:hAnsiTheme="majorHAnsi"/>
          <w:color w:val="000000"/>
        </w:rPr>
        <w:t xml:space="preserve">the participant information sheet (see </w:t>
      </w:r>
      <w:r w:rsidRPr="00E841F7">
        <w:rPr>
          <w:rFonts w:asciiTheme="majorHAnsi" w:eastAsia="Calibri" w:hAnsiTheme="majorHAnsi"/>
          <w:b/>
          <w:color w:val="000000"/>
        </w:rPr>
        <w:t xml:space="preserve">Appendix </w:t>
      </w:r>
      <w:r w:rsidR="003154B5">
        <w:rPr>
          <w:rFonts w:asciiTheme="majorHAnsi" w:eastAsia="Calibri" w:hAnsiTheme="majorHAnsi"/>
          <w:b/>
          <w:color w:val="000000"/>
        </w:rPr>
        <w:t>J</w:t>
      </w:r>
      <w:r>
        <w:rPr>
          <w:rFonts w:asciiTheme="majorHAnsi" w:eastAsia="Calibri" w:hAnsiTheme="majorHAnsi"/>
          <w:color w:val="000000"/>
        </w:rPr>
        <w:t xml:space="preserve">) and </w:t>
      </w:r>
      <w:r w:rsidRPr="00CD2F8E">
        <w:rPr>
          <w:rFonts w:asciiTheme="majorHAnsi" w:eastAsia="Calibri" w:hAnsiTheme="majorHAnsi"/>
          <w:color w:val="000000"/>
        </w:rPr>
        <w:t>a</w:t>
      </w:r>
      <w:r>
        <w:rPr>
          <w:rFonts w:asciiTheme="majorHAnsi" w:eastAsia="Calibri" w:hAnsiTheme="majorHAnsi"/>
          <w:color w:val="000000"/>
        </w:rPr>
        <w:t>n</w:t>
      </w:r>
      <w:r w:rsidRPr="00CD2F8E">
        <w:rPr>
          <w:rFonts w:asciiTheme="majorHAnsi" w:eastAsia="Calibri" w:hAnsiTheme="majorHAnsi"/>
          <w:color w:val="000000"/>
        </w:rPr>
        <w:t xml:space="preserve"> informed consent form (see </w:t>
      </w:r>
      <w:r w:rsidRPr="009428E3">
        <w:rPr>
          <w:rFonts w:asciiTheme="majorHAnsi" w:eastAsia="Calibri" w:hAnsiTheme="majorHAnsi"/>
          <w:b/>
          <w:color w:val="000000"/>
        </w:rPr>
        <w:t xml:space="preserve">Appendix </w:t>
      </w:r>
      <w:r w:rsidR="003154B5">
        <w:rPr>
          <w:rFonts w:asciiTheme="majorHAnsi" w:eastAsia="Calibri" w:hAnsiTheme="majorHAnsi"/>
          <w:b/>
          <w:color w:val="000000"/>
        </w:rPr>
        <w:t>K</w:t>
      </w:r>
      <w:r w:rsidRPr="009428E3">
        <w:rPr>
          <w:rFonts w:asciiTheme="majorHAnsi" w:eastAsia="Calibri" w:hAnsiTheme="majorHAnsi"/>
          <w:color w:val="000000"/>
        </w:rPr>
        <w:t>)</w:t>
      </w:r>
      <w:r>
        <w:rPr>
          <w:rFonts w:asciiTheme="majorHAnsi" w:eastAsia="Calibri" w:hAnsiTheme="majorHAnsi"/>
          <w:color w:val="000000"/>
        </w:rPr>
        <w:t>.</w:t>
      </w:r>
      <w:r w:rsidRPr="009428E3">
        <w:rPr>
          <w:rFonts w:asciiTheme="majorHAnsi" w:eastAsia="Calibri" w:hAnsiTheme="majorHAnsi"/>
          <w:color w:val="000000"/>
        </w:rPr>
        <w:t xml:space="preserve"> </w:t>
      </w:r>
      <w:r w:rsidRPr="00CD2F8E">
        <w:rPr>
          <w:rFonts w:asciiTheme="majorHAnsi" w:eastAsia="Calibri" w:hAnsiTheme="majorHAnsi"/>
          <w:color w:val="000000"/>
        </w:rPr>
        <w:t>Each participant will review, sign, and have an opportunity to ask questions. Participants will then return a signed consent form back to the moderator. The</w:t>
      </w:r>
      <w:r w:rsidRPr="00F90339">
        <w:rPr>
          <w:rFonts w:asciiTheme="majorHAnsi" w:eastAsia="Calibri" w:hAnsiTheme="majorHAnsi"/>
          <w:color w:val="000000"/>
          <w:spacing w:val="-3"/>
        </w:rPr>
        <w:t xml:space="preserve"> </w:t>
      </w:r>
      <w:r w:rsidRPr="00F90339">
        <w:rPr>
          <w:rFonts w:asciiTheme="majorHAnsi" w:eastAsia="Calibri" w:hAnsiTheme="majorHAnsi"/>
          <w:color w:val="000000"/>
        </w:rPr>
        <w:t>informed consent state</w:t>
      </w:r>
      <w:r w:rsidRPr="00F90339">
        <w:rPr>
          <w:rFonts w:asciiTheme="majorHAnsi" w:eastAsia="Calibri" w:hAnsiTheme="majorHAnsi"/>
          <w:color w:val="000000"/>
          <w:spacing w:val="-3"/>
        </w:rPr>
        <w:t>m</w:t>
      </w:r>
      <w:r w:rsidRPr="00F90339">
        <w:rPr>
          <w:rFonts w:asciiTheme="majorHAnsi" w:eastAsia="Calibri" w:hAnsiTheme="majorHAnsi"/>
          <w:color w:val="000000"/>
        </w:rPr>
        <w:t xml:space="preserve">ent will assure participants that information provided during the discussion group will be kept confidential and will only </w:t>
      </w:r>
      <w:r w:rsidRPr="00F90339">
        <w:rPr>
          <w:rFonts w:asciiTheme="majorHAnsi" w:eastAsia="Calibri" w:hAnsiTheme="majorHAnsi"/>
          <w:color w:val="000000"/>
          <w:spacing w:val="-3"/>
        </w:rPr>
        <w:t>b</w:t>
      </w:r>
      <w:r w:rsidRPr="00F90339">
        <w:rPr>
          <w:rFonts w:asciiTheme="majorHAnsi" w:eastAsia="Calibri" w:hAnsiTheme="majorHAnsi"/>
          <w:color w:val="000000"/>
          <w:spacing w:val="-2"/>
        </w:rPr>
        <w:t>e</w:t>
      </w:r>
      <w:r w:rsidRPr="00F90339">
        <w:rPr>
          <w:rFonts w:asciiTheme="majorHAnsi" w:eastAsia="Calibri" w:hAnsiTheme="majorHAnsi"/>
          <w:color w:val="000000"/>
        </w:rPr>
        <w:t xml:space="preserve"> used </w:t>
      </w:r>
      <w:r w:rsidRPr="00F90339">
        <w:rPr>
          <w:rFonts w:asciiTheme="majorHAnsi" w:eastAsia="Calibri" w:hAnsiTheme="majorHAnsi"/>
          <w:color w:val="000000"/>
          <w:spacing w:val="-2"/>
        </w:rPr>
        <w:t>f</w:t>
      </w:r>
      <w:r w:rsidRPr="00F90339">
        <w:rPr>
          <w:rFonts w:asciiTheme="majorHAnsi" w:eastAsia="Calibri" w:hAnsiTheme="majorHAnsi"/>
          <w:color w:val="000000"/>
        </w:rPr>
        <w:t>or the</w:t>
      </w:r>
      <w:r w:rsidRPr="00F90339">
        <w:rPr>
          <w:rFonts w:asciiTheme="majorHAnsi" w:eastAsia="Calibri" w:hAnsiTheme="majorHAnsi"/>
          <w:color w:val="000000"/>
          <w:spacing w:val="-2"/>
        </w:rPr>
        <w:t xml:space="preserve"> </w:t>
      </w:r>
      <w:r w:rsidRPr="00F90339">
        <w:rPr>
          <w:rFonts w:asciiTheme="majorHAnsi" w:eastAsia="Calibri" w:hAnsiTheme="majorHAnsi"/>
          <w:color w:val="000000"/>
        </w:rPr>
        <w:t xml:space="preserve">development of CDC initiatives. </w:t>
      </w:r>
      <w:r w:rsidRPr="00F90339">
        <w:rPr>
          <w:rFonts w:asciiTheme="majorHAnsi" w:eastAsia="Calibri" w:hAnsiTheme="majorHAnsi"/>
          <w:color w:val="000000"/>
          <w:spacing w:val="-2"/>
        </w:rPr>
        <w:t>The</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statement</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w</w:t>
      </w:r>
      <w:r w:rsidRPr="00F90339">
        <w:rPr>
          <w:rFonts w:asciiTheme="majorHAnsi" w:eastAsia="Calibri" w:hAnsiTheme="majorHAnsi"/>
          <w:color w:val="000000"/>
        </w:rPr>
        <w:t>i</w:t>
      </w:r>
      <w:r w:rsidRPr="00F90339">
        <w:rPr>
          <w:rFonts w:asciiTheme="majorHAnsi" w:eastAsia="Calibri" w:hAnsiTheme="majorHAnsi"/>
          <w:color w:val="000000"/>
          <w:spacing w:val="-2"/>
        </w:rPr>
        <w:t>ll</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also</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contain</w:t>
      </w:r>
      <w:r w:rsidRPr="00F90339">
        <w:rPr>
          <w:rFonts w:asciiTheme="majorHAnsi" w:eastAsia="Calibri" w:hAnsiTheme="majorHAnsi"/>
          <w:color w:val="000000"/>
        </w:rPr>
        <w:t xml:space="preserve"> </w:t>
      </w:r>
      <w:r w:rsidRPr="00F90339">
        <w:rPr>
          <w:rFonts w:asciiTheme="majorHAnsi" w:eastAsia="Calibri" w:hAnsiTheme="majorHAnsi"/>
          <w:color w:val="000000"/>
          <w:spacing w:val="-2"/>
        </w:rPr>
        <w:t>languag</w:t>
      </w:r>
      <w:r w:rsidRPr="00F90339">
        <w:rPr>
          <w:rFonts w:asciiTheme="majorHAnsi" w:eastAsia="Calibri" w:hAnsiTheme="majorHAnsi"/>
          <w:color w:val="000000"/>
        </w:rPr>
        <w:t>e</w:t>
      </w:r>
      <w:r w:rsidRPr="00F90339">
        <w:rPr>
          <w:rFonts w:asciiTheme="majorHAnsi" w:eastAsia="Calibri" w:hAnsiTheme="majorHAnsi"/>
          <w:color w:val="000000"/>
          <w:spacing w:val="-2"/>
        </w:rPr>
        <w:t xml:space="preserve"> </w:t>
      </w:r>
      <w:r w:rsidRPr="00F90339">
        <w:rPr>
          <w:rFonts w:asciiTheme="majorHAnsi" w:eastAsia="Calibri" w:hAnsiTheme="majorHAnsi"/>
          <w:color w:val="000000"/>
        </w:rPr>
        <w:t xml:space="preserve">explaining that signing the form </w:t>
      </w:r>
      <w:r w:rsidRPr="00F90339">
        <w:rPr>
          <w:rFonts w:asciiTheme="majorHAnsi" w:eastAsia="Calibri" w:hAnsiTheme="majorHAnsi"/>
          <w:color w:val="000000"/>
          <w:spacing w:val="-2"/>
        </w:rPr>
        <w:t xml:space="preserve">confers </w:t>
      </w:r>
      <w:r w:rsidRPr="00F90339">
        <w:rPr>
          <w:rFonts w:asciiTheme="majorHAnsi" w:eastAsia="Calibri" w:hAnsiTheme="majorHAnsi"/>
          <w:color w:val="000000"/>
        </w:rPr>
        <w:t>per</w:t>
      </w:r>
      <w:r w:rsidRPr="00F90339">
        <w:rPr>
          <w:rFonts w:asciiTheme="majorHAnsi" w:eastAsia="Calibri" w:hAnsiTheme="majorHAnsi"/>
          <w:color w:val="000000"/>
          <w:spacing w:val="-3"/>
        </w:rPr>
        <w:t>m</w:t>
      </w:r>
      <w:r w:rsidRPr="00F90339">
        <w:rPr>
          <w:rFonts w:asciiTheme="majorHAnsi" w:eastAsia="Calibri" w:hAnsiTheme="majorHAnsi"/>
          <w:color w:val="000000"/>
        </w:rPr>
        <w:t>ission</w:t>
      </w:r>
      <w:r w:rsidRPr="00F90339">
        <w:rPr>
          <w:rFonts w:asciiTheme="majorHAnsi" w:eastAsia="Calibri" w:hAnsiTheme="majorHAnsi"/>
          <w:color w:val="000000"/>
          <w:spacing w:val="-2"/>
        </w:rPr>
        <w:t xml:space="preserve"> </w:t>
      </w:r>
      <w:r w:rsidRPr="00F90339">
        <w:rPr>
          <w:rFonts w:asciiTheme="majorHAnsi" w:eastAsia="Calibri" w:hAnsiTheme="majorHAnsi"/>
          <w:color w:val="000000"/>
        </w:rPr>
        <w:t>to</w:t>
      </w:r>
      <w:r w:rsidRPr="00F90339">
        <w:rPr>
          <w:rFonts w:asciiTheme="majorHAnsi" w:eastAsia="Calibri" w:hAnsiTheme="majorHAnsi"/>
          <w:color w:val="000000"/>
          <w:spacing w:val="-2"/>
        </w:rPr>
        <w:t xml:space="preserve"> </w:t>
      </w:r>
      <w:r>
        <w:rPr>
          <w:rFonts w:asciiTheme="majorHAnsi" w:eastAsia="Calibri" w:hAnsiTheme="majorHAnsi"/>
          <w:color w:val="000000"/>
        </w:rPr>
        <w:t>be audio</w:t>
      </w:r>
      <w:r w:rsidRPr="00F90339">
        <w:rPr>
          <w:rFonts w:asciiTheme="majorHAnsi" w:eastAsia="Calibri" w:hAnsiTheme="majorHAnsi"/>
          <w:color w:val="000000"/>
        </w:rPr>
        <w:t xml:space="preserve"> recorded. The Moderator will review the following points below.]</w:t>
      </w:r>
    </w:p>
    <w:p w14:paraId="4C4BEE1D" w14:textId="77777777" w:rsidR="002B6CCD" w:rsidRPr="005172BB" w:rsidRDefault="002B6CCD" w:rsidP="002B6CCD">
      <w:pPr>
        <w:widowControl w:val="0"/>
        <w:autoSpaceDE w:val="0"/>
        <w:autoSpaceDN w:val="0"/>
        <w:adjustRightInd w:val="0"/>
        <w:spacing w:after="0"/>
        <w:ind w:left="820" w:right="932"/>
        <w:rPr>
          <w:rFonts w:asciiTheme="majorHAnsi" w:eastAsia="Calibri" w:hAnsiTheme="majorHAnsi"/>
          <w:i/>
          <w:iCs/>
          <w:color w:val="000000"/>
          <w:highlight w:val="yellow"/>
        </w:rPr>
      </w:pPr>
    </w:p>
    <w:p w14:paraId="17FA9F63" w14:textId="77777777" w:rsidR="002B6CCD" w:rsidRPr="00F90339" w:rsidRDefault="002B6CCD" w:rsidP="002B6CCD">
      <w:pPr>
        <w:widowControl w:val="0"/>
        <w:autoSpaceDE w:val="0"/>
        <w:autoSpaceDN w:val="0"/>
        <w:adjustRightInd w:val="0"/>
        <w:spacing w:after="0"/>
        <w:rPr>
          <w:rFonts w:asciiTheme="majorHAnsi" w:eastAsia="Calibri" w:hAnsiTheme="majorHAnsi"/>
          <w:iCs/>
          <w:color w:val="000000"/>
        </w:rPr>
      </w:pPr>
      <w:r w:rsidRPr="00F90339">
        <w:rPr>
          <w:rFonts w:asciiTheme="majorHAnsi" w:eastAsia="Calibri" w:hAnsiTheme="majorHAnsi"/>
          <w:iCs/>
          <w:color w:val="000000"/>
        </w:rPr>
        <w:t>Your</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participation</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in</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this</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discussion</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is</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voluntary.</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You</w:t>
      </w:r>
      <w:r w:rsidRPr="00F90339">
        <w:rPr>
          <w:rFonts w:asciiTheme="majorHAnsi" w:eastAsia="Calibri" w:hAnsiTheme="majorHAnsi"/>
          <w:iCs/>
          <w:color w:val="000000"/>
          <w:spacing w:val="-2"/>
        </w:rPr>
        <w:t xml:space="preserve"> may </w:t>
      </w:r>
      <w:r w:rsidRPr="00F90339">
        <w:rPr>
          <w:rFonts w:asciiTheme="majorHAnsi" w:eastAsia="Calibri" w:hAnsiTheme="majorHAnsi"/>
          <w:iCs/>
          <w:color w:val="000000"/>
        </w:rPr>
        <w:t>discontinue your participation at</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any time. Your</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n</w:t>
      </w:r>
      <w:r w:rsidRPr="00F90339">
        <w:rPr>
          <w:rFonts w:asciiTheme="majorHAnsi" w:eastAsia="Calibri" w:hAnsiTheme="majorHAnsi"/>
          <w:iCs/>
          <w:color w:val="000000"/>
          <w:spacing w:val="-3"/>
        </w:rPr>
        <w:t>a</w:t>
      </w:r>
      <w:r w:rsidRPr="00F90339">
        <w:rPr>
          <w:rFonts w:asciiTheme="majorHAnsi" w:eastAsia="Calibri" w:hAnsiTheme="majorHAnsi"/>
          <w:iCs/>
          <w:color w:val="000000"/>
        </w:rPr>
        <w:t>mes</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will</w:t>
      </w:r>
      <w:r w:rsidRPr="00F90339">
        <w:rPr>
          <w:rFonts w:asciiTheme="majorHAnsi" w:eastAsia="Calibri" w:hAnsiTheme="majorHAnsi"/>
          <w:iCs/>
          <w:color w:val="000000"/>
          <w:spacing w:val="-2"/>
        </w:rPr>
        <w:t xml:space="preserve"> </w:t>
      </w:r>
      <w:r w:rsidRPr="00F90339">
        <w:rPr>
          <w:rFonts w:asciiTheme="majorHAnsi" w:eastAsia="Calibri" w:hAnsiTheme="majorHAnsi"/>
          <w:b/>
          <w:iCs/>
          <w:color w:val="000000"/>
        </w:rPr>
        <w:t>not</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be</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used in any report. The audio recording is only</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rPr>
        <w:t>to</w:t>
      </w:r>
      <w:r w:rsidRPr="00F90339">
        <w:rPr>
          <w:rFonts w:asciiTheme="majorHAnsi" w:eastAsia="Calibri" w:hAnsiTheme="majorHAnsi"/>
          <w:iCs/>
          <w:color w:val="000000"/>
          <w:spacing w:val="-2"/>
        </w:rPr>
        <w:t xml:space="preserve"> </w:t>
      </w:r>
      <w:r w:rsidRPr="00F90339">
        <w:rPr>
          <w:rFonts w:asciiTheme="majorHAnsi" w:eastAsia="Calibri" w:hAnsiTheme="majorHAnsi"/>
          <w:iCs/>
          <w:color w:val="000000"/>
          <w:spacing w:val="-3"/>
        </w:rPr>
        <w:t xml:space="preserve">be sure that </w:t>
      </w:r>
      <w:r w:rsidRPr="00F90339">
        <w:rPr>
          <w:rFonts w:asciiTheme="majorHAnsi" w:eastAsia="Calibri" w:hAnsiTheme="majorHAnsi"/>
          <w:iCs/>
          <w:color w:val="000000"/>
        </w:rPr>
        <w:t xml:space="preserve">we get all your opinions and ideas. </w:t>
      </w:r>
    </w:p>
    <w:p w14:paraId="04C14C12" w14:textId="77777777" w:rsidR="002B6CCD" w:rsidRPr="005172BB" w:rsidRDefault="002B6CCD" w:rsidP="002B6CCD">
      <w:pPr>
        <w:widowControl w:val="0"/>
        <w:autoSpaceDE w:val="0"/>
        <w:autoSpaceDN w:val="0"/>
        <w:adjustRightInd w:val="0"/>
        <w:spacing w:after="0"/>
        <w:rPr>
          <w:rFonts w:asciiTheme="majorHAnsi" w:eastAsia="Calibri" w:hAnsiTheme="majorHAnsi"/>
          <w:iCs/>
          <w:color w:val="000000"/>
          <w:highlight w:val="yellow"/>
        </w:rPr>
      </w:pPr>
    </w:p>
    <w:p w14:paraId="068FFD60" w14:textId="77777777" w:rsidR="002B6CCD" w:rsidRPr="00C21FFE" w:rsidRDefault="002B6CCD" w:rsidP="002B6CCD">
      <w:pPr>
        <w:widowControl w:val="0"/>
        <w:autoSpaceDE w:val="0"/>
        <w:autoSpaceDN w:val="0"/>
        <w:adjustRightInd w:val="0"/>
        <w:spacing w:after="0"/>
        <w:rPr>
          <w:rFonts w:asciiTheme="majorHAnsi" w:eastAsia="Calibri" w:hAnsiTheme="majorHAnsi"/>
          <w:iCs/>
          <w:color w:val="000000"/>
        </w:rPr>
      </w:pPr>
      <w:r w:rsidRPr="00C21FFE">
        <w:rPr>
          <w:rFonts w:asciiTheme="majorHAnsi" w:eastAsia="Calibri" w:hAnsiTheme="majorHAnsi"/>
          <w:iCs/>
          <w:color w:val="000000"/>
        </w:rPr>
        <w:t>Do you have any questions before we start?</w:t>
      </w:r>
    </w:p>
    <w:p w14:paraId="5CF7ED24" w14:textId="77777777" w:rsidR="002B6CCD" w:rsidRDefault="002B6CCD" w:rsidP="002B6CCD">
      <w:pPr>
        <w:spacing w:after="0"/>
        <w:rPr>
          <w:rFonts w:asciiTheme="majorHAnsi" w:eastAsia="Calibri" w:hAnsiTheme="majorHAnsi" w:cs="Tahoma"/>
          <w:color w:val="000000"/>
          <w:szCs w:val="18"/>
        </w:rPr>
      </w:pPr>
    </w:p>
    <w:p w14:paraId="2E5170CB" w14:textId="77777777" w:rsidR="002B6CCD" w:rsidRPr="00A11B38" w:rsidRDefault="002B6CCD" w:rsidP="002B6CCD">
      <w:pPr>
        <w:spacing w:after="0"/>
        <w:rPr>
          <w:rFonts w:asciiTheme="majorHAnsi" w:eastAsia="Calibri" w:hAnsiTheme="majorHAnsi" w:cs="Tahoma"/>
          <w:color w:val="000000" w:themeColor="text1"/>
          <w:szCs w:val="18"/>
        </w:rPr>
      </w:pPr>
    </w:p>
    <w:p w14:paraId="0560F91C" w14:textId="77777777" w:rsidR="002B6CCD" w:rsidRPr="00A11B38" w:rsidRDefault="002B6CCD" w:rsidP="002B6CCD">
      <w:pPr>
        <w:keepNext/>
        <w:autoSpaceDE w:val="0"/>
        <w:autoSpaceDN w:val="0"/>
        <w:adjustRightInd w:val="0"/>
        <w:spacing w:after="120" w:line="360" w:lineRule="atLeast"/>
        <w:outlineLvl w:val="1"/>
        <w:rPr>
          <w:rFonts w:asciiTheme="majorHAnsi" w:eastAsia="Calibri" w:hAnsiTheme="majorHAnsi" w:cs="Arial"/>
          <w:color w:val="000000" w:themeColor="text1"/>
        </w:rPr>
      </w:pPr>
      <w:r w:rsidRPr="00A11B38">
        <w:rPr>
          <w:rFonts w:asciiTheme="majorHAnsi" w:hAnsiTheme="majorHAnsi" w:cs="Arial"/>
          <w:b/>
          <w:bCs/>
          <w:color w:val="000000" w:themeColor="text1"/>
          <w:sz w:val="28"/>
        </w:rPr>
        <w:t>Warm-up (5 minutes)</w:t>
      </w:r>
    </w:p>
    <w:p w14:paraId="74416715" w14:textId="77777777" w:rsidR="002B6CCD" w:rsidRPr="00C21FFE" w:rsidRDefault="002B6CCD" w:rsidP="002B6CCD">
      <w:pPr>
        <w:spacing w:after="0"/>
        <w:rPr>
          <w:rFonts w:asciiTheme="majorHAnsi" w:eastAsia="Calibri" w:hAnsiTheme="majorHAnsi"/>
        </w:rPr>
      </w:pPr>
      <w:r w:rsidRPr="00C21FFE">
        <w:rPr>
          <w:rFonts w:asciiTheme="majorHAnsi" w:eastAsia="Calibri" w:hAnsiTheme="majorHAnsi"/>
        </w:rPr>
        <w:t xml:space="preserve">First, let’s state our </w:t>
      </w:r>
      <w:r>
        <w:rPr>
          <w:rFonts w:asciiTheme="majorHAnsi" w:eastAsia="Calibri" w:hAnsiTheme="majorHAnsi"/>
        </w:rPr>
        <w:t xml:space="preserve">first </w:t>
      </w:r>
      <w:r w:rsidRPr="00C21FFE">
        <w:rPr>
          <w:rFonts w:asciiTheme="majorHAnsi" w:eastAsia="Calibri" w:hAnsiTheme="majorHAnsi"/>
        </w:rPr>
        <w:t>names</w:t>
      </w:r>
      <w:r>
        <w:rPr>
          <w:rFonts w:asciiTheme="majorHAnsi" w:eastAsia="Calibri" w:hAnsiTheme="majorHAnsi"/>
        </w:rPr>
        <w:t xml:space="preserve"> and one thing we do to stay healthy</w:t>
      </w:r>
      <w:r w:rsidRPr="00C21FFE">
        <w:rPr>
          <w:rFonts w:asciiTheme="majorHAnsi" w:eastAsia="Calibri" w:hAnsiTheme="majorHAnsi"/>
        </w:rPr>
        <w:t xml:space="preserve">. I’ll start and then we’ll go around the room. </w:t>
      </w:r>
      <w:r>
        <w:rPr>
          <w:rFonts w:asciiTheme="majorHAnsi" w:eastAsia="Calibri" w:hAnsiTheme="majorHAnsi"/>
        </w:rPr>
        <w:t>M</w:t>
      </w:r>
      <w:r w:rsidRPr="00C21FFE">
        <w:rPr>
          <w:rFonts w:asciiTheme="majorHAnsi" w:eastAsia="Calibri" w:hAnsiTheme="majorHAnsi"/>
        </w:rPr>
        <w:t xml:space="preserve">y name is </w:t>
      </w:r>
      <w:r>
        <w:rPr>
          <w:rFonts w:asciiTheme="majorHAnsi" w:eastAsia="Calibri" w:hAnsiTheme="majorHAnsi"/>
        </w:rPr>
        <w:t>[NAME] and I [EXAMPLE OF HEALTHY BEHAVIOR]</w:t>
      </w:r>
      <w:r w:rsidRPr="00C21FFE">
        <w:rPr>
          <w:rFonts w:asciiTheme="majorHAnsi" w:eastAsia="Calibri" w:hAnsiTheme="majorHAnsi"/>
        </w:rPr>
        <w:t xml:space="preserve">. </w:t>
      </w:r>
    </w:p>
    <w:p w14:paraId="0C1C8E83" w14:textId="77777777" w:rsidR="002B6CCD" w:rsidRDefault="002B6CCD" w:rsidP="002B6CCD">
      <w:pPr>
        <w:spacing w:after="0"/>
        <w:rPr>
          <w:rFonts w:asciiTheme="majorHAnsi" w:eastAsia="Calibri" w:hAnsiTheme="majorHAnsi"/>
          <w:b/>
          <w:highlight w:val="yellow"/>
          <w:u w:val="single"/>
        </w:rPr>
      </w:pPr>
    </w:p>
    <w:p w14:paraId="3E93F10F" w14:textId="77777777" w:rsidR="002B6CCD" w:rsidRPr="005172BB" w:rsidRDefault="002B6CCD" w:rsidP="002B6CCD">
      <w:pPr>
        <w:spacing w:after="0"/>
        <w:rPr>
          <w:rFonts w:asciiTheme="majorHAnsi" w:eastAsia="Calibri" w:hAnsiTheme="majorHAnsi"/>
          <w:b/>
          <w:highlight w:val="yellow"/>
          <w:u w:val="single"/>
        </w:rPr>
      </w:pPr>
    </w:p>
    <w:p w14:paraId="4C93B280" w14:textId="77777777" w:rsidR="002B6CCD" w:rsidRPr="00A11B38"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A11B38">
        <w:rPr>
          <w:rFonts w:asciiTheme="majorHAnsi" w:hAnsiTheme="majorHAnsi" w:cs="Arial"/>
          <w:b/>
          <w:bCs/>
          <w:color w:val="000000" w:themeColor="text1"/>
          <w:sz w:val="28"/>
        </w:rPr>
        <w:t>Knowledge Base: Air Quality (10 minutes)</w:t>
      </w:r>
    </w:p>
    <w:p w14:paraId="5933C179" w14:textId="77777777" w:rsidR="002B6CCD" w:rsidRDefault="002B6CCD" w:rsidP="002B6CCD">
      <w:pPr>
        <w:spacing w:after="0"/>
        <w:rPr>
          <w:rFonts w:asciiTheme="majorHAnsi" w:eastAsia="Calibri" w:hAnsiTheme="majorHAnsi" w:cs="Tahoma"/>
          <w:color w:val="000000"/>
          <w:szCs w:val="18"/>
        </w:rPr>
      </w:pPr>
      <w:r w:rsidRPr="0052512A">
        <w:rPr>
          <w:rFonts w:asciiTheme="majorHAnsi" w:eastAsia="Calibri" w:hAnsiTheme="majorHAnsi" w:cs="Tahoma"/>
          <w:color w:val="000000"/>
          <w:szCs w:val="18"/>
        </w:rPr>
        <w:t xml:space="preserve">For this focus group, we will discuss </w:t>
      </w:r>
      <w:r>
        <w:rPr>
          <w:rFonts w:asciiTheme="majorHAnsi" w:eastAsia="Calibri" w:hAnsiTheme="majorHAnsi" w:cs="Tahoma"/>
          <w:color w:val="000000"/>
          <w:szCs w:val="18"/>
        </w:rPr>
        <w:t>some</w:t>
      </w:r>
      <w:r w:rsidRPr="0052512A">
        <w:rPr>
          <w:rFonts w:asciiTheme="majorHAnsi" w:eastAsia="Calibri" w:hAnsiTheme="majorHAnsi" w:cs="Tahoma"/>
          <w:color w:val="000000"/>
          <w:szCs w:val="18"/>
        </w:rPr>
        <w:t xml:space="preserve"> topics related to health. </w:t>
      </w:r>
      <w:r w:rsidRPr="001E22AF">
        <w:rPr>
          <w:rFonts w:asciiTheme="majorHAnsi" w:eastAsia="Calibri" w:hAnsiTheme="majorHAnsi" w:cs="Tahoma"/>
          <w:color w:val="000000"/>
          <w:szCs w:val="18"/>
        </w:rPr>
        <w:t>We’ll start with some general questions.</w:t>
      </w:r>
    </w:p>
    <w:p w14:paraId="31922B28" w14:textId="77777777" w:rsidR="002B6CCD" w:rsidRDefault="002B6CCD" w:rsidP="002B6CCD">
      <w:pPr>
        <w:spacing w:after="0"/>
        <w:rPr>
          <w:rFonts w:asciiTheme="majorHAnsi" w:eastAsia="Calibri" w:hAnsiTheme="majorHAnsi" w:cs="Tahoma"/>
          <w:color w:val="000000"/>
          <w:szCs w:val="18"/>
        </w:rPr>
      </w:pPr>
    </w:p>
    <w:p w14:paraId="4F8E5C19" w14:textId="77777777" w:rsidR="002B6CCD" w:rsidRDefault="002B6CCD" w:rsidP="002B6CCD">
      <w:pPr>
        <w:rPr>
          <w:rFonts w:eastAsia="Calibri" w:cs="Calibri"/>
          <w:color w:val="3B4045"/>
        </w:rPr>
      </w:pPr>
      <w:r w:rsidRPr="001945DD">
        <w:rPr>
          <w:rFonts w:eastAsia="Calibri" w:cs="Calibri"/>
          <w:color w:val="3B4045"/>
        </w:rPr>
        <w:t xml:space="preserve">When you hear the term “air </w:t>
      </w:r>
      <w:r>
        <w:rPr>
          <w:rFonts w:eastAsia="Calibri" w:cs="Calibri"/>
          <w:color w:val="3B4045"/>
        </w:rPr>
        <w:t>quality,” what comes to mind?  </w:t>
      </w:r>
    </w:p>
    <w:p w14:paraId="236FF843" w14:textId="6ADA8F0E" w:rsidR="002B6CCD" w:rsidRPr="001945DD" w:rsidRDefault="002B6CCD" w:rsidP="002B6CCD">
      <w:pPr>
        <w:pStyle w:val="ListParagraph"/>
        <w:numPr>
          <w:ilvl w:val="0"/>
          <w:numId w:val="41"/>
        </w:numPr>
        <w:rPr>
          <w:rFonts w:eastAsia="Calibri" w:cs="Calibri"/>
          <w:color w:val="3B4045"/>
        </w:rPr>
      </w:pPr>
      <w:r w:rsidRPr="00321B7B">
        <w:rPr>
          <w:rFonts w:eastAsia="Calibri" w:cs="Calibri"/>
          <w:i/>
          <w:color w:val="3B4045"/>
        </w:rPr>
        <w:t>PROBE</w:t>
      </w:r>
      <w:r w:rsidRPr="001945DD">
        <w:rPr>
          <w:rFonts w:eastAsia="Calibri" w:cs="Calibri"/>
          <w:color w:val="3B4045"/>
        </w:rPr>
        <w:t>: (if participants mention health): How does air quality relate to health? </w:t>
      </w:r>
    </w:p>
    <w:p w14:paraId="1993D944" w14:textId="77777777" w:rsidR="002B6CCD" w:rsidRPr="00CF5FFC" w:rsidRDefault="002B6CCD" w:rsidP="002B6CCD">
      <w:pPr>
        <w:pStyle w:val="ListParagraph"/>
        <w:numPr>
          <w:ilvl w:val="0"/>
          <w:numId w:val="41"/>
        </w:numPr>
        <w:rPr>
          <w:rFonts w:eastAsia="Calibri" w:cs="Calibri"/>
          <w:color w:val="3B4045"/>
        </w:rPr>
      </w:pPr>
      <w:r w:rsidRPr="00321B7B">
        <w:rPr>
          <w:rFonts w:eastAsia="Calibri" w:cs="Calibri"/>
          <w:i/>
          <w:color w:val="3B4045"/>
        </w:rPr>
        <w:t>PROBE</w:t>
      </w:r>
      <w:r w:rsidRPr="00CF5FFC">
        <w:rPr>
          <w:rFonts w:eastAsia="Calibri" w:cs="Calibri"/>
          <w:color w:val="3B4045"/>
        </w:rPr>
        <w:t xml:space="preserve"> (if participants do not mention health): Can air quality affect someone's health?</w:t>
      </w:r>
      <w:r>
        <w:rPr>
          <w:rFonts w:eastAsia="Calibri" w:cs="Calibri"/>
          <w:color w:val="3B4045"/>
        </w:rPr>
        <w:t xml:space="preserve"> </w:t>
      </w:r>
      <w:r w:rsidRPr="00CF5FFC">
        <w:rPr>
          <w:rFonts w:eastAsia="Calibri" w:cs="Calibri"/>
          <w:color w:val="3B4045"/>
        </w:rPr>
        <w:t>How?</w:t>
      </w:r>
    </w:p>
    <w:p w14:paraId="5802BEA6" w14:textId="77777777" w:rsidR="002B6CCD" w:rsidRPr="00672111" w:rsidRDefault="002B6CCD" w:rsidP="002B6CCD">
      <w:pPr>
        <w:pStyle w:val="ListParagraph"/>
        <w:numPr>
          <w:ilvl w:val="0"/>
          <w:numId w:val="0"/>
        </w:numPr>
        <w:spacing w:before="0" w:after="0"/>
        <w:ind w:left="720"/>
        <w:rPr>
          <w:rFonts w:eastAsia="Calibri" w:cs="Tahoma"/>
          <w:color w:val="000000"/>
        </w:rPr>
      </w:pPr>
    </w:p>
    <w:p w14:paraId="7C58C1F0" w14:textId="77777777" w:rsidR="002B6CCD" w:rsidRDefault="002B6CCD" w:rsidP="002B6CCD">
      <w:pPr>
        <w:spacing w:after="0"/>
        <w:rPr>
          <w:rFonts w:eastAsia="Calibri" w:cs="Tahoma"/>
          <w:color w:val="000000"/>
        </w:rPr>
      </w:pPr>
      <w:r>
        <w:rPr>
          <w:rFonts w:eastAsia="Calibri" w:cs="Tahoma"/>
          <w:color w:val="000000"/>
        </w:rPr>
        <w:t>How often do</w:t>
      </w:r>
      <w:r w:rsidRPr="00042BFD">
        <w:rPr>
          <w:rFonts w:eastAsia="Calibri" w:cs="Tahoma"/>
          <w:color w:val="000000"/>
        </w:rPr>
        <w:t xml:space="preserve"> you think about </w:t>
      </w:r>
      <w:r>
        <w:rPr>
          <w:rFonts w:eastAsia="Calibri" w:cs="Tahoma"/>
          <w:color w:val="000000"/>
        </w:rPr>
        <w:t>air pollution in terms of your children’s health</w:t>
      </w:r>
      <w:r w:rsidRPr="00042BFD">
        <w:rPr>
          <w:rFonts w:eastAsia="Calibri" w:cs="Tahoma"/>
          <w:color w:val="000000"/>
        </w:rPr>
        <w:t xml:space="preserve">? </w:t>
      </w:r>
    </w:p>
    <w:p w14:paraId="74151A02" w14:textId="77777777" w:rsidR="002B6CCD" w:rsidRDefault="002B6CCD" w:rsidP="002B6CCD">
      <w:pPr>
        <w:pStyle w:val="ListParagraph"/>
        <w:spacing w:before="0" w:after="0"/>
      </w:pPr>
      <w:r w:rsidRPr="008C52ED">
        <w:rPr>
          <w:rFonts w:eastAsia="Calibri" w:cs="Tahoma"/>
          <w:i/>
          <w:color w:val="000000"/>
        </w:rPr>
        <w:t xml:space="preserve">PROBE: </w:t>
      </w:r>
      <w:r>
        <w:t>What do you think about?</w:t>
      </w:r>
    </w:p>
    <w:p w14:paraId="6893A873" w14:textId="77777777" w:rsidR="002B6CCD" w:rsidRDefault="002B6CCD" w:rsidP="002B6CCD">
      <w:pPr>
        <w:spacing w:after="0"/>
      </w:pPr>
    </w:p>
    <w:p w14:paraId="03B22902" w14:textId="77777777" w:rsidR="002B6CCD" w:rsidRDefault="002B6CCD" w:rsidP="002B6CCD">
      <w:pPr>
        <w:spacing w:after="0"/>
      </w:pPr>
      <w:r>
        <w:t>[</w:t>
      </w:r>
      <w:r w:rsidRPr="00955975">
        <w:rPr>
          <w:i/>
        </w:rPr>
        <w:t>For pa</w:t>
      </w:r>
      <w:r>
        <w:rPr>
          <w:i/>
        </w:rPr>
        <w:t>rent</w:t>
      </w:r>
      <w:r w:rsidRPr="00955975">
        <w:rPr>
          <w:i/>
        </w:rPr>
        <w:t>s</w:t>
      </w:r>
      <w:r>
        <w:rPr>
          <w:i/>
        </w:rPr>
        <w:t xml:space="preserve"> of children with</w:t>
      </w:r>
      <w:r w:rsidRPr="00955975">
        <w:rPr>
          <w:i/>
        </w:rPr>
        <w:t xml:space="preserve"> asthma</w:t>
      </w:r>
      <w:r>
        <w:t>] How does poor air quality affect your child’s asthma?</w:t>
      </w:r>
    </w:p>
    <w:p w14:paraId="64DBF469" w14:textId="77777777" w:rsidR="002B6CCD" w:rsidRDefault="002B6CCD" w:rsidP="002B6CCD">
      <w:pPr>
        <w:spacing w:after="0"/>
      </w:pPr>
    </w:p>
    <w:p w14:paraId="653C534F" w14:textId="54EE8911" w:rsidR="002B6CCD" w:rsidRPr="001945DD" w:rsidRDefault="00905D70" w:rsidP="002B6CCD">
      <w:pPr>
        <w:spacing w:after="0"/>
      </w:pPr>
      <w:r w:rsidRPr="00905D70">
        <w:rPr>
          <w:highlight w:val="yellow"/>
        </w:rPr>
        <w:t>130</w:t>
      </w:r>
      <w:proofErr w:type="gramStart"/>
      <w:r w:rsidR="002B6CCD" w:rsidRPr="00905D70">
        <w:rPr>
          <w:highlight w:val="yellow"/>
        </w:rPr>
        <w:t>.</w:t>
      </w:r>
      <w:r w:rsidRPr="00905D70">
        <w:rPr>
          <w:highlight w:val="yellow"/>
        </w:rPr>
        <w:t>D</w:t>
      </w:r>
      <w:proofErr w:type="gramEnd"/>
      <w:r w:rsidR="002B6CCD" w:rsidRPr="001945DD">
        <w:t xml:space="preserve"> How does this concept fit relative to your everyday challenges raising your [family, living</w:t>
      </w:r>
      <w:r w:rsidR="002B6CCD">
        <w:t xml:space="preserve"> </w:t>
      </w:r>
      <w:r w:rsidR="002B6CCD" w:rsidRPr="001945DD">
        <w:t>with air pollution]?</w:t>
      </w:r>
    </w:p>
    <w:p w14:paraId="5654DE81" w14:textId="77777777" w:rsidR="002B6CCD" w:rsidRPr="0089002B" w:rsidRDefault="002B6CCD" w:rsidP="002B6CCD">
      <w:pPr>
        <w:pStyle w:val="ListParagraph"/>
        <w:numPr>
          <w:ilvl w:val="0"/>
          <w:numId w:val="42"/>
        </w:numPr>
        <w:spacing w:after="0"/>
      </w:pPr>
      <w:r w:rsidRPr="00321B7B">
        <w:rPr>
          <w:i/>
        </w:rPr>
        <w:lastRenderedPageBreak/>
        <w:t>PROBE</w:t>
      </w:r>
      <w:r>
        <w:t xml:space="preserve">: </w:t>
      </w:r>
      <w:r w:rsidRPr="0089002B">
        <w:t>Do you think there are things you can do</w:t>
      </w:r>
      <w:r>
        <w:t xml:space="preserve"> </w:t>
      </w:r>
      <w:r w:rsidRPr="0089002B">
        <w:t xml:space="preserve">to limit </w:t>
      </w:r>
      <w:r>
        <w:t xml:space="preserve">how much </w:t>
      </w:r>
      <w:r w:rsidRPr="0089002B">
        <w:t xml:space="preserve">your </w:t>
      </w:r>
      <w:r>
        <w:t>child comes into contact with air pollution? If so, what?</w:t>
      </w:r>
    </w:p>
    <w:p w14:paraId="500D5EA4" w14:textId="6473891E" w:rsidR="00266449" w:rsidRPr="00321B7B" w:rsidRDefault="00266449" w:rsidP="00266449">
      <w:pPr>
        <w:spacing w:after="0"/>
        <w:rPr>
          <w:rFonts w:asciiTheme="majorHAnsi" w:hAnsiTheme="majorHAnsi"/>
        </w:rPr>
      </w:pPr>
    </w:p>
    <w:p w14:paraId="2BF48D93" w14:textId="77777777" w:rsidR="00266449" w:rsidRPr="00864DEE" w:rsidRDefault="00266449" w:rsidP="00266449">
      <w:pPr>
        <w:spacing w:after="0"/>
        <w:rPr>
          <w:rFonts w:asciiTheme="majorHAnsi" w:eastAsia="Calibri" w:hAnsiTheme="majorHAnsi" w:cs="Tahoma"/>
          <w:color w:val="000000"/>
        </w:rPr>
      </w:pPr>
      <w:r w:rsidRPr="00905D70">
        <w:rPr>
          <w:rFonts w:asciiTheme="majorHAnsi" w:eastAsia="Tahoma,Calibri" w:hAnsiTheme="majorHAnsi" w:cs="Tahoma,Calibri"/>
          <w:color w:val="000000" w:themeColor="text1"/>
          <w:highlight w:val="yellow"/>
        </w:rPr>
        <w:t>69</w:t>
      </w:r>
      <w:proofErr w:type="gramStart"/>
      <w:r w:rsidRPr="00905D70">
        <w:rPr>
          <w:rFonts w:asciiTheme="majorHAnsi" w:eastAsia="Tahoma,Calibri" w:hAnsiTheme="majorHAnsi" w:cs="Tahoma,Calibri"/>
          <w:color w:val="000000" w:themeColor="text1"/>
          <w:highlight w:val="yellow"/>
        </w:rPr>
        <w:t>.D</w:t>
      </w:r>
      <w:proofErr w:type="gramEnd"/>
      <w:r>
        <w:rPr>
          <w:rFonts w:asciiTheme="majorHAnsi" w:eastAsia="Tahoma,Calibri" w:hAnsiTheme="majorHAnsi" w:cs="Tahoma,Calibri"/>
          <w:color w:val="000000" w:themeColor="text1"/>
        </w:rPr>
        <w:t xml:space="preserve"> Where do you get information about [air quality]?</w:t>
      </w:r>
    </w:p>
    <w:p w14:paraId="5FE80BA1" w14:textId="77777777" w:rsidR="00266449" w:rsidRPr="00864DEE" w:rsidRDefault="00266449" w:rsidP="00266449">
      <w:pPr>
        <w:pStyle w:val="ListParagraph"/>
        <w:numPr>
          <w:ilvl w:val="0"/>
          <w:numId w:val="23"/>
        </w:numPr>
        <w:tabs>
          <w:tab w:val="left" w:pos="720"/>
        </w:tabs>
        <w:spacing w:after="0"/>
        <w:ind w:hanging="720"/>
        <w:rPr>
          <w:rFonts w:asciiTheme="majorHAnsi" w:eastAsia="Calibri" w:hAnsiTheme="majorHAnsi" w:cs="Tahoma"/>
          <w:i/>
          <w:color w:val="000000"/>
        </w:rPr>
      </w:pPr>
      <w:r w:rsidRPr="00864DEE">
        <w:rPr>
          <w:rFonts w:asciiTheme="majorHAnsi" w:eastAsia="Calibri" w:hAnsiTheme="majorHAnsi" w:cs="Tahoma"/>
          <w:i/>
          <w:color w:val="000000"/>
        </w:rPr>
        <w:t xml:space="preserve">PROBE: </w:t>
      </w:r>
      <w:r w:rsidRPr="00864DEE">
        <w:rPr>
          <w:rFonts w:asciiTheme="majorHAnsi" w:eastAsia="Calibri" w:hAnsiTheme="majorHAnsi" w:cs="Tahoma"/>
          <w:color w:val="000000"/>
        </w:rPr>
        <w:t>From television, the internet, newspapers, the radio, or other ways?</w:t>
      </w:r>
    </w:p>
    <w:p w14:paraId="64130769" w14:textId="77777777" w:rsidR="00266449" w:rsidRDefault="00266449" w:rsidP="00266449">
      <w:pPr>
        <w:spacing w:after="0"/>
        <w:rPr>
          <w:rFonts w:asciiTheme="majorHAnsi" w:eastAsia="Tahoma,Calibri" w:hAnsiTheme="majorHAnsi" w:cs="Tahoma,Calibri"/>
          <w:color w:val="000000" w:themeColor="text1"/>
        </w:rPr>
      </w:pPr>
    </w:p>
    <w:p w14:paraId="491044E0" w14:textId="77777777" w:rsidR="00266449" w:rsidRDefault="00266449" w:rsidP="00266449">
      <w:pPr>
        <w:spacing w:after="0"/>
        <w:rPr>
          <w:rFonts w:asciiTheme="majorHAnsi" w:eastAsia="Tahoma,Calibri" w:hAnsiTheme="majorHAnsi" w:cs="Tahoma,Calibri"/>
          <w:color w:val="000000" w:themeColor="text1"/>
        </w:rPr>
      </w:pPr>
      <w:r w:rsidRPr="00864DEE">
        <w:rPr>
          <w:rFonts w:asciiTheme="majorHAnsi" w:eastAsia="Tahoma,Calibri" w:hAnsiTheme="majorHAnsi" w:cs="Tahoma,Calibri"/>
          <w:color w:val="000000" w:themeColor="text1"/>
        </w:rPr>
        <w:t xml:space="preserve">If you wanted to find out what the air quality was like today, how would you do that? </w:t>
      </w:r>
    </w:p>
    <w:p w14:paraId="102F1746" w14:textId="77777777" w:rsidR="00266449" w:rsidRDefault="00266449" w:rsidP="00266449">
      <w:pPr>
        <w:pStyle w:val="ListParagraph"/>
        <w:numPr>
          <w:ilvl w:val="0"/>
          <w:numId w:val="23"/>
        </w:numPr>
        <w:spacing w:after="0"/>
        <w:ind w:left="720"/>
        <w:rPr>
          <w:rFonts w:asciiTheme="majorHAnsi" w:eastAsia="Tahoma,Calibri" w:hAnsiTheme="majorHAnsi" w:cs="Tahoma,Calibri"/>
          <w:color w:val="000000" w:themeColor="text1"/>
        </w:rPr>
      </w:pPr>
      <w:r w:rsidRPr="00FF24C5">
        <w:rPr>
          <w:rFonts w:asciiTheme="majorHAnsi" w:eastAsia="Tahoma,Calibri" w:hAnsiTheme="majorHAnsi" w:cs="Tahoma,Calibri"/>
          <w:i/>
          <w:color w:val="000000" w:themeColor="text1"/>
        </w:rPr>
        <w:t>PROBE</w:t>
      </w:r>
      <w:r>
        <w:rPr>
          <w:rFonts w:asciiTheme="majorHAnsi" w:eastAsia="Tahoma,Calibri" w:hAnsiTheme="majorHAnsi" w:cs="Tahoma,Calibri"/>
          <w:color w:val="000000" w:themeColor="text1"/>
        </w:rPr>
        <w:t>: If there was a mobile app where you could find out what the air quality is like in your city each day, would you use it? Why or why not?</w:t>
      </w:r>
    </w:p>
    <w:p w14:paraId="01384A35" w14:textId="012FFA91" w:rsidR="00266449" w:rsidRPr="008C52ED" w:rsidRDefault="00266449" w:rsidP="00266449">
      <w:pPr>
        <w:pStyle w:val="ListParagraph"/>
        <w:numPr>
          <w:ilvl w:val="0"/>
          <w:numId w:val="23"/>
        </w:numPr>
        <w:spacing w:after="0"/>
        <w:ind w:left="720"/>
        <w:rPr>
          <w:i/>
        </w:rPr>
      </w:pPr>
      <w:r w:rsidRPr="00FF24C5">
        <w:rPr>
          <w:rFonts w:asciiTheme="majorHAnsi" w:eastAsia="Tahoma,Calibri" w:hAnsiTheme="majorHAnsi" w:cs="Tahoma,Calibri"/>
          <w:i/>
          <w:color w:val="000000" w:themeColor="text1"/>
        </w:rPr>
        <w:t>PROBE</w:t>
      </w:r>
      <w:r>
        <w:rPr>
          <w:rFonts w:asciiTheme="majorHAnsi" w:eastAsia="Tahoma,Calibri" w:hAnsiTheme="majorHAnsi" w:cs="Tahoma,Calibri"/>
          <w:color w:val="000000" w:themeColor="text1"/>
        </w:rPr>
        <w:t xml:space="preserve">: Describe how you might use an air quality app. </w:t>
      </w:r>
    </w:p>
    <w:p w14:paraId="4E01FD27" w14:textId="77777777" w:rsidR="002B6CCD" w:rsidRDefault="002B6CCD" w:rsidP="002B6CCD">
      <w:pPr>
        <w:spacing w:after="0"/>
        <w:rPr>
          <w:rFonts w:eastAsia="Calibri" w:cs="Tahoma"/>
          <w:color w:val="000000"/>
        </w:rPr>
      </w:pPr>
    </w:p>
    <w:p w14:paraId="3D599F0E" w14:textId="77777777" w:rsidR="002B6CCD" w:rsidRDefault="002B6CCD" w:rsidP="002B6CCD">
      <w:pPr>
        <w:spacing w:after="0"/>
        <w:rPr>
          <w:rFonts w:eastAsia="Calibri" w:cs="Tahoma"/>
          <w:color w:val="000000"/>
        </w:rPr>
      </w:pPr>
      <w:r w:rsidRPr="00905D70">
        <w:rPr>
          <w:rFonts w:asciiTheme="majorHAnsi" w:eastAsia="Calibri" w:hAnsiTheme="majorHAnsi" w:cs="Tahoma"/>
          <w:color w:val="000000"/>
          <w:highlight w:val="yellow"/>
        </w:rPr>
        <w:t>70</w:t>
      </w:r>
      <w:proofErr w:type="gramStart"/>
      <w:r w:rsidRPr="00905D70">
        <w:rPr>
          <w:rFonts w:asciiTheme="majorHAnsi" w:eastAsia="Calibri" w:hAnsiTheme="majorHAnsi" w:cs="Tahoma"/>
          <w:color w:val="000000"/>
          <w:highlight w:val="yellow"/>
        </w:rPr>
        <w:t>.D</w:t>
      </w:r>
      <w:proofErr w:type="gramEnd"/>
      <w:r w:rsidRPr="00905D70">
        <w:rPr>
          <w:rFonts w:asciiTheme="majorHAnsi" w:eastAsia="Calibri" w:hAnsiTheme="majorHAnsi" w:cs="Tahoma"/>
          <w:color w:val="000000"/>
          <w:highlight w:val="yellow"/>
        </w:rPr>
        <w:t xml:space="preserve"> </w:t>
      </w:r>
      <w:r w:rsidRPr="00864DEE">
        <w:rPr>
          <w:rFonts w:asciiTheme="majorHAnsi" w:eastAsia="Calibri" w:hAnsiTheme="majorHAnsi" w:cs="Tahoma"/>
          <w:color w:val="000000"/>
        </w:rPr>
        <w:t xml:space="preserve">Has </w:t>
      </w:r>
      <w:r>
        <w:rPr>
          <w:rFonts w:asciiTheme="majorHAnsi" w:eastAsia="Calibri" w:hAnsiTheme="majorHAnsi" w:cs="Tahoma"/>
          <w:color w:val="000000"/>
        </w:rPr>
        <w:t>your</w:t>
      </w:r>
      <w:r w:rsidRPr="00864DEE">
        <w:rPr>
          <w:rFonts w:asciiTheme="majorHAnsi" w:eastAsia="Calibri" w:hAnsiTheme="majorHAnsi" w:cs="Tahoma"/>
          <w:color w:val="000000"/>
        </w:rPr>
        <w:t xml:space="preserve"> doctor talked </w:t>
      </w:r>
      <w:r>
        <w:rPr>
          <w:rFonts w:asciiTheme="majorHAnsi" w:eastAsia="Calibri" w:hAnsiTheme="majorHAnsi" w:cs="Tahoma"/>
          <w:color w:val="000000"/>
        </w:rPr>
        <w:t>with</w:t>
      </w:r>
      <w:r w:rsidRPr="00864DEE">
        <w:rPr>
          <w:rFonts w:asciiTheme="majorHAnsi" w:eastAsia="Calibri" w:hAnsiTheme="majorHAnsi" w:cs="Tahoma"/>
          <w:color w:val="000000"/>
        </w:rPr>
        <w:t xml:space="preserve"> you about </w:t>
      </w:r>
      <w:r>
        <w:rPr>
          <w:rFonts w:asciiTheme="majorHAnsi" w:eastAsia="Calibri" w:hAnsiTheme="majorHAnsi" w:cs="Tahoma"/>
          <w:color w:val="000000"/>
        </w:rPr>
        <w:t>[</w:t>
      </w:r>
      <w:r w:rsidRPr="00864DEE">
        <w:rPr>
          <w:rFonts w:asciiTheme="majorHAnsi" w:eastAsia="Calibri" w:hAnsiTheme="majorHAnsi" w:cs="Tahoma"/>
          <w:color w:val="000000"/>
        </w:rPr>
        <w:t>air pollution</w:t>
      </w:r>
      <w:r>
        <w:rPr>
          <w:rFonts w:asciiTheme="majorHAnsi" w:eastAsia="Calibri" w:hAnsiTheme="majorHAnsi" w:cs="Tahoma"/>
          <w:color w:val="000000"/>
        </w:rPr>
        <w:t>, or your child’s doctor]</w:t>
      </w:r>
      <w:r w:rsidRPr="00864DEE">
        <w:rPr>
          <w:rFonts w:asciiTheme="majorHAnsi" w:eastAsia="Calibri" w:hAnsiTheme="majorHAnsi" w:cs="Tahoma"/>
          <w:color w:val="000000"/>
        </w:rPr>
        <w:t xml:space="preserve">? </w:t>
      </w:r>
      <w:r>
        <w:rPr>
          <w:rFonts w:eastAsia="Calibri" w:cs="Tahoma"/>
          <w:color w:val="000000"/>
        </w:rPr>
        <w:t xml:space="preserve"> </w:t>
      </w:r>
    </w:p>
    <w:p w14:paraId="3237A66A" w14:textId="77777777" w:rsidR="002B6CCD" w:rsidRDefault="002B6CCD" w:rsidP="002B6CCD">
      <w:pPr>
        <w:pStyle w:val="ListParagraph"/>
        <w:numPr>
          <w:ilvl w:val="0"/>
          <w:numId w:val="11"/>
        </w:numPr>
        <w:spacing w:before="0" w:after="0"/>
        <w:rPr>
          <w:rFonts w:eastAsia="Calibri" w:cs="Tahoma"/>
          <w:color w:val="000000"/>
        </w:rPr>
      </w:pPr>
      <w:r w:rsidRPr="00B96CEE">
        <w:rPr>
          <w:rFonts w:eastAsia="Calibri" w:cs="Tahoma"/>
          <w:i/>
          <w:color w:val="000000"/>
        </w:rPr>
        <w:t xml:space="preserve">PROBE: </w:t>
      </w:r>
      <w:r>
        <w:rPr>
          <w:rFonts w:eastAsia="Calibri" w:cs="Tahoma"/>
          <w:color w:val="000000"/>
        </w:rPr>
        <w:t>If so, what did you talk about?</w:t>
      </w:r>
    </w:p>
    <w:p w14:paraId="1BF8118B" w14:textId="77777777" w:rsidR="002B6CCD" w:rsidRDefault="002B6CCD" w:rsidP="002B6CCD">
      <w:pPr>
        <w:pStyle w:val="ListParagraph"/>
        <w:numPr>
          <w:ilvl w:val="0"/>
          <w:numId w:val="11"/>
        </w:numPr>
        <w:spacing w:before="0" w:after="0"/>
        <w:rPr>
          <w:rFonts w:eastAsia="Calibri" w:cs="Tahoma"/>
          <w:color w:val="000000"/>
        </w:rPr>
      </w:pPr>
      <w:r>
        <w:rPr>
          <w:rFonts w:eastAsia="Calibri" w:cs="Tahoma"/>
          <w:i/>
          <w:color w:val="000000"/>
        </w:rPr>
        <w:t>PROBE:</w:t>
      </w:r>
      <w:r>
        <w:rPr>
          <w:rFonts w:eastAsia="Calibri" w:cs="Tahoma"/>
          <w:color w:val="000000"/>
        </w:rPr>
        <w:t xml:space="preserve"> Did your child’s doctor or nurse start the conversation, or did you?</w:t>
      </w:r>
    </w:p>
    <w:p w14:paraId="16C5BD97" w14:textId="77777777" w:rsidR="002B6CCD" w:rsidRDefault="002B6CCD" w:rsidP="002B6CCD">
      <w:pPr>
        <w:pStyle w:val="ListParagraph"/>
        <w:numPr>
          <w:ilvl w:val="0"/>
          <w:numId w:val="11"/>
        </w:numPr>
        <w:spacing w:before="0" w:after="0"/>
        <w:rPr>
          <w:rFonts w:eastAsia="Calibri" w:cs="Tahoma"/>
          <w:color w:val="000000"/>
        </w:rPr>
      </w:pPr>
      <w:r w:rsidRPr="00B96CEE">
        <w:rPr>
          <w:rFonts w:eastAsia="Calibri" w:cs="Tahoma"/>
          <w:i/>
          <w:color w:val="000000"/>
        </w:rPr>
        <w:t xml:space="preserve">PROBE: </w:t>
      </w:r>
      <w:r>
        <w:rPr>
          <w:rFonts w:eastAsia="Calibri" w:cs="Tahoma"/>
          <w:color w:val="000000"/>
        </w:rPr>
        <w:t>What did the doctor say?</w:t>
      </w:r>
    </w:p>
    <w:p w14:paraId="3B071742" w14:textId="77777777" w:rsidR="002B6CCD" w:rsidRPr="00B724A9" w:rsidRDefault="002B6CCD" w:rsidP="002B6CCD">
      <w:pPr>
        <w:pStyle w:val="CommentText"/>
        <w:numPr>
          <w:ilvl w:val="0"/>
          <w:numId w:val="11"/>
        </w:numPr>
        <w:spacing w:after="0"/>
      </w:pPr>
      <w:r w:rsidRPr="00B724A9">
        <w:rPr>
          <w:i/>
        </w:rPr>
        <w:t>PROBE</w:t>
      </w:r>
      <w:r>
        <w:t>: Did the doctor mention anything about avoiding certain activities when the air quality is poor? If so, what?</w:t>
      </w:r>
    </w:p>
    <w:p w14:paraId="1A140ACE" w14:textId="77777777" w:rsidR="002B6CCD" w:rsidRDefault="002B6CCD" w:rsidP="002B6CCD">
      <w:pPr>
        <w:pStyle w:val="ListParagraph"/>
        <w:numPr>
          <w:ilvl w:val="0"/>
          <w:numId w:val="11"/>
        </w:numPr>
        <w:spacing w:before="0" w:after="0"/>
        <w:rPr>
          <w:rFonts w:eastAsia="Calibri" w:cs="Tahoma"/>
          <w:color w:val="000000"/>
        </w:rPr>
      </w:pPr>
      <w:r w:rsidRPr="00B96CEE">
        <w:rPr>
          <w:rFonts w:eastAsia="Calibri" w:cs="Tahoma"/>
          <w:i/>
          <w:color w:val="000000"/>
        </w:rPr>
        <w:t xml:space="preserve">PROBE: </w:t>
      </w:r>
      <w:r>
        <w:rPr>
          <w:rFonts w:eastAsia="Calibri" w:cs="Tahoma"/>
          <w:color w:val="000000"/>
        </w:rPr>
        <w:t>Did you get any takeaways from the conversation, such as a brochure or a link to a website for more information?</w:t>
      </w:r>
    </w:p>
    <w:p w14:paraId="0DEF53C9" w14:textId="77777777" w:rsidR="002B6CCD" w:rsidRDefault="002B6CCD" w:rsidP="002B6CCD">
      <w:pPr>
        <w:spacing w:after="0"/>
        <w:rPr>
          <w:rFonts w:eastAsia="Calibri" w:cs="Tahoma"/>
          <w:color w:val="000000"/>
        </w:rPr>
      </w:pPr>
    </w:p>
    <w:p w14:paraId="316DFC6B" w14:textId="77777777" w:rsidR="002B6CCD" w:rsidRDefault="002B6CCD" w:rsidP="002B6CCD">
      <w:pPr>
        <w:spacing w:after="0"/>
        <w:rPr>
          <w:rFonts w:eastAsia="Calibri" w:cs="Tahoma"/>
          <w:color w:val="000000"/>
        </w:rPr>
      </w:pPr>
      <w:r w:rsidRPr="00AC743F">
        <w:rPr>
          <w:rFonts w:eastAsia="Calibri" w:cs="Tahoma"/>
          <w:color w:val="000000"/>
        </w:rPr>
        <w:t xml:space="preserve">Have you talked with </w:t>
      </w:r>
      <w:r>
        <w:rPr>
          <w:rFonts w:eastAsia="Calibri" w:cs="Tahoma"/>
          <w:color w:val="000000"/>
        </w:rPr>
        <w:t>a</w:t>
      </w:r>
      <w:r w:rsidRPr="00AC743F">
        <w:rPr>
          <w:rFonts w:eastAsia="Calibri" w:cs="Tahoma"/>
          <w:color w:val="000000"/>
        </w:rPr>
        <w:t xml:space="preserve"> doctor </w:t>
      </w:r>
      <w:r>
        <w:rPr>
          <w:rFonts w:eastAsia="Calibri" w:cs="Tahoma"/>
          <w:color w:val="000000"/>
        </w:rPr>
        <w:t>or nurse a</w:t>
      </w:r>
      <w:r w:rsidRPr="00AC743F">
        <w:rPr>
          <w:rFonts w:eastAsia="Calibri" w:cs="Tahoma"/>
          <w:color w:val="000000"/>
        </w:rPr>
        <w:t xml:space="preserve">bout how to balance other </w:t>
      </w:r>
      <w:r>
        <w:rPr>
          <w:rFonts w:eastAsia="Calibri" w:cs="Tahoma"/>
          <w:color w:val="000000"/>
        </w:rPr>
        <w:t>ways for your child to stay healthy</w:t>
      </w:r>
      <w:r w:rsidRPr="00AC743F">
        <w:rPr>
          <w:rFonts w:eastAsia="Calibri" w:cs="Tahoma"/>
          <w:color w:val="000000"/>
        </w:rPr>
        <w:t xml:space="preserve"> (like being more physically active) with </w:t>
      </w:r>
      <w:r>
        <w:rPr>
          <w:rFonts w:eastAsia="Calibri" w:cs="Tahoma"/>
          <w:color w:val="000000"/>
        </w:rPr>
        <w:t>reducing the time your child spends outside when the air quality is poor?</w:t>
      </w:r>
      <w:r w:rsidRPr="00AC743F">
        <w:rPr>
          <w:rFonts w:eastAsia="Calibri" w:cs="Tahoma"/>
          <w:color w:val="000000"/>
        </w:rPr>
        <w:t xml:space="preserve"> </w:t>
      </w:r>
    </w:p>
    <w:p w14:paraId="637969C3" w14:textId="77777777" w:rsidR="002B6CCD" w:rsidRDefault="002B6CCD" w:rsidP="002B6CCD">
      <w:pPr>
        <w:pStyle w:val="ListParagraph"/>
        <w:numPr>
          <w:ilvl w:val="0"/>
          <w:numId w:val="27"/>
        </w:numPr>
        <w:spacing w:after="0"/>
        <w:rPr>
          <w:rFonts w:eastAsia="Calibri" w:cs="Tahoma"/>
          <w:color w:val="000000"/>
        </w:rPr>
      </w:pPr>
      <w:r w:rsidRPr="001205C5">
        <w:rPr>
          <w:rFonts w:eastAsia="Calibri" w:cs="Tahoma"/>
          <w:i/>
          <w:color w:val="000000"/>
        </w:rPr>
        <w:t>PROBE</w:t>
      </w:r>
      <w:r>
        <w:rPr>
          <w:rFonts w:eastAsia="Calibri" w:cs="Tahoma"/>
          <w:color w:val="000000"/>
        </w:rPr>
        <w:t>: What did the doctor or nurse say?</w:t>
      </w:r>
    </w:p>
    <w:p w14:paraId="43DB5653" w14:textId="77777777" w:rsidR="002B6CCD" w:rsidRPr="001205C5" w:rsidRDefault="002B6CCD" w:rsidP="002B6CCD">
      <w:pPr>
        <w:pStyle w:val="ListParagraph"/>
        <w:numPr>
          <w:ilvl w:val="0"/>
          <w:numId w:val="27"/>
        </w:numPr>
        <w:spacing w:after="0"/>
        <w:rPr>
          <w:rFonts w:eastAsia="Calibri" w:cs="Tahoma"/>
          <w:color w:val="000000"/>
        </w:rPr>
      </w:pPr>
      <w:r>
        <w:rPr>
          <w:rFonts w:eastAsia="Calibri" w:cs="Tahoma"/>
          <w:i/>
          <w:color w:val="000000"/>
        </w:rPr>
        <w:t>PROBE</w:t>
      </w:r>
      <w:r w:rsidRPr="00955975">
        <w:rPr>
          <w:rFonts w:eastAsia="Calibri" w:cs="Tahoma"/>
          <w:color w:val="000000"/>
        </w:rPr>
        <w:t>:</w:t>
      </w:r>
      <w:r>
        <w:rPr>
          <w:rFonts w:eastAsia="Calibri" w:cs="Tahoma"/>
          <w:color w:val="000000"/>
        </w:rPr>
        <w:t xml:space="preserve"> </w:t>
      </w:r>
      <w:r>
        <w:t>If a doctor or nurse encouraged your child to be physically active, did they mention air quality?</w:t>
      </w:r>
    </w:p>
    <w:p w14:paraId="508B8AFD" w14:textId="77777777" w:rsidR="002B6CCD" w:rsidRDefault="002B6CCD" w:rsidP="002B6CCD">
      <w:pPr>
        <w:spacing w:after="0"/>
        <w:rPr>
          <w:rFonts w:eastAsia="Calibri" w:cs="Tahoma"/>
          <w:color w:val="000000"/>
        </w:rPr>
      </w:pPr>
    </w:p>
    <w:p w14:paraId="145FE7C6" w14:textId="77777777" w:rsidR="002B6CCD" w:rsidRPr="00A11B38"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A11B38">
        <w:rPr>
          <w:rFonts w:asciiTheme="majorHAnsi" w:hAnsiTheme="majorHAnsi" w:cs="Arial"/>
          <w:b/>
          <w:bCs/>
          <w:color w:val="000000" w:themeColor="text1"/>
          <w:sz w:val="28"/>
        </w:rPr>
        <w:t>Knowledge Base: Air Quality Index (10 minutes)</w:t>
      </w:r>
    </w:p>
    <w:p w14:paraId="3E4B64EE" w14:textId="77777777" w:rsidR="002B6CCD" w:rsidRPr="00860881" w:rsidRDefault="002B6CCD" w:rsidP="002B6CCD">
      <w:pPr>
        <w:keepNext/>
        <w:autoSpaceDE w:val="0"/>
        <w:autoSpaceDN w:val="0"/>
        <w:adjustRightInd w:val="0"/>
        <w:spacing w:after="0"/>
        <w:outlineLvl w:val="1"/>
        <w:rPr>
          <w:rFonts w:eastAsia="Calibri" w:cs="Tahoma"/>
          <w:color w:val="000000"/>
        </w:rPr>
      </w:pPr>
      <w:r>
        <w:t xml:space="preserve">Now we are going to switch gears and talk about something called the Air Quality Index. </w:t>
      </w:r>
    </w:p>
    <w:p w14:paraId="6D6BDBAB" w14:textId="77777777" w:rsidR="002B6CCD" w:rsidRDefault="002B6CCD" w:rsidP="002B6CCD">
      <w:pPr>
        <w:spacing w:after="0"/>
        <w:rPr>
          <w:rFonts w:eastAsia="Calibri" w:cs="Tahoma"/>
          <w:color w:val="000000"/>
        </w:rPr>
      </w:pPr>
    </w:p>
    <w:p w14:paraId="5DD72DD3" w14:textId="77777777" w:rsidR="002B6CCD" w:rsidRDefault="002B6CCD" w:rsidP="002B6CCD">
      <w:pPr>
        <w:spacing w:after="0"/>
        <w:rPr>
          <w:rFonts w:eastAsia="Calibri" w:cs="Tahoma"/>
          <w:color w:val="000000"/>
        </w:rPr>
      </w:pPr>
      <w:r w:rsidRPr="00905D70">
        <w:rPr>
          <w:rFonts w:eastAsia="Calibri" w:cs="Tahoma"/>
          <w:color w:val="000000"/>
          <w:highlight w:val="yellow"/>
        </w:rPr>
        <w:t>95</w:t>
      </w:r>
      <w:proofErr w:type="gramStart"/>
      <w:r w:rsidRPr="00905D70">
        <w:rPr>
          <w:rFonts w:eastAsia="Calibri" w:cs="Tahoma"/>
          <w:color w:val="000000"/>
          <w:highlight w:val="yellow"/>
        </w:rPr>
        <w:t>.D</w:t>
      </w:r>
      <w:proofErr w:type="gramEnd"/>
      <w:r w:rsidRPr="00905D70">
        <w:rPr>
          <w:rFonts w:eastAsia="Calibri" w:cs="Tahoma"/>
          <w:color w:val="000000"/>
          <w:highlight w:val="yellow"/>
        </w:rPr>
        <w:t xml:space="preserve"> </w:t>
      </w:r>
      <w:r w:rsidRPr="00C00878">
        <w:rPr>
          <w:rFonts w:eastAsia="Calibri" w:cs="Tahoma"/>
          <w:color w:val="000000"/>
        </w:rPr>
        <w:t xml:space="preserve">Have you </w:t>
      </w:r>
      <w:r>
        <w:rPr>
          <w:rFonts w:eastAsia="Calibri" w:cs="Tahoma"/>
          <w:color w:val="000000"/>
        </w:rPr>
        <w:t xml:space="preserve">ever </w:t>
      </w:r>
      <w:r w:rsidRPr="00C00878">
        <w:rPr>
          <w:rFonts w:eastAsia="Calibri" w:cs="Tahoma"/>
          <w:color w:val="000000"/>
        </w:rPr>
        <w:t xml:space="preserve">heard </w:t>
      </w:r>
      <w:r>
        <w:rPr>
          <w:rFonts w:eastAsia="Calibri" w:cs="Tahoma"/>
          <w:color w:val="000000"/>
        </w:rPr>
        <w:t>of</w:t>
      </w:r>
      <w:r w:rsidRPr="00C00878">
        <w:rPr>
          <w:rFonts w:eastAsia="Calibri" w:cs="Tahoma"/>
          <w:color w:val="000000"/>
        </w:rPr>
        <w:t xml:space="preserve"> “Air Quality Index”?</w:t>
      </w:r>
      <w:r>
        <w:rPr>
          <w:rFonts w:eastAsia="Calibri" w:cs="Tahoma"/>
          <w:color w:val="000000"/>
        </w:rPr>
        <w:t xml:space="preserve"> </w:t>
      </w:r>
    </w:p>
    <w:p w14:paraId="2305D77D" w14:textId="77777777" w:rsidR="002B6CCD" w:rsidRDefault="002B6CCD" w:rsidP="002B6CCD">
      <w:pPr>
        <w:pStyle w:val="ListParagraph"/>
        <w:numPr>
          <w:ilvl w:val="0"/>
          <w:numId w:val="27"/>
        </w:numPr>
        <w:spacing w:after="0"/>
        <w:rPr>
          <w:rFonts w:eastAsia="Calibri" w:cs="Tahoma"/>
          <w:color w:val="000000"/>
        </w:rPr>
      </w:pPr>
      <w:r w:rsidRPr="00C00878">
        <w:rPr>
          <w:rFonts w:eastAsia="Calibri" w:cs="Tahoma"/>
          <w:i/>
          <w:color w:val="000000"/>
        </w:rPr>
        <w:t>PROBE</w:t>
      </w:r>
      <w:r>
        <w:rPr>
          <w:rFonts w:eastAsia="Calibri" w:cs="Tahoma"/>
          <w:color w:val="000000"/>
        </w:rPr>
        <w:t xml:space="preserve">: </w:t>
      </w:r>
      <w:r w:rsidRPr="00C00878">
        <w:rPr>
          <w:rFonts w:eastAsia="Calibri" w:cs="Tahoma"/>
          <w:color w:val="000000"/>
        </w:rPr>
        <w:t>If so, where?</w:t>
      </w:r>
    </w:p>
    <w:p w14:paraId="3228961A" w14:textId="77777777" w:rsidR="002B6CCD" w:rsidRDefault="002B6CCD" w:rsidP="002B6CCD">
      <w:pPr>
        <w:pStyle w:val="ListParagraph"/>
        <w:numPr>
          <w:ilvl w:val="0"/>
          <w:numId w:val="27"/>
        </w:numPr>
        <w:spacing w:after="0"/>
        <w:rPr>
          <w:rFonts w:eastAsia="Calibri" w:cs="Tahoma"/>
          <w:color w:val="000000"/>
        </w:rPr>
      </w:pPr>
      <w:r>
        <w:rPr>
          <w:rFonts w:eastAsia="Calibri" w:cs="Tahoma"/>
          <w:i/>
          <w:color w:val="000000"/>
        </w:rPr>
        <w:t>PROBE:</w:t>
      </w:r>
      <w:r>
        <w:rPr>
          <w:rFonts w:eastAsia="Calibri" w:cs="Tahoma"/>
          <w:color w:val="000000"/>
        </w:rPr>
        <w:t xml:space="preserve"> Who do you think puts out the Air Quality Index? </w:t>
      </w:r>
    </w:p>
    <w:p w14:paraId="60615615" w14:textId="11586E63" w:rsidR="002B6CCD" w:rsidRPr="00321B7B" w:rsidRDefault="002B6CCD" w:rsidP="002B6CCD">
      <w:pPr>
        <w:pStyle w:val="ListParagraph"/>
        <w:numPr>
          <w:ilvl w:val="0"/>
          <w:numId w:val="27"/>
        </w:numPr>
        <w:spacing w:after="0"/>
        <w:rPr>
          <w:rFonts w:eastAsia="Calibri" w:cs="Tahoma"/>
          <w:color w:val="000000"/>
        </w:rPr>
      </w:pPr>
      <w:r w:rsidRPr="00321B7B">
        <w:rPr>
          <w:rFonts w:eastAsia="Calibri" w:cs="Tahoma"/>
          <w:i/>
          <w:color w:val="000000"/>
        </w:rPr>
        <w:t>PROBE:</w:t>
      </w:r>
      <w:r w:rsidRPr="00321B7B">
        <w:rPr>
          <w:rFonts w:eastAsia="Calibri" w:cs="Tahoma"/>
          <w:color w:val="000000"/>
        </w:rPr>
        <w:t xml:space="preserve"> When you hear the term “Air Quality Index,” what comes to mind?</w:t>
      </w:r>
    </w:p>
    <w:p w14:paraId="1130572C" w14:textId="77777777" w:rsidR="002B6CCD" w:rsidRDefault="002B6CCD" w:rsidP="002B6CCD">
      <w:pPr>
        <w:spacing w:after="0"/>
        <w:rPr>
          <w:rFonts w:eastAsia="Calibri" w:cs="Tahoma"/>
          <w:color w:val="000000"/>
        </w:rPr>
      </w:pPr>
    </w:p>
    <w:p w14:paraId="068CE9E9" w14:textId="77777777" w:rsidR="002B6CCD" w:rsidRPr="00321B7B" w:rsidRDefault="002B6CCD" w:rsidP="00321B7B">
      <w:pPr>
        <w:spacing w:after="0"/>
        <w:rPr>
          <w:rFonts w:eastAsia="Calibri" w:cs="Tahoma"/>
          <w:color w:val="000000"/>
        </w:rPr>
      </w:pPr>
      <w:r w:rsidRPr="00905D70">
        <w:rPr>
          <w:rFonts w:eastAsia="Calibri" w:cs="Tahoma"/>
          <w:color w:val="000000"/>
          <w:highlight w:val="yellow"/>
        </w:rPr>
        <w:t>70</w:t>
      </w:r>
      <w:proofErr w:type="gramStart"/>
      <w:r w:rsidRPr="00905D70">
        <w:rPr>
          <w:rFonts w:eastAsia="Calibri" w:cs="Tahoma"/>
          <w:color w:val="000000"/>
          <w:highlight w:val="yellow"/>
        </w:rPr>
        <w:t>.D</w:t>
      </w:r>
      <w:proofErr w:type="gramEnd"/>
      <w:r w:rsidRPr="00905D70">
        <w:rPr>
          <w:rFonts w:eastAsia="Calibri" w:cs="Tahoma"/>
          <w:color w:val="000000"/>
          <w:highlight w:val="yellow"/>
        </w:rPr>
        <w:t xml:space="preserve"> </w:t>
      </w:r>
      <w:r w:rsidRPr="00321B7B">
        <w:rPr>
          <w:rFonts w:eastAsia="Calibri" w:cs="Tahoma"/>
          <w:color w:val="000000"/>
        </w:rPr>
        <w:t>Has your doctor ever talked with you about [the Air Quality Index]?</w:t>
      </w:r>
    </w:p>
    <w:p w14:paraId="66F64897" w14:textId="77777777" w:rsidR="002B6CCD" w:rsidRDefault="002B6CCD" w:rsidP="002B6CCD">
      <w:pPr>
        <w:pStyle w:val="ListParagraph"/>
        <w:numPr>
          <w:ilvl w:val="0"/>
          <w:numId w:val="11"/>
        </w:numPr>
        <w:spacing w:after="0"/>
        <w:rPr>
          <w:rFonts w:eastAsia="Calibri" w:cs="Tahoma"/>
          <w:color w:val="000000"/>
        </w:rPr>
      </w:pPr>
      <w:r w:rsidRPr="00C00878">
        <w:rPr>
          <w:rFonts w:eastAsia="Calibri" w:cs="Tahoma"/>
          <w:i/>
          <w:color w:val="000000"/>
        </w:rPr>
        <w:t>PROBE</w:t>
      </w:r>
      <w:r>
        <w:rPr>
          <w:rFonts w:eastAsia="Calibri" w:cs="Tahoma"/>
          <w:color w:val="000000"/>
        </w:rPr>
        <w:t xml:space="preserve">: What did the doctor or nurse say? </w:t>
      </w:r>
    </w:p>
    <w:p w14:paraId="5971701C" w14:textId="77777777" w:rsidR="00321B7B" w:rsidRDefault="00321B7B" w:rsidP="00321B7B">
      <w:pPr>
        <w:spacing w:after="0"/>
        <w:rPr>
          <w:rFonts w:eastAsia="Calibri" w:cs="Tahoma"/>
          <w:color w:val="000000"/>
        </w:rPr>
      </w:pPr>
    </w:p>
    <w:p w14:paraId="74BCA201" w14:textId="35675D42" w:rsidR="002B6CCD" w:rsidRPr="00321B7B" w:rsidRDefault="002B6CCD" w:rsidP="00321B7B">
      <w:pPr>
        <w:spacing w:after="0"/>
        <w:rPr>
          <w:rFonts w:eastAsia="Calibri" w:cs="Tahoma"/>
          <w:color w:val="000000"/>
        </w:rPr>
      </w:pPr>
      <w:r w:rsidRPr="00321B7B">
        <w:rPr>
          <w:rFonts w:eastAsia="Calibri" w:cs="Tahoma"/>
          <w:color w:val="000000"/>
        </w:rPr>
        <w:t xml:space="preserve">If you wanted to find out what the Air Quality Index forecast was on a particular day, how would you look for that information? </w:t>
      </w:r>
    </w:p>
    <w:p w14:paraId="039FFDF2" w14:textId="77777777" w:rsidR="002B6CCD" w:rsidRDefault="002B6CCD" w:rsidP="002B6CCD">
      <w:pPr>
        <w:spacing w:after="0"/>
        <w:rPr>
          <w:rFonts w:eastAsia="Calibri" w:cs="Tahoma"/>
          <w:color w:val="000000"/>
        </w:rPr>
      </w:pPr>
    </w:p>
    <w:p w14:paraId="7C6E918B" w14:textId="6FE6D8C8" w:rsidR="002B6CCD" w:rsidRPr="00A14EE9" w:rsidRDefault="002B6CCD" w:rsidP="002B6CCD">
      <w:pPr>
        <w:spacing w:after="0"/>
        <w:rPr>
          <w:rFonts w:eastAsia="Calibri" w:cs="Tahoma"/>
          <w:color w:val="000000"/>
        </w:rPr>
      </w:pPr>
      <w:r w:rsidRPr="00905D70">
        <w:rPr>
          <w:rFonts w:eastAsia="Calibri" w:cs="Tahoma"/>
          <w:color w:val="000000"/>
          <w:highlight w:val="yellow"/>
        </w:rPr>
        <w:t>80</w:t>
      </w:r>
      <w:proofErr w:type="gramStart"/>
      <w:r w:rsidRPr="00905D70">
        <w:rPr>
          <w:rFonts w:eastAsia="Calibri" w:cs="Tahoma"/>
          <w:color w:val="000000"/>
          <w:highlight w:val="yellow"/>
        </w:rPr>
        <w:t>.D</w:t>
      </w:r>
      <w:proofErr w:type="gramEnd"/>
      <w:r w:rsidRPr="00905D70">
        <w:rPr>
          <w:rFonts w:eastAsia="Calibri" w:cs="Tahoma"/>
          <w:color w:val="000000"/>
          <w:highlight w:val="yellow"/>
        </w:rPr>
        <w:t xml:space="preserve"> </w:t>
      </w:r>
      <w:r>
        <w:rPr>
          <w:rFonts w:eastAsia="Calibri" w:cs="Tahoma"/>
          <w:color w:val="000000"/>
        </w:rPr>
        <w:t>What</w:t>
      </w:r>
      <w:r w:rsidRPr="00320A0D">
        <w:rPr>
          <w:rFonts w:eastAsia="Calibri" w:cs="Tahoma"/>
          <w:color w:val="000000"/>
        </w:rPr>
        <w:t xml:space="preserve"> types of information would you like to receive regarding </w:t>
      </w:r>
      <w:r>
        <w:rPr>
          <w:rFonts w:eastAsia="Calibri" w:cs="Tahoma"/>
          <w:color w:val="000000"/>
        </w:rPr>
        <w:t>[air quality/air pollution]</w:t>
      </w:r>
      <w:r w:rsidRPr="00320A0D">
        <w:rPr>
          <w:rFonts w:eastAsia="Calibri" w:cs="Tahoma"/>
          <w:color w:val="000000"/>
        </w:rPr>
        <w:t>?  What would be the most effective way or for</w:t>
      </w:r>
      <w:r>
        <w:rPr>
          <w:rFonts w:eastAsia="Calibri" w:cs="Tahoma"/>
          <w:color w:val="000000"/>
        </w:rPr>
        <w:t>mat to provide this information?</w:t>
      </w:r>
    </w:p>
    <w:p w14:paraId="38D28F56" w14:textId="77777777" w:rsidR="002B6CCD" w:rsidRPr="0000061D" w:rsidRDefault="002B6CCD" w:rsidP="00321B7B">
      <w:pPr>
        <w:pStyle w:val="ListParagraph"/>
        <w:numPr>
          <w:ilvl w:val="0"/>
          <w:numId w:val="17"/>
        </w:numPr>
        <w:spacing w:after="0"/>
        <w:rPr>
          <w:rFonts w:eastAsia="Calibri" w:cs="Tahoma"/>
          <w:color w:val="000000"/>
        </w:rPr>
      </w:pPr>
      <w:r w:rsidRPr="00C00878">
        <w:rPr>
          <w:rFonts w:eastAsia="Calibri" w:cs="Tahoma"/>
          <w:i/>
          <w:color w:val="000000"/>
        </w:rPr>
        <w:t>PROBE</w:t>
      </w:r>
      <w:r>
        <w:rPr>
          <w:rFonts w:eastAsia="Calibri" w:cs="Tahoma"/>
          <w:color w:val="000000"/>
        </w:rPr>
        <w:t xml:space="preserve">: Would you look on a </w:t>
      </w:r>
      <w:r w:rsidRPr="00C00878">
        <w:rPr>
          <w:rFonts w:eastAsia="Calibri" w:cs="Tahoma"/>
          <w:color w:val="000000"/>
        </w:rPr>
        <w:t>website,</w:t>
      </w:r>
      <w:r>
        <w:rPr>
          <w:rFonts w:eastAsia="Calibri" w:cs="Tahoma"/>
          <w:color w:val="000000"/>
        </w:rPr>
        <w:t xml:space="preserve"> email, text message, newspaper, or some other way?</w:t>
      </w:r>
    </w:p>
    <w:p w14:paraId="00D1AA3E" w14:textId="77777777" w:rsidR="002B6CCD" w:rsidRDefault="002B6CCD" w:rsidP="002B6CCD">
      <w:pPr>
        <w:spacing w:after="0"/>
        <w:rPr>
          <w:rFonts w:eastAsia="Calibri" w:cs="Tahoma"/>
          <w:color w:val="000000"/>
        </w:rPr>
      </w:pPr>
    </w:p>
    <w:p w14:paraId="067CB164" w14:textId="77777777" w:rsidR="002B6CCD" w:rsidRDefault="002B6CCD" w:rsidP="002B6CCD">
      <w:pPr>
        <w:spacing w:after="0"/>
        <w:rPr>
          <w:rFonts w:eastAsia="Calibri" w:cs="Tahoma"/>
          <w:i/>
          <w:color w:val="000000"/>
        </w:rPr>
      </w:pPr>
    </w:p>
    <w:p w14:paraId="78AE0AE3" w14:textId="77777777" w:rsidR="002B6CCD" w:rsidRPr="00A11B38" w:rsidRDefault="002B6CCD" w:rsidP="002B6CCD">
      <w:pPr>
        <w:keepNext/>
        <w:autoSpaceDE w:val="0"/>
        <w:autoSpaceDN w:val="0"/>
        <w:adjustRightInd w:val="0"/>
        <w:spacing w:after="120"/>
        <w:outlineLvl w:val="1"/>
        <w:rPr>
          <w:rFonts w:asciiTheme="majorHAnsi" w:hAnsiTheme="majorHAnsi" w:cs="Arial"/>
          <w:b/>
          <w:bCs/>
          <w:color w:val="000000" w:themeColor="text1"/>
          <w:sz w:val="28"/>
        </w:rPr>
      </w:pPr>
      <w:r w:rsidRPr="00A11B38">
        <w:rPr>
          <w:rFonts w:asciiTheme="majorHAnsi" w:hAnsiTheme="majorHAnsi" w:cs="Arial"/>
          <w:b/>
          <w:bCs/>
          <w:color w:val="000000" w:themeColor="text1"/>
          <w:sz w:val="28"/>
        </w:rPr>
        <w:t>Behavioral Intentions (15 minutes)</w:t>
      </w:r>
    </w:p>
    <w:p w14:paraId="47E4AFB1" w14:textId="77777777" w:rsidR="002B6CCD" w:rsidRDefault="002B6CCD" w:rsidP="002B6CCD">
      <w:pPr>
        <w:spacing w:after="0"/>
        <w:rPr>
          <w:rFonts w:eastAsia="Calibri" w:cs="Tahoma"/>
          <w:color w:val="000000"/>
        </w:rPr>
      </w:pPr>
      <w:r>
        <w:rPr>
          <w:rFonts w:eastAsia="Calibri" w:cs="Tahoma"/>
          <w:color w:val="000000"/>
        </w:rPr>
        <w:t xml:space="preserve">I’m going to pass around a sheet with some descriptions of actions to take on days when the air quality is poor. On your own, please circle the activities that seem doable to you. Cross out any activities that don’t seem doable. </w:t>
      </w:r>
    </w:p>
    <w:p w14:paraId="2B34F23E" w14:textId="77777777" w:rsidR="002B6CCD" w:rsidRDefault="002B6CCD" w:rsidP="002B6CCD">
      <w:pPr>
        <w:spacing w:after="0"/>
        <w:rPr>
          <w:rFonts w:eastAsia="Calibri" w:cs="Tahoma"/>
          <w:color w:val="000000"/>
        </w:rPr>
      </w:pPr>
    </w:p>
    <w:p w14:paraId="293DFF4E" w14:textId="04931A2F" w:rsidR="002B6CCD" w:rsidRPr="00152CCE" w:rsidRDefault="002B6CCD" w:rsidP="002B6CCD">
      <w:pPr>
        <w:spacing w:after="0"/>
        <w:rPr>
          <w:rFonts w:eastAsia="Calibri" w:cs="Tahoma"/>
          <w:i/>
          <w:color w:val="000000"/>
        </w:rPr>
      </w:pPr>
      <w:r w:rsidRPr="00152CCE">
        <w:rPr>
          <w:rFonts w:eastAsia="Calibri" w:cs="Tahoma"/>
          <w:i/>
          <w:color w:val="000000"/>
        </w:rPr>
        <w:t xml:space="preserve">[Moderator distributes </w:t>
      </w:r>
      <w:r w:rsidRPr="00106A7A">
        <w:rPr>
          <w:rFonts w:eastAsia="Calibri" w:cs="Tahoma"/>
          <w:i/>
          <w:color w:val="000000"/>
        </w:rPr>
        <w:t xml:space="preserve">worksheet (Appendix </w:t>
      </w:r>
      <w:r w:rsidR="003154B5">
        <w:rPr>
          <w:rFonts w:eastAsia="Calibri" w:cs="Tahoma"/>
          <w:i/>
          <w:color w:val="000000"/>
        </w:rPr>
        <w:t>D</w:t>
      </w:r>
      <w:r w:rsidRPr="00106A7A">
        <w:rPr>
          <w:rFonts w:eastAsia="Calibri" w:cs="Tahoma"/>
          <w:i/>
          <w:color w:val="000000"/>
        </w:rPr>
        <w:t>)]</w:t>
      </w:r>
    </w:p>
    <w:p w14:paraId="4A781174" w14:textId="77777777" w:rsidR="002B6CCD" w:rsidRDefault="002B6CCD" w:rsidP="002B6CCD">
      <w:pPr>
        <w:spacing w:after="0"/>
        <w:rPr>
          <w:rFonts w:eastAsia="Calibri" w:cs="Tahoma"/>
          <w:color w:val="000000"/>
        </w:rPr>
      </w:pPr>
    </w:p>
    <w:p w14:paraId="3B5832A9" w14:textId="49A83865" w:rsidR="002B6CCD" w:rsidRDefault="002B6CCD" w:rsidP="002B6CCD">
      <w:pPr>
        <w:spacing w:after="0"/>
        <w:rPr>
          <w:rFonts w:eastAsia="Calibri" w:cs="Tahoma"/>
          <w:color w:val="000000"/>
        </w:rPr>
      </w:pPr>
      <w:r w:rsidRPr="00905D70">
        <w:rPr>
          <w:rFonts w:eastAsia="Calibri" w:cs="Tahoma"/>
          <w:color w:val="000000"/>
          <w:highlight w:val="yellow"/>
        </w:rPr>
        <w:t>38</w:t>
      </w:r>
      <w:proofErr w:type="gramStart"/>
      <w:r w:rsidRPr="00905D70">
        <w:rPr>
          <w:rFonts w:eastAsia="Calibri" w:cs="Tahoma"/>
          <w:color w:val="000000"/>
          <w:highlight w:val="yellow"/>
        </w:rPr>
        <w:t>.D</w:t>
      </w:r>
      <w:proofErr w:type="gramEnd"/>
      <w:r w:rsidRPr="00905D70">
        <w:rPr>
          <w:rFonts w:eastAsia="Calibri" w:cs="Tahoma"/>
          <w:color w:val="000000"/>
          <w:highlight w:val="yellow"/>
        </w:rPr>
        <w:t xml:space="preserve"> </w:t>
      </w:r>
      <w:r>
        <w:rPr>
          <w:rFonts w:eastAsia="Calibri" w:cs="Tahoma"/>
          <w:color w:val="000000"/>
        </w:rPr>
        <w:t xml:space="preserve">Which actions, if any, sound doable to you? Why? </w:t>
      </w:r>
    </w:p>
    <w:p w14:paraId="419C5A88" w14:textId="77777777" w:rsidR="002B6CCD" w:rsidRPr="00A14EE9" w:rsidRDefault="002B6CCD" w:rsidP="002B6CCD">
      <w:pPr>
        <w:pStyle w:val="ListParagraph"/>
        <w:numPr>
          <w:ilvl w:val="0"/>
          <w:numId w:val="43"/>
        </w:numPr>
        <w:spacing w:after="0"/>
        <w:rPr>
          <w:rFonts w:eastAsia="Calibri" w:cs="Tahoma"/>
          <w:color w:val="000000"/>
        </w:rPr>
      </w:pPr>
      <w:r w:rsidRPr="00321B7B">
        <w:rPr>
          <w:rFonts w:eastAsia="Calibri" w:cs="Tahoma"/>
          <w:i/>
          <w:color w:val="000000"/>
        </w:rPr>
        <w:t>PROBE</w:t>
      </w:r>
      <w:r>
        <w:rPr>
          <w:rFonts w:eastAsia="Calibri" w:cs="Tahoma"/>
          <w:color w:val="000000"/>
        </w:rPr>
        <w:t xml:space="preserve">: </w:t>
      </w:r>
      <w:r w:rsidRPr="00A14EE9">
        <w:rPr>
          <w:rFonts w:eastAsia="Calibri" w:cs="Tahoma"/>
          <w:color w:val="000000"/>
        </w:rPr>
        <w:t>Of the activities that you circled, which would you try first? Why?</w:t>
      </w:r>
    </w:p>
    <w:p w14:paraId="2649E4C8" w14:textId="06175F1B" w:rsidR="002B6CCD" w:rsidRPr="00A14EE9" w:rsidRDefault="002B6CCD" w:rsidP="002B6CCD">
      <w:pPr>
        <w:pStyle w:val="ListParagraph"/>
        <w:numPr>
          <w:ilvl w:val="0"/>
          <w:numId w:val="43"/>
        </w:numPr>
        <w:spacing w:after="0"/>
        <w:rPr>
          <w:rFonts w:eastAsia="Calibri" w:cs="Tahoma"/>
          <w:color w:val="000000"/>
        </w:rPr>
      </w:pPr>
      <w:r w:rsidRPr="00321B7B">
        <w:rPr>
          <w:rFonts w:eastAsia="Calibri" w:cs="Tahoma"/>
          <w:i/>
          <w:color w:val="000000"/>
        </w:rPr>
        <w:t>PROBE</w:t>
      </w:r>
      <w:r>
        <w:rPr>
          <w:rFonts w:eastAsia="Calibri" w:cs="Tahoma"/>
          <w:color w:val="000000"/>
        </w:rPr>
        <w:t>:</w:t>
      </w:r>
      <w:r w:rsidR="00321B7B">
        <w:rPr>
          <w:rFonts w:eastAsia="Calibri" w:cs="Tahoma"/>
          <w:color w:val="000000"/>
        </w:rPr>
        <w:t xml:space="preserve"> </w:t>
      </w:r>
      <w:r w:rsidRPr="00A14EE9">
        <w:rPr>
          <w:rFonts w:eastAsia="Calibri" w:cs="Tahoma"/>
          <w:color w:val="000000"/>
        </w:rPr>
        <w:t xml:space="preserve">Which activities did you cross out and why? </w:t>
      </w:r>
    </w:p>
    <w:p w14:paraId="601C3D5F" w14:textId="77777777" w:rsidR="00BB53C8" w:rsidRPr="00A14EE9" w:rsidRDefault="00BB53C8" w:rsidP="00BB53C8">
      <w:pPr>
        <w:pStyle w:val="ListParagraph"/>
        <w:numPr>
          <w:ilvl w:val="0"/>
          <w:numId w:val="43"/>
        </w:numPr>
        <w:spacing w:after="0"/>
        <w:rPr>
          <w:rFonts w:eastAsia="Calibri" w:cs="Tahoma"/>
          <w:color w:val="000000"/>
        </w:rPr>
      </w:pPr>
      <w:r>
        <w:rPr>
          <w:rFonts w:eastAsia="Calibri" w:cs="Tahoma"/>
          <w:color w:val="000000"/>
        </w:rPr>
        <w:t xml:space="preserve">PROBE: </w:t>
      </w:r>
      <w:r w:rsidRPr="00A14EE9">
        <w:rPr>
          <w:rFonts w:eastAsia="Calibri" w:cs="Tahoma"/>
          <w:color w:val="000000"/>
        </w:rPr>
        <w:t>Were there any activities that you would never try? Why not?</w:t>
      </w:r>
    </w:p>
    <w:p w14:paraId="7BDA8A2B" w14:textId="77777777" w:rsidR="002B6CCD" w:rsidRDefault="002B6CCD" w:rsidP="002B6CCD">
      <w:pPr>
        <w:spacing w:after="0"/>
        <w:rPr>
          <w:rFonts w:eastAsia="Calibri" w:cs="Tahoma"/>
          <w:color w:val="000000"/>
        </w:rPr>
      </w:pPr>
    </w:p>
    <w:p w14:paraId="09F398B3" w14:textId="77777777" w:rsidR="002B6CCD" w:rsidRDefault="002B6CCD" w:rsidP="002B6CCD">
      <w:pPr>
        <w:spacing w:after="0"/>
        <w:rPr>
          <w:rFonts w:eastAsia="Calibri" w:cs="Tahoma"/>
          <w:color w:val="000000"/>
        </w:rPr>
      </w:pPr>
      <w:r w:rsidRPr="00905D70">
        <w:rPr>
          <w:rFonts w:eastAsia="Calibri" w:cs="Tahoma"/>
          <w:color w:val="000000"/>
          <w:highlight w:val="yellow"/>
        </w:rPr>
        <w:t>117</w:t>
      </w:r>
      <w:proofErr w:type="gramStart"/>
      <w:r w:rsidRPr="00905D70">
        <w:rPr>
          <w:rFonts w:eastAsia="Calibri" w:cs="Tahoma"/>
          <w:color w:val="000000"/>
          <w:highlight w:val="yellow"/>
        </w:rPr>
        <w:t>.D</w:t>
      </w:r>
      <w:proofErr w:type="gramEnd"/>
      <w:r w:rsidRPr="00905D70">
        <w:rPr>
          <w:rFonts w:eastAsia="Calibri" w:cs="Tahoma"/>
          <w:color w:val="000000"/>
          <w:highlight w:val="yellow"/>
        </w:rPr>
        <w:t xml:space="preserve"> </w:t>
      </w:r>
      <w:r>
        <w:rPr>
          <w:rFonts w:eastAsia="Calibri" w:cs="Tahoma"/>
          <w:color w:val="000000"/>
        </w:rPr>
        <w:t>Did any of the concepts not motivate you at all? Why not?</w:t>
      </w:r>
    </w:p>
    <w:p w14:paraId="6135AEEB" w14:textId="77777777" w:rsidR="002B6CCD" w:rsidRPr="00A14EE9" w:rsidRDefault="002B6CCD" w:rsidP="002B6CCD">
      <w:pPr>
        <w:pStyle w:val="ListParagraph"/>
        <w:numPr>
          <w:ilvl w:val="0"/>
          <w:numId w:val="44"/>
        </w:numPr>
        <w:spacing w:after="0"/>
        <w:rPr>
          <w:rFonts w:eastAsia="Calibri" w:cs="Tahoma"/>
          <w:color w:val="000000"/>
        </w:rPr>
      </w:pPr>
      <w:r w:rsidRPr="00BB53C8">
        <w:rPr>
          <w:rFonts w:eastAsia="Calibri" w:cs="Tahoma"/>
          <w:i/>
          <w:color w:val="000000"/>
        </w:rPr>
        <w:t>PROBE</w:t>
      </w:r>
      <w:r>
        <w:rPr>
          <w:rFonts w:eastAsia="Calibri" w:cs="Tahoma"/>
          <w:color w:val="000000"/>
        </w:rPr>
        <w:t xml:space="preserve">: </w:t>
      </w:r>
      <w:r w:rsidRPr="00A14EE9">
        <w:rPr>
          <w:rFonts w:eastAsia="Calibri" w:cs="Tahoma"/>
          <w:color w:val="000000"/>
        </w:rPr>
        <w:t xml:space="preserve">Would you be willing to try any of the activities that you crossed out? </w:t>
      </w:r>
    </w:p>
    <w:p w14:paraId="6384476F" w14:textId="77777777" w:rsidR="002B6CCD" w:rsidRPr="00152CCE" w:rsidRDefault="002B6CCD" w:rsidP="002B6CCD">
      <w:pPr>
        <w:pStyle w:val="ListParagraph"/>
        <w:numPr>
          <w:ilvl w:val="0"/>
          <w:numId w:val="17"/>
        </w:numPr>
        <w:spacing w:after="0"/>
        <w:rPr>
          <w:rFonts w:eastAsia="Calibri" w:cs="Tahoma"/>
          <w:color w:val="000000"/>
        </w:rPr>
      </w:pPr>
      <w:r w:rsidRPr="00152CCE">
        <w:rPr>
          <w:rFonts w:eastAsia="Calibri" w:cs="Tahoma"/>
          <w:i/>
          <w:color w:val="000000"/>
        </w:rPr>
        <w:t>PROBE</w:t>
      </w:r>
      <w:r>
        <w:rPr>
          <w:rFonts w:eastAsia="Calibri" w:cs="Tahoma"/>
          <w:color w:val="000000"/>
        </w:rPr>
        <w:t xml:space="preserve">: </w:t>
      </w:r>
      <w:r w:rsidRPr="00152CCE">
        <w:rPr>
          <w:rFonts w:eastAsia="Calibri" w:cs="Tahoma"/>
          <w:color w:val="000000"/>
        </w:rPr>
        <w:t>What would make you more likely to try</w:t>
      </w:r>
      <w:r>
        <w:rPr>
          <w:rFonts w:eastAsia="Calibri" w:cs="Tahoma"/>
          <w:color w:val="000000"/>
        </w:rPr>
        <w:t xml:space="preserve"> one of these activities</w:t>
      </w:r>
      <w:r w:rsidRPr="00152CCE">
        <w:rPr>
          <w:rFonts w:eastAsia="Calibri" w:cs="Tahoma"/>
          <w:color w:val="000000"/>
        </w:rPr>
        <w:t xml:space="preserve">? </w:t>
      </w:r>
    </w:p>
    <w:p w14:paraId="3D9BB1E4" w14:textId="77777777" w:rsidR="002B6CCD" w:rsidRDefault="002B6CCD" w:rsidP="002B6CCD">
      <w:pPr>
        <w:spacing w:after="0"/>
        <w:rPr>
          <w:rFonts w:eastAsia="Calibri" w:cs="Tahoma"/>
          <w:color w:val="000000"/>
        </w:rPr>
      </w:pPr>
    </w:p>
    <w:p w14:paraId="190452B8" w14:textId="5E0D24CB" w:rsidR="002B6CCD" w:rsidRPr="00A14EE9" w:rsidRDefault="002B6CCD" w:rsidP="002B6CCD">
      <w:pPr>
        <w:spacing w:after="0"/>
        <w:rPr>
          <w:rFonts w:eastAsia="Calibri" w:cs="Tahoma"/>
          <w:color w:val="000000"/>
        </w:rPr>
      </w:pPr>
      <w:r w:rsidRPr="00905D70">
        <w:rPr>
          <w:rFonts w:eastAsia="Calibri" w:cs="Tahoma"/>
          <w:color w:val="000000"/>
          <w:highlight w:val="yellow"/>
        </w:rPr>
        <w:t>70</w:t>
      </w:r>
      <w:proofErr w:type="gramStart"/>
      <w:r w:rsidRPr="00905D70">
        <w:rPr>
          <w:rFonts w:eastAsia="Calibri" w:cs="Tahoma"/>
          <w:color w:val="000000"/>
          <w:highlight w:val="yellow"/>
        </w:rPr>
        <w:t>.D</w:t>
      </w:r>
      <w:proofErr w:type="gramEnd"/>
      <w:r w:rsidRPr="00A14EE9">
        <w:rPr>
          <w:rFonts w:eastAsia="Calibri" w:cs="Tahoma"/>
          <w:color w:val="000000"/>
        </w:rPr>
        <w:t xml:space="preserve"> Has your doctor talked with you about [taking any of these steps]? What did he/she tell you?</w:t>
      </w:r>
    </w:p>
    <w:p w14:paraId="55E61CFB" w14:textId="77777777" w:rsidR="002B6CCD" w:rsidRDefault="002B6CCD" w:rsidP="002B6CCD">
      <w:pPr>
        <w:pStyle w:val="ListParagraph"/>
        <w:numPr>
          <w:ilvl w:val="0"/>
          <w:numId w:val="17"/>
        </w:numPr>
        <w:spacing w:after="0"/>
        <w:rPr>
          <w:rFonts w:eastAsia="Calibri" w:cs="Tahoma"/>
          <w:color w:val="000000"/>
        </w:rPr>
      </w:pPr>
      <w:r w:rsidRPr="0000061D">
        <w:rPr>
          <w:rFonts w:eastAsia="Calibri" w:cs="Tahoma"/>
          <w:i/>
          <w:color w:val="000000"/>
        </w:rPr>
        <w:t>PROBE</w:t>
      </w:r>
      <w:r>
        <w:rPr>
          <w:rFonts w:eastAsia="Calibri" w:cs="Tahoma"/>
          <w:color w:val="000000"/>
        </w:rPr>
        <w:t xml:space="preserve">: </w:t>
      </w:r>
      <w:r w:rsidRPr="0000061D">
        <w:rPr>
          <w:rFonts w:eastAsia="Calibri" w:cs="Tahoma"/>
          <w:color w:val="000000"/>
        </w:rPr>
        <w:t>How did that conversation go?</w:t>
      </w:r>
    </w:p>
    <w:p w14:paraId="77F2B59A" w14:textId="77777777" w:rsidR="002B6CCD" w:rsidRPr="0000061D" w:rsidRDefault="002B6CCD" w:rsidP="002B6CCD">
      <w:pPr>
        <w:pStyle w:val="ListParagraph"/>
        <w:numPr>
          <w:ilvl w:val="0"/>
          <w:numId w:val="17"/>
        </w:numPr>
        <w:spacing w:after="0"/>
        <w:rPr>
          <w:rFonts w:eastAsia="Calibri" w:cs="Tahoma"/>
          <w:color w:val="000000"/>
        </w:rPr>
      </w:pPr>
      <w:r>
        <w:rPr>
          <w:rFonts w:eastAsia="Calibri" w:cs="Tahoma"/>
          <w:i/>
          <w:color w:val="000000"/>
        </w:rPr>
        <w:t>PROBE</w:t>
      </w:r>
      <w:r w:rsidRPr="002F4D93">
        <w:rPr>
          <w:rFonts w:eastAsia="Calibri" w:cs="Tahoma"/>
          <w:color w:val="000000"/>
        </w:rPr>
        <w:t>:</w:t>
      </w:r>
      <w:r>
        <w:rPr>
          <w:rFonts w:eastAsia="Calibri" w:cs="Tahoma"/>
          <w:color w:val="000000"/>
        </w:rPr>
        <w:t xml:space="preserve"> After your doctor recommended these steps, did you take them?</w:t>
      </w:r>
    </w:p>
    <w:p w14:paraId="39628F9F" w14:textId="77777777" w:rsidR="002B6CCD" w:rsidRPr="00A11B38" w:rsidRDefault="002B6CCD" w:rsidP="002B6CCD">
      <w:pPr>
        <w:spacing w:after="0"/>
        <w:contextualSpacing/>
        <w:rPr>
          <w:rFonts w:asciiTheme="majorHAnsi" w:hAnsiTheme="majorHAnsi" w:cs="Arial"/>
          <w:b/>
          <w:bCs/>
          <w:color w:val="000000" w:themeColor="text1"/>
          <w:sz w:val="28"/>
        </w:rPr>
      </w:pPr>
    </w:p>
    <w:p w14:paraId="152C8CBF" w14:textId="77777777" w:rsidR="002B6CCD" w:rsidRPr="00A11B38" w:rsidRDefault="002B6CCD" w:rsidP="002B6CCD">
      <w:pPr>
        <w:spacing w:after="0"/>
        <w:contextualSpacing/>
        <w:rPr>
          <w:rFonts w:asciiTheme="majorHAnsi" w:hAnsiTheme="majorHAnsi" w:cs="Arial"/>
          <w:b/>
          <w:bCs/>
          <w:color w:val="000000" w:themeColor="text1"/>
          <w:sz w:val="28"/>
        </w:rPr>
      </w:pPr>
      <w:r w:rsidRPr="00A11B38">
        <w:rPr>
          <w:rFonts w:asciiTheme="majorHAnsi" w:hAnsiTheme="majorHAnsi" w:cs="Arial"/>
          <w:b/>
          <w:bCs/>
          <w:color w:val="000000" w:themeColor="text1"/>
          <w:sz w:val="28"/>
        </w:rPr>
        <w:t>Stimulus 1: Air Quality and Physical Activity infographic (10 minutes)</w:t>
      </w:r>
    </w:p>
    <w:p w14:paraId="692047E3" w14:textId="77777777" w:rsidR="002B6CCD" w:rsidRDefault="002B6CCD" w:rsidP="002B6CCD">
      <w:pPr>
        <w:spacing w:after="0"/>
        <w:contextualSpacing/>
        <w:rPr>
          <w:rFonts w:eastAsia="Calibri" w:cs="Tahoma"/>
          <w:color w:val="000000"/>
        </w:rPr>
      </w:pPr>
      <w:r w:rsidRPr="00FE7091">
        <w:rPr>
          <w:rFonts w:eastAsia="Calibri" w:cs="Tahoma"/>
          <w:color w:val="000000"/>
        </w:rPr>
        <w:t xml:space="preserve">Now, we’ll look at </w:t>
      </w:r>
      <w:r>
        <w:rPr>
          <w:rFonts w:eastAsia="Calibri" w:cs="Tahoma"/>
          <w:color w:val="000000"/>
        </w:rPr>
        <w:t xml:space="preserve">a graphic that has information about outdoor air quality. </w:t>
      </w:r>
    </w:p>
    <w:p w14:paraId="1672BAC4" w14:textId="77777777" w:rsidR="002B6CCD" w:rsidRPr="00C00878" w:rsidRDefault="002B6CCD" w:rsidP="002B6CCD">
      <w:pPr>
        <w:spacing w:after="0"/>
        <w:contextualSpacing/>
        <w:rPr>
          <w:rFonts w:eastAsia="Calibri" w:cs="Tahoma"/>
          <w:color w:val="000000"/>
        </w:rPr>
      </w:pPr>
    </w:p>
    <w:p w14:paraId="4A73A8E0" w14:textId="75283A6E" w:rsidR="002B6CCD" w:rsidRPr="00C00878" w:rsidRDefault="002B6CCD" w:rsidP="002B6CCD">
      <w:pPr>
        <w:rPr>
          <w:i/>
        </w:rPr>
      </w:pPr>
      <w:r>
        <w:rPr>
          <w:i/>
        </w:rPr>
        <w:t>[</w:t>
      </w:r>
      <w:r w:rsidRPr="00C00878">
        <w:rPr>
          <w:i/>
        </w:rPr>
        <w:t xml:space="preserve">Moderator shows </w:t>
      </w:r>
      <w:hyperlink r:id="rId15" w:history="1">
        <w:r w:rsidRPr="00C00878">
          <w:rPr>
            <w:rStyle w:val="Hyperlink"/>
            <w:i/>
          </w:rPr>
          <w:t>Air Quality and Physical Activity</w:t>
        </w:r>
      </w:hyperlink>
      <w:r w:rsidRPr="00C00878">
        <w:rPr>
          <w:i/>
        </w:rPr>
        <w:t xml:space="preserve"> infographic</w:t>
      </w:r>
      <w:r>
        <w:rPr>
          <w:i/>
        </w:rPr>
        <w:t xml:space="preserve"> (Appendix </w:t>
      </w:r>
      <w:r w:rsidR="003154B5">
        <w:rPr>
          <w:i/>
        </w:rPr>
        <w:t>E</w:t>
      </w:r>
      <w:r>
        <w:rPr>
          <w:i/>
        </w:rPr>
        <w:t>)]</w:t>
      </w:r>
    </w:p>
    <w:p w14:paraId="522271A4" w14:textId="77777777" w:rsidR="002B6CCD" w:rsidRPr="001E22AF" w:rsidRDefault="002B6CCD" w:rsidP="002B6CCD">
      <w:pPr>
        <w:spacing w:after="0"/>
        <w:contextualSpacing/>
        <w:rPr>
          <w:rFonts w:asciiTheme="majorHAnsi" w:eastAsia="Calibri" w:hAnsiTheme="majorHAnsi" w:cs="Tahoma"/>
          <w:color w:val="000000"/>
          <w:szCs w:val="18"/>
        </w:rPr>
      </w:pPr>
      <w:proofErr w:type="gramStart"/>
      <w:r w:rsidRPr="00905D70">
        <w:rPr>
          <w:rFonts w:eastAsia="Calibri" w:cs="Tahoma"/>
          <w:color w:val="000000"/>
          <w:highlight w:val="yellow"/>
        </w:rPr>
        <w:t>6.E</w:t>
      </w:r>
      <w:proofErr w:type="gramEnd"/>
      <w:r w:rsidRPr="00905D70">
        <w:rPr>
          <w:rFonts w:eastAsia="Calibri" w:cs="Tahoma"/>
          <w:color w:val="000000"/>
          <w:highlight w:val="yellow"/>
        </w:rPr>
        <w:t xml:space="preserve"> </w:t>
      </w:r>
      <w:r w:rsidRPr="00F01227">
        <w:rPr>
          <w:rFonts w:eastAsia="Calibri" w:cs="Tahoma"/>
          <w:color w:val="000000"/>
        </w:rPr>
        <w:t>What is your general reaction to the way these look?</w:t>
      </w:r>
      <w:r>
        <w:rPr>
          <w:rFonts w:eastAsia="Calibri" w:cs="Tahoma"/>
          <w:color w:val="000000"/>
        </w:rPr>
        <w:t xml:space="preserve"> </w:t>
      </w:r>
    </w:p>
    <w:p w14:paraId="0E6E795F" w14:textId="77777777" w:rsidR="002B6CCD" w:rsidRDefault="002B6CCD" w:rsidP="002B6CCD">
      <w:pPr>
        <w:spacing w:after="0"/>
        <w:ind w:left="720"/>
        <w:contextualSpacing/>
        <w:rPr>
          <w:rFonts w:asciiTheme="majorHAnsi" w:eastAsia="Calibri" w:hAnsiTheme="majorHAnsi" w:cs="Tahoma"/>
          <w:color w:val="000000"/>
          <w:szCs w:val="18"/>
        </w:rPr>
      </w:pPr>
    </w:p>
    <w:p w14:paraId="3F32EE5B" w14:textId="77777777" w:rsidR="002B6CCD" w:rsidRDefault="002B6CCD" w:rsidP="002B6CCD">
      <w:pPr>
        <w:spacing w:after="0"/>
        <w:contextualSpacing/>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8.E</w:t>
      </w:r>
      <w:proofErr w:type="gramEnd"/>
      <w:r w:rsidRPr="00905D70">
        <w:rPr>
          <w:rFonts w:asciiTheme="majorHAnsi" w:eastAsia="Calibri" w:hAnsiTheme="majorHAnsi" w:cs="Tahoma"/>
          <w:color w:val="000000"/>
          <w:szCs w:val="18"/>
          <w:highlight w:val="yellow"/>
        </w:rPr>
        <w:t xml:space="preserve"> </w:t>
      </w:r>
      <w:r w:rsidRPr="00F01227">
        <w:rPr>
          <w:rFonts w:asciiTheme="majorHAnsi" w:eastAsia="Calibri" w:hAnsiTheme="majorHAnsi" w:cs="Tahoma"/>
          <w:color w:val="000000"/>
          <w:szCs w:val="18"/>
        </w:rPr>
        <w:t>How do you feel about the colors and graphics?  What do you like/dislike about them?</w:t>
      </w:r>
    </w:p>
    <w:p w14:paraId="1FEEDF6B" w14:textId="77777777" w:rsidR="002B6CCD" w:rsidRDefault="002B6CCD" w:rsidP="002B6CCD">
      <w:pPr>
        <w:spacing w:after="0"/>
        <w:contextualSpacing/>
        <w:rPr>
          <w:rFonts w:asciiTheme="majorHAnsi" w:eastAsia="Calibri" w:hAnsiTheme="majorHAnsi" w:cs="Tahoma"/>
          <w:color w:val="000000"/>
          <w:szCs w:val="18"/>
        </w:rPr>
      </w:pPr>
    </w:p>
    <w:p w14:paraId="29FDD4DA" w14:textId="77777777" w:rsidR="002B6CCD" w:rsidRDefault="002B6CCD" w:rsidP="002B6CCD">
      <w:pPr>
        <w:spacing w:after="0"/>
        <w:contextualSpacing/>
        <w:rPr>
          <w:rFonts w:asciiTheme="majorHAnsi" w:eastAsia="Calibri" w:hAnsiTheme="majorHAnsi" w:cs="Tahoma"/>
          <w:color w:val="000000"/>
          <w:szCs w:val="18"/>
        </w:rPr>
      </w:pPr>
      <w:r>
        <w:rPr>
          <w:rFonts w:asciiTheme="majorHAnsi" w:eastAsia="Calibri" w:hAnsiTheme="majorHAnsi" w:cs="Tahoma"/>
          <w:color w:val="000000"/>
          <w:szCs w:val="18"/>
        </w:rPr>
        <w:t xml:space="preserve">Look at the action </w:t>
      </w:r>
      <w:r w:rsidRPr="0052512A">
        <w:rPr>
          <w:rFonts w:asciiTheme="majorHAnsi" w:eastAsia="Calibri" w:hAnsiTheme="majorHAnsi" w:cs="Tahoma"/>
          <w:color w:val="000000"/>
          <w:szCs w:val="18"/>
        </w:rPr>
        <w:t>steps</w:t>
      </w:r>
      <w:r>
        <w:rPr>
          <w:rFonts w:asciiTheme="majorHAnsi" w:eastAsia="Calibri" w:hAnsiTheme="majorHAnsi" w:cs="Tahoma"/>
          <w:color w:val="000000"/>
          <w:szCs w:val="18"/>
        </w:rPr>
        <w:t xml:space="preserve"> in the </w:t>
      </w:r>
      <w:r w:rsidRPr="000200B0">
        <w:rPr>
          <w:rFonts w:asciiTheme="majorHAnsi" w:eastAsia="Calibri" w:hAnsiTheme="majorHAnsi" w:cs="Tahoma"/>
          <w:color w:val="000000"/>
        </w:rPr>
        <w:t xml:space="preserve">graphic. </w:t>
      </w:r>
      <w:r w:rsidRPr="000200B0">
        <w:rPr>
          <w:rFonts w:asciiTheme="majorHAnsi" w:hAnsiTheme="majorHAnsi" w:cs="Helvetica Neue"/>
          <w:color w:val="262626"/>
        </w:rPr>
        <w:t xml:space="preserve">After </w:t>
      </w:r>
      <w:r>
        <w:rPr>
          <w:rFonts w:asciiTheme="majorHAnsi" w:hAnsiTheme="majorHAnsi" w:cs="Helvetica Neue"/>
          <w:color w:val="262626"/>
        </w:rPr>
        <w:t>the exercise where we circled and crossed out activities</w:t>
      </w:r>
      <w:r w:rsidRPr="000200B0">
        <w:rPr>
          <w:rFonts w:asciiTheme="majorHAnsi" w:hAnsiTheme="majorHAnsi" w:cs="Helvetica Neue"/>
          <w:color w:val="262626"/>
        </w:rPr>
        <w:t>, would you</w:t>
      </w:r>
      <w:r>
        <w:rPr>
          <w:rFonts w:asciiTheme="majorHAnsi" w:hAnsiTheme="majorHAnsi" w:cs="Helvetica Neue"/>
          <w:color w:val="262626"/>
        </w:rPr>
        <w:t xml:space="preserve"> </w:t>
      </w:r>
      <w:r w:rsidRPr="000200B0">
        <w:rPr>
          <w:rFonts w:asciiTheme="majorHAnsi" w:hAnsiTheme="majorHAnsi" w:cs="Helvetica Neue"/>
          <w:color w:val="262626"/>
        </w:rPr>
        <w:t xml:space="preserve">be more or less likely to </w:t>
      </w:r>
      <w:r>
        <w:rPr>
          <w:rFonts w:asciiTheme="majorHAnsi" w:hAnsiTheme="majorHAnsi" w:cs="Helvetica Neue"/>
          <w:color w:val="262626"/>
        </w:rPr>
        <w:t xml:space="preserve">encourage your child to </w:t>
      </w:r>
      <w:r w:rsidRPr="000200B0">
        <w:rPr>
          <w:rFonts w:asciiTheme="majorHAnsi" w:hAnsiTheme="majorHAnsi" w:cs="Helvetica Neue"/>
          <w:color w:val="262626"/>
        </w:rPr>
        <w:t>take these steps after seeing this graphic?</w:t>
      </w:r>
    </w:p>
    <w:p w14:paraId="09DB85E4" w14:textId="77777777" w:rsidR="002B6CCD" w:rsidRDefault="002B6CCD" w:rsidP="002B6CCD">
      <w:pPr>
        <w:pStyle w:val="ListParagraph"/>
        <w:numPr>
          <w:ilvl w:val="0"/>
          <w:numId w:val="17"/>
        </w:numPr>
        <w:spacing w:after="0"/>
        <w:rPr>
          <w:rFonts w:asciiTheme="majorHAnsi" w:eastAsia="Calibri" w:hAnsiTheme="majorHAnsi" w:cs="Tahoma"/>
          <w:color w:val="000000"/>
          <w:szCs w:val="18"/>
        </w:rPr>
      </w:pPr>
      <w:r w:rsidRPr="00C00878">
        <w:rPr>
          <w:rFonts w:asciiTheme="majorHAnsi" w:eastAsia="Calibri" w:hAnsiTheme="majorHAnsi" w:cs="Tahoma"/>
          <w:i/>
          <w:color w:val="000000"/>
          <w:szCs w:val="18"/>
        </w:rPr>
        <w:lastRenderedPageBreak/>
        <w:t>PROBE</w:t>
      </w:r>
      <w:r w:rsidRPr="00C00878">
        <w:rPr>
          <w:rFonts w:asciiTheme="majorHAnsi" w:eastAsia="Calibri" w:hAnsiTheme="majorHAnsi" w:cs="Tahoma"/>
          <w:color w:val="000000"/>
          <w:szCs w:val="18"/>
        </w:rPr>
        <w:t xml:space="preserve">: Why or why not? </w:t>
      </w:r>
    </w:p>
    <w:p w14:paraId="45AC355F" w14:textId="77777777" w:rsidR="002B6CCD" w:rsidRDefault="002B6CCD" w:rsidP="002B6CCD">
      <w:pPr>
        <w:spacing w:after="0"/>
        <w:rPr>
          <w:rFonts w:asciiTheme="majorHAnsi" w:eastAsia="Calibri" w:hAnsiTheme="majorHAnsi" w:cs="Tahoma"/>
          <w:color w:val="000000"/>
          <w:szCs w:val="18"/>
        </w:rPr>
      </w:pPr>
    </w:p>
    <w:p w14:paraId="7A886A87" w14:textId="77777777" w:rsidR="002B6CCD" w:rsidRPr="00A14EE9" w:rsidRDefault="002B6CCD" w:rsidP="002B6CCD">
      <w:pPr>
        <w:spacing w:after="0"/>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2.E</w:t>
      </w:r>
      <w:proofErr w:type="gramEnd"/>
      <w:r w:rsidRPr="00905D70">
        <w:rPr>
          <w:rFonts w:asciiTheme="majorHAnsi" w:eastAsia="Calibri" w:hAnsiTheme="majorHAnsi" w:cs="Tahoma"/>
          <w:color w:val="000000"/>
          <w:szCs w:val="18"/>
          <w:highlight w:val="yellow"/>
        </w:rPr>
        <w:t xml:space="preserve"> </w:t>
      </w:r>
      <w:r w:rsidRPr="00A14EE9">
        <w:rPr>
          <w:rFonts w:asciiTheme="majorHAnsi" w:eastAsia="Calibri" w:hAnsiTheme="majorHAnsi" w:cs="Tahoma"/>
          <w:color w:val="000000"/>
          <w:szCs w:val="18"/>
        </w:rPr>
        <w:t>What is the main message of this illustration?  What does it tell you?</w:t>
      </w:r>
      <w:r w:rsidRPr="00A14EE9" w:rsidDel="00F01227">
        <w:rPr>
          <w:rFonts w:asciiTheme="majorHAnsi" w:eastAsia="Calibri" w:hAnsiTheme="majorHAnsi" w:cs="Tahoma"/>
          <w:color w:val="000000"/>
          <w:szCs w:val="18"/>
        </w:rPr>
        <w:t xml:space="preserve"> </w:t>
      </w:r>
    </w:p>
    <w:p w14:paraId="5E6BC842" w14:textId="77777777" w:rsidR="002B6CCD" w:rsidRPr="001E4F87"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1E4F87">
        <w:rPr>
          <w:rFonts w:asciiTheme="majorHAnsi" w:eastAsia="Calibri" w:hAnsiTheme="majorHAnsi" w:cs="Tahoma"/>
          <w:color w:val="000000"/>
          <w:szCs w:val="18"/>
        </w:rPr>
        <w:t xml:space="preserve">What do you think about </w:t>
      </w:r>
      <w:r>
        <w:rPr>
          <w:rFonts w:asciiTheme="majorHAnsi" w:eastAsia="Calibri" w:hAnsiTheme="majorHAnsi" w:cs="Tahoma"/>
          <w:color w:val="000000"/>
          <w:szCs w:val="18"/>
        </w:rPr>
        <w:t>looking at</w:t>
      </w:r>
      <w:r w:rsidRPr="001E4F87">
        <w:rPr>
          <w:rFonts w:asciiTheme="majorHAnsi" w:eastAsia="Calibri" w:hAnsiTheme="majorHAnsi" w:cs="Tahoma"/>
          <w:color w:val="000000"/>
          <w:szCs w:val="18"/>
        </w:rPr>
        <w:t xml:space="preserve"> </w:t>
      </w:r>
      <w:r>
        <w:rPr>
          <w:rFonts w:asciiTheme="majorHAnsi" w:eastAsia="Calibri" w:hAnsiTheme="majorHAnsi" w:cs="Tahoma"/>
          <w:color w:val="000000"/>
          <w:szCs w:val="18"/>
        </w:rPr>
        <w:t>a</w:t>
      </w:r>
      <w:r w:rsidRPr="001E4F87">
        <w:rPr>
          <w:rFonts w:asciiTheme="majorHAnsi" w:eastAsia="Calibri" w:hAnsiTheme="majorHAnsi" w:cs="Tahoma"/>
          <w:color w:val="000000"/>
          <w:szCs w:val="18"/>
        </w:rPr>
        <w:t xml:space="preserve"> graphic to </w:t>
      </w:r>
      <w:r>
        <w:rPr>
          <w:rFonts w:asciiTheme="majorHAnsi" w:eastAsia="Calibri" w:hAnsiTheme="majorHAnsi" w:cs="Tahoma"/>
          <w:color w:val="000000"/>
          <w:szCs w:val="18"/>
        </w:rPr>
        <w:t>get</w:t>
      </w:r>
      <w:r w:rsidRPr="001E4F87">
        <w:rPr>
          <w:rFonts w:asciiTheme="majorHAnsi" w:eastAsia="Calibri" w:hAnsiTheme="majorHAnsi" w:cs="Tahoma"/>
          <w:color w:val="000000"/>
          <w:szCs w:val="18"/>
        </w:rPr>
        <w:t xml:space="preserve"> </w:t>
      </w:r>
      <w:r>
        <w:rPr>
          <w:rFonts w:asciiTheme="majorHAnsi" w:eastAsia="Calibri" w:hAnsiTheme="majorHAnsi" w:cs="Tahoma"/>
          <w:color w:val="000000"/>
          <w:szCs w:val="18"/>
        </w:rPr>
        <w:t xml:space="preserve">health </w:t>
      </w:r>
      <w:r w:rsidRPr="001E4F87">
        <w:rPr>
          <w:rFonts w:asciiTheme="majorHAnsi" w:eastAsia="Calibri" w:hAnsiTheme="majorHAnsi" w:cs="Tahoma"/>
          <w:color w:val="000000"/>
          <w:szCs w:val="18"/>
        </w:rPr>
        <w:t xml:space="preserve">information? </w:t>
      </w:r>
    </w:p>
    <w:p w14:paraId="67EE78B2" w14:textId="77777777" w:rsidR="002B6CCD" w:rsidRDefault="002B6CCD" w:rsidP="002B6CCD">
      <w:pPr>
        <w:spacing w:after="0"/>
        <w:rPr>
          <w:rFonts w:asciiTheme="majorHAnsi" w:eastAsia="Calibri" w:hAnsiTheme="majorHAnsi" w:cs="Tahoma"/>
          <w:color w:val="000000"/>
          <w:szCs w:val="18"/>
        </w:rPr>
      </w:pPr>
    </w:p>
    <w:p w14:paraId="42993402" w14:textId="5071F76E" w:rsidR="002B6CCD" w:rsidRDefault="00BB53C8" w:rsidP="002B6CCD">
      <w:pPr>
        <w:spacing w:after="0"/>
        <w:rPr>
          <w:rFonts w:asciiTheme="majorHAnsi" w:eastAsia="Calibri" w:hAnsiTheme="majorHAnsi" w:cs="Tahoma"/>
          <w:color w:val="000000"/>
          <w:szCs w:val="18"/>
        </w:rPr>
      </w:pPr>
      <w:r w:rsidRPr="00905D70">
        <w:rPr>
          <w:rFonts w:asciiTheme="majorHAnsi" w:eastAsia="Calibri" w:hAnsiTheme="majorHAnsi" w:cs="Tahoma"/>
          <w:color w:val="000000"/>
          <w:szCs w:val="18"/>
          <w:highlight w:val="yellow"/>
        </w:rPr>
        <w:t>24</w:t>
      </w:r>
      <w:proofErr w:type="gramStart"/>
      <w:r w:rsidRPr="00905D70">
        <w:rPr>
          <w:rFonts w:asciiTheme="majorHAnsi" w:eastAsia="Calibri" w:hAnsiTheme="majorHAnsi" w:cs="Tahoma"/>
          <w:color w:val="000000"/>
          <w:szCs w:val="18"/>
          <w:highlight w:val="yellow"/>
        </w:rPr>
        <w:t>.D</w:t>
      </w:r>
      <w:proofErr w:type="gramEnd"/>
      <w:r w:rsidRPr="00905D70">
        <w:rPr>
          <w:rFonts w:asciiTheme="majorHAnsi" w:eastAsia="Calibri" w:hAnsiTheme="majorHAnsi" w:cs="Tahoma"/>
          <w:color w:val="000000"/>
          <w:szCs w:val="18"/>
          <w:highlight w:val="yellow"/>
        </w:rPr>
        <w:t xml:space="preserve"> </w:t>
      </w:r>
      <w:r w:rsidR="002B6CCD">
        <w:rPr>
          <w:rFonts w:asciiTheme="majorHAnsi" w:eastAsia="Calibri" w:hAnsiTheme="majorHAnsi" w:cs="Tahoma"/>
          <w:color w:val="000000"/>
          <w:szCs w:val="18"/>
        </w:rPr>
        <w:t>Who would you say they are trying to reach?</w:t>
      </w:r>
    </w:p>
    <w:p w14:paraId="0A6D076C" w14:textId="5619227C" w:rsidR="002B6CCD" w:rsidRDefault="00BB53C8"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Does it seem this message is talking to you, and people like you? Or someone else?</w:t>
      </w:r>
    </w:p>
    <w:p w14:paraId="13C273C8" w14:textId="1D4CC96A" w:rsidR="002B6CCD" w:rsidRDefault="00BB53C8"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What in the message suggested it was talking to you and people like you or someone else?</w:t>
      </w:r>
    </w:p>
    <w:p w14:paraId="25E08651" w14:textId="77777777" w:rsidR="002B6CCD" w:rsidRPr="00A11B38" w:rsidRDefault="002B6CCD" w:rsidP="002B6CCD">
      <w:pPr>
        <w:spacing w:after="0"/>
        <w:rPr>
          <w:rFonts w:eastAsia="Calibri" w:cs="Tahoma"/>
          <w:color w:val="000000" w:themeColor="text1"/>
        </w:rPr>
      </w:pPr>
    </w:p>
    <w:p w14:paraId="318D8FEB" w14:textId="77777777" w:rsidR="002B6CCD" w:rsidRPr="00A11B38" w:rsidRDefault="002B6CCD" w:rsidP="002B6CCD">
      <w:pPr>
        <w:spacing w:after="0"/>
        <w:contextualSpacing/>
        <w:rPr>
          <w:rFonts w:asciiTheme="majorHAnsi" w:hAnsiTheme="majorHAnsi" w:cs="Arial"/>
          <w:b/>
          <w:bCs/>
          <w:color w:val="000000" w:themeColor="text1"/>
          <w:sz w:val="28"/>
        </w:rPr>
      </w:pPr>
    </w:p>
    <w:p w14:paraId="1ED6F095" w14:textId="77777777" w:rsidR="002B6CCD" w:rsidRPr="00A11B38" w:rsidRDefault="002B6CCD" w:rsidP="002B6CCD">
      <w:pPr>
        <w:spacing w:after="0"/>
        <w:contextualSpacing/>
        <w:rPr>
          <w:rFonts w:asciiTheme="majorHAnsi" w:hAnsiTheme="majorHAnsi" w:cs="Arial"/>
          <w:b/>
          <w:bCs/>
          <w:color w:val="000000" w:themeColor="text1"/>
          <w:sz w:val="28"/>
        </w:rPr>
      </w:pPr>
      <w:r w:rsidRPr="00A11B38">
        <w:rPr>
          <w:rFonts w:asciiTheme="majorHAnsi" w:hAnsiTheme="majorHAnsi" w:cs="Arial"/>
          <w:b/>
          <w:bCs/>
          <w:color w:val="000000" w:themeColor="text1"/>
          <w:sz w:val="28"/>
        </w:rPr>
        <w:t>Stimulus 2: Weather Channel Breathing Index Webpage (15 minutes)</w:t>
      </w:r>
    </w:p>
    <w:p w14:paraId="36D83F2C" w14:textId="77777777" w:rsidR="002B6CCD" w:rsidRDefault="002B6CCD" w:rsidP="002B6CCD">
      <w:pPr>
        <w:spacing w:after="0"/>
        <w:contextualSpacing/>
        <w:rPr>
          <w:rFonts w:eastAsia="Calibri" w:cs="Tahoma"/>
          <w:color w:val="000000"/>
        </w:rPr>
      </w:pPr>
      <w:r>
        <w:rPr>
          <w:rFonts w:eastAsia="Calibri" w:cs="Tahoma"/>
          <w:color w:val="000000"/>
        </w:rPr>
        <w:t>Next</w:t>
      </w:r>
      <w:r w:rsidRPr="00FE7091">
        <w:rPr>
          <w:rFonts w:eastAsia="Calibri" w:cs="Tahoma"/>
          <w:color w:val="000000"/>
        </w:rPr>
        <w:t xml:space="preserve">, </w:t>
      </w:r>
      <w:r>
        <w:rPr>
          <w:rFonts w:eastAsia="Calibri" w:cs="Tahoma"/>
          <w:color w:val="000000"/>
        </w:rPr>
        <w:t>we’re going to</w:t>
      </w:r>
      <w:r w:rsidRPr="00FE7091">
        <w:rPr>
          <w:rFonts w:eastAsia="Calibri" w:cs="Tahoma"/>
          <w:color w:val="000000"/>
        </w:rPr>
        <w:t xml:space="preserve"> look </w:t>
      </w:r>
      <w:r>
        <w:rPr>
          <w:rFonts w:eastAsia="Calibri" w:cs="Tahoma"/>
          <w:color w:val="000000"/>
        </w:rPr>
        <w:t xml:space="preserve">a </w:t>
      </w:r>
      <w:r w:rsidRPr="00FE7091">
        <w:rPr>
          <w:rFonts w:eastAsia="Calibri" w:cs="Tahoma"/>
          <w:color w:val="000000"/>
        </w:rPr>
        <w:t>website</w:t>
      </w:r>
      <w:r>
        <w:rPr>
          <w:rFonts w:eastAsia="Calibri" w:cs="Tahoma"/>
          <w:color w:val="000000"/>
        </w:rPr>
        <w:t xml:space="preserve"> that has information about outdoor air quality. </w:t>
      </w:r>
    </w:p>
    <w:p w14:paraId="20FC59EC" w14:textId="77777777" w:rsidR="002B6CCD" w:rsidRDefault="002B6CCD" w:rsidP="002B6CCD">
      <w:pPr>
        <w:spacing w:after="0"/>
        <w:contextualSpacing/>
        <w:rPr>
          <w:rFonts w:eastAsia="Calibri" w:cs="Tahoma"/>
          <w:color w:val="000000"/>
        </w:rPr>
      </w:pPr>
    </w:p>
    <w:p w14:paraId="0C126B89" w14:textId="47F25186" w:rsidR="002B6CCD" w:rsidRPr="0051000B" w:rsidRDefault="002B6CCD" w:rsidP="002B6CCD">
      <w:pPr>
        <w:spacing w:after="0"/>
        <w:contextualSpacing/>
        <w:rPr>
          <w:rFonts w:eastAsia="Calibri" w:cs="Tahoma"/>
          <w:color w:val="000000"/>
        </w:rPr>
      </w:pPr>
      <w:r w:rsidRPr="00860881">
        <w:rPr>
          <w:rFonts w:eastAsia="Calibri" w:cs="Tahoma"/>
          <w:i/>
          <w:color w:val="000000"/>
        </w:rPr>
        <w:t xml:space="preserve">[Moderator shows </w:t>
      </w:r>
      <w:hyperlink r:id="rId16" w:history="1">
        <w:r w:rsidRPr="00860881">
          <w:rPr>
            <w:rStyle w:val="Hyperlink"/>
            <w:rFonts w:eastAsia="Calibri" w:cs="Tahoma"/>
            <w:i/>
          </w:rPr>
          <w:t>Weather Channel Breathing Index</w:t>
        </w:r>
      </w:hyperlink>
      <w:r>
        <w:rPr>
          <w:rFonts w:eastAsia="Calibri" w:cs="Tahoma"/>
          <w:i/>
          <w:color w:val="000000"/>
        </w:rPr>
        <w:t>, using</w:t>
      </w:r>
      <w:r w:rsidRPr="00860881">
        <w:rPr>
          <w:rFonts w:eastAsia="Calibri" w:cs="Tahoma"/>
          <w:i/>
          <w:color w:val="000000"/>
        </w:rPr>
        <w:t xml:space="preserve"> narrow view to avoid advertisements</w:t>
      </w:r>
      <w:r>
        <w:rPr>
          <w:rFonts w:eastAsia="Calibri" w:cs="Tahoma"/>
          <w:i/>
          <w:color w:val="000000"/>
        </w:rPr>
        <w:t xml:space="preserve"> (Appendix </w:t>
      </w:r>
      <w:r w:rsidR="003154B5">
        <w:rPr>
          <w:rFonts w:eastAsia="Calibri" w:cs="Tahoma"/>
          <w:i/>
          <w:color w:val="000000"/>
        </w:rPr>
        <w:t>F</w:t>
      </w:r>
      <w:r>
        <w:rPr>
          <w:rFonts w:eastAsia="Calibri" w:cs="Tahoma"/>
          <w:i/>
          <w:color w:val="000000"/>
        </w:rPr>
        <w:t>)</w:t>
      </w:r>
      <w:r w:rsidRPr="00860881">
        <w:rPr>
          <w:rFonts w:eastAsia="Calibri" w:cs="Tahoma"/>
          <w:i/>
          <w:color w:val="000000"/>
        </w:rPr>
        <w:t>]</w:t>
      </w:r>
    </w:p>
    <w:p w14:paraId="39B40E1C" w14:textId="77777777" w:rsidR="002B6CCD" w:rsidRDefault="002B6CCD" w:rsidP="002B6CCD">
      <w:pPr>
        <w:spacing w:after="0"/>
        <w:rPr>
          <w:rFonts w:eastAsia="Calibri" w:cstheme="minorBidi"/>
          <w:highlight w:val="yellow"/>
        </w:rPr>
      </w:pPr>
    </w:p>
    <w:p w14:paraId="4B8E0982" w14:textId="77777777" w:rsidR="002B6CCD" w:rsidRPr="00A14EE9" w:rsidRDefault="002B6CCD" w:rsidP="002B6CCD">
      <w:pPr>
        <w:spacing w:after="0"/>
        <w:rPr>
          <w:rFonts w:eastAsia="Calibri" w:cstheme="minorBidi"/>
        </w:rPr>
      </w:pPr>
      <w:r w:rsidRPr="00A14EE9">
        <w:rPr>
          <w:rFonts w:eastAsia="Calibri" w:cstheme="minorBidi"/>
        </w:rPr>
        <w:t xml:space="preserve">Collectively, these images are called the Breathing Index. </w:t>
      </w:r>
    </w:p>
    <w:p w14:paraId="230FA90E" w14:textId="77777777" w:rsidR="002B6CCD" w:rsidRDefault="002B6CCD" w:rsidP="002B6CCD">
      <w:pPr>
        <w:spacing w:after="0"/>
        <w:rPr>
          <w:rFonts w:eastAsia="Calibri" w:cstheme="minorBidi"/>
          <w:highlight w:val="yellow"/>
        </w:rPr>
      </w:pPr>
    </w:p>
    <w:p w14:paraId="2AD535FC" w14:textId="77777777" w:rsidR="002B6CCD" w:rsidRPr="001E22AF" w:rsidRDefault="002B6CCD" w:rsidP="002B6CCD">
      <w:pPr>
        <w:spacing w:after="0"/>
        <w:contextualSpacing/>
        <w:rPr>
          <w:rFonts w:asciiTheme="majorHAnsi" w:eastAsia="Calibri" w:hAnsiTheme="majorHAnsi" w:cs="Tahoma"/>
          <w:color w:val="000000"/>
          <w:szCs w:val="18"/>
        </w:rPr>
      </w:pPr>
      <w:r>
        <w:rPr>
          <w:rFonts w:eastAsia="Calibri" w:cs="Tahoma"/>
          <w:color w:val="000000"/>
        </w:rPr>
        <w:t xml:space="preserve">What are </w:t>
      </w:r>
      <w:r w:rsidRPr="001E22AF">
        <w:rPr>
          <w:rFonts w:eastAsia="Calibri" w:cs="Tahoma"/>
          <w:color w:val="000000"/>
        </w:rPr>
        <w:t xml:space="preserve">your first </w:t>
      </w:r>
      <w:r>
        <w:rPr>
          <w:rFonts w:eastAsia="Calibri" w:cs="Tahoma"/>
          <w:color w:val="000000"/>
        </w:rPr>
        <w:t>impressions when looking at the Breathing Index</w:t>
      </w:r>
      <w:r w:rsidRPr="001E22AF">
        <w:rPr>
          <w:rFonts w:asciiTheme="majorHAnsi" w:eastAsia="Calibri" w:hAnsiTheme="majorHAnsi" w:cs="Tahoma"/>
          <w:color w:val="000000"/>
          <w:szCs w:val="18"/>
        </w:rPr>
        <w:t>?</w:t>
      </w:r>
    </w:p>
    <w:p w14:paraId="5084CB5A" w14:textId="77777777" w:rsidR="002B6CCD" w:rsidRDefault="002B6CCD" w:rsidP="002B6CCD">
      <w:pPr>
        <w:spacing w:after="0"/>
        <w:contextualSpacing/>
        <w:rPr>
          <w:rFonts w:asciiTheme="majorHAnsi" w:eastAsia="Calibri" w:hAnsiTheme="majorHAnsi" w:cs="Tahoma"/>
          <w:color w:val="000000"/>
          <w:szCs w:val="18"/>
        </w:rPr>
      </w:pPr>
    </w:p>
    <w:p w14:paraId="117A2E7D" w14:textId="77777777" w:rsidR="002B6CCD" w:rsidRPr="00A14EE9" w:rsidRDefault="002B6CCD" w:rsidP="002B6CCD">
      <w:pPr>
        <w:spacing w:after="0"/>
        <w:rPr>
          <w:rFonts w:eastAsia="Calibri" w:cstheme="minorBidi"/>
        </w:rPr>
      </w:pPr>
      <w:proofErr w:type="gramStart"/>
      <w:r w:rsidRPr="00905D70">
        <w:rPr>
          <w:rFonts w:eastAsia="Calibri" w:cstheme="minorBidi"/>
          <w:highlight w:val="yellow"/>
        </w:rPr>
        <w:t>6.E</w:t>
      </w:r>
      <w:proofErr w:type="gramEnd"/>
      <w:r w:rsidRPr="00905D70">
        <w:rPr>
          <w:rFonts w:eastAsia="Calibri" w:cstheme="minorBidi"/>
          <w:highlight w:val="yellow"/>
        </w:rPr>
        <w:t xml:space="preserve"> </w:t>
      </w:r>
      <w:r w:rsidRPr="00A14EE9">
        <w:rPr>
          <w:rFonts w:eastAsia="Calibri" w:cstheme="minorBidi"/>
        </w:rPr>
        <w:t>What is your general reaction to the way these look?</w:t>
      </w:r>
    </w:p>
    <w:p w14:paraId="17562F61" w14:textId="77777777" w:rsidR="002B6CCD" w:rsidRDefault="002B6CCD" w:rsidP="002B6CCD">
      <w:pPr>
        <w:spacing w:after="0"/>
        <w:contextualSpacing/>
        <w:rPr>
          <w:rFonts w:asciiTheme="majorHAnsi" w:eastAsia="Calibri" w:hAnsiTheme="majorHAnsi" w:cs="Tahoma"/>
          <w:color w:val="000000"/>
          <w:szCs w:val="18"/>
        </w:rPr>
      </w:pPr>
    </w:p>
    <w:p w14:paraId="60645808" w14:textId="77777777" w:rsidR="002B6CCD" w:rsidRDefault="002B6CCD" w:rsidP="002B6CCD">
      <w:pPr>
        <w:spacing w:after="0"/>
        <w:rPr>
          <w:rFonts w:eastAsia="Calibri" w:cs="Tahoma"/>
          <w:color w:val="000000"/>
        </w:rPr>
      </w:pPr>
      <w:proofErr w:type="gramStart"/>
      <w:r w:rsidRPr="00905D70">
        <w:rPr>
          <w:rFonts w:eastAsia="Calibri" w:cs="Tahoma"/>
          <w:color w:val="000000"/>
          <w:highlight w:val="yellow"/>
        </w:rPr>
        <w:t>8.E</w:t>
      </w:r>
      <w:proofErr w:type="gramEnd"/>
      <w:r w:rsidRPr="00905D70">
        <w:rPr>
          <w:rFonts w:eastAsia="Calibri" w:cs="Tahoma"/>
          <w:color w:val="000000"/>
          <w:highlight w:val="yellow"/>
        </w:rPr>
        <w:t xml:space="preserve"> </w:t>
      </w:r>
      <w:r w:rsidRPr="007B04CD">
        <w:rPr>
          <w:rFonts w:eastAsia="Calibri" w:cs="Tahoma"/>
          <w:color w:val="000000"/>
        </w:rPr>
        <w:t>How do you feel about the colors and graphics?  What do you like/dislike about them?</w:t>
      </w:r>
    </w:p>
    <w:p w14:paraId="4E8007E8" w14:textId="77777777" w:rsidR="002B6CCD" w:rsidRDefault="002B6CCD" w:rsidP="00BB53C8">
      <w:pPr>
        <w:spacing w:after="0"/>
        <w:contextualSpacing/>
        <w:rPr>
          <w:rFonts w:asciiTheme="majorHAnsi" w:eastAsia="Calibri" w:hAnsiTheme="majorHAnsi" w:cs="Tahoma"/>
          <w:color w:val="000000"/>
          <w:szCs w:val="18"/>
        </w:rPr>
      </w:pPr>
    </w:p>
    <w:p w14:paraId="20BC3C27" w14:textId="77777777" w:rsidR="002B6CCD" w:rsidRPr="00A14EE9" w:rsidRDefault="002B6CCD" w:rsidP="002B6CCD">
      <w:pPr>
        <w:spacing w:after="0"/>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2.E</w:t>
      </w:r>
      <w:proofErr w:type="gramEnd"/>
      <w:r w:rsidRPr="00905D70">
        <w:rPr>
          <w:rFonts w:asciiTheme="majorHAnsi" w:eastAsia="Calibri" w:hAnsiTheme="majorHAnsi" w:cs="Tahoma"/>
          <w:color w:val="000000"/>
          <w:szCs w:val="18"/>
          <w:highlight w:val="yellow"/>
        </w:rPr>
        <w:t xml:space="preserve"> </w:t>
      </w:r>
      <w:r w:rsidRPr="00A14EE9">
        <w:rPr>
          <w:rFonts w:asciiTheme="majorHAnsi" w:eastAsia="Calibri" w:hAnsiTheme="majorHAnsi" w:cs="Tahoma"/>
          <w:color w:val="000000"/>
          <w:szCs w:val="18"/>
        </w:rPr>
        <w:t>What is the main message of this illustration?  What does it tell you?</w:t>
      </w:r>
      <w:r w:rsidRPr="00A14EE9" w:rsidDel="00F01227">
        <w:rPr>
          <w:rFonts w:asciiTheme="majorHAnsi" w:eastAsia="Calibri" w:hAnsiTheme="majorHAnsi" w:cs="Tahoma"/>
          <w:color w:val="000000"/>
          <w:szCs w:val="18"/>
        </w:rPr>
        <w:t xml:space="preserve"> </w:t>
      </w:r>
    </w:p>
    <w:p w14:paraId="06B8F573" w14:textId="77777777" w:rsidR="00BB53C8" w:rsidRDefault="002B6CCD" w:rsidP="00BB53C8">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1E4F87">
        <w:rPr>
          <w:rFonts w:asciiTheme="majorHAnsi" w:eastAsia="Calibri" w:hAnsiTheme="majorHAnsi" w:cs="Tahoma"/>
          <w:color w:val="000000"/>
          <w:szCs w:val="18"/>
        </w:rPr>
        <w:t xml:space="preserve">What do you think about using </w:t>
      </w:r>
      <w:r>
        <w:rPr>
          <w:rFonts w:asciiTheme="majorHAnsi" w:eastAsia="Calibri" w:hAnsiTheme="majorHAnsi" w:cs="Tahoma"/>
          <w:color w:val="000000"/>
          <w:szCs w:val="18"/>
        </w:rPr>
        <w:t>this</w:t>
      </w:r>
      <w:r w:rsidRPr="001E4F87">
        <w:rPr>
          <w:rFonts w:asciiTheme="majorHAnsi" w:eastAsia="Calibri" w:hAnsiTheme="majorHAnsi" w:cs="Tahoma"/>
          <w:color w:val="000000"/>
          <w:szCs w:val="18"/>
        </w:rPr>
        <w:t xml:space="preserve"> </w:t>
      </w:r>
      <w:r>
        <w:rPr>
          <w:rFonts w:asciiTheme="majorHAnsi" w:eastAsia="Calibri" w:hAnsiTheme="majorHAnsi" w:cs="Tahoma"/>
          <w:color w:val="000000"/>
          <w:szCs w:val="18"/>
        </w:rPr>
        <w:t>website to get</w:t>
      </w:r>
      <w:r w:rsidRPr="001E4F87">
        <w:rPr>
          <w:rFonts w:asciiTheme="majorHAnsi" w:eastAsia="Calibri" w:hAnsiTheme="majorHAnsi" w:cs="Tahoma"/>
          <w:color w:val="000000"/>
          <w:szCs w:val="18"/>
        </w:rPr>
        <w:t xml:space="preserve"> information</w:t>
      </w:r>
      <w:r>
        <w:rPr>
          <w:rFonts w:asciiTheme="majorHAnsi" w:eastAsia="Calibri" w:hAnsiTheme="majorHAnsi" w:cs="Tahoma"/>
          <w:color w:val="000000"/>
          <w:szCs w:val="18"/>
        </w:rPr>
        <w:t xml:space="preserve"> about air quality</w:t>
      </w:r>
      <w:r w:rsidRPr="001E4F87">
        <w:rPr>
          <w:rFonts w:asciiTheme="majorHAnsi" w:eastAsia="Calibri" w:hAnsiTheme="majorHAnsi" w:cs="Tahoma"/>
          <w:color w:val="000000"/>
          <w:szCs w:val="18"/>
        </w:rPr>
        <w:t xml:space="preserve">? </w:t>
      </w:r>
    </w:p>
    <w:p w14:paraId="3D75E99A" w14:textId="00ACEDC9" w:rsidR="002B6CCD" w:rsidRPr="00BB53C8" w:rsidRDefault="002B6CCD" w:rsidP="00BB53C8">
      <w:pPr>
        <w:pStyle w:val="ListParagraph"/>
        <w:numPr>
          <w:ilvl w:val="0"/>
          <w:numId w:val="17"/>
        </w:numPr>
        <w:spacing w:after="0"/>
        <w:rPr>
          <w:rFonts w:asciiTheme="majorHAnsi" w:eastAsia="Calibri" w:hAnsiTheme="majorHAnsi" w:cs="Tahoma"/>
          <w:color w:val="000000"/>
          <w:szCs w:val="18"/>
        </w:rPr>
      </w:pPr>
      <w:r w:rsidRPr="00BB53C8">
        <w:rPr>
          <w:rFonts w:asciiTheme="majorHAnsi" w:eastAsia="Calibri" w:hAnsiTheme="majorHAnsi" w:cs="Tahoma"/>
          <w:i/>
          <w:color w:val="000000"/>
          <w:szCs w:val="18"/>
        </w:rPr>
        <w:t>PROBE</w:t>
      </w:r>
      <w:r w:rsidRPr="00BB53C8">
        <w:rPr>
          <w:rFonts w:asciiTheme="majorHAnsi" w:eastAsia="Calibri" w:hAnsiTheme="majorHAnsi" w:cs="Tahoma"/>
          <w:color w:val="000000"/>
          <w:szCs w:val="18"/>
        </w:rPr>
        <w:t>: Is there anything confusing or unclear? If so, what?</w:t>
      </w:r>
    </w:p>
    <w:p w14:paraId="6F8F96D4" w14:textId="77777777" w:rsidR="002B6CCD" w:rsidRDefault="002B6CCD" w:rsidP="002B6CCD">
      <w:pPr>
        <w:spacing w:after="0"/>
        <w:contextualSpacing/>
        <w:rPr>
          <w:rFonts w:eastAsia="Calibri" w:cs="Tahoma"/>
          <w:color w:val="000000"/>
        </w:rPr>
      </w:pPr>
    </w:p>
    <w:p w14:paraId="729A33B4" w14:textId="59688684" w:rsidR="002B6CCD" w:rsidRDefault="00BB53C8" w:rsidP="002B6CCD">
      <w:pPr>
        <w:spacing w:after="0"/>
        <w:rPr>
          <w:rFonts w:asciiTheme="majorHAnsi" w:eastAsia="Calibri" w:hAnsiTheme="majorHAnsi" w:cs="Tahoma"/>
          <w:color w:val="000000"/>
          <w:szCs w:val="18"/>
        </w:rPr>
      </w:pPr>
      <w:r w:rsidRPr="00905D70">
        <w:rPr>
          <w:rFonts w:asciiTheme="majorHAnsi" w:eastAsia="Calibri" w:hAnsiTheme="majorHAnsi" w:cs="Tahoma"/>
          <w:color w:val="000000"/>
          <w:szCs w:val="18"/>
          <w:highlight w:val="yellow"/>
        </w:rPr>
        <w:t>24</w:t>
      </w:r>
      <w:proofErr w:type="gramStart"/>
      <w:r w:rsidRPr="00905D70">
        <w:rPr>
          <w:rFonts w:asciiTheme="majorHAnsi" w:eastAsia="Calibri" w:hAnsiTheme="majorHAnsi" w:cs="Tahoma"/>
          <w:color w:val="000000"/>
          <w:szCs w:val="18"/>
          <w:highlight w:val="yellow"/>
        </w:rPr>
        <w:t>.D</w:t>
      </w:r>
      <w:proofErr w:type="gramEnd"/>
      <w:r w:rsidRPr="00905D70">
        <w:rPr>
          <w:rFonts w:asciiTheme="majorHAnsi" w:eastAsia="Calibri" w:hAnsiTheme="majorHAnsi" w:cs="Tahoma"/>
          <w:color w:val="000000"/>
          <w:szCs w:val="18"/>
          <w:highlight w:val="yellow"/>
        </w:rPr>
        <w:t xml:space="preserve"> </w:t>
      </w:r>
      <w:r w:rsidR="002B6CCD">
        <w:rPr>
          <w:rFonts w:asciiTheme="majorHAnsi" w:eastAsia="Calibri" w:hAnsiTheme="majorHAnsi" w:cs="Tahoma"/>
          <w:color w:val="000000"/>
          <w:szCs w:val="18"/>
        </w:rPr>
        <w:t>Who would you say they are trying to reach?</w:t>
      </w:r>
    </w:p>
    <w:p w14:paraId="20BE87CA" w14:textId="19FD69AE" w:rsidR="002B6CCD" w:rsidRDefault="00BB53C8"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Does it seem this message is talking to you, and people like you? Or someone else?</w:t>
      </w:r>
    </w:p>
    <w:p w14:paraId="486C0C8D" w14:textId="29CBE5C5" w:rsidR="002B6CCD" w:rsidRDefault="00BB53C8"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What in the message suggested it was talking to you and people like you or someone else?</w:t>
      </w:r>
    </w:p>
    <w:p w14:paraId="742A5197" w14:textId="77777777" w:rsidR="002B6CCD" w:rsidRPr="001E22AF" w:rsidRDefault="002B6CCD" w:rsidP="002B6CCD">
      <w:pPr>
        <w:spacing w:after="0"/>
        <w:ind w:left="1080"/>
        <w:contextualSpacing/>
        <w:rPr>
          <w:rFonts w:asciiTheme="majorHAnsi" w:eastAsia="Calibri" w:hAnsiTheme="majorHAnsi" w:cs="Tahoma"/>
          <w:color w:val="000000"/>
          <w:szCs w:val="18"/>
        </w:rPr>
      </w:pPr>
    </w:p>
    <w:p w14:paraId="1688FBEE" w14:textId="77777777" w:rsidR="002B6CCD" w:rsidRDefault="002B6CCD" w:rsidP="002B6CCD">
      <w:pPr>
        <w:spacing w:after="0"/>
        <w:contextualSpacing/>
        <w:rPr>
          <w:rFonts w:asciiTheme="majorHAnsi" w:eastAsia="Calibri" w:hAnsiTheme="majorHAnsi" w:cs="Tahoma"/>
          <w:color w:val="000000"/>
          <w:szCs w:val="18"/>
        </w:rPr>
      </w:pPr>
      <w:r w:rsidRPr="001E22AF">
        <w:rPr>
          <w:rFonts w:asciiTheme="majorHAnsi" w:eastAsia="Calibri" w:hAnsiTheme="majorHAnsi" w:cs="Tahoma"/>
          <w:color w:val="000000"/>
          <w:szCs w:val="18"/>
        </w:rPr>
        <w:t xml:space="preserve">Is this </w:t>
      </w:r>
      <w:r>
        <w:rPr>
          <w:rFonts w:asciiTheme="majorHAnsi" w:eastAsia="Calibri" w:hAnsiTheme="majorHAnsi" w:cs="Tahoma"/>
          <w:color w:val="000000"/>
          <w:szCs w:val="18"/>
        </w:rPr>
        <w:t xml:space="preserve">website </w:t>
      </w:r>
      <w:r w:rsidRPr="001E22AF">
        <w:rPr>
          <w:rFonts w:asciiTheme="majorHAnsi" w:eastAsia="Calibri" w:hAnsiTheme="majorHAnsi" w:cs="Tahoma"/>
          <w:color w:val="000000"/>
          <w:szCs w:val="18"/>
        </w:rPr>
        <w:t>credible? Why or why not?</w:t>
      </w:r>
    </w:p>
    <w:p w14:paraId="2035867F" w14:textId="77777777" w:rsidR="002B6CCD" w:rsidRDefault="002B6CCD" w:rsidP="002B6CCD">
      <w:pPr>
        <w:spacing w:after="0"/>
        <w:contextualSpacing/>
        <w:rPr>
          <w:rFonts w:asciiTheme="majorHAnsi" w:eastAsia="Calibri" w:hAnsiTheme="majorHAnsi" w:cs="Tahoma"/>
          <w:color w:val="000000"/>
          <w:szCs w:val="18"/>
        </w:rPr>
      </w:pPr>
    </w:p>
    <w:p w14:paraId="40756FFB" w14:textId="77777777" w:rsidR="002B6CCD" w:rsidRDefault="002B6CCD" w:rsidP="002B6CCD">
      <w:pPr>
        <w:spacing w:after="0"/>
        <w:contextualSpacing/>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1.F</w:t>
      </w:r>
      <w:proofErr w:type="gramEnd"/>
      <w:r>
        <w:rPr>
          <w:rFonts w:asciiTheme="majorHAnsi" w:eastAsia="Calibri" w:hAnsiTheme="majorHAnsi" w:cs="Tahoma"/>
          <w:color w:val="000000"/>
          <w:szCs w:val="18"/>
        </w:rPr>
        <w:t xml:space="preserve"> </w:t>
      </w:r>
      <w:r w:rsidRPr="00981B92">
        <w:rPr>
          <w:rFonts w:asciiTheme="majorHAnsi" w:eastAsia="Calibri" w:hAnsiTheme="majorHAnsi" w:cs="Tahoma"/>
          <w:color w:val="000000"/>
          <w:szCs w:val="18"/>
        </w:rPr>
        <w:t>Does this message make you want to do anything?</w:t>
      </w:r>
      <w:r>
        <w:rPr>
          <w:rFonts w:asciiTheme="majorHAnsi" w:eastAsia="Calibri" w:hAnsiTheme="majorHAnsi" w:cs="Tahoma"/>
          <w:color w:val="000000"/>
          <w:szCs w:val="18"/>
        </w:rPr>
        <w:t xml:space="preserve"> Does it motivate you to take action?</w:t>
      </w:r>
    </w:p>
    <w:p w14:paraId="7455D2B6" w14:textId="77777777" w:rsidR="002B6CCD" w:rsidRPr="00A14EE9" w:rsidRDefault="002B6CCD" w:rsidP="002B6CCD">
      <w:pPr>
        <w:pStyle w:val="ListParagraph"/>
        <w:numPr>
          <w:ilvl w:val="0"/>
          <w:numId w:val="46"/>
        </w:numPr>
        <w:spacing w:after="0"/>
        <w:rPr>
          <w:rFonts w:asciiTheme="majorHAnsi" w:eastAsia="Calibri" w:hAnsiTheme="majorHAnsi" w:cs="Tahoma"/>
          <w:color w:val="000000"/>
          <w:szCs w:val="18"/>
        </w:rPr>
      </w:pPr>
      <w:r w:rsidRPr="00BB53C8">
        <w:rPr>
          <w:rFonts w:asciiTheme="majorHAnsi" w:eastAsia="Calibri" w:hAnsiTheme="majorHAnsi" w:cs="Tahoma"/>
          <w:i/>
          <w:color w:val="000000"/>
          <w:szCs w:val="18"/>
        </w:rPr>
        <w:lastRenderedPageBreak/>
        <w:t>PROBE</w:t>
      </w:r>
      <w:r>
        <w:rPr>
          <w:rFonts w:asciiTheme="majorHAnsi" w:eastAsia="Calibri" w:hAnsiTheme="majorHAnsi" w:cs="Tahoma"/>
          <w:color w:val="000000"/>
          <w:szCs w:val="18"/>
        </w:rPr>
        <w:t xml:space="preserve">: </w:t>
      </w:r>
      <w:r w:rsidRPr="00A14EE9">
        <w:rPr>
          <w:rFonts w:asciiTheme="majorHAnsi" w:eastAsia="Calibri" w:hAnsiTheme="majorHAnsi" w:cs="Tahoma"/>
          <w:color w:val="000000"/>
          <w:szCs w:val="18"/>
        </w:rPr>
        <w:t xml:space="preserve">If you saw the Breathing Index, would you do anything differently afterwards? </w:t>
      </w:r>
    </w:p>
    <w:p w14:paraId="1B818ADA" w14:textId="77777777" w:rsidR="002B6CCD" w:rsidRPr="00860881"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860881">
        <w:rPr>
          <w:rFonts w:asciiTheme="majorHAnsi" w:eastAsia="Calibri" w:hAnsiTheme="majorHAnsi" w:cs="Tahoma"/>
          <w:color w:val="000000"/>
          <w:szCs w:val="18"/>
        </w:rPr>
        <w:t xml:space="preserve">What would you do or not do? </w:t>
      </w:r>
    </w:p>
    <w:p w14:paraId="53B8950D" w14:textId="77777777" w:rsidR="002B6CCD" w:rsidRDefault="002B6CCD" w:rsidP="002B6CCD">
      <w:pPr>
        <w:spacing w:after="0"/>
        <w:contextualSpacing/>
        <w:rPr>
          <w:rFonts w:asciiTheme="majorHAnsi" w:eastAsia="Calibri" w:hAnsiTheme="majorHAnsi" w:cs="Tahoma"/>
          <w:color w:val="000000"/>
          <w:szCs w:val="18"/>
        </w:rPr>
      </w:pPr>
    </w:p>
    <w:p w14:paraId="6B3AF4FA" w14:textId="77777777" w:rsidR="002B6CCD" w:rsidRDefault="002B6CCD" w:rsidP="002B6CCD">
      <w:pPr>
        <w:spacing w:after="0"/>
        <w:contextualSpacing/>
        <w:rPr>
          <w:rFonts w:asciiTheme="majorHAnsi" w:hAnsiTheme="majorHAnsi" w:cs="Arial"/>
          <w:b/>
          <w:bCs/>
          <w:color w:val="65B42D"/>
          <w:sz w:val="28"/>
        </w:rPr>
      </w:pPr>
    </w:p>
    <w:p w14:paraId="4FD5122E" w14:textId="77777777" w:rsidR="002B6CCD" w:rsidRPr="00A11B38" w:rsidRDefault="002B6CCD" w:rsidP="002B6CCD">
      <w:pPr>
        <w:spacing w:after="0"/>
        <w:contextualSpacing/>
        <w:rPr>
          <w:rFonts w:asciiTheme="majorHAnsi" w:hAnsiTheme="majorHAnsi" w:cs="Arial"/>
          <w:b/>
          <w:bCs/>
          <w:color w:val="000000" w:themeColor="text1"/>
          <w:sz w:val="28"/>
        </w:rPr>
      </w:pPr>
      <w:r w:rsidRPr="00A11B38">
        <w:rPr>
          <w:rFonts w:asciiTheme="majorHAnsi" w:hAnsiTheme="majorHAnsi" w:cs="Arial"/>
          <w:b/>
          <w:bCs/>
          <w:color w:val="000000" w:themeColor="text1"/>
          <w:sz w:val="28"/>
        </w:rPr>
        <w:t>Stimulus 3: AirNow.gov Website (15 minutes)</w:t>
      </w:r>
    </w:p>
    <w:p w14:paraId="3C275630" w14:textId="77777777" w:rsidR="002B6CCD" w:rsidRDefault="002B6CCD" w:rsidP="002B6CCD">
      <w:pPr>
        <w:spacing w:after="0"/>
        <w:contextualSpacing/>
        <w:rPr>
          <w:rFonts w:eastAsia="Calibri" w:cs="Tahoma"/>
          <w:color w:val="000000"/>
        </w:rPr>
      </w:pPr>
      <w:r w:rsidRPr="00FE7091">
        <w:rPr>
          <w:rFonts w:eastAsia="Calibri" w:cs="Tahoma"/>
          <w:color w:val="000000"/>
        </w:rPr>
        <w:t>Now, we’ll look at a</w:t>
      </w:r>
      <w:r>
        <w:rPr>
          <w:rFonts w:eastAsia="Calibri" w:cs="Tahoma"/>
          <w:color w:val="000000"/>
        </w:rPr>
        <w:t xml:space="preserve"> different </w:t>
      </w:r>
      <w:r w:rsidRPr="00FE7091">
        <w:rPr>
          <w:rFonts w:eastAsia="Calibri" w:cs="Tahoma"/>
          <w:color w:val="000000"/>
        </w:rPr>
        <w:t>website</w:t>
      </w:r>
      <w:r>
        <w:rPr>
          <w:rFonts w:eastAsia="Calibri" w:cs="Tahoma"/>
          <w:color w:val="000000"/>
        </w:rPr>
        <w:t xml:space="preserve">. </w:t>
      </w:r>
    </w:p>
    <w:p w14:paraId="4C22435B" w14:textId="77777777" w:rsidR="002B6CCD" w:rsidRDefault="002B6CCD" w:rsidP="002B6CCD">
      <w:pPr>
        <w:spacing w:after="0"/>
        <w:contextualSpacing/>
        <w:rPr>
          <w:rFonts w:eastAsia="Calibri" w:cs="Tahoma"/>
          <w:color w:val="000000"/>
        </w:rPr>
      </w:pPr>
    </w:p>
    <w:p w14:paraId="597EE4AE" w14:textId="2E794C76" w:rsidR="002B6CCD" w:rsidRPr="00860881" w:rsidRDefault="002B6CCD" w:rsidP="002B6CCD">
      <w:pPr>
        <w:spacing w:after="0"/>
        <w:contextualSpacing/>
        <w:rPr>
          <w:rFonts w:eastAsia="Calibri" w:cs="Tahoma"/>
          <w:i/>
          <w:color w:val="000000"/>
        </w:rPr>
      </w:pPr>
      <w:r w:rsidRPr="00860881">
        <w:rPr>
          <w:rFonts w:eastAsia="Calibri" w:cs="Tahoma"/>
          <w:i/>
          <w:color w:val="000000"/>
        </w:rPr>
        <w:t xml:space="preserve">[Moderator shows </w:t>
      </w:r>
      <w:hyperlink r:id="rId17" w:history="1">
        <w:r>
          <w:rPr>
            <w:rStyle w:val="Hyperlink"/>
            <w:rFonts w:eastAsia="Calibri" w:cs="Tahoma"/>
            <w:i/>
          </w:rPr>
          <w:t>AirNow.gov</w:t>
        </w:r>
      </w:hyperlink>
      <w:r w:rsidRPr="00860881">
        <w:rPr>
          <w:rFonts w:eastAsia="Calibri" w:cs="Tahoma"/>
          <w:i/>
          <w:color w:val="000000"/>
        </w:rPr>
        <w:t>.</w:t>
      </w:r>
      <w:r>
        <w:rPr>
          <w:rFonts w:eastAsia="Calibri" w:cs="Tahoma"/>
          <w:i/>
          <w:color w:val="000000"/>
        </w:rPr>
        <w:t xml:space="preserve"> Moderator displays a screenshot of an Air Quality Index Forecast pertaining to participants’ location (Appendix </w:t>
      </w:r>
      <w:r w:rsidR="003154B5">
        <w:rPr>
          <w:rFonts w:eastAsia="Calibri" w:cs="Tahoma"/>
          <w:i/>
          <w:color w:val="000000"/>
        </w:rPr>
        <w:t>G</w:t>
      </w:r>
      <w:r>
        <w:rPr>
          <w:rFonts w:eastAsia="Calibri" w:cs="Tahoma"/>
          <w:i/>
          <w:color w:val="000000"/>
        </w:rPr>
        <w:t>)</w:t>
      </w:r>
      <w:r w:rsidRPr="00860881">
        <w:rPr>
          <w:rFonts w:eastAsia="Calibri" w:cs="Tahoma"/>
          <w:i/>
          <w:color w:val="000000"/>
        </w:rPr>
        <w:t>]</w:t>
      </w:r>
    </w:p>
    <w:p w14:paraId="7417D341" w14:textId="77777777" w:rsidR="002B6CCD" w:rsidRDefault="002B6CCD" w:rsidP="002B6CCD">
      <w:pPr>
        <w:spacing w:after="0"/>
        <w:rPr>
          <w:rFonts w:eastAsia="Calibri" w:cstheme="minorBidi"/>
          <w:highlight w:val="yellow"/>
        </w:rPr>
      </w:pPr>
    </w:p>
    <w:p w14:paraId="511061F8" w14:textId="77777777" w:rsidR="002B6CCD" w:rsidRPr="00BC6CE8" w:rsidRDefault="002B6CCD" w:rsidP="002B6CCD">
      <w:pPr>
        <w:spacing w:after="0"/>
        <w:rPr>
          <w:rFonts w:eastAsia="Calibri" w:cstheme="minorBidi"/>
        </w:rPr>
      </w:pPr>
      <w:proofErr w:type="gramStart"/>
      <w:r w:rsidRPr="00905D70">
        <w:rPr>
          <w:rFonts w:eastAsia="Calibri" w:cstheme="minorBidi"/>
          <w:highlight w:val="yellow"/>
        </w:rPr>
        <w:t>6.E</w:t>
      </w:r>
      <w:proofErr w:type="gramEnd"/>
      <w:r w:rsidRPr="00905D70">
        <w:rPr>
          <w:rFonts w:eastAsia="Calibri" w:cstheme="minorBidi"/>
          <w:highlight w:val="yellow"/>
        </w:rPr>
        <w:t xml:space="preserve"> </w:t>
      </w:r>
      <w:r w:rsidRPr="00BC6CE8">
        <w:rPr>
          <w:rFonts w:eastAsia="Calibri" w:cstheme="minorBidi"/>
        </w:rPr>
        <w:t>What is your general reaction to the way these look?</w:t>
      </w:r>
    </w:p>
    <w:p w14:paraId="5213AF6B" w14:textId="77777777" w:rsidR="002B6CCD" w:rsidRDefault="002B6CCD" w:rsidP="002B6CCD">
      <w:pPr>
        <w:spacing w:after="0"/>
        <w:rPr>
          <w:rFonts w:eastAsia="Calibri" w:cs="Tahoma"/>
          <w:color w:val="000000"/>
        </w:rPr>
      </w:pPr>
    </w:p>
    <w:p w14:paraId="583D6DB1" w14:textId="77777777" w:rsidR="002B6CCD" w:rsidRPr="00981B92" w:rsidRDefault="002B6CCD" w:rsidP="002B6CCD">
      <w:pPr>
        <w:spacing w:after="0"/>
        <w:rPr>
          <w:rFonts w:eastAsia="Calibri" w:cs="Tahoma"/>
          <w:color w:val="000000"/>
        </w:rPr>
      </w:pPr>
      <w:proofErr w:type="gramStart"/>
      <w:r w:rsidRPr="00905D70">
        <w:rPr>
          <w:rFonts w:eastAsia="Calibri" w:cs="Tahoma"/>
          <w:color w:val="000000"/>
          <w:highlight w:val="yellow"/>
        </w:rPr>
        <w:t>7.D</w:t>
      </w:r>
      <w:proofErr w:type="gramEnd"/>
      <w:r w:rsidRPr="00905D70">
        <w:rPr>
          <w:rFonts w:eastAsia="Calibri" w:cs="Tahoma"/>
          <w:color w:val="000000"/>
          <w:highlight w:val="yellow"/>
        </w:rPr>
        <w:t xml:space="preserve"> </w:t>
      </w:r>
      <w:r w:rsidRPr="00981B92">
        <w:rPr>
          <w:rFonts w:eastAsia="Calibri" w:cs="Tahoma"/>
          <w:color w:val="000000"/>
        </w:rPr>
        <w:t>How would you sum up in just a few words your first impression of this message?  Do you like it?  Not like it?  What makes you say that?</w:t>
      </w:r>
    </w:p>
    <w:p w14:paraId="47A606A0" w14:textId="77777777" w:rsidR="002B6CCD" w:rsidRDefault="002B6CCD" w:rsidP="002B6CCD">
      <w:pPr>
        <w:spacing w:after="0"/>
        <w:ind w:left="720"/>
        <w:contextualSpacing/>
        <w:rPr>
          <w:rFonts w:asciiTheme="majorHAnsi" w:eastAsia="Calibri" w:hAnsiTheme="majorHAnsi" w:cs="Tahoma"/>
          <w:color w:val="000000"/>
          <w:szCs w:val="18"/>
        </w:rPr>
      </w:pPr>
    </w:p>
    <w:p w14:paraId="47591479" w14:textId="77777777" w:rsidR="002B6CCD" w:rsidRPr="00A14EE9" w:rsidRDefault="002B6CCD" w:rsidP="002B6CCD">
      <w:pPr>
        <w:spacing w:after="0"/>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2.E</w:t>
      </w:r>
      <w:proofErr w:type="gramEnd"/>
      <w:r w:rsidRPr="00905D70">
        <w:rPr>
          <w:rFonts w:asciiTheme="majorHAnsi" w:eastAsia="Calibri" w:hAnsiTheme="majorHAnsi" w:cs="Tahoma"/>
          <w:color w:val="000000"/>
          <w:szCs w:val="18"/>
          <w:highlight w:val="yellow"/>
        </w:rPr>
        <w:t xml:space="preserve"> </w:t>
      </w:r>
      <w:r w:rsidRPr="00A14EE9">
        <w:rPr>
          <w:rFonts w:asciiTheme="majorHAnsi" w:eastAsia="Calibri" w:hAnsiTheme="majorHAnsi" w:cs="Tahoma"/>
          <w:color w:val="000000"/>
          <w:szCs w:val="18"/>
        </w:rPr>
        <w:t>What is the main message of this illustration?  What does it tell you?</w:t>
      </w:r>
      <w:r w:rsidRPr="00A14EE9" w:rsidDel="00F01227">
        <w:rPr>
          <w:rFonts w:asciiTheme="majorHAnsi" w:eastAsia="Calibri" w:hAnsiTheme="majorHAnsi" w:cs="Tahoma"/>
          <w:color w:val="000000"/>
          <w:szCs w:val="18"/>
        </w:rPr>
        <w:t xml:space="preserve"> </w:t>
      </w:r>
    </w:p>
    <w:p w14:paraId="001C01CF" w14:textId="77777777" w:rsidR="00BB53C8" w:rsidRDefault="002B6CCD" w:rsidP="00BB53C8">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1E4F87">
        <w:rPr>
          <w:rFonts w:asciiTheme="majorHAnsi" w:eastAsia="Calibri" w:hAnsiTheme="majorHAnsi" w:cs="Tahoma"/>
          <w:color w:val="000000"/>
          <w:szCs w:val="18"/>
        </w:rPr>
        <w:t xml:space="preserve">What do you think about using </w:t>
      </w:r>
      <w:r>
        <w:rPr>
          <w:rFonts w:asciiTheme="majorHAnsi" w:eastAsia="Calibri" w:hAnsiTheme="majorHAnsi" w:cs="Tahoma"/>
          <w:color w:val="000000"/>
          <w:szCs w:val="18"/>
        </w:rPr>
        <w:t>this</w:t>
      </w:r>
      <w:r w:rsidRPr="001E4F87">
        <w:rPr>
          <w:rFonts w:asciiTheme="majorHAnsi" w:eastAsia="Calibri" w:hAnsiTheme="majorHAnsi" w:cs="Tahoma"/>
          <w:color w:val="000000"/>
          <w:szCs w:val="18"/>
        </w:rPr>
        <w:t xml:space="preserve"> </w:t>
      </w:r>
      <w:r>
        <w:rPr>
          <w:rFonts w:asciiTheme="majorHAnsi" w:eastAsia="Calibri" w:hAnsiTheme="majorHAnsi" w:cs="Tahoma"/>
          <w:color w:val="000000"/>
          <w:szCs w:val="18"/>
        </w:rPr>
        <w:t>website to get</w:t>
      </w:r>
      <w:r w:rsidRPr="001E4F87">
        <w:rPr>
          <w:rFonts w:asciiTheme="majorHAnsi" w:eastAsia="Calibri" w:hAnsiTheme="majorHAnsi" w:cs="Tahoma"/>
          <w:color w:val="000000"/>
          <w:szCs w:val="18"/>
        </w:rPr>
        <w:t xml:space="preserve"> information</w:t>
      </w:r>
      <w:r>
        <w:rPr>
          <w:rFonts w:asciiTheme="majorHAnsi" w:eastAsia="Calibri" w:hAnsiTheme="majorHAnsi" w:cs="Tahoma"/>
          <w:color w:val="000000"/>
          <w:szCs w:val="18"/>
        </w:rPr>
        <w:t xml:space="preserve"> about air quality</w:t>
      </w:r>
      <w:r w:rsidRPr="001E4F87">
        <w:rPr>
          <w:rFonts w:asciiTheme="majorHAnsi" w:eastAsia="Calibri" w:hAnsiTheme="majorHAnsi" w:cs="Tahoma"/>
          <w:color w:val="000000"/>
          <w:szCs w:val="18"/>
        </w:rPr>
        <w:t xml:space="preserve">? </w:t>
      </w:r>
    </w:p>
    <w:p w14:paraId="7759167D" w14:textId="4D7E13CD" w:rsidR="002B6CCD" w:rsidRPr="00BB53C8" w:rsidRDefault="002B6CCD" w:rsidP="00BB53C8">
      <w:pPr>
        <w:pStyle w:val="ListParagraph"/>
        <w:numPr>
          <w:ilvl w:val="0"/>
          <w:numId w:val="17"/>
        </w:numPr>
        <w:spacing w:after="0"/>
        <w:rPr>
          <w:rFonts w:asciiTheme="majorHAnsi" w:eastAsia="Calibri" w:hAnsiTheme="majorHAnsi" w:cs="Tahoma"/>
          <w:color w:val="000000"/>
          <w:szCs w:val="18"/>
        </w:rPr>
      </w:pPr>
      <w:r w:rsidRPr="00BB53C8">
        <w:rPr>
          <w:rFonts w:asciiTheme="majorHAnsi" w:eastAsia="Calibri" w:hAnsiTheme="majorHAnsi" w:cs="Tahoma"/>
          <w:i/>
          <w:color w:val="000000"/>
          <w:szCs w:val="18"/>
        </w:rPr>
        <w:t>PROBE</w:t>
      </w:r>
      <w:r w:rsidRPr="00BB53C8">
        <w:rPr>
          <w:rFonts w:asciiTheme="majorHAnsi" w:eastAsia="Calibri" w:hAnsiTheme="majorHAnsi" w:cs="Tahoma"/>
          <w:color w:val="000000"/>
          <w:szCs w:val="18"/>
        </w:rPr>
        <w:t>: Is there anything confusing or unclear? If so, what?</w:t>
      </w:r>
    </w:p>
    <w:p w14:paraId="2FC0B891" w14:textId="77777777" w:rsidR="002B6CCD" w:rsidRDefault="002B6CCD" w:rsidP="002B6CCD">
      <w:pPr>
        <w:spacing w:after="0"/>
        <w:contextualSpacing/>
        <w:rPr>
          <w:rFonts w:eastAsia="Calibri" w:cs="Tahoma"/>
          <w:color w:val="000000"/>
        </w:rPr>
      </w:pPr>
    </w:p>
    <w:p w14:paraId="0F754F99" w14:textId="0C0701D4" w:rsidR="002B6CCD" w:rsidRDefault="00BB53C8" w:rsidP="002B6CCD">
      <w:pPr>
        <w:spacing w:after="0"/>
        <w:rPr>
          <w:rFonts w:asciiTheme="majorHAnsi" w:eastAsia="Calibri" w:hAnsiTheme="majorHAnsi" w:cs="Tahoma"/>
          <w:color w:val="000000"/>
          <w:szCs w:val="18"/>
        </w:rPr>
      </w:pPr>
      <w:r w:rsidRPr="00905D70">
        <w:rPr>
          <w:rFonts w:asciiTheme="majorHAnsi" w:eastAsia="Calibri" w:hAnsiTheme="majorHAnsi" w:cs="Tahoma"/>
          <w:color w:val="000000"/>
          <w:szCs w:val="18"/>
          <w:highlight w:val="yellow"/>
        </w:rPr>
        <w:t>24</w:t>
      </w:r>
      <w:proofErr w:type="gramStart"/>
      <w:r w:rsidRPr="00905D70">
        <w:rPr>
          <w:rFonts w:asciiTheme="majorHAnsi" w:eastAsia="Calibri" w:hAnsiTheme="majorHAnsi" w:cs="Tahoma"/>
          <w:color w:val="000000"/>
          <w:szCs w:val="18"/>
          <w:highlight w:val="yellow"/>
        </w:rPr>
        <w:t>.D</w:t>
      </w:r>
      <w:proofErr w:type="gramEnd"/>
      <w:r w:rsidRPr="00905D70">
        <w:rPr>
          <w:rFonts w:asciiTheme="majorHAnsi" w:eastAsia="Calibri" w:hAnsiTheme="majorHAnsi" w:cs="Tahoma"/>
          <w:color w:val="000000"/>
          <w:szCs w:val="18"/>
          <w:highlight w:val="yellow"/>
        </w:rPr>
        <w:t xml:space="preserve"> </w:t>
      </w:r>
      <w:r w:rsidR="002B6CCD">
        <w:rPr>
          <w:rFonts w:asciiTheme="majorHAnsi" w:eastAsia="Calibri" w:hAnsiTheme="majorHAnsi" w:cs="Tahoma"/>
          <w:color w:val="000000"/>
          <w:szCs w:val="18"/>
        </w:rPr>
        <w:t>Who would you say they are trying to reach?</w:t>
      </w:r>
    </w:p>
    <w:p w14:paraId="227B478C" w14:textId="03DDE215" w:rsidR="002B6CCD" w:rsidRDefault="00BB53C8"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Does it seem this message is talking to you, and people like you? Or someone else?</w:t>
      </w:r>
    </w:p>
    <w:p w14:paraId="6E748AB7" w14:textId="7236FEB7" w:rsidR="002B6CCD" w:rsidRDefault="00BB53C8"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002B6CCD">
        <w:rPr>
          <w:rFonts w:asciiTheme="majorHAnsi" w:eastAsia="Calibri" w:hAnsiTheme="majorHAnsi" w:cs="Tahoma"/>
          <w:color w:val="000000"/>
          <w:szCs w:val="18"/>
        </w:rPr>
        <w:t>What in the message suggested it was talking to you and people like you or someone else?</w:t>
      </w:r>
    </w:p>
    <w:p w14:paraId="07FA8BEA" w14:textId="77777777" w:rsidR="002B6CCD" w:rsidRDefault="002B6CCD" w:rsidP="002B6CCD">
      <w:pPr>
        <w:spacing w:after="0"/>
        <w:contextualSpacing/>
        <w:rPr>
          <w:rFonts w:asciiTheme="majorHAnsi" w:eastAsia="Calibri" w:hAnsiTheme="majorHAnsi" w:cs="Tahoma"/>
          <w:color w:val="000000"/>
          <w:szCs w:val="18"/>
        </w:rPr>
      </w:pPr>
    </w:p>
    <w:p w14:paraId="31D6462F" w14:textId="77777777" w:rsidR="002B6CCD" w:rsidRDefault="002B6CCD" w:rsidP="002B6CCD">
      <w:pPr>
        <w:spacing w:after="0"/>
        <w:contextualSpacing/>
        <w:rPr>
          <w:rFonts w:asciiTheme="majorHAnsi" w:eastAsia="Calibri" w:hAnsiTheme="majorHAnsi" w:cs="Tahoma"/>
          <w:color w:val="000000"/>
          <w:szCs w:val="18"/>
        </w:rPr>
      </w:pPr>
      <w:r>
        <w:rPr>
          <w:rFonts w:asciiTheme="majorHAnsi" w:eastAsia="Calibri" w:hAnsiTheme="majorHAnsi" w:cs="Tahoma"/>
          <w:color w:val="000000"/>
          <w:szCs w:val="18"/>
        </w:rPr>
        <w:t xml:space="preserve">Do you think this website is </w:t>
      </w:r>
      <w:r w:rsidRPr="001E22AF">
        <w:rPr>
          <w:rFonts w:asciiTheme="majorHAnsi" w:eastAsia="Calibri" w:hAnsiTheme="majorHAnsi" w:cs="Tahoma"/>
          <w:color w:val="000000"/>
          <w:szCs w:val="18"/>
        </w:rPr>
        <w:t>credible? Why or why not?</w:t>
      </w:r>
    </w:p>
    <w:p w14:paraId="044F3911" w14:textId="77777777" w:rsidR="002B6CCD" w:rsidRDefault="002B6CCD" w:rsidP="002B6CCD">
      <w:pPr>
        <w:spacing w:after="0"/>
        <w:contextualSpacing/>
        <w:rPr>
          <w:rFonts w:asciiTheme="majorHAnsi" w:eastAsia="Calibri" w:hAnsiTheme="majorHAnsi" w:cs="Tahoma"/>
          <w:color w:val="000000"/>
          <w:szCs w:val="18"/>
        </w:rPr>
      </w:pPr>
    </w:p>
    <w:p w14:paraId="6E4CF94B" w14:textId="77777777" w:rsidR="002B6CCD" w:rsidRDefault="002B6CCD" w:rsidP="002B6CCD">
      <w:pPr>
        <w:spacing w:after="0"/>
        <w:contextualSpacing/>
        <w:rPr>
          <w:rFonts w:asciiTheme="majorHAnsi" w:eastAsia="Calibri" w:hAnsiTheme="majorHAnsi" w:cs="Tahoma"/>
          <w:color w:val="000000"/>
          <w:szCs w:val="18"/>
        </w:rPr>
      </w:pPr>
      <w:proofErr w:type="gramStart"/>
      <w:r w:rsidRPr="00905D70">
        <w:rPr>
          <w:rFonts w:asciiTheme="majorHAnsi" w:eastAsia="Calibri" w:hAnsiTheme="majorHAnsi" w:cs="Tahoma"/>
          <w:color w:val="000000"/>
          <w:szCs w:val="18"/>
          <w:highlight w:val="yellow"/>
        </w:rPr>
        <w:t>1.F</w:t>
      </w:r>
      <w:proofErr w:type="gramEnd"/>
      <w:r>
        <w:rPr>
          <w:rFonts w:asciiTheme="majorHAnsi" w:eastAsia="Calibri" w:hAnsiTheme="majorHAnsi" w:cs="Tahoma"/>
          <w:color w:val="000000"/>
          <w:szCs w:val="18"/>
        </w:rPr>
        <w:t xml:space="preserve"> </w:t>
      </w:r>
      <w:r w:rsidRPr="00981B92">
        <w:rPr>
          <w:rFonts w:asciiTheme="majorHAnsi" w:eastAsia="Calibri" w:hAnsiTheme="majorHAnsi" w:cs="Tahoma"/>
          <w:color w:val="000000"/>
          <w:szCs w:val="18"/>
        </w:rPr>
        <w:t>Does this message make you want to do anything?</w:t>
      </w:r>
      <w:r>
        <w:rPr>
          <w:rFonts w:asciiTheme="majorHAnsi" w:eastAsia="Calibri" w:hAnsiTheme="majorHAnsi" w:cs="Tahoma"/>
          <w:color w:val="000000"/>
          <w:szCs w:val="18"/>
        </w:rPr>
        <w:t xml:space="preserve"> Does it motivate you to take action?</w:t>
      </w:r>
    </w:p>
    <w:p w14:paraId="1A04B453" w14:textId="77777777" w:rsidR="002B6CCD" w:rsidRPr="00A14EE9" w:rsidRDefault="002B6CCD" w:rsidP="002B6CCD">
      <w:pPr>
        <w:pStyle w:val="ListParagraph"/>
        <w:numPr>
          <w:ilvl w:val="0"/>
          <w:numId w:val="48"/>
        </w:numPr>
        <w:spacing w:after="0"/>
        <w:rPr>
          <w:rFonts w:asciiTheme="majorHAnsi" w:eastAsia="Calibri" w:hAnsiTheme="majorHAnsi" w:cs="Tahoma"/>
          <w:color w:val="000000"/>
          <w:szCs w:val="18"/>
        </w:rPr>
      </w:pPr>
      <w:r w:rsidRPr="00BB53C8">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A14EE9">
        <w:rPr>
          <w:rFonts w:asciiTheme="majorHAnsi" w:eastAsia="Calibri" w:hAnsiTheme="majorHAnsi" w:cs="Tahoma"/>
          <w:color w:val="000000"/>
          <w:szCs w:val="18"/>
        </w:rPr>
        <w:t xml:space="preserve">If you saw the </w:t>
      </w:r>
      <w:r w:rsidRPr="00A14EE9">
        <w:rPr>
          <w:rFonts w:eastAsia="Calibri" w:cs="Tahoma"/>
          <w:color w:val="000000"/>
        </w:rPr>
        <w:t>AQI Forecast</w:t>
      </w:r>
      <w:r w:rsidRPr="00A14EE9">
        <w:rPr>
          <w:rFonts w:asciiTheme="majorHAnsi" w:eastAsia="Calibri" w:hAnsiTheme="majorHAnsi" w:cs="Tahoma"/>
          <w:color w:val="000000"/>
          <w:szCs w:val="18"/>
        </w:rPr>
        <w:t xml:space="preserve">, would you do anything differently afterwards? </w:t>
      </w:r>
    </w:p>
    <w:p w14:paraId="41869437" w14:textId="77777777" w:rsidR="002B6CCD"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xml:space="preserve">: </w:t>
      </w:r>
      <w:r w:rsidRPr="00860881">
        <w:rPr>
          <w:rFonts w:asciiTheme="majorHAnsi" w:eastAsia="Calibri" w:hAnsiTheme="majorHAnsi" w:cs="Tahoma"/>
          <w:color w:val="000000"/>
          <w:szCs w:val="18"/>
        </w:rPr>
        <w:t xml:space="preserve">What would you do or not do? </w:t>
      </w:r>
    </w:p>
    <w:p w14:paraId="62F0E76E" w14:textId="77777777" w:rsidR="002B6CCD" w:rsidRPr="00860881" w:rsidRDefault="002B6CCD" w:rsidP="002B6CCD">
      <w:pPr>
        <w:pStyle w:val="ListParagraph"/>
        <w:numPr>
          <w:ilvl w:val="0"/>
          <w:numId w:val="17"/>
        </w:numPr>
        <w:spacing w:after="0"/>
        <w:rPr>
          <w:rFonts w:asciiTheme="majorHAnsi" w:eastAsia="Calibri" w:hAnsiTheme="majorHAnsi" w:cs="Tahoma"/>
          <w:color w:val="000000"/>
          <w:szCs w:val="18"/>
        </w:rPr>
      </w:pPr>
      <w:r w:rsidRPr="001E4F87">
        <w:rPr>
          <w:rFonts w:asciiTheme="majorHAnsi" w:eastAsia="Calibri" w:hAnsiTheme="majorHAnsi" w:cs="Tahoma"/>
          <w:i/>
          <w:color w:val="000000"/>
          <w:szCs w:val="18"/>
        </w:rPr>
        <w:t>PROBE</w:t>
      </w:r>
      <w:r>
        <w:rPr>
          <w:rFonts w:asciiTheme="majorHAnsi" w:eastAsia="Calibri" w:hAnsiTheme="majorHAnsi" w:cs="Tahoma"/>
          <w:color w:val="000000"/>
          <w:szCs w:val="18"/>
        </w:rPr>
        <w:t>: Why?</w:t>
      </w:r>
    </w:p>
    <w:p w14:paraId="4EEB64EA" w14:textId="77777777" w:rsidR="002B6CCD" w:rsidRPr="00351A90" w:rsidRDefault="002B6CCD" w:rsidP="002B6CCD">
      <w:pPr>
        <w:spacing w:after="0"/>
        <w:rPr>
          <w:rFonts w:asciiTheme="majorHAnsi" w:eastAsia="Calibri" w:hAnsiTheme="majorHAnsi" w:cs="Arial"/>
          <w:color w:val="000000"/>
        </w:rPr>
      </w:pPr>
    </w:p>
    <w:p w14:paraId="378B4BCF" w14:textId="77777777" w:rsidR="002B6CCD" w:rsidRPr="00A11B38" w:rsidRDefault="002B6CCD" w:rsidP="002B6CCD">
      <w:pPr>
        <w:keepNext/>
        <w:autoSpaceDE w:val="0"/>
        <w:autoSpaceDN w:val="0"/>
        <w:adjustRightInd w:val="0"/>
        <w:spacing w:after="120" w:line="360" w:lineRule="atLeast"/>
        <w:outlineLvl w:val="1"/>
        <w:rPr>
          <w:rFonts w:asciiTheme="majorHAnsi" w:hAnsiTheme="majorHAnsi" w:cs="Arial"/>
          <w:b/>
          <w:bCs/>
          <w:color w:val="000000" w:themeColor="text1"/>
          <w:sz w:val="28"/>
        </w:rPr>
      </w:pPr>
      <w:r w:rsidRPr="00A11B38">
        <w:rPr>
          <w:rFonts w:asciiTheme="majorHAnsi" w:hAnsiTheme="majorHAnsi" w:cs="Arial"/>
          <w:b/>
          <w:bCs/>
          <w:color w:val="000000" w:themeColor="text1"/>
          <w:sz w:val="28"/>
        </w:rPr>
        <w:t xml:space="preserve">Thank </w:t>
      </w:r>
      <w:proofErr w:type="gramStart"/>
      <w:r w:rsidRPr="00A11B38">
        <w:rPr>
          <w:rFonts w:asciiTheme="majorHAnsi" w:hAnsiTheme="majorHAnsi" w:cs="Arial"/>
          <w:b/>
          <w:bCs/>
          <w:color w:val="000000" w:themeColor="text1"/>
          <w:sz w:val="28"/>
        </w:rPr>
        <w:t>You</w:t>
      </w:r>
      <w:proofErr w:type="gramEnd"/>
      <w:r w:rsidRPr="00A11B38">
        <w:rPr>
          <w:rFonts w:asciiTheme="majorHAnsi" w:hAnsiTheme="majorHAnsi" w:cs="Arial"/>
          <w:b/>
          <w:bCs/>
          <w:color w:val="000000" w:themeColor="text1"/>
          <w:sz w:val="28"/>
        </w:rPr>
        <w:t xml:space="preserve"> and Closing (5 minutes)</w:t>
      </w:r>
    </w:p>
    <w:p w14:paraId="75E82621" w14:textId="77777777" w:rsidR="002B6CCD" w:rsidRDefault="002B6CCD" w:rsidP="002B6CCD">
      <w:pPr>
        <w:keepNext/>
        <w:autoSpaceDE w:val="0"/>
        <w:autoSpaceDN w:val="0"/>
        <w:adjustRightInd w:val="0"/>
        <w:spacing w:after="0"/>
        <w:outlineLvl w:val="1"/>
        <w:rPr>
          <w:rFonts w:asciiTheme="majorHAnsi" w:eastAsia="Calibri" w:hAnsiTheme="majorHAnsi" w:cs="Tahoma"/>
          <w:color w:val="000000"/>
          <w:szCs w:val="18"/>
        </w:rPr>
      </w:pPr>
      <w:r w:rsidRPr="00F00BA1">
        <w:rPr>
          <w:rFonts w:asciiTheme="majorHAnsi" w:eastAsia="Calibri" w:hAnsiTheme="majorHAnsi" w:cs="Tahoma"/>
          <w:color w:val="000000"/>
          <w:szCs w:val="18"/>
        </w:rPr>
        <w:t xml:space="preserve">That was our final activity for the day. </w:t>
      </w:r>
    </w:p>
    <w:p w14:paraId="660BA956" w14:textId="77777777" w:rsidR="002B6CCD" w:rsidRDefault="002B6CCD" w:rsidP="002B6CCD">
      <w:pPr>
        <w:keepNext/>
        <w:autoSpaceDE w:val="0"/>
        <w:autoSpaceDN w:val="0"/>
        <w:adjustRightInd w:val="0"/>
        <w:spacing w:after="0"/>
        <w:outlineLvl w:val="1"/>
        <w:rPr>
          <w:rFonts w:asciiTheme="majorHAnsi" w:eastAsia="Calibri" w:hAnsiTheme="majorHAnsi" w:cs="Tahoma"/>
          <w:color w:val="000000"/>
          <w:szCs w:val="18"/>
        </w:rPr>
      </w:pPr>
    </w:p>
    <w:p w14:paraId="686C3111" w14:textId="77777777" w:rsidR="002B6CCD" w:rsidRPr="0051000B" w:rsidRDefault="002B6CCD" w:rsidP="002B6CCD">
      <w:pPr>
        <w:keepNext/>
        <w:autoSpaceDE w:val="0"/>
        <w:autoSpaceDN w:val="0"/>
        <w:adjustRightInd w:val="0"/>
        <w:spacing w:after="0"/>
        <w:outlineLvl w:val="1"/>
        <w:rPr>
          <w:rFonts w:asciiTheme="majorHAnsi" w:eastAsia="Calibri" w:hAnsiTheme="majorHAnsi" w:cs="Tahoma"/>
          <w:color w:val="000000"/>
          <w:szCs w:val="18"/>
        </w:rPr>
      </w:pPr>
      <w:r>
        <w:rPr>
          <w:rFonts w:asciiTheme="majorHAnsi" w:eastAsia="Calibri" w:hAnsiTheme="majorHAnsi" w:cs="Tahoma"/>
          <w:color w:val="000000"/>
          <w:szCs w:val="18"/>
        </w:rPr>
        <w:t xml:space="preserve">Before we wrap up, </w:t>
      </w:r>
      <w:r>
        <w:rPr>
          <w:rFonts w:asciiTheme="majorHAnsi" w:eastAsia="Calibri" w:hAnsiTheme="majorHAnsi"/>
        </w:rPr>
        <w:t>i</w:t>
      </w:r>
      <w:r w:rsidRPr="00351A90">
        <w:rPr>
          <w:rFonts w:asciiTheme="majorHAnsi" w:eastAsia="Calibri" w:hAnsiTheme="majorHAnsi" w:cs="Arial"/>
          <w:color w:val="000000"/>
        </w:rPr>
        <w:t>s there anything else you would like to share?</w:t>
      </w:r>
    </w:p>
    <w:p w14:paraId="19A33770" w14:textId="77777777" w:rsidR="002B6CCD" w:rsidRDefault="002B6CCD" w:rsidP="002B6CCD">
      <w:pPr>
        <w:spacing w:after="0"/>
        <w:rPr>
          <w:rFonts w:asciiTheme="majorHAnsi" w:eastAsia="Calibri" w:hAnsiTheme="majorHAnsi" w:cs="Arial"/>
          <w:color w:val="000000"/>
        </w:rPr>
      </w:pPr>
    </w:p>
    <w:p w14:paraId="25928A7F" w14:textId="77777777" w:rsidR="002B6CCD" w:rsidRDefault="002B6CCD" w:rsidP="002B6CCD">
      <w:pPr>
        <w:spacing w:after="0"/>
        <w:rPr>
          <w:rFonts w:asciiTheme="majorHAnsi" w:eastAsia="Calibri" w:hAnsiTheme="majorHAnsi" w:cs="Arial"/>
          <w:color w:val="000000"/>
        </w:rPr>
      </w:pPr>
      <w:r w:rsidRPr="00351A90">
        <w:rPr>
          <w:rFonts w:asciiTheme="majorHAnsi" w:eastAsia="Calibri" w:hAnsiTheme="majorHAnsi" w:cs="Arial"/>
          <w:color w:val="000000"/>
        </w:rPr>
        <w:t xml:space="preserve">Thank you all for your participation today and for sharing your thoughts and opinions with us.  Remember the purpose of today’s discussion was simply to get your opinions </w:t>
      </w:r>
      <w:r>
        <w:rPr>
          <w:rFonts w:asciiTheme="majorHAnsi" w:eastAsia="Calibri" w:hAnsiTheme="majorHAnsi" w:cs="Arial"/>
          <w:color w:val="000000"/>
        </w:rPr>
        <w:t xml:space="preserve">about the Air </w:t>
      </w:r>
      <w:r>
        <w:rPr>
          <w:rFonts w:asciiTheme="majorHAnsi" w:eastAsia="Calibri" w:hAnsiTheme="majorHAnsi" w:cs="Arial"/>
          <w:color w:val="000000"/>
        </w:rPr>
        <w:lastRenderedPageBreak/>
        <w:t>Quality Index</w:t>
      </w:r>
      <w:r w:rsidRPr="00351A90">
        <w:rPr>
          <w:rFonts w:asciiTheme="majorHAnsi" w:eastAsia="Calibri" w:hAnsiTheme="majorHAnsi" w:cs="Arial"/>
          <w:color w:val="000000"/>
        </w:rPr>
        <w:t xml:space="preserve">. Everything you have said today will be helpful as we </w:t>
      </w:r>
      <w:r>
        <w:rPr>
          <w:rFonts w:asciiTheme="majorHAnsi" w:eastAsia="Calibri" w:hAnsiTheme="majorHAnsi" w:cs="Arial"/>
          <w:color w:val="000000"/>
        </w:rPr>
        <w:t>make recommendations to CDC</w:t>
      </w:r>
      <w:r w:rsidRPr="00351A90">
        <w:rPr>
          <w:rFonts w:asciiTheme="majorHAnsi" w:eastAsia="Calibri" w:hAnsiTheme="majorHAnsi" w:cs="Arial"/>
          <w:color w:val="000000"/>
        </w:rPr>
        <w:t xml:space="preserve">. </w:t>
      </w:r>
    </w:p>
    <w:p w14:paraId="01D7F691" w14:textId="77777777" w:rsidR="002B6CCD" w:rsidRPr="005D70F4" w:rsidRDefault="002B6CCD" w:rsidP="002B6CCD">
      <w:pPr>
        <w:spacing w:after="0"/>
        <w:rPr>
          <w:rFonts w:asciiTheme="majorHAnsi" w:eastAsia="Calibri" w:hAnsiTheme="majorHAnsi" w:cs="Arial"/>
          <w:color w:val="000000"/>
        </w:rPr>
      </w:pPr>
    </w:p>
    <w:p w14:paraId="551AD6A4" w14:textId="77777777" w:rsidR="002B6CCD" w:rsidRPr="005D70F4" w:rsidRDefault="002B6CCD" w:rsidP="002B6CCD">
      <w:r w:rsidRPr="005D70F4">
        <w:t xml:space="preserve">I’d like to remind each one of you that if you have any questions about </w:t>
      </w:r>
      <w:r>
        <w:t>outdoor air quality, your child’s health</w:t>
      </w:r>
      <w:r w:rsidRPr="005D70F4">
        <w:t>, or anything</w:t>
      </w:r>
      <w:r>
        <w:t xml:space="preserve"> </w:t>
      </w:r>
      <w:r w:rsidRPr="005D70F4">
        <w:t>that has come up today, please make sure to see your doctor or other healthcare provider.</w:t>
      </w:r>
      <w:r>
        <w:t xml:space="preserve"> </w:t>
      </w:r>
    </w:p>
    <w:p w14:paraId="58CBDBAE" w14:textId="77777777" w:rsidR="002B6CCD" w:rsidRDefault="002B6CCD">
      <w:pPr>
        <w:spacing w:after="0"/>
        <w:rPr>
          <w:rFonts w:asciiTheme="majorHAnsi" w:hAnsiTheme="majorHAnsi" w:cs="Arial"/>
          <w:bCs/>
          <w:sz w:val="28"/>
        </w:rPr>
      </w:pPr>
      <w:r>
        <w:rPr>
          <w:rFonts w:asciiTheme="majorHAnsi" w:hAnsiTheme="majorHAnsi" w:cs="Arial"/>
          <w:bCs/>
          <w:sz w:val="28"/>
        </w:rPr>
        <w:br w:type="page"/>
      </w:r>
    </w:p>
    <w:p w14:paraId="4EFB465F" w14:textId="37CB9356" w:rsidR="00B760C7" w:rsidRDefault="003154B5" w:rsidP="00B760C7">
      <w:pPr>
        <w:pStyle w:val="Heading1"/>
        <w:pBdr>
          <w:bottom w:val="single" w:sz="6" w:space="15" w:color="auto"/>
        </w:pBdr>
        <w:rPr>
          <w:rFonts w:asciiTheme="majorHAnsi" w:hAnsiTheme="majorHAnsi" w:cs="Arial"/>
          <w:szCs w:val="44"/>
        </w:rPr>
      </w:pPr>
      <w:bookmarkStart w:id="20" w:name="_Toc438631729"/>
      <w:bookmarkStart w:id="21" w:name="_Toc445806210"/>
      <w:r>
        <w:rPr>
          <w:rFonts w:asciiTheme="majorHAnsi" w:hAnsiTheme="majorHAnsi" w:cs="Arial"/>
          <w:szCs w:val="44"/>
        </w:rPr>
        <w:lastRenderedPageBreak/>
        <w:t>Appendix</w:t>
      </w:r>
      <w:r w:rsidR="00B760C7">
        <w:rPr>
          <w:rFonts w:asciiTheme="majorHAnsi" w:hAnsiTheme="majorHAnsi" w:cs="Arial"/>
          <w:szCs w:val="44"/>
        </w:rPr>
        <w:t xml:space="preserve"> C</w:t>
      </w:r>
      <w:r w:rsidR="00B760C7" w:rsidRPr="009428E3">
        <w:rPr>
          <w:rFonts w:asciiTheme="majorHAnsi" w:hAnsiTheme="majorHAnsi" w:cs="Arial"/>
          <w:szCs w:val="44"/>
        </w:rPr>
        <w:t>:</w:t>
      </w:r>
      <w:r w:rsidR="00B760C7" w:rsidRPr="00934997">
        <w:rPr>
          <w:rFonts w:asciiTheme="majorHAnsi" w:hAnsiTheme="majorHAnsi" w:cs="Arial"/>
          <w:szCs w:val="44"/>
        </w:rPr>
        <w:t xml:space="preserve"> </w:t>
      </w:r>
      <w:r w:rsidR="00B760C7">
        <w:rPr>
          <w:rFonts w:asciiTheme="majorHAnsi" w:hAnsiTheme="majorHAnsi" w:cs="Arial"/>
          <w:szCs w:val="44"/>
        </w:rPr>
        <w:t>Behavioral Intentions Activity (At-Risk Adults)</w:t>
      </w:r>
      <w:bookmarkEnd w:id="20"/>
      <w:bookmarkEnd w:id="21"/>
    </w:p>
    <w:p w14:paraId="18C78A46" w14:textId="77777777" w:rsidR="00B760C7" w:rsidRPr="00E740F9" w:rsidRDefault="00B760C7" w:rsidP="00B760C7">
      <w:pPr>
        <w:spacing w:after="0"/>
        <w:rPr>
          <w:rFonts w:eastAsia="Calibri" w:cs="Tahoma"/>
          <w:color w:val="000000"/>
        </w:rPr>
      </w:pPr>
      <w:r>
        <w:rPr>
          <w:rFonts w:eastAsia="Calibri" w:cs="Tahoma"/>
          <w:color w:val="000000"/>
        </w:rPr>
        <w:t xml:space="preserve">This sheet has some descriptions of actions to take on days when the air quality is poor. On your own, please circle the activities that seem doable to you. Cross out any activities that don’t seem doable. </w:t>
      </w:r>
    </w:p>
    <w:tbl>
      <w:tblPr>
        <w:tblStyle w:val="TableGrid"/>
        <w:tblpPr w:leftFromText="180" w:rightFromText="180" w:vertAnchor="text" w:horzAnchor="page" w:tblpX="1549"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5"/>
      </w:tblGrid>
      <w:tr w:rsidR="00B760C7" w14:paraId="0433E161" w14:textId="77777777" w:rsidTr="00B760C7">
        <w:trPr>
          <w:trHeight w:val="1845"/>
        </w:trPr>
        <w:tc>
          <w:tcPr>
            <w:tcW w:w="4643" w:type="dxa"/>
            <w:vAlign w:val="center"/>
          </w:tcPr>
          <w:p w14:paraId="3A105827" w14:textId="77777777" w:rsidR="00B760C7" w:rsidRPr="00E13FBC" w:rsidRDefault="00B760C7" w:rsidP="00B760C7">
            <w:pPr>
              <w:spacing w:after="0"/>
              <w:rPr>
                <w:rFonts w:asciiTheme="majorHAnsi" w:eastAsia="Calibri" w:hAnsiTheme="majorHAnsi" w:cs="Tahoma"/>
                <w:color w:val="000000"/>
              </w:rPr>
            </w:pPr>
            <w:r w:rsidRPr="00E13FBC">
              <w:rPr>
                <w:rFonts w:asciiTheme="majorHAnsi" w:eastAsia="Calibri" w:hAnsiTheme="majorHAnsi" w:cs="Tahoma"/>
                <w:color w:val="000000"/>
              </w:rPr>
              <w:t>Spend less time outdoors</w:t>
            </w:r>
          </w:p>
        </w:tc>
        <w:tc>
          <w:tcPr>
            <w:tcW w:w="4645" w:type="dxa"/>
            <w:vAlign w:val="center"/>
          </w:tcPr>
          <w:p w14:paraId="201296E7" w14:textId="77777777" w:rsidR="00B760C7" w:rsidRPr="00610820" w:rsidRDefault="00B760C7" w:rsidP="00B760C7">
            <w:pPr>
              <w:spacing w:after="0"/>
              <w:rPr>
                <w:rFonts w:asciiTheme="majorHAnsi" w:eastAsia="Calibri" w:hAnsiTheme="majorHAnsi" w:cs="Tahoma"/>
                <w:color w:val="000000"/>
              </w:rPr>
            </w:pPr>
            <w:r w:rsidRPr="00CD2F8E">
              <w:rPr>
                <w:rFonts w:asciiTheme="majorHAnsi" w:eastAsia="Calibri" w:hAnsiTheme="majorHAnsi" w:cs="Tahoma"/>
                <w:color w:val="000000"/>
              </w:rPr>
              <w:t>Exercise for less time</w:t>
            </w:r>
          </w:p>
        </w:tc>
      </w:tr>
      <w:tr w:rsidR="00B760C7" w14:paraId="2901613D" w14:textId="77777777" w:rsidTr="00B760C7">
        <w:trPr>
          <w:trHeight w:val="2376"/>
        </w:trPr>
        <w:tc>
          <w:tcPr>
            <w:tcW w:w="4643" w:type="dxa"/>
            <w:vAlign w:val="center"/>
          </w:tcPr>
          <w:p w14:paraId="555A0853" w14:textId="77777777" w:rsidR="00B760C7" w:rsidRPr="00BA7C34" w:rsidRDefault="00B760C7" w:rsidP="00F404BB">
            <w:pPr>
              <w:rPr>
                <w:color w:val="000000" w:themeColor="text1"/>
              </w:rPr>
            </w:pPr>
            <w:r w:rsidRPr="00BA7C34">
              <w:t>Choose less intense exercise, like walking instead of jogging</w:t>
            </w:r>
          </w:p>
        </w:tc>
        <w:tc>
          <w:tcPr>
            <w:tcW w:w="4645" w:type="dxa"/>
            <w:vAlign w:val="center"/>
          </w:tcPr>
          <w:p w14:paraId="79FE39EE" w14:textId="77777777" w:rsidR="00B760C7" w:rsidRPr="00610820" w:rsidRDefault="00B760C7" w:rsidP="00B760C7">
            <w:pPr>
              <w:spacing w:after="0"/>
              <w:rPr>
                <w:rFonts w:asciiTheme="majorHAnsi" w:eastAsia="Calibri" w:hAnsiTheme="majorHAnsi" w:cs="Tahoma"/>
                <w:color w:val="000000"/>
              </w:rPr>
            </w:pPr>
            <w:r w:rsidRPr="00CD2F8E">
              <w:rPr>
                <w:rFonts w:asciiTheme="majorHAnsi" w:eastAsia="Calibri" w:hAnsiTheme="majorHAnsi" w:cs="Tahoma"/>
                <w:color w:val="000000"/>
              </w:rPr>
              <w:t>Exercise on a different day or at a different time</w:t>
            </w:r>
          </w:p>
        </w:tc>
      </w:tr>
      <w:tr w:rsidR="00B760C7" w14:paraId="4C517E2E" w14:textId="77777777" w:rsidTr="00B760C7">
        <w:trPr>
          <w:trHeight w:val="2295"/>
        </w:trPr>
        <w:tc>
          <w:tcPr>
            <w:tcW w:w="4643" w:type="dxa"/>
            <w:vAlign w:val="center"/>
          </w:tcPr>
          <w:p w14:paraId="34FC2BB7" w14:textId="77777777" w:rsidR="00B760C7" w:rsidRPr="002C2B8D" w:rsidRDefault="00B760C7" w:rsidP="00B760C7">
            <w:pPr>
              <w:spacing w:after="0"/>
              <w:rPr>
                <w:rFonts w:asciiTheme="majorHAnsi" w:eastAsia="Calibri" w:hAnsiTheme="majorHAnsi" w:cs="Tahoma"/>
                <w:color w:val="000000"/>
              </w:rPr>
            </w:pPr>
            <w:r w:rsidRPr="00E13FBC">
              <w:rPr>
                <w:rFonts w:asciiTheme="majorHAnsi" w:eastAsia="Calibri" w:hAnsiTheme="majorHAnsi" w:cs="Tahoma"/>
                <w:color w:val="000000"/>
              </w:rPr>
              <w:t>Close the windows where I live</w:t>
            </w:r>
          </w:p>
        </w:tc>
        <w:tc>
          <w:tcPr>
            <w:tcW w:w="4645" w:type="dxa"/>
            <w:vAlign w:val="center"/>
          </w:tcPr>
          <w:p w14:paraId="4925DB0E" w14:textId="77777777" w:rsidR="00B760C7" w:rsidRPr="009428E3" w:rsidRDefault="00B760C7" w:rsidP="00F404BB">
            <w:r w:rsidRPr="009428E3">
              <w:t xml:space="preserve">Avoid exercising near busy roads </w:t>
            </w:r>
          </w:p>
        </w:tc>
      </w:tr>
      <w:tr w:rsidR="00B760C7" w14:paraId="5ADE8BAE" w14:textId="77777777" w:rsidTr="00B760C7">
        <w:trPr>
          <w:trHeight w:val="2892"/>
        </w:trPr>
        <w:tc>
          <w:tcPr>
            <w:tcW w:w="4643" w:type="dxa"/>
            <w:vAlign w:val="center"/>
          </w:tcPr>
          <w:p w14:paraId="6D62793C" w14:textId="77777777" w:rsidR="00B760C7" w:rsidRPr="00E13FBC" w:rsidRDefault="00B760C7" w:rsidP="00B760C7">
            <w:pPr>
              <w:spacing w:after="0"/>
              <w:rPr>
                <w:rFonts w:asciiTheme="majorHAnsi" w:eastAsia="Calibri" w:hAnsiTheme="majorHAnsi" w:cs="Tahoma"/>
                <w:color w:val="000000"/>
              </w:rPr>
            </w:pPr>
            <w:r w:rsidRPr="00E13FBC">
              <w:rPr>
                <w:rFonts w:asciiTheme="majorHAnsi" w:eastAsia="Calibri" w:hAnsiTheme="majorHAnsi" w:cs="Tahoma"/>
                <w:color w:val="000000"/>
              </w:rPr>
              <w:t>Exercise indoors instead of outdoors</w:t>
            </w:r>
          </w:p>
          <w:p w14:paraId="75D1DA6B" w14:textId="77777777" w:rsidR="00B760C7" w:rsidRPr="002C2B8D" w:rsidRDefault="00B760C7" w:rsidP="00B760C7">
            <w:pPr>
              <w:spacing w:after="0"/>
              <w:rPr>
                <w:rFonts w:asciiTheme="majorHAnsi" w:eastAsia="Calibri" w:hAnsiTheme="majorHAnsi" w:cs="Tahoma"/>
                <w:color w:val="000000"/>
              </w:rPr>
            </w:pPr>
          </w:p>
        </w:tc>
        <w:tc>
          <w:tcPr>
            <w:tcW w:w="4645" w:type="dxa"/>
            <w:vAlign w:val="center"/>
          </w:tcPr>
          <w:p w14:paraId="0EB5432B" w14:textId="77777777" w:rsidR="00B760C7" w:rsidRPr="00CD2F8E" w:rsidRDefault="00B760C7" w:rsidP="00B760C7">
            <w:pPr>
              <w:pStyle w:val="Heading2"/>
              <w:spacing w:before="0"/>
              <w:rPr>
                <w:b w:val="0"/>
                <w:color w:val="000000" w:themeColor="text1"/>
                <w:sz w:val="24"/>
              </w:rPr>
            </w:pPr>
          </w:p>
        </w:tc>
      </w:tr>
    </w:tbl>
    <w:p w14:paraId="44349540" w14:textId="0F9EC3D7" w:rsidR="002B6CCD" w:rsidRDefault="002B6CCD">
      <w:pPr>
        <w:spacing w:after="0"/>
        <w:rPr>
          <w:rFonts w:asciiTheme="majorHAnsi" w:hAnsiTheme="majorHAnsi" w:cs="Arial"/>
          <w:bCs/>
          <w:sz w:val="28"/>
        </w:rPr>
      </w:pPr>
      <w:r>
        <w:rPr>
          <w:rFonts w:asciiTheme="majorHAnsi" w:hAnsiTheme="majorHAnsi" w:cs="Arial"/>
          <w:bCs/>
          <w:sz w:val="28"/>
        </w:rPr>
        <w:br w:type="page"/>
      </w:r>
    </w:p>
    <w:p w14:paraId="3E9633B1" w14:textId="0D8D0307" w:rsidR="00B760C7" w:rsidRPr="00AE4592" w:rsidRDefault="003154B5" w:rsidP="00B760C7">
      <w:pPr>
        <w:pStyle w:val="Heading1"/>
        <w:pBdr>
          <w:bottom w:val="single" w:sz="6" w:space="15" w:color="auto"/>
        </w:pBdr>
        <w:rPr>
          <w:rFonts w:asciiTheme="majorHAnsi" w:hAnsiTheme="majorHAnsi" w:cs="Arial"/>
          <w:szCs w:val="44"/>
        </w:rPr>
      </w:pPr>
      <w:bookmarkStart w:id="22" w:name="_Toc438631730"/>
      <w:bookmarkStart w:id="23" w:name="_Toc445806211"/>
      <w:r>
        <w:rPr>
          <w:rFonts w:asciiTheme="majorHAnsi" w:hAnsiTheme="majorHAnsi" w:cs="Arial"/>
          <w:szCs w:val="44"/>
        </w:rPr>
        <w:lastRenderedPageBreak/>
        <w:t>Appendix</w:t>
      </w:r>
      <w:r w:rsidR="00B760C7">
        <w:rPr>
          <w:rFonts w:asciiTheme="majorHAnsi" w:hAnsiTheme="majorHAnsi" w:cs="Arial"/>
          <w:szCs w:val="44"/>
        </w:rPr>
        <w:t xml:space="preserve"> D</w:t>
      </w:r>
      <w:r w:rsidR="00B760C7" w:rsidRPr="009428E3">
        <w:rPr>
          <w:rFonts w:asciiTheme="majorHAnsi" w:hAnsiTheme="majorHAnsi" w:cs="Arial"/>
          <w:szCs w:val="44"/>
        </w:rPr>
        <w:t>:</w:t>
      </w:r>
      <w:r w:rsidR="00B760C7" w:rsidRPr="00934997">
        <w:rPr>
          <w:rFonts w:asciiTheme="majorHAnsi" w:hAnsiTheme="majorHAnsi" w:cs="Arial"/>
          <w:szCs w:val="44"/>
        </w:rPr>
        <w:t xml:space="preserve"> </w:t>
      </w:r>
      <w:r w:rsidR="00B760C7">
        <w:rPr>
          <w:rFonts w:asciiTheme="majorHAnsi" w:hAnsiTheme="majorHAnsi" w:cs="Arial"/>
          <w:szCs w:val="44"/>
        </w:rPr>
        <w:t>Behavioral Intentions Activity (Parents of At-Risk Children)</w:t>
      </w:r>
      <w:bookmarkEnd w:id="22"/>
      <w:bookmarkEnd w:id="23"/>
    </w:p>
    <w:tbl>
      <w:tblPr>
        <w:tblStyle w:val="TableGrid"/>
        <w:tblpPr w:leftFromText="180" w:rightFromText="180" w:vertAnchor="text" w:horzAnchor="page" w:tblpX="1810" w:tblpY="15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39"/>
      </w:tblGrid>
      <w:tr w:rsidR="00B760C7" w14:paraId="212DAB4F" w14:textId="77777777" w:rsidTr="00B760C7">
        <w:trPr>
          <w:trHeight w:val="1839"/>
        </w:trPr>
        <w:tc>
          <w:tcPr>
            <w:tcW w:w="4639" w:type="dxa"/>
            <w:vAlign w:val="center"/>
          </w:tcPr>
          <w:p w14:paraId="2349DB61" w14:textId="77777777" w:rsidR="00B760C7" w:rsidRPr="00610820" w:rsidRDefault="00B760C7" w:rsidP="00B760C7">
            <w:pPr>
              <w:spacing w:after="0"/>
              <w:rPr>
                <w:rFonts w:asciiTheme="majorHAnsi" w:eastAsia="Calibri" w:hAnsiTheme="majorHAnsi" w:cs="Tahoma"/>
                <w:color w:val="000000"/>
              </w:rPr>
            </w:pPr>
            <w:r>
              <w:rPr>
                <w:rFonts w:asciiTheme="majorHAnsi" w:eastAsia="Calibri" w:hAnsiTheme="majorHAnsi" w:cs="Tahoma"/>
                <w:color w:val="000000"/>
              </w:rPr>
              <w:t>Encourage your child to s</w:t>
            </w:r>
            <w:r w:rsidRPr="00CD2F8E">
              <w:rPr>
                <w:rFonts w:asciiTheme="majorHAnsi" w:eastAsia="Calibri" w:hAnsiTheme="majorHAnsi" w:cs="Tahoma"/>
                <w:color w:val="000000"/>
              </w:rPr>
              <w:t>pend less time outdoors</w:t>
            </w:r>
          </w:p>
        </w:tc>
        <w:tc>
          <w:tcPr>
            <w:tcW w:w="4639" w:type="dxa"/>
            <w:vAlign w:val="center"/>
          </w:tcPr>
          <w:p w14:paraId="6371D60D" w14:textId="77777777" w:rsidR="00B760C7" w:rsidRPr="00610820" w:rsidRDefault="00B760C7" w:rsidP="00B760C7">
            <w:pPr>
              <w:spacing w:after="0"/>
              <w:rPr>
                <w:rFonts w:asciiTheme="majorHAnsi" w:eastAsia="Calibri" w:hAnsiTheme="majorHAnsi" w:cs="Tahoma"/>
                <w:color w:val="000000"/>
              </w:rPr>
            </w:pPr>
            <w:r>
              <w:rPr>
                <w:rFonts w:asciiTheme="majorHAnsi" w:eastAsia="Calibri" w:hAnsiTheme="majorHAnsi" w:cs="Tahoma"/>
                <w:color w:val="000000"/>
              </w:rPr>
              <w:t>Encourage your child to e</w:t>
            </w:r>
            <w:r w:rsidRPr="00CD2F8E">
              <w:rPr>
                <w:rFonts w:asciiTheme="majorHAnsi" w:eastAsia="Calibri" w:hAnsiTheme="majorHAnsi" w:cs="Tahoma"/>
                <w:color w:val="000000"/>
              </w:rPr>
              <w:t>xercise for less time</w:t>
            </w:r>
          </w:p>
        </w:tc>
      </w:tr>
      <w:tr w:rsidR="00B760C7" w14:paraId="2646592C" w14:textId="77777777" w:rsidTr="00B760C7">
        <w:trPr>
          <w:trHeight w:val="2298"/>
        </w:trPr>
        <w:tc>
          <w:tcPr>
            <w:tcW w:w="4639" w:type="dxa"/>
            <w:vAlign w:val="center"/>
          </w:tcPr>
          <w:p w14:paraId="7011AF77" w14:textId="77777777" w:rsidR="00B760C7" w:rsidRPr="00BA7C34" w:rsidRDefault="00B760C7" w:rsidP="00F404BB">
            <w:pPr>
              <w:rPr>
                <w:color w:val="000000" w:themeColor="text1"/>
              </w:rPr>
            </w:pPr>
            <w:r w:rsidRPr="00BA7C34">
              <w:t>Encourage your child to choose less intense exercise, like walking instead of jogging</w:t>
            </w:r>
          </w:p>
        </w:tc>
        <w:tc>
          <w:tcPr>
            <w:tcW w:w="4639" w:type="dxa"/>
            <w:vAlign w:val="center"/>
          </w:tcPr>
          <w:p w14:paraId="71856A27" w14:textId="77777777" w:rsidR="00B760C7" w:rsidRPr="00610820" w:rsidRDefault="00B760C7" w:rsidP="00B760C7">
            <w:pPr>
              <w:spacing w:after="0"/>
              <w:rPr>
                <w:rFonts w:asciiTheme="majorHAnsi" w:eastAsia="Calibri" w:hAnsiTheme="majorHAnsi" w:cs="Tahoma"/>
                <w:color w:val="000000"/>
              </w:rPr>
            </w:pPr>
            <w:r>
              <w:rPr>
                <w:rFonts w:asciiTheme="majorHAnsi" w:eastAsia="Calibri" w:hAnsiTheme="majorHAnsi" w:cs="Tahoma"/>
                <w:color w:val="000000"/>
              </w:rPr>
              <w:t>Encourage your child to e</w:t>
            </w:r>
            <w:r w:rsidRPr="00CD2F8E">
              <w:rPr>
                <w:rFonts w:asciiTheme="majorHAnsi" w:eastAsia="Calibri" w:hAnsiTheme="majorHAnsi" w:cs="Tahoma"/>
                <w:color w:val="000000"/>
              </w:rPr>
              <w:t>xercise on a different day or at a different time</w:t>
            </w:r>
          </w:p>
        </w:tc>
      </w:tr>
      <w:tr w:rsidR="00B760C7" w14:paraId="35F59E41" w14:textId="77777777" w:rsidTr="00B760C7">
        <w:trPr>
          <w:trHeight w:val="2379"/>
        </w:trPr>
        <w:tc>
          <w:tcPr>
            <w:tcW w:w="4639" w:type="dxa"/>
            <w:vAlign w:val="center"/>
          </w:tcPr>
          <w:p w14:paraId="73D7C253" w14:textId="77777777" w:rsidR="00B760C7" w:rsidRPr="00610820" w:rsidRDefault="00B760C7" w:rsidP="00B760C7">
            <w:pPr>
              <w:spacing w:after="0"/>
              <w:rPr>
                <w:rFonts w:asciiTheme="majorHAnsi" w:eastAsia="Calibri" w:hAnsiTheme="majorHAnsi" w:cs="Tahoma"/>
                <w:color w:val="000000"/>
              </w:rPr>
            </w:pPr>
            <w:r>
              <w:rPr>
                <w:rFonts w:asciiTheme="majorHAnsi" w:eastAsia="Calibri" w:hAnsiTheme="majorHAnsi" w:cs="Tahoma"/>
                <w:color w:val="000000"/>
              </w:rPr>
              <w:t>Close the</w:t>
            </w:r>
            <w:r w:rsidRPr="00CD2F8E">
              <w:rPr>
                <w:rFonts w:asciiTheme="majorHAnsi" w:eastAsia="Calibri" w:hAnsiTheme="majorHAnsi" w:cs="Tahoma"/>
                <w:color w:val="000000"/>
              </w:rPr>
              <w:t xml:space="preserve"> windows</w:t>
            </w:r>
            <w:r>
              <w:rPr>
                <w:rFonts w:asciiTheme="majorHAnsi" w:eastAsia="Calibri" w:hAnsiTheme="majorHAnsi" w:cs="Tahoma"/>
                <w:color w:val="000000"/>
              </w:rPr>
              <w:t xml:space="preserve"> where my family lives</w:t>
            </w:r>
          </w:p>
        </w:tc>
        <w:tc>
          <w:tcPr>
            <w:tcW w:w="4639" w:type="dxa"/>
            <w:vAlign w:val="center"/>
          </w:tcPr>
          <w:p w14:paraId="3746E616" w14:textId="77777777" w:rsidR="00B760C7" w:rsidRPr="009428E3" w:rsidRDefault="00B760C7" w:rsidP="00F404BB">
            <w:r w:rsidRPr="009428E3">
              <w:t xml:space="preserve">Encourage your child to avoid exercising near busy roads </w:t>
            </w:r>
          </w:p>
        </w:tc>
      </w:tr>
      <w:tr w:rsidR="00B760C7" w14:paraId="572CEC5D" w14:textId="77777777" w:rsidTr="00B760C7">
        <w:trPr>
          <w:trHeight w:val="2235"/>
        </w:trPr>
        <w:tc>
          <w:tcPr>
            <w:tcW w:w="4639" w:type="dxa"/>
            <w:vAlign w:val="center"/>
          </w:tcPr>
          <w:p w14:paraId="2AC4E94C" w14:textId="77777777" w:rsidR="00B760C7" w:rsidRPr="00610820" w:rsidRDefault="00B760C7" w:rsidP="00B760C7">
            <w:pPr>
              <w:spacing w:after="0"/>
              <w:rPr>
                <w:rFonts w:asciiTheme="majorHAnsi" w:eastAsia="Calibri" w:hAnsiTheme="majorHAnsi" w:cs="Tahoma"/>
                <w:color w:val="000000"/>
              </w:rPr>
            </w:pPr>
            <w:r>
              <w:rPr>
                <w:rFonts w:asciiTheme="majorHAnsi" w:eastAsia="Calibri" w:hAnsiTheme="majorHAnsi" w:cs="Tahoma"/>
                <w:color w:val="000000"/>
              </w:rPr>
              <w:t>Encourage your child to e</w:t>
            </w:r>
            <w:r w:rsidRPr="00CD2F8E">
              <w:rPr>
                <w:rFonts w:asciiTheme="majorHAnsi" w:eastAsia="Calibri" w:hAnsiTheme="majorHAnsi" w:cs="Tahoma"/>
                <w:color w:val="000000"/>
              </w:rPr>
              <w:t>xercise indoors instead of outdoors</w:t>
            </w:r>
          </w:p>
        </w:tc>
        <w:tc>
          <w:tcPr>
            <w:tcW w:w="4639" w:type="dxa"/>
            <w:vAlign w:val="center"/>
          </w:tcPr>
          <w:p w14:paraId="5F36DF99" w14:textId="77777777" w:rsidR="00B760C7" w:rsidRPr="00CD2F8E" w:rsidRDefault="00B760C7" w:rsidP="00B760C7">
            <w:pPr>
              <w:pStyle w:val="Heading2"/>
              <w:spacing w:before="0"/>
              <w:rPr>
                <w:b w:val="0"/>
                <w:color w:val="000000" w:themeColor="text1"/>
                <w:sz w:val="24"/>
              </w:rPr>
            </w:pPr>
          </w:p>
        </w:tc>
      </w:tr>
    </w:tbl>
    <w:p w14:paraId="1E9E9825" w14:textId="77777777" w:rsidR="00B760C7" w:rsidRPr="00E740F9" w:rsidRDefault="00B760C7" w:rsidP="00B760C7">
      <w:pPr>
        <w:spacing w:after="0"/>
        <w:rPr>
          <w:rFonts w:eastAsia="Calibri" w:cs="Tahoma"/>
          <w:color w:val="000000"/>
        </w:rPr>
      </w:pPr>
      <w:r>
        <w:rPr>
          <w:rFonts w:eastAsia="Calibri" w:cs="Tahoma"/>
          <w:color w:val="000000"/>
        </w:rPr>
        <w:t xml:space="preserve">This sheet has some descriptions of actions to take on days when the air quality is poor. On your own, please circle the activities that seem doable to you. Cross out any activities that don’t seem doable. </w:t>
      </w:r>
    </w:p>
    <w:p w14:paraId="0FE44D3D" w14:textId="00E13B8E" w:rsidR="00B760C7" w:rsidRDefault="00B760C7">
      <w:pPr>
        <w:spacing w:after="0"/>
        <w:rPr>
          <w:rFonts w:asciiTheme="majorHAnsi" w:hAnsiTheme="majorHAnsi" w:cs="Arial"/>
          <w:bCs/>
          <w:sz w:val="28"/>
        </w:rPr>
      </w:pPr>
      <w:r>
        <w:rPr>
          <w:rFonts w:asciiTheme="majorHAnsi" w:hAnsiTheme="majorHAnsi" w:cs="Arial"/>
          <w:bCs/>
          <w:sz w:val="28"/>
        </w:rPr>
        <w:br w:type="page"/>
      </w:r>
    </w:p>
    <w:p w14:paraId="2875D7B1" w14:textId="762164FC" w:rsidR="00B760C7" w:rsidRDefault="003154B5" w:rsidP="00B760C7">
      <w:pPr>
        <w:pStyle w:val="Heading1"/>
        <w:pBdr>
          <w:bottom w:val="single" w:sz="6" w:space="15" w:color="auto"/>
        </w:pBdr>
      </w:pPr>
      <w:bookmarkStart w:id="24" w:name="_Toc438631731"/>
      <w:bookmarkStart w:id="25" w:name="_Toc445806212"/>
      <w:r>
        <w:rPr>
          <w:rFonts w:asciiTheme="majorHAnsi" w:hAnsiTheme="majorHAnsi" w:cs="Arial"/>
          <w:szCs w:val="44"/>
        </w:rPr>
        <w:lastRenderedPageBreak/>
        <w:t>Appendix</w:t>
      </w:r>
      <w:r w:rsidR="00B760C7">
        <w:rPr>
          <w:rFonts w:asciiTheme="majorHAnsi" w:hAnsiTheme="majorHAnsi" w:cs="Arial"/>
          <w:szCs w:val="44"/>
        </w:rPr>
        <w:t xml:space="preserve"> E</w:t>
      </w:r>
      <w:r w:rsidR="00B760C7" w:rsidRPr="009428E3">
        <w:rPr>
          <w:rFonts w:asciiTheme="majorHAnsi" w:hAnsiTheme="majorHAnsi" w:cs="Arial"/>
          <w:szCs w:val="44"/>
        </w:rPr>
        <w:t>:</w:t>
      </w:r>
      <w:r w:rsidR="00B760C7" w:rsidRPr="00934997">
        <w:rPr>
          <w:rFonts w:asciiTheme="majorHAnsi" w:hAnsiTheme="majorHAnsi" w:cs="Arial"/>
          <w:szCs w:val="44"/>
        </w:rPr>
        <w:t xml:space="preserve"> </w:t>
      </w:r>
      <w:r w:rsidR="00B760C7">
        <w:rPr>
          <w:rFonts w:asciiTheme="majorHAnsi" w:hAnsiTheme="majorHAnsi" w:cs="Arial"/>
          <w:szCs w:val="44"/>
        </w:rPr>
        <w:t>Air Quality and Physical Activity Infographic</w:t>
      </w:r>
      <w:bookmarkEnd w:id="24"/>
      <w:bookmarkEnd w:id="25"/>
    </w:p>
    <w:p w14:paraId="4BE077C5" w14:textId="77777777" w:rsidR="00B760C7" w:rsidRDefault="00B760C7" w:rsidP="00B760C7">
      <w:pPr>
        <w:spacing w:after="0"/>
        <w:rPr>
          <w:rFonts w:asciiTheme="majorHAnsi" w:hAnsiTheme="majorHAnsi" w:cs="Arial"/>
          <w:b/>
          <w:bCs/>
          <w:color w:val="65B42D"/>
          <w:sz w:val="28"/>
        </w:rPr>
      </w:pPr>
      <w:r>
        <w:rPr>
          <w:rFonts w:asciiTheme="majorHAnsi" w:hAnsiTheme="majorHAnsi" w:cs="Arial"/>
          <w:b/>
          <w:bCs/>
          <w:noProof/>
          <w:color w:val="65B42D"/>
          <w:sz w:val="28"/>
        </w:rPr>
        <w:drawing>
          <wp:inline distT="0" distB="0" distL="0" distR="0" wp14:anchorId="557A330F" wp14:editId="4C05AA2E">
            <wp:extent cx="3952970" cy="6489071"/>
            <wp:effectExtent l="0" t="0" r="9525" b="0"/>
            <wp:docPr id="12" name="Picture 12" descr="Macintosh HD:Users:kimsmith:Desktop:Screen Shot 2015-12-03 at 11.08.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imsmith:Desktop:Screen Shot 2015-12-03 at 11.08.4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321" cy="6491289"/>
                    </a:xfrm>
                    <a:prstGeom prst="rect">
                      <a:avLst/>
                    </a:prstGeom>
                    <a:noFill/>
                    <a:ln>
                      <a:noFill/>
                    </a:ln>
                  </pic:spPr>
                </pic:pic>
              </a:graphicData>
            </a:graphic>
          </wp:inline>
        </w:drawing>
      </w:r>
    </w:p>
    <w:p w14:paraId="7D5F8B91" w14:textId="77777777" w:rsidR="00B760C7" w:rsidRPr="00741229" w:rsidRDefault="00B760C7" w:rsidP="00B760C7">
      <w:pPr>
        <w:spacing w:after="0"/>
        <w:rPr>
          <w:rFonts w:asciiTheme="majorHAnsi" w:hAnsiTheme="majorHAnsi" w:cs="Arial"/>
          <w:b/>
          <w:bCs/>
          <w:color w:val="65B42D"/>
          <w:sz w:val="28"/>
        </w:rPr>
      </w:pPr>
      <w:r>
        <w:rPr>
          <w:rFonts w:asciiTheme="majorHAnsi" w:hAnsiTheme="majorHAnsi" w:cs="Arial"/>
          <w:b/>
          <w:bCs/>
          <w:noProof/>
          <w:color w:val="65B42D"/>
          <w:sz w:val="28"/>
        </w:rPr>
        <w:lastRenderedPageBreak/>
        <w:drawing>
          <wp:inline distT="0" distB="0" distL="0" distR="0" wp14:anchorId="105E777D" wp14:editId="131AA28C">
            <wp:extent cx="3611440" cy="3888463"/>
            <wp:effectExtent l="0" t="0" r="0" b="0"/>
            <wp:docPr id="13" name="Picture 13" descr="Macintosh HD:Users:kimsmith:Desktop:Screen Shot 2015-12-03 at 11.09.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imsmith:Desktop:Screen Shot 2015-12-03 at 11.09.2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2020" cy="3889088"/>
                    </a:xfrm>
                    <a:prstGeom prst="rect">
                      <a:avLst/>
                    </a:prstGeom>
                    <a:noFill/>
                    <a:ln>
                      <a:noFill/>
                    </a:ln>
                  </pic:spPr>
                </pic:pic>
              </a:graphicData>
            </a:graphic>
          </wp:inline>
        </w:drawing>
      </w:r>
      <w:r>
        <w:rPr>
          <w:rFonts w:asciiTheme="majorHAnsi" w:hAnsiTheme="majorHAnsi" w:cs="Arial"/>
          <w:b/>
          <w:bCs/>
          <w:noProof/>
          <w:color w:val="65B42D"/>
          <w:sz w:val="28"/>
        </w:rPr>
        <w:drawing>
          <wp:inline distT="0" distB="0" distL="0" distR="0" wp14:anchorId="7FDA87CF" wp14:editId="7D98FDD1">
            <wp:extent cx="3657600" cy="4054475"/>
            <wp:effectExtent l="0" t="0" r="0" b="9525"/>
            <wp:docPr id="14" name="Picture 14" descr="Macintosh HD:Users:kimsmith:Desktop:Screen Shot 2015-12-03 at 11.0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imsmith:Desktop:Screen Shot 2015-12-03 at 11.09.33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9034" cy="4056065"/>
                    </a:xfrm>
                    <a:prstGeom prst="rect">
                      <a:avLst/>
                    </a:prstGeom>
                    <a:noFill/>
                    <a:ln>
                      <a:noFill/>
                    </a:ln>
                  </pic:spPr>
                </pic:pic>
              </a:graphicData>
            </a:graphic>
          </wp:inline>
        </w:drawing>
      </w:r>
    </w:p>
    <w:p w14:paraId="23461274" w14:textId="07338289" w:rsidR="00B760C7" w:rsidRDefault="003154B5" w:rsidP="00B760C7">
      <w:pPr>
        <w:pStyle w:val="Heading1"/>
        <w:pBdr>
          <w:bottom w:val="single" w:sz="6" w:space="15" w:color="auto"/>
        </w:pBdr>
      </w:pPr>
      <w:bookmarkStart w:id="26" w:name="_Toc438631732"/>
      <w:bookmarkStart w:id="27" w:name="_Toc445806213"/>
      <w:r>
        <w:rPr>
          <w:rFonts w:asciiTheme="majorHAnsi" w:hAnsiTheme="majorHAnsi" w:cs="Arial"/>
          <w:szCs w:val="44"/>
        </w:rPr>
        <w:lastRenderedPageBreak/>
        <w:t>Appendix</w:t>
      </w:r>
      <w:r w:rsidR="00B760C7">
        <w:rPr>
          <w:rFonts w:asciiTheme="majorHAnsi" w:hAnsiTheme="majorHAnsi" w:cs="Arial"/>
          <w:szCs w:val="44"/>
        </w:rPr>
        <w:t xml:space="preserve"> F</w:t>
      </w:r>
      <w:r w:rsidR="00B760C7" w:rsidRPr="009428E3">
        <w:rPr>
          <w:rFonts w:asciiTheme="majorHAnsi" w:hAnsiTheme="majorHAnsi" w:cs="Arial"/>
          <w:szCs w:val="44"/>
        </w:rPr>
        <w:t>:</w:t>
      </w:r>
      <w:r w:rsidR="00B760C7" w:rsidRPr="00934997">
        <w:rPr>
          <w:rFonts w:asciiTheme="majorHAnsi" w:hAnsiTheme="majorHAnsi" w:cs="Arial"/>
          <w:szCs w:val="44"/>
        </w:rPr>
        <w:t xml:space="preserve"> </w:t>
      </w:r>
      <w:r w:rsidR="00B760C7">
        <w:rPr>
          <w:rFonts w:asciiTheme="majorHAnsi" w:hAnsiTheme="majorHAnsi" w:cs="Arial"/>
          <w:szCs w:val="44"/>
        </w:rPr>
        <w:t>Weather Channel Breathing Index Webpage</w:t>
      </w:r>
      <w:bookmarkEnd w:id="26"/>
      <w:bookmarkEnd w:id="27"/>
    </w:p>
    <w:p w14:paraId="523EB126" w14:textId="77777777" w:rsidR="00B760C7" w:rsidRDefault="00B760C7" w:rsidP="00B760C7">
      <w:pPr>
        <w:rPr>
          <w:rFonts w:asciiTheme="majorHAnsi" w:hAnsiTheme="majorHAnsi" w:cs="Arial"/>
          <w:b/>
          <w:bCs/>
          <w:sz w:val="28"/>
        </w:rPr>
      </w:pPr>
      <w:r>
        <w:rPr>
          <w:rFonts w:asciiTheme="majorHAnsi" w:hAnsiTheme="majorHAnsi" w:cs="Arial"/>
          <w:b/>
          <w:bCs/>
          <w:noProof/>
          <w:sz w:val="28"/>
        </w:rPr>
        <w:drawing>
          <wp:inline distT="0" distB="0" distL="0" distR="0" wp14:anchorId="1E165059" wp14:editId="59151922">
            <wp:extent cx="4343334" cy="5221253"/>
            <wp:effectExtent l="0" t="0" r="635" b="11430"/>
            <wp:docPr id="5" name="Picture 5" descr="Macintosh HD:private:var:folders:vn:xh30gtjn3l1893zsh7hq32wh0000gr: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vn:xh30gtjn3l1893zsh7hq32wh0000gr:T:TemporaryItems:download.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694" b="20568"/>
                    <a:stretch/>
                  </pic:blipFill>
                  <pic:spPr bwMode="auto">
                    <a:xfrm>
                      <a:off x="0" y="0"/>
                      <a:ext cx="4344712" cy="52229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A1EE3CF" w14:textId="77777777" w:rsidR="00B760C7" w:rsidRPr="008F4E1C" w:rsidRDefault="00B760C7" w:rsidP="00B760C7">
      <w:pPr>
        <w:spacing w:after="0"/>
        <w:rPr>
          <w:rFonts w:asciiTheme="majorHAnsi" w:hAnsiTheme="majorHAnsi" w:cs="Arial"/>
          <w:b/>
          <w:bCs/>
          <w:sz w:val="28"/>
        </w:rPr>
      </w:pPr>
    </w:p>
    <w:p w14:paraId="5BB65861" w14:textId="19720D0A" w:rsidR="00B760C7" w:rsidRDefault="00B760C7">
      <w:pPr>
        <w:spacing w:after="0"/>
        <w:rPr>
          <w:rFonts w:asciiTheme="majorHAnsi" w:hAnsiTheme="majorHAnsi" w:cs="Arial"/>
          <w:bCs/>
          <w:sz w:val="28"/>
        </w:rPr>
      </w:pPr>
      <w:r>
        <w:rPr>
          <w:rFonts w:asciiTheme="majorHAnsi" w:hAnsiTheme="majorHAnsi" w:cs="Arial"/>
          <w:bCs/>
          <w:sz w:val="28"/>
        </w:rPr>
        <w:br w:type="page"/>
      </w:r>
    </w:p>
    <w:p w14:paraId="4745A945" w14:textId="142A22F9" w:rsidR="00B760C7" w:rsidRDefault="003154B5" w:rsidP="00B760C7">
      <w:pPr>
        <w:pStyle w:val="Heading1"/>
        <w:pBdr>
          <w:bottom w:val="single" w:sz="6" w:space="15" w:color="auto"/>
        </w:pBdr>
      </w:pPr>
      <w:bookmarkStart w:id="28" w:name="_Toc438631733"/>
      <w:bookmarkStart w:id="29" w:name="_Toc445806214"/>
      <w:r>
        <w:rPr>
          <w:rFonts w:asciiTheme="majorHAnsi" w:hAnsiTheme="majorHAnsi" w:cs="Arial"/>
          <w:szCs w:val="44"/>
        </w:rPr>
        <w:lastRenderedPageBreak/>
        <w:t>Appendix</w:t>
      </w:r>
      <w:r w:rsidR="00B760C7">
        <w:rPr>
          <w:rFonts w:asciiTheme="majorHAnsi" w:hAnsiTheme="majorHAnsi" w:cs="Arial"/>
          <w:szCs w:val="44"/>
        </w:rPr>
        <w:t xml:space="preserve"> G</w:t>
      </w:r>
      <w:r w:rsidR="00B760C7" w:rsidRPr="009428E3">
        <w:rPr>
          <w:rFonts w:asciiTheme="majorHAnsi" w:hAnsiTheme="majorHAnsi" w:cs="Arial"/>
          <w:szCs w:val="44"/>
        </w:rPr>
        <w:t>:</w:t>
      </w:r>
      <w:r w:rsidR="00B760C7" w:rsidRPr="00934997">
        <w:rPr>
          <w:rFonts w:asciiTheme="majorHAnsi" w:hAnsiTheme="majorHAnsi" w:cs="Arial"/>
          <w:szCs w:val="44"/>
        </w:rPr>
        <w:t xml:space="preserve"> </w:t>
      </w:r>
      <w:r w:rsidR="00B760C7">
        <w:rPr>
          <w:rFonts w:asciiTheme="majorHAnsi" w:hAnsiTheme="majorHAnsi" w:cs="Arial"/>
          <w:szCs w:val="44"/>
        </w:rPr>
        <w:t>US EPA AirNow.gov Website</w:t>
      </w:r>
      <w:bookmarkEnd w:id="28"/>
      <w:bookmarkEnd w:id="29"/>
    </w:p>
    <w:p w14:paraId="567B8ABD" w14:textId="77777777" w:rsidR="00B760C7" w:rsidRPr="002C2B8D" w:rsidRDefault="00B760C7" w:rsidP="00B760C7">
      <w:pPr>
        <w:rPr>
          <w:rFonts w:asciiTheme="majorHAnsi" w:hAnsiTheme="majorHAnsi" w:cs="Arial"/>
          <w:bCs/>
          <w:sz w:val="28"/>
        </w:rPr>
      </w:pPr>
      <w:r>
        <w:rPr>
          <w:rFonts w:asciiTheme="majorHAnsi" w:hAnsiTheme="majorHAnsi" w:cs="Arial"/>
          <w:bCs/>
          <w:noProof/>
          <w:sz w:val="28"/>
        </w:rPr>
        <w:drawing>
          <wp:inline distT="0" distB="0" distL="0" distR="0" wp14:anchorId="5C866A39" wp14:editId="2BA5E653">
            <wp:extent cx="4883478" cy="7317463"/>
            <wp:effectExtent l="0" t="0" r="0" b="0"/>
            <wp:docPr id="3" name="Picture 3" descr="Macintosh HD:private:var:folders:vn:xh30gtjn3l1893zsh7hq32wh0000gr:T:TemporaryItems:5P2bX1YSbAAAAAElFTkSuQ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vn:xh30gtjn3l1893zsh7hq32wh0000gr:T:TemporaryItems:5P2bX1YSbAAAAAElFTkSuQmC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509" cy="7322004"/>
                    </a:xfrm>
                    <a:prstGeom prst="rect">
                      <a:avLst/>
                    </a:prstGeom>
                    <a:noFill/>
                    <a:ln>
                      <a:noFill/>
                    </a:ln>
                  </pic:spPr>
                </pic:pic>
              </a:graphicData>
            </a:graphic>
          </wp:inline>
        </w:drawing>
      </w:r>
    </w:p>
    <w:bookmarkStart w:id="30" w:name="_Toc309309349"/>
    <w:bookmarkStart w:id="31" w:name="_Toc438631723"/>
    <w:bookmarkStart w:id="32" w:name="_Toc445806215"/>
    <w:p w14:paraId="239E395A" w14:textId="3683B0EE" w:rsidR="00B760C7" w:rsidRDefault="00B760C7" w:rsidP="00B760C7">
      <w:pPr>
        <w:pStyle w:val="Heading1"/>
        <w:pBdr>
          <w:bottom w:val="single" w:sz="6" w:space="15" w:color="auto"/>
        </w:pBdr>
        <w:rPr>
          <w:rFonts w:asciiTheme="majorHAnsi" w:hAnsiTheme="majorHAnsi" w:cs="Arial"/>
          <w:szCs w:val="44"/>
        </w:rPr>
      </w:pPr>
      <w:r w:rsidRPr="00D35325">
        <w:rPr>
          <w:rFonts w:asciiTheme="majorHAnsi" w:hAnsiTheme="majorHAnsi"/>
          <w:noProof/>
        </w:rPr>
        <w:lastRenderedPageBreak/>
        <mc:AlternateContent>
          <mc:Choice Requires="wps">
            <w:drawing>
              <wp:anchor distT="45720" distB="45720" distL="114300" distR="114300" simplePos="0" relativeHeight="251663360" behindDoc="0" locked="0" layoutInCell="1" allowOverlap="1" wp14:anchorId="406D6DE9" wp14:editId="1750D564">
                <wp:simplePos x="0" y="0"/>
                <wp:positionH relativeFrom="margin">
                  <wp:posOffset>4765520</wp:posOffset>
                </wp:positionH>
                <wp:positionV relativeFrom="paragraph">
                  <wp:posOffset>-576184</wp:posOffset>
                </wp:positionV>
                <wp:extent cx="1673860" cy="764540"/>
                <wp:effectExtent l="0" t="0" r="2159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764540"/>
                        </a:xfrm>
                        <a:prstGeom prst="rect">
                          <a:avLst/>
                        </a:prstGeom>
                        <a:solidFill>
                          <a:srgbClr val="FFFFFF"/>
                        </a:solidFill>
                        <a:ln w="9525">
                          <a:solidFill>
                            <a:srgbClr val="000000"/>
                          </a:solidFill>
                          <a:miter lim="800000"/>
                          <a:headEnd/>
                          <a:tailEnd/>
                        </a:ln>
                      </wps:spPr>
                      <wps:txbx>
                        <w:txbxContent>
                          <w:p w14:paraId="1D3BAA3C" w14:textId="77777777" w:rsidR="00B63724" w:rsidRPr="00D64303" w:rsidRDefault="00B63724" w:rsidP="00B760C7">
                            <w:pPr>
                              <w:autoSpaceDE w:val="0"/>
                              <w:autoSpaceDN w:val="0"/>
                              <w:adjustRightInd w:val="0"/>
                              <w:spacing w:after="0"/>
                              <w:rPr>
                                <w:rFonts w:asciiTheme="majorHAnsi" w:hAnsiTheme="majorHAnsi" w:cs="Arial"/>
                                <w:sz w:val="22"/>
                                <w:szCs w:val="22"/>
                              </w:rPr>
                            </w:pPr>
                            <w:r w:rsidRPr="00D64303">
                              <w:rPr>
                                <w:rFonts w:asciiTheme="majorHAnsi" w:hAnsiTheme="majorHAnsi" w:cs="Arial"/>
                                <w:noProof/>
                                <w:sz w:val="22"/>
                                <w:szCs w:val="22"/>
                              </w:rPr>
                              <w:t>For</w:t>
                            </w:r>
                            <w:r w:rsidRPr="00D64303">
                              <w:rPr>
                                <w:rFonts w:asciiTheme="majorHAnsi" w:hAnsiTheme="majorHAnsi" w:cs="Arial"/>
                                <w:sz w:val="22"/>
                                <w:szCs w:val="22"/>
                              </w:rPr>
                              <w:t>m Approved</w:t>
                            </w:r>
                          </w:p>
                          <w:p w14:paraId="14FE718D" w14:textId="05EC13C8" w:rsidR="00B63724" w:rsidRDefault="00B63724" w:rsidP="00B760C7">
                            <w:r w:rsidRPr="00D64303">
                              <w:rPr>
                                <w:rFonts w:asciiTheme="majorHAnsi" w:hAnsiTheme="majorHAnsi"/>
                                <w:sz w:val="22"/>
                                <w:szCs w:val="22"/>
                              </w:rPr>
                              <w:t xml:space="preserve">OMB No. </w:t>
                            </w:r>
                            <w:r>
                              <w:rPr>
                                <w:rFonts w:asciiTheme="majorHAnsi" w:hAnsiTheme="majorHAnsi"/>
                                <w:sz w:val="22"/>
                                <w:szCs w:val="22"/>
                              </w:rPr>
                              <w:t>0920-0572</w:t>
                            </w:r>
                            <w:r w:rsidRPr="00D64303">
                              <w:rPr>
                                <w:rFonts w:asciiTheme="majorHAnsi" w:hAnsiTheme="majorHAnsi"/>
                                <w:sz w:val="22"/>
                                <w:szCs w:val="22"/>
                              </w:rPr>
                              <w:br/>
                              <w:t xml:space="preserve">Exp. Date </w:t>
                            </w:r>
                            <w:r>
                              <w:rPr>
                                <w:rFonts w:asciiTheme="majorHAnsi" w:hAnsiTheme="majorHAnsi"/>
                                <w:sz w:val="22"/>
                                <w:szCs w:val="22"/>
                              </w:rPr>
                              <w:t>3/31/2018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D6DE9" id="_x0000_s1028" type="#_x0000_t202" style="position:absolute;margin-left:375.25pt;margin-top:-45.35pt;width:131.8pt;height:60.2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">
                <v:textbox style="mso-fit-shape-to-text:t">
                  <w:txbxContent>
                    <w:p w14:paraId="1D3BAA3C" w14:textId="77777777" w:rsidR="00B63724" w:rsidRPr="00D64303" w:rsidRDefault="00B63724" w:rsidP="00B760C7">
                      <w:pPr>
                        <w:autoSpaceDE w:val="0"/>
                        <w:autoSpaceDN w:val="0"/>
                        <w:adjustRightInd w:val="0"/>
                        <w:spacing w:after="0"/>
                        <w:rPr>
                          <w:rFonts w:asciiTheme="majorHAnsi" w:hAnsiTheme="majorHAnsi" w:cs="Arial"/>
                          <w:sz w:val="22"/>
                          <w:szCs w:val="22"/>
                        </w:rPr>
                      </w:pPr>
                      <w:r w:rsidRPr="00D64303">
                        <w:rPr>
                          <w:rFonts w:asciiTheme="majorHAnsi" w:hAnsiTheme="majorHAnsi" w:cs="Arial"/>
                          <w:noProof/>
                          <w:sz w:val="22"/>
                          <w:szCs w:val="22"/>
                        </w:rPr>
                        <w:t>For</w:t>
                      </w:r>
                      <w:r w:rsidRPr="00D64303">
                        <w:rPr>
                          <w:rFonts w:asciiTheme="majorHAnsi" w:hAnsiTheme="majorHAnsi" w:cs="Arial"/>
                          <w:sz w:val="22"/>
                          <w:szCs w:val="22"/>
                        </w:rPr>
                        <w:t>m Approved</w:t>
                      </w:r>
                    </w:p>
                    <w:p w14:paraId="14FE718D" w14:textId="05EC13C8" w:rsidR="00B63724" w:rsidRDefault="00B63724" w:rsidP="00B760C7">
                      <w:r w:rsidRPr="00D64303">
                        <w:rPr>
                          <w:rFonts w:asciiTheme="majorHAnsi" w:hAnsiTheme="majorHAnsi"/>
                          <w:sz w:val="22"/>
                          <w:szCs w:val="22"/>
                        </w:rPr>
                        <w:t xml:space="preserve">OMB No. </w:t>
                      </w:r>
                      <w:r>
                        <w:rPr>
                          <w:rFonts w:asciiTheme="majorHAnsi" w:hAnsiTheme="majorHAnsi"/>
                          <w:sz w:val="22"/>
                          <w:szCs w:val="22"/>
                        </w:rPr>
                        <w:t>0920-0572</w:t>
                      </w:r>
                      <w:r w:rsidRPr="00D64303">
                        <w:rPr>
                          <w:rFonts w:asciiTheme="majorHAnsi" w:hAnsiTheme="majorHAnsi"/>
                          <w:sz w:val="22"/>
                          <w:szCs w:val="22"/>
                        </w:rPr>
                        <w:br/>
                        <w:t xml:space="preserve">Exp. Date </w:t>
                      </w:r>
                      <w:r>
                        <w:rPr>
                          <w:rFonts w:asciiTheme="majorHAnsi" w:hAnsiTheme="majorHAnsi"/>
                          <w:sz w:val="22"/>
                          <w:szCs w:val="22"/>
                        </w:rPr>
                        <w:t>3/31/2018</w:t>
                      </w:r>
                    </w:p>
                  </w:txbxContent>
                </v:textbox>
                <w10:wrap anchorx="margin"/>
              </v:shape>
            </w:pict>
          </mc:Fallback>
        </mc:AlternateContent>
      </w:r>
      <w:r w:rsidR="003154B5">
        <w:rPr>
          <w:rFonts w:asciiTheme="majorHAnsi" w:hAnsiTheme="majorHAnsi"/>
          <w:noProof/>
        </w:rPr>
        <w:t>Appendix</w:t>
      </w:r>
      <w:r w:rsidRPr="0094025F">
        <w:rPr>
          <w:rFonts w:asciiTheme="majorHAnsi" w:hAnsiTheme="majorHAnsi" w:cs="Arial"/>
          <w:szCs w:val="44"/>
        </w:rPr>
        <w:t xml:space="preserve"> </w:t>
      </w:r>
      <w:r>
        <w:rPr>
          <w:rFonts w:asciiTheme="majorHAnsi" w:hAnsiTheme="majorHAnsi" w:cs="Arial"/>
          <w:szCs w:val="44"/>
        </w:rPr>
        <w:t>H</w:t>
      </w:r>
      <w:r w:rsidRPr="0094025F">
        <w:rPr>
          <w:rFonts w:asciiTheme="majorHAnsi" w:hAnsiTheme="majorHAnsi" w:cs="Arial"/>
          <w:szCs w:val="44"/>
        </w:rPr>
        <w:t>: Recruitment</w:t>
      </w:r>
      <w:r>
        <w:rPr>
          <w:rFonts w:asciiTheme="majorHAnsi" w:hAnsiTheme="majorHAnsi" w:cs="Arial"/>
          <w:szCs w:val="44"/>
        </w:rPr>
        <w:t xml:space="preserve"> Screener</w:t>
      </w:r>
      <w:bookmarkEnd w:id="30"/>
      <w:bookmarkEnd w:id="31"/>
      <w:bookmarkEnd w:id="32"/>
    </w:p>
    <w:tbl>
      <w:tblPr>
        <w:tblpPr w:leftFromText="180" w:rightFromText="180" w:vertAnchor="page" w:horzAnchor="page" w:tblpX="1450" w:tblpY="3065"/>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4"/>
      </w:tblGrid>
      <w:tr w:rsidR="00B760C7" w14:paraId="27BE49BF" w14:textId="77777777" w:rsidTr="00B760C7">
        <w:trPr>
          <w:trHeight w:val="2290"/>
        </w:trPr>
        <w:tc>
          <w:tcPr>
            <w:tcW w:w="9604" w:type="dxa"/>
          </w:tcPr>
          <w:p w14:paraId="080AF74F" w14:textId="30627273" w:rsidR="00B760C7" w:rsidRPr="00655B97" w:rsidRDefault="00B760C7" w:rsidP="00287FCA">
            <w:pPr>
              <w:pStyle w:val="Default"/>
              <w:ind w:left="216"/>
              <w:rPr>
                <w:rFonts w:asciiTheme="majorHAnsi" w:hAnsiTheme="majorHAnsi"/>
                <w:sz w:val="22"/>
                <w:szCs w:val="22"/>
              </w:rPr>
            </w:pPr>
            <w:r w:rsidRPr="00F24368">
              <w:rPr>
                <w:rFonts w:asciiTheme="majorHAnsi" w:eastAsia="Calibri" w:hAnsiTheme="majorHAnsi"/>
                <w:sz w:val="22"/>
                <w:szCs w:val="22"/>
              </w:rPr>
              <w:t xml:space="preserve">CDC estimates the average public reporting burden for this collection of information </w:t>
            </w:r>
            <w:r w:rsidRPr="00264BD9">
              <w:rPr>
                <w:rFonts w:asciiTheme="majorHAnsi" w:eastAsia="Calibri" w:hAnsiTheme="majorHAnsi"/>
                <w:sz w:val="22"/>
                <w:szCs w:val="22"/>
              </w:rPr>
              <w:t>as</w:t>
            </w:r>
            <w:r w:rsidRPr="00264BD9">
              <w:rPr>
                <w:rFonts w:asciiTheme="majorHAnsi" w:hAnsiTheme="majorHAnsi"/>
                <w:sz w:val="22"/>
                <w:szCs w:val="22"/>
              </w:rPr>
              <w:t xml:space="preserve"> 5</w:t>
            </w:r>
            <w:r>
              <w:rPr>
                <w:rFonts w:asciiTheme="majorHAnsi" w:hAnsiTheme="majorHAnsi"/>
                <w:sz w:val="22"/>
                <w:szCs w:val="22"/>
              </w:rPr>
              <w:t xml:space="preserve"> </w:t>
            </w:r>
            <w:r w:rsidRPr="00264BD9">
              <w:rPr>
                <w:rFonts w:asciiTheme="majorHAnsi" w:hAnsiTheme="majorHAnsi"/>
                <w:sz w:val="22"/>
                <w:szCs w:val="22"/>
              </w:rPr>
              <w:t>minutes per response, including the time for reviewing instructions, searching existing data sources, gathering and maintaining the data needed, and completing and reviewing the collection of information.</w:t>
            </w:r>
            <w:r w:rsidRPr="00F24368">
              <w:rPr>
                <w:rFonts w:asciiTheme="majorHAnsi" w:hAnsiTheme="majorHAnsi"/>
                <w:sz w:val="22"/>
                <w:szCs w:val="22"/>
              </w:rPr>
              <w:t xml:space="preserve">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MS D-74; 1600 Clifton Road NE, Atlanta, Ga. 30333; </w:t>
            </w:r>
            <w:r w:rsidRPr="005D2DF3">
              <w:rPr>
                <w:rFonts w:asciiTheme="majorHAnsi" w:hAnsiTheme="majorHAnsi"/>
                <w:sz w:val="22"/>
                <w:szCs w:val="22"/>
              </w:rPr>
              <w:t xml:space="preserve">OMB No. </w:t>
            </w:r>
            <w:r w:rsidR="00287FCA">
              <w:rPr>
                <w:rFonts w:asciiTheme="majorHAnsi" w:hAnsiTheme="majorHAnsi"/>
                <w:sz w:val="22"/>
                <w:szCs w:val="22"/>
              </w:rPr>
              <w:t>0920-0572.</w:t>
            </w:r>
          </w:p>
        </w:tc>
      </w:tr>
    </w:tbl>
    <w:p w14:paraId="4A1FF921" w14:textId="77777777" w:rsidR="00B760C7" w:rsidRDefault="00B760C7" w:rsidP="00B760C7">
      <w:pPr>
        <w:pStyle w:val="Heading2"/>
        <w:tabs>
          <w:tab w:val="left" w:pos="2250"/>
        </w:tabs>
        <w:autoSpaceDE/>
        <w:autoSpaceDN/>
        <w:adjustRightInd/>
        <w:spacing w:line="240" w:lineRule="auto"/>
        <w:rPr>
          <w:rFonts w:asciiTheme="majorHAnsi" w:hAnsiTheme="majorHAnsi"/>
        </w:rPr>
      </w:pPr>
    </w:p>
    <w:p w14:paraId="47A55189" w14:textId="77777777" w:rsidR="00B760C7" w:rsidRPr="00974C90" w:rsidRDefault="00B760C7" w:rsidP="00B760C7">
      <w:pPr>
        <w:pStyle w:val="Heading2"/>
        <w:tabs>
          <w:tab w:val="left" w:pos="2250"/>
        </w:tabs>
        <w:autoSpaceDE/>
        <w:autoSpaceDN/>
        <w:adjustRightInd/>
        <w:spacing w:line="240" w:lineRule="auto"/>
        <w:rPr>
          <w:rFonts w:asciiTheme="majorHAnsi" w:hAnsiTheme="majorHAnsi"/>
        </w:rPr>
      </w:pPr>
      <w:bookmarkStart w:id="33" w:name="_Toc445806216"/>
      <w:r w:rsidRPr="00974C90">
        <w:rPr>
          <w:rFonts w:asciiTheme="majorHAnsi" w:hAnsiTheme="majorHAnsi"/>
        </w:rPr>
        <w:t>O</w:t>
      </w:r>
      <w:r>
        <w:rPr>
          <w:rFonts w:asciiTheme="majorHAnsi" w:hAnsiTheme="majorHAnsi"/>
        </w:rPr>
        <w:t>verview</w:t>
      </w:r>
      <w:bookmarkEnd w:id="33"/>
    </w:p>
    <w:p w14:paraId="2C35D9D9" w14:textId="77777777" w:rsidR="00B760C7" w:rsidRPr="007D344A" w:rsidRDefault="00B760C7" w:rsidP="00B760C7">
      <w:pPr>
        <w:spacing w:beforeLines="1" w:before="2" w:afterLines="1" w:after="2"/>
        <w:rPr>
          <w:rFonts w:asciiTheme="majorHAnsi" w:hAnsiTheme="majorHAnsi" w:cs="Arial"/>
          <w:b/>
          <w:szCs w:val="20"/>
        </w:rPr>
      </w:pPr>
      <w:proofErr w:type="spellStart"/>
      <w:r>
        <w:rPr>
          <w:rFonts w:asciiTheme="majorHAnsi" w:hAnsiTheme="majorHAnsi" w:cs="Arial"/>
          <w:szCs w:val="20"/>
        </w:rPr>
        <w:t>CommunicateHealth</w:t>
      </w:r>
      <w:proofErr w:type="spellEnd"/>
      <w:r>
        <w:rPr>
          <w:rFonts w:asciiTheme="majorHAnsi" w:hAnsiTheme="majorHAnsi" w:cs="Arial"/>
          <w:szCs w:val="20"/>
        </w:rPr>
        <w:t xml:space="preserve"> will recruit</w:t>
      </w:r>
      <w:r w:rsidRPr="007D344A">
        <w:rPr>
          <w:rFonts w:asciiTheme="majorHAnsi" w:hAnsiTheme="majorHAnsi" w:cs="Arial"/>
          <w:szCs w:val="20"/>
        </w:rPr>
        <w:t xml:space="preserve"> </w:t>
      </w:r>
      <w:r>
        <w:rPr>
          <w:rFonts w:asciiTheme="majorHAnsi" w:hAnsiTheme="majorHAnsi" w:cs="Arial"/>
          <w:szCs w:val="20"/>
        </w:rPr>
        <w:t xml:space="preserve">a total of 48 </w:t>
      </w:r>
      <w:r w:rsidRPr="007D344A">
        <w:rPr>
          <w:rFonts w:asciiTheme="majorHAnsi" w:hAnsiTheme="majorHAnsi" w:cs="Arial"/>
          <w:szCs w:val="20"/>
        </w:rPr>
        <w:t xml:space="preserve">participants </w:t>
      </w:r>
      <w:r>
        <w:rPr>
          <w:rFonts w:asciiTheme="majorHAnsi" w:hAnsiTheme="majorHAnsi" w:cs="Arial"/>
          <w:szCs w:val="20"/>
        </w:rPr>
        <w:t xml:space="preserve">for 6 in-person focus groups in </w:t>
      </w:r>
      <w:r w:rsidRPr="00F9049D">
        <w:rPr>
          <w:rFonts w:asciiTheme="majorHAnsi" w:hAnsiTheme="majorHAnsi"/>
        </w:rPr>
        <w:t>San F</w:t>
      </w:r>
      <w:r>
        <w:rPr>
          <w:rFonts w:asciiTheme="majorHAnsi" w:hAnsiTheme="majorHAnsi"/>
        </w:rPr>
        <w:t>rancisco, CA, and the Washington, D.C. metro areas (3 groups in each location)</w:t>
      </w:r>
      <w:r w:rsidRPr="007D344A">
        <w:rPr>
          <w:rFonts w:asciiTheme="majorHAnsi" w:hAnsiTheme="majorHAnsi" w:cs="Arial"/>
          <w:szCs w:val="20"/>
        </w:rPr>
        <w:t xml:space="preserve">. Our desired participants </w:t>
      </w:r>
      <w:r>
        <w:rPr>
          <w:rFonts w:asciiTheme="majorHAnsi" w:hAnsiTheme="majorHAnsi" w:cs="Arial"/>
          <w:szCs w:val="20"/>
        </w:rPr>
        <w:t xml:space="preserve">are </w:t>
      </w:r>
      <w:r>
        <w:rPr>
          <w:rFonts w:asciiTheme="majorHAnsi" w:hAnsiTheme="majorHAnsi"/>
        </w:rPr>
        <w:t>adults</w:t>
      </w:r>
      <w:r w:rsidRPr="00F9049D">
        <w:rPr>
          <w:rFonts w:asciiTheme="majorHAnsi" w:hAnsiTheme="majorHAnsi"/>
        </w:rPr>
        <w:t xml:space="preserve"> with asthma, diabetes, and cardiovascular disease</w:t>
      </w:r>
      <w:r>
        <w:rPr>
          <w:rFonts w:asciiTheme="majorHAnsi" w:hAnsiTheme="majorHAnsi"/>
        </w:rPr>
        <w:t xml:space="preserve">, and parents of children with asthma and diabetes. </w:t>
      </w:r>
    </w:p>
    <w:p w14:paraId="28F334F2" w14:textId="77777777" w:rsidR="00B760C7" w:rsidRPr="007D344A" w:rsidRDefault="00B760C7" w:rsidP="00B760C7">
      <w:pPr>
        <w:spacing w:beforeLines="1" w:before="2" w:afterLines="1" w:after="2"/>
        <w:rPr>
          <w:rFonts w:asciiTheme="majorHAnsi" w:hAnsiTheme="majorHAnsi" w:cs="Arial"/>
          <w:b/>
          <w:szCs w:val="20"/>
        </w:rPr>
      </w:pPr>
    </w:p>
    <w:p w14:paraId="1542FCF6" w14:textId="77777777" w:rsidR="00B760C7" w:rsidRPr="007D344A" w:rsidRDefault="00B760C7" w:rsidP="00B760C7">
      <w:pPr>
        <w:spacing w:beforeLines="1" w:before="2" w:afterLines="1" w:after="2"/>
        <w:rPr>
          <w:rFonts w:asciiTheme="majorHAnsi" w:hAnsiTheme="majorHAnsi" w:cs="Arial"/>
          <w:szCs w:val="20"/>
        </w:rPr>
      </w:pPr>
      <w:r w:rsidRPr="007D344A">
        <w:rPr>
          <w:rFonts w:asciiTheme="majorHAnsi" w:hAnsiTheme="majorHAnsi" w:cs="Arial"/>
          <w:b/>
          <w:szCs w:val="20"/>
        </w:rPr>
        <w:t xml:space="preserve">Age: </w:t>
      </w:r>
      <w:r w:rsidRPr="007D344A">
        <w:rPr>
          <w:rFonts w:asciiTheme="majorHAnsi" w:hAnsiTheme="majorHAnsi" w:cs="Arial"/>
          <w:szCs w:val="20"/>
        </w:rPr>
        <w:t>Recruit a mix of ages</w:t>
      </w:r>
      <w:r>
        <w:rPr>
          <w:rFonts w:asciiTheme="majorHAnsi" w:hAnsiTheme="majorHAnsi" w:cs="Arial"/>
          <w:szCs w:val="20"/>
        </w:rPr>
        <w:t xml:space="preserve"> (no participants will be under 18 years old)</w:t>
      </w:r>
    </w:p>
    <w:p w14:paraId="45EF2310" w14:textId="77777777" w:rsidR="00B760C7" w:rsidRDefault="00B760C7" w:rsidP="00B760C7">
      <w:pPr>
        <w:spacing w:beforeLines="1" w:before="2" w:afterLines="1" w:after="2"/>
        <w:rPr>
          <w:rFonts w:asciiTheme="majorHAnsi" w:hAnsiTheme="majorHAnsi" w:cs="Arial"/>
          <w:b/>
          <w:szCs w:val="20"/>
        </w:rPr>
      </w:pPr>
      <w:r w:rsidRPr="007D344A">
        <w:rPr>
          <w:rFonts w:asciiTheme="majorHAnsi" w:hAnsiTheme="majorHAnsi" w:cs="Arial"/>
          <w:b/>
          <w:szCs w:val="20"/>
        </w:rPr>
        <w:t>Education level:</w:t>
      </w:r>
      <w:r w:rsidRPr="007D344A">
        <w:rPr>
          <w:rFonts w:asciiTheme="majorHAnsi" w:hAnsiTheme="majorHAnsi" w:cs="Arial"/>
          <w:szCs w:val="20"/>
        </w:rPr>
        <w:t xml:space="preserve"> </w:t>
      </w:r>
      <w:r>
        <w:rPr>
          <w:rFonts w:asciiTheme="majorHAnsi" w:eastAsiaTheme="majorEastAsia" w:hAnsiTheme="majorHAnsi" w:cstheme="majorBidi"/>
        </w:rPr>
        <w:t>A</w:t>
      </w:r>
      <w:r w:rsidRPr="00814DC3">
        <w:rPr>
          <w:rFonts w:asciiTheme="majorHAnsi" w:eastAsiaTheme="majorEastAsia" w:hAnsiTheme="majorHAnsi" w:cstheme="majorBidi"/>
        </w:rPr>
        <w:t xml:space="preserve">t least a third </w:t>
      </w:r>
      <w:r>
        <w:rPr>
          <w:rFonts w:asciiTheme="majorHAnsi" w:eastAsiaTheme="majorEastAsia" w:hAnsiTheme="majorHAnsi" w:cstheme="majorBidi"/>
        </w:rPr>
        <w:t>will have</w:t>
      </w:r>
      <w:r w:rsidRPr="00814DC3">
        <w:rPr>
          <w:rFonts w:asciiTheme="majorHAnsi" w:eastAsiaTheme="majorEastAsia" w:hAnsiTheme="majorHAnsi" w:cstheme="majorBidi"/>
        </w:rPr>
        <w:t xml:space="preserve"> a high school education or less</w:t>
      </w:r>
      <w:r w:rsidRPr="007D344A">
        <w:rPr>
          <w:rFonts w:asciiTheme="majorHAnsi" w:hAnsiTheme="majorHAnsi" w:cs="Arial"/>
          <w:b/>
          <w:szCs w:val="20"/>
        </w:rPr>
        <w:t xml:space="preserve"> </w:t>
      </w:r>
    </w:p>
    <w:p w14:paraId="0220F169" w14:textId="77777777" w:rsidR="00B760C7" w:rsidRDefault="00B760C7" w:rsidP="00B760C7">
      <w:pPr>
        <w:spacing w:beforeLines="1" w:before="2" w:afterLines="1" w:after="2"/>
        <w:rPr>
          <w:rFonts w:asciiTheme="majorHAnsi" w:hAnsiTheme="majorHAnsi" w:cs="Arial"/>
          <w:szCs w:val="20"/>
        </w:rPr>
      </w:pPr>
      <w:r w:rsidRPr="007D344A">
        <w:rPr>
          <w:rFonts w:asciiTheme="majorHAnsi" w:hAnsiTheme="majorHAnsi" w:cs="Arial"/>
          <w:b/>
          <w:szCs w:val="20"/>
        </w:rPr>
        <w:t>Race/Ethnicity</w:t>
      </w:r>
      <w:r w:rsidRPr="007D344A">
        <w:rPr>
          <w:rFonts w:asciiTheme="majorHAnsi" w:hAnsiTheme="majorHAnsi" w:cs="Arial"/>
          <w:szCs w:val="20"/>
        </w:rPr>
        <w:t>: Mixed</w:t>
      </w:r>
    </w:p>
    <w:p w14:paraId="44D9FF65" w14:textId="77777777" w:rsidR="00B760C7" w:rsidRDefault="00B760C7" w:rsidP="00B760C7">
      <w:pPr>
        <w:spacing w:beforeLines="1" w:before="2" w:afterLines="1" w:after="2"/>
        <w:rPr>
          <w:rFonts w:asciiTheme="majorHAnsi" w:hAnsiTheme="majorHAnsi" w:cs="Arial"/>
          <w:szCs w:val="20"/>
        </w:rPr>
      </w:pPr>
      <w:r w:rsidRPr="007D344A">
        <w:rPr>
          <w:rFonts w:asciiTheme="majorHAnsi" w:hAnsiTheme="majorHAnsi" w:cs="Arial"/>
          <w:b/>
          <w:szCs w:val="20"/>
        </w:rPr>
        <w:t>Gender:</w:t>
      </w:r>
      <w:r w:rsidRPr="007D344A">
        <w:rPr>
          <w:rFonts w:asciiTheme="majorHAnsi" w:hAnsiTheme="majorHAnsi" w:cs="Arial"/>
          <w:szCs w:val="20"/>
        </w:rPr>
        <w:t xml:space="preserve"> Mixed</w:t>
      </w:r>
    </w:p>
    <w:p w14:paraId="7A278CA6" w14:textId="77777777" w:rsidR="00B760C7" w:rsidRDefault="00B760C7" w:rsidP="00B760C7">
      <w:pPr>
        <w:spacing w:beforeLines="1" w:before="2" w:afterLines="1" w:after="2"/>
        <w:rPr>
          <w:rFonts w:asciiTheme="majorHAnsi" w:hAnsiTheme="majorHAnsi" w:cs="Arial"/>
          <w:szCs w:val="20"/>
        </w:rPr>
      </w:pPr>
      <w:r w:rsidRPr="00507B7F">
        <w:rPr>
          <w:rFonts w:asciiTheme="majorHAnsi" w:hAnsiTheme="majorHAnsi" w:cs="Arial"/>
          <w:b/>
          <w:szCs w:val="20"/>
        </w:rPr>
        <w:t>Income level:</w:t>
      </w:r>
      <w:r>
        <w:rPr>
          <w:rFonts w:asciiTheme="majorHAnsi" w:hAnsiTheme="majorHAnsi" w:cs="Arial"/>
          <w:szCs w:val="20"/>
        </w:rPr>
        <w:t xml:space="preserve"> </w:t>
      </w:r>
      <w:r>
        <w:rPr>
          <w:rFonts w:asciiTheme="majorHAnsi" w:eastAsiaTheme="majorEastAsia" w:hAnsiTheme="majorHAnsi" w:cstheme="majorBidi"/>
        </w:rPr>
        <w:t>A</w:t>
      </w:r>
      <w:r w:rsidRPr="00814DC3">
        <w:rPr>
          <w:rFonts w:asciiTheme="majorHAnsi" w:eastAsiaTheme="majorEastAsia" w:hAnsiTheme="majorHAnsi" w:cstheme="majorBidi"/>
        </w:rPr>
        <w:t xml:space="preserve">t least a third </w:t>
      </w:r>
      <w:r>
        <w:rPr>
          <w:rFonts w:asciiTheme="majorHAnsi" w:eastAsiaTheme="majorEastAsia" w:hAnsiTheme="majorHAnsi" w:cstheme="majorBidi"/>
        </w:rPr>
        <w:t>will be considered low income</w:t>
      </w:r>
    </w:p>
    <w:p w14:paraId="5A4BADAB" w14:textId="77777777" w:rsidR="00B760C7" w:rsidRPr="007D344A" w:rsidRDefault="00B760C7" w:rsidP="00B760C7">
      <w:pPr>
        <w:spacing w:beforeLines="1" w:before="2" w:afterLines="1" w:after="2"/>
        <w:rPr>
          <w:rFonts w:asciiTheme="majorHAnsi" w:hAnsiTheme="majorHAnsi" w:cs="Arial"/>
          <w:b/>
          <w:szCs w:val="20"/>
        </w:rPr>
      </w:pPr>
      <w:r>
        <w:rPr>
          <w:rFonts w:asciiTheme="majorHAnsi" w:hAnsiTheme="majorHAnsi"/>
          <w:b/>
          <w:szCs w:val="20"/>
        </w:rPr>
        <w:t>Health status</w:t>
      </w:r>
      <w:r w:rsidRPr="0046360C">
        <w:rPr>
          <w:rFonts w:asciiTheme="majorHAnsi" w:hAnsiTheme="majorHAnsi"/>
          <w:b/>
          <w:szCs w:val="20"/>
        </w:rPr>
        <w:t xml:space="preserve">: </w:t>
      </w:r>
      <w:r w:rsidRPr="0046360C">
        <w:rPr>
          <w:rFonts w:asciiTheme="majorHAnsi" w:hAnsiTheme="majorHAnsi"/>
          <w:szCs w:val="20"/>
        </w:rPr>
        <w:t xml:space="preserve">Mix of </w:t>
      </w:r>
      <w:r>
        <w:rPr>
          <w:rFonts w:asciiTheme="majorHAnsi" w:hAnsiTheme="majorHAnsi"/>
        </w:rPr>
        <w:t>adults</w:t>
      </w:r>
      <w:r w:rsidRPr="00F9049D">
        <w:rPr>
          <w:rFonts w:asciiTheme="majorHAnsi" w:hAnsiTheme="majorHAnsi"/>
        </w:rPr>
        <w:t xml:space="preserve"> with asthma, diabetes, and cardiovascular disease</w:t>
      </w:r>
      <w:r>
        <w:rPr>
          <w:rFonts w:asciiTheme="majorHAnsi" w:hAnsiTheme="majorHAnsi"/>
        </w:rPr>
        <w:t>, and parents of children with asthma and diabetes, according to the following:</w:t>
      </w:r>
    </w:p>
    <w:p w14:paraId="24527295" w14:textId="77777777" w:rsidR="00B760C7" w:rsidRPr="0046360C" w:rsidRDefault="00B760C7" w:rsidP="00B760C7">
      <w:pPr>
        <w:spacing w:beforeLines="1" w:before="2" w:afterLines="1" w:after="2"/>
        <w:rPr>
          <w:rFonts w:asciiTheme="majorHAnsi" w:hAnsiTheme="majorHAnsi"/>
          <w:szCs w:val="20"/>
        </w:rPr>
      </w:pPr>
    </w:p>
    <w:p w14:paraId="0A028278" w14:textId="77777777" w:rsidR="00B760C7" w:rsidRPr="005152AC" w:rsidRDefault="00B760C7" w:rsidP="00B760C7">
      <w:pPr>
        <w:pStyle w:val="ListParagraph"/>
        <w:numPr>
          <w:ilvl w:val="0"/>
          <w:numId w:val="20"/>
        </w:numPr>
        <w:spacing w:before="0" w:after="0"/>
        <w:rPr>
          <w:rFonts w:asciiTheme="majorHAnsi" w:hAnsiTheme="majorHAnsi" w:cs="Arial"/>
        </w:rPr>
      </w:pPr>
      <w:r w:rsidRPr="0046360C">
        <w:rPr>
          <w:rFonts w:asciiTheme="majorHAnsi" w:hAnsiTheme="majorHAnsi" w:cs="Arial"/>
          <w:b/>
        </w:rPr>
        <w:t>Group</w:t>
      </w:r>
      <w:r>
        <w:rPr>
          <w:rFonts w:asciiTheme="majorHAnsi" w:hAnsiTheme="majorHAnsi" w:cs="Arial"/>
          <w:b/>
        </w:rPr>
        <w:t xml:space="preserve"> 1: </w:t>
      </w:r>
      <w:r w:rsidRPr="005152AC">
        <w:rPr>
          <w:rFonts w:asciiTheme="majorHAnsi" w:hAnsiTheme="majorHAnsi" w:cs="Arial"/>
        </w:rPr>
        <w:t>Adults with asthma – San Francisco</w:t>
      </w:r>
      <w:r>
        <w:rPr>
          <w:rFonts w:asciiTheme="majorHAnsi" w:hAnsiTheme="majorHAnsi" w:cs="Arial"/>
          <w:b/>
        </w:rPr>
        <w:t xml:space="preserve"> </w:t>
      </w:r>
    </w:p>
    <w:p w14:paraId="1D53DBE2" w14:textId="77777777" w:rsidR="00B760C7" w:rsidRPr="0046360C" w:rsidRDefault="00B760C7" w:rsidP="00B760C7">
      <w:pPr>
        <w:pStyle w:val="ListParagraph"/>
        <w:numPr>
          <w:ilvl w:val="0"/>
          <w:numId w:val="20"/>
        </w:numPr>
        <w:spacing w:before="0" w:after="0"/>
        <w:rPr>
          <w:rFonts w:asciiTheme="majorHAnsi" w:hAnsiTheme="majorHAnsi" w:cs="Arial"/>
        </w:rPr>
      </w:pPr>
      <w:r>
        <w:rPr>
          <w:rFonts w:asciiTheme="majorHAnsi" w:hAnsiTheme="majorHAnsi" w:cs="Arial"/>
          <w:b/>
        </w:rPr>
        <w:t>Group 2</w:t>
      </w:r>
      <w:r w:rsidRPr="0046360C">
        <w:rPr>
          <w:rFonts w:asciiTheme="majorHAnsi" w:hAnsiTheme="majorHAnsi" w:cs="Arial"/>
          <w:b/>
        </w:rPr>
        <w:t xml:space="preserve">: </w:t>
      </w:r>
      <w:r w:rsidRPr="005152AC">
        <w:rPr>
          <w:rFonts w:asciiTheme="majorHAnsi" w:hAnsiTheme="majorHAnsi" w:cs="Arial"/>
        </w:rPr>
        <w:t xml:space="preserve">Adults with asthma – </w:t>
      </w:r>
      <w:r>
        <w:rPr>
          <w:rFonts w:asciiTheme="majorHAnsi" w:hAnsiTheme="majorHAnsi" w:cs="Arial"/>
        </w:rPr>
        <w:t xml:space="preserve">Washington, D.C. </w:t>
      </w:r>
      <w:r>
        <w:rPr>
          <w:rFonts w:asciiTheme="majorHAnsi" w:hAnsiTheme="majorHAnsi" w:cs="Arial"/>
          <w:b/>
        </w:rPr>
        <w:t xml:space="preserve"> </w:t>
      </w:r>
    </w:p>
    <w:p w14:paraId="35273FF9" w14:textId="77777777" w:rsidR="00B760C7" w:rsidRPr="005152AC" w:rsidRDefault="00B760C7" w:rsidP="00B760C7">
      <w:pPr>
        <w:pStyle w:val="ListParagraph"/>
        <w:numPr>
          <w:ilvl w:val="0"/>
          <w:numId w:val="20"/>
        </w:numPr>
        <w:spacing w:before="0" w:after="0"/>
        <w:rPr>
          <w:rFonts w:asciiTheme="majorHAnsi" w:hAnsiTheme="majorHAnsi" w:cs="Arial"/>
        </w:rPr>
      </w:pPr>
      <w:r w:rsidRPr="0046360C">
        <w:rPr>
          <w:rFonts w:asciiTheme="majorHAnsi" w:hAnsiTheme="majorHAnsi" w:cs="Arial"/>
          <w:b/>
        </w:rPr>
        <w:t xml:space="preserve">Group </w:t>
      </w:r>
      <w:r>
        <w:rPr>
          <w:rFonts w:asciiTheme="majorHAnsi" w:hAnsiTheme="majorHAnsi" w:cs="Arial"/>
          <w:b/>
        </w:rPr>
        <w:t>3</w:t>
      </w:r>
      <w:r w:rsidRPr="0046360C">
        <w:rPr>
          <w:rFonts w:asciiTheme="majorHAnsi" w:hAnsiTheme="majorHAnsi" w:cs="Arial"/>
        </w:rPr>
        <w:t xml:space="preserve">: </w:t>
      </w:r>
      <w:r>
        <w:rPr>
          <w:rFonts w:asciiTheme="majorHAnsi" w:hAnsiTheme="majorHAnsi" w:cs="Arial"/>
        </w:rPr>
        <w:t>Adults with cardiovascular disease and/or diabetes –</w:t>
      </w:r>
      <w:r w:rsidRPr="005152AC">
        <w:rPr>
          <w:rFonts w:asciiTheme="majorHAnsi" w:hAnsiTheme="majorHAnsi" w:cs="Arial"/>
        </w:rPr>
        <w:t xml:space="preserve"> San Francisco</w:t>
      </w:r>
    </w:p>
    <w:p w14:paraId="3DCE0940" w14:textId="77777777" w:rsidR="00B760C7" w:rsidRDefault="00B760C7" w:rsidP="00B760C7">
      <w:pPr>
        <w:pStyle w:val="ListParagraph"/>
        <w:numPr>
          <w:ilvl w:val="0"/>
          <w:numId w:val="20"/>
        </w:numPr>
        <w:spacing w:before="0" w:after="0"/>
        <w:rPr>
          <w:rFonts w:asciiTheme="majorHAnsi" w:hAnsiTheme="majorHAnsi" w:cs="Arial"/>
        </w:rPr>
      </w:pPr>
      <w:r w:rsidRPr="0046360C">
        <w:rPr>
          <w:rFonts w:asciiTheme="majorHAnsi" w:hAnsiTheme="majorHAnsi" w:cs="Arial"/>
          <w:b/>
        </w:rPr>
        <w:t xml:space="preserve">Group </w:t>
      </w:r>
      <w:r>
        <w:rPr>
          <w:rFonts w:asciiTheme="majorHAnsi" w:hAnsiTheme="majorHAnsi" w:cs="Arial"/>
          <w:b/>
        </w:rPr>
        <w:t>4</w:t>
      </w:r>
      <w:r w:rsidRPr="0046360C">
        <w:rPr>
          <w:rFonts w:asciiTheme="majorHAnsi" w:hAnsiTheme="majorHAnsi" w:cs="Arial"/>
        </w:rPr>
        <w:t xml:space="preserve">: </w:t>
      </w:r>
      <w:r>
        <w:rPr>
          <w:rFonts w:asciiTheme="majorHAnsi" w:hAnsiTheme="majorHAnsi" w:cs="Arial"/>
        </w:rPr>
        <w:t>Adults with cardiovascular disease and/or diabetes – Washington, D.C.</w:t>
      </w:r>
    </w:p>
    <w:p w14:paraId="2445B544" w14:textId="77777777" w:rsidR="00B760C7" w:rsidRPr="005152AC" w:rsidRDefault="00B760C7" w:rsidP="00B760C7">
      <w:pPr>
        <w:pStyle w:val="ListParagraph"/>
        <w:numPr>
          <w:ilvl w:val="0"/>
          <w:numId w:val="20"/>
        </w:numPr>
        <w:spacing w:before="0" w:after="0"/>
        <w:rPr>
          <w:rFonts w:asciiTheme="majorHAnsi" w:hAnsiTheme="majorHAnsi" w:cs="Arial"/>
        </w:rPr>
      </w:pPr>
      <w:r w:rsidRPr="0046360C">
        <w:rPr>
          <w:rFonts w:asciiTheme="majorHAnsi" w:hAnsiTheme="majorHAnsi" w:cs="Arial"/>
          <w:b/>
        </w:rPr>
        <w:t xml:space="preserve">Group </w:t>
      </w:r>
      <w:r>
        <w:rPr>
          <w:rFonts w:asciiTheme="majorHAnsi" w:hAnsiTheme="majorHAnsi" w:cs="Arial"/>
          <w:b/>
        </w:rPr>
        <w:t>5</w:t>
      </w:r>
      <w:r w:rsidRPr="0046360C">
        <w:rPr>
          <w:rFonts w:asciiTheme="majorHAnsi" w:hAnsiTheme="majorHAnsi" w:cs="Arial"/>
          <w:b/>
        </w:rPr>
        <w:t xml:space="preserve">: </w:t>
      </w:r>
      <w:r>
        <w:rPr>
          <w:rFonts w:asciiTheme="majorHAnsi" w:hAnsiTheme="majorHAnsi" w:cs="Arial"/>
        </w:rPr>
        <w:t>Parents of a child with asthma or diabetes – San Francisco</w:t>
      </w:r>
    </w:p>
    <w:p w14:paraId="2147C374" w14:textId="77777777" w:rsidR="00B760C7" w:rsidRPr="0046360C" w:rsidRDefault="00B760C7" w:rsidP="00B760C7">
      <w:pPr>
        <w:pStyle w:val="ListParagraph"/>
        <w:numPr>
          <w:ilvl w:val="0"/>
          <w:numId w:val="20"/>
        </w:numPr>
        <w:spacing w:before="0" w:after="0"/>
        <w:rPr>
          <w:rFonts w:asciiTheme="majorHAnsi" w:hAnsiTheme="majorHAnsi" w:cs="Arial"/>
        </w:rPr>
      </w:pPr>
      <w:r w:rsidRPr="0046360C">
        <w:rPr>
          <w:rFonts w:asciiTheme="majorHAnsi" w:hAnsiTheme="majorHAnsi" w:cs="Arial"/>
          <w:b/>
        </w:rPr>
        <w:t xml:space="preserve">Group </w:t>
      </w:r>
      <w:r>
        <w:rPr>
          <w:rFonts w:asciiTheme="majorHAnsi" w:hAnsiTheme="majorHAnsi" w:cs="Arial"/>
          <w:b/>
        </w:rPr>
        <w:t>6</w:t>
      </w:r>
      <w:r w:rsidRPr="0046360C">
        <w:rPr>
          <w:rFonts w:asciiTheme="majorHAnsi" w:hAnsiTheme="majorHAnsi" w:cs="Arial"/>
        </w:rPr>
        <w:t xml:space="preserve">: </w:t>
      </w:r>
      <w:r>
        <w:rPr>
          <w:rFonts w:asciiTheme="majorHAnsi" w:hAnsiTheme="majorHAnsi" w:cs="Arial"/>
        </w:rPr>
        <w:t>Parents of a child with asthma or diabetes – Washington, D.C.</w:t>
      </w:r>
    </w:p>
    <w:p w14:paraId="5921F322" w14:textId="77777777" w:rsidR="00B760C7" w:rsidRPr="007D344A" w:rsidRDefault="00B760C7" w:rsidP="00B760C7">
      <w:pPr>
        <w:spacing w:beforeLines="1" w:before="2" w:afterLines="1" w:after="2"/>
        <w:rPr>
          <w:rFonts w:asciiTheme="majorHAnsi" w:hAnsiTheme="majorHAnsi" w:cs="Arial"/>
          <w:szCs w:val="20"/>
        </w:rPr>
      </w:pPr>
    </w:p>
    <w:p w14:paraId="06794FD3" w14:textId="77777777" w:rsidR="00B760C7" w:rsidRPr="007D344A" w:rsidRDefault="00B760C7" w:rsidP="00B760C7">
      <w:pPr>
        <w:spacing w:beforeLines="1" w:before="2" w:afterLines="1" w:after="2"/>
        <w:rPr>
          <w:rFonts w:asciiTheme="majorHAnsi" w:hAnsiTheme="majorHAnsi" w:cs="Arial"/>
          <w:szCs w:val="20"/>
        </w:rPr>
      </w:pPr>
    </w:p>
    <w:p w14:paraId="76F7F76A" w14:textId="77777777" w:rsidR="00B760C7" w:rsidRPr="007D344A" w:rsidRDefault="00B760C7" w:rsidP="00B760C7">
      <w:pPr>
        <w:spacing w:beforeLines="1" w:before="2" w:afterLines="1" w:after="2"/>
        <w:rPr>
          <w:rFonts w:asciiTheme="majorHAnsi" w:hAnsiTheme="majorHAnsi" w:cs="Arial"/>
          <w:szCs w:val="20"/>
        </w:rPr>
      </w:pPr>
      <w:r w:rsidRPr="007D344A">
        <w:rPr>
          <w:rFonts w:asciiTheme="majorHAnsi" w:hAnsiTheme="majorHAnsi" w:cs="Arial"/>
          <w:szCs w:val="20"/>
        </w:rPr>
        <w:t>We will exclude from participation people who:</w:t>
      </w:r>
    </w:p>
    <w:p w14:paraId="21DB8C54" w14:textId="77777777" w:rsidR="00B760C7" w:rsidRPr="007D344A" w:rsidRDefault="00B760C7" w:rsidP="00B760C7">
      <w:pPr>
        <w:numPr>
          <w:ilvl w:val="0"/>
          <w:numId w:val="18"/>
        </w:numPr>
        <w:spacing w:beforeLines="1" w:before="2" w:afterLines="1" w:after="2"/>
        <w:rPr>
          <w:rFonts w:asciiTheme="majorHAnsi" w:hAnsiTheme="majorHAnsi" w:cs="Arial"/>
          <w:szCs w:val="20"/>
        </w:rPr>
      </w:pPr>
      <w:r w:rsidRPr="007D344A">
        <w:rPr>
          <w:rFonts w:asciiTheme="majorHAnsi" w:hAnsiTheme="majorHAnsi" w:cs="Arial"/>
          <w:szCs w:val="20"/>
        </w:rPr>
        <w:t>Are under the age of 18</w:t>
      </w:r>
    </w:p>
    <w:p w14:paraId="7EA33EDD" w14:textId="77777777" w:rsidR="00B760C7" w:rsidRDefault="00B760C7" w:rsidP="00B760C7">
      <w:pPr>
        <w:numPr>
          <w:ilvl w:val="0"/>
          <w:numId w:val="18"/>
        </w:numPr>
        <w:spacing w:beforeLines="1" w:before="2" w:afterLines="1" w:after="2"/>
        <w:rPr>
          <w:rFonts w:asciiTheme="majorHAnsi" w:hAnsiTheme="majorHAnsi" w:cs="Arial"/>
          <w:szCs w:val="20"/>
        </w:rPr>
      </w:pPr>
      <w:r w:rsidRPr="007D344A">
        <w:rPr>
          <w:rFonts w:asciiTheme="majorHAnsi" w:hAnsiTheme="majorHAnsi" w:cs="Arial"/>
          <w:szCs w:val="20"/>
        </w:rPr>
        <w:t>Have participated in any research within the past 6 months</w:t>
      </w:r>
    </w:p>
    <w:p w14:paraId="57AFA802" w14:textId="77777777" w:rsidR="00B760C7" w:rsidRDefault="00B760C7" w:rsidP="00B760C7">
      <w:pPr>
        <w:numPr>
          <w:ilvl w:val="0"/>
          <w:numId w:val="18"/>
        </w:numPr>
        <w:spacing w:beforeLines="1" w:before="2" w:afterLines="1" w:after="2"/>
        <w:rPr>
          <w:rFonts w:asciiTheme="majorHAnsi" w:hAnsiTheme="majorHAnsi" w:cs="Arial"/>
          <w:szCs w:val="20"/>
        </w:rPr>
      </w:pPr>
      <w:r>
        <w:rPr>
          <w:rFonts w:asciiTheme="majorHAnsi" w:hAnsiTheme="majorHAnsi" w:cs="Arial"/>
          <w:szCs w:val="20"/>
        </w:rPr>
        <w:t>Conduct market research or work in advertising or public relations</w:t>
      </w:r>
    </w:p>
    <w:p w14:paraId="08CD3B28" w14:textId="77777777" w:rsidR="00B760C7" w:rsidRDefault="00B760C7" w:rsidP="00B760C7">
      <w:pPr>
        <w:numPr>
          <w:ilvl w:val="0"/>
          <w:numId w:val="18"/>
        </w:numPr>
        <w:spacing w:beforeLines="1" w:before="2" w:afterLines="1" w:after="2"/>
        <w:rPr>
          <w:rFonts w:asciiTheme="majorHAnsi" w:hAnsiTheme="majorHAnsi" w:cs="Arial"/>
          <w:szCs w:val="20"/>
        </w:rPr>
      </w:pPr>
      <w:r>
        <w:rPr>
          <w:rFonts w:asciiTheme="majorHAnsi" w:hAnsiTheme="majorHAnsi" w:cs="Arial"/>
          <w:szCs w:val="20"/>
        </w:rPr>
        <w:t>Work in public health or health care</w:t>
      </w:r>
    </w:p>
    <w:p w14:paraId="44632C9F" w14:textId="77777777" w:rsidR="00B760C7" w:rsidRPr="007D344A" w:rsidRDefault="00B760C7" w:rsidP="00B760C7">
      <w:pPr>
        <w:numPr>
          <w:ilvl w:val="0"/>
          <w:numId w:val="18"/>
        </w:numPr>
        <w:spacing w:beforeLines="1" w:before="2" w:afterLines="1" w:after="2"/>
        <w:rPr>
          <w:rFonts w:asciiTheme="majorHAnsi" w:hAnsiTheme="majorHAnsi" w:cs="Arial"/>
          <w:szCs w:val="20"/>
        </w:rPr>
      </w:pPr>
      <w:r>
        <w:rPr>
          <w:rFonts w:asciiTheme="majorHAnsi" w:hAnsiTheme="majorHAnsi" w:cs="Arial"/>
          <w:szCs w:val="20"/>
        </w:rPr>
        <w:t>Work for the Federal government</w:t>
      </w:r>
    </w:p>
    <w:p w14:paraId="2BB3A75B" w14:textId="77777777" w:rsidR="00B760C7" w:rsidRPr="007D344A" w:rsidRDefault="00B760C7" w:rsidP="00B760C7">
      <w:pPr>
        <w:numPr>
          <w:ilvl w:val="0"/>
          <w:numId w:val="18"/>
        </w:numPr>
        <w:spacing w:beforeLines="1" w:before="2" w:afterLines="1" w:after="2"/>
        <w:rPr>
          <w:rFonts w:asciiTheme="majorHAnsi" w:hAnsiTheme="majorHAnsi" w:cs="Arial"/>
          <w:szCs w:val="20"/>
        </w:rPr>
      </w:pPr>
      <w:r w:rsidRPr="007D344A">
        <w:rPr>
          <w:rFonts w:asciiTheme="majorHAnsi" w:hAnsiTheme="majorHAnsi" w:cs="Arial"/>
          <w:szCs w:val="20"/>
        </w:rPr>
        <w:lastRenderedPageBreak/>
        <w:t>Are unable to speak and read English well enough to complete the study</w:t>
      </w:r>
    </w:p>
    <w:p w14:paraId="26280E80" w14:textId="77777777" w:rsidR="00B760C7" w:rsidRPr="007D344A" w:rsidRDefault="00B760C7" w:rsidP="00B760C7">
      <w:pPr>
        <w:pBdr>
          <w:bottom w:val="single" w:sz="6" w:space="1" w:color="auto"/>
        </w:pBdr>
        <w:spacing w:beforeLines="1" w:before="2" w:afterLines="1" w:after="2"/>
        <w:rPr>
          <w:rFonts w:asciiTheme="majorHAnsi" w:hAnsiTheme="majorHAnsi" w:cs="Arial"/>
          <w:szCs w:val="20"/>
        </w:rPr>
      </w:pPr>
    </w:p>
    <w:p w14:paraId="69C10011" w14:textId="77777777" w:rsidR="00B760C7" w:rsidRPr="00974C90" w:rsidRDefault="00B760C7" w:rsidP="00B760C7">
      <w:pPr>
        <w:pStyle w:val="Heading2"/>
        <w:tabs>
          <w:tab w:val="left" w:pos="2250"/>
        </w:tabs>
        <w:autoSpaceDE/>
        <w:autoSpaceDN/>
        <w:adjustRightInd/>
        <w:spacing w:line="240" w:lineRule="auto"/>
        <w:rPr>
          <w:rFonts w:asciiTheme="majorHAnsi" w:hAnsiTheme="majorHAnsi"/>
        </w:rPr>
      </w:pPr>
      <w:bookmarkStart w:id="34" w:name="_Toc445806217"/>
      <w:r>
        <w:rPr>
          <w:rFonts w:asciiTheme="majorHAnsi" w:hAnsiTheme="majorHAnsi"/>
        </w:rPr>
        <w:t>Script</w:t>
      </w:r>
      <w:bookmarkEnd w:id="34"/>
    </w:p>
    <w:p w14:paraId="2C2C7587" w14:textId="77777777" w:rsidR="00B760C7" w:rsidRPr="007D344A"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rPr>
      </w:pPr>
      <w:r w:rsidRPr="007D344A">
        <w:rPr>
          <w:rFonts w:asciiTheme="majorHAnsi" w:hAnsiTheme="majorHAnsi" w:cs="Arial"/>
          <w:color w:val="000000"/>
        </w:rPr>
        <w:t>Hello,</w:t>
      </w:r>
    </w:p>
    <w:p w14:paraId="40A57E5B" w14:textId="77777777" w:rsidR="00B760C7" w:rsidRPr="00314A67"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highlight w:val="yellow"/>
        </w:rPr>
      </w:pPr>
      <w:r w:rsidRPr="0046360C">
        <w:rPr>
          <w:rFonts w:asciiTheme="majorHAnsi" w:hAnsiTheme="majorHAnsi" w:cs="Arial"/>
          <w:color w:val="000000"/>
        </w:rPr>
        <w:t xml:space="preserve">My name is [NAME] from [RECRUITMENT COMPANY] and I’m calling on behalf of </w:t>
      </w:r>
      <w:proofErr w:type="spellStart"/>
      <w:r>
        <w:rPr>
          <w:rFonts w:asciiTheme="majorHAnsi" w:hAnsiTheme="majorHAnsi" w:cs="Arial"/>
          <w:color w:val="000000"/>
        </w:rPr>
        <w:t>CommunicateHealth</w:t>
      </w:r>
      <w:proofErr w:type="spellEnd"/>
      <w:r>
        <w:rPr>
          <w:rFonts w:asciiTheme="majorHAnsi" w:hAnsiTheme="majorHAnsi" w:cs="Arial"/>
          <w:color w:val="000000"/>
        </w:rPr>
        <w:t xml:space="preserve"> and </w:t>
      </w:r>
      <w:r w:rsidRPr="0046360C">
        <w:rPr>
          <w:rFonts w:asciiTheme="majorHAnsi" w:hAnsiTheme="majorHAnsi" w:cs="Arial"/>
          <w:color w:val="000000"/>
        </w:rPr>
        <w:t xml:space="preserve">the Centers for Disease Control and Prevention (CDC). CDC is doing a study about outdoor air quality and is looking for people to participate in a </w:t>
      </w:r>
      <w:r>
        <w:rPr>
          <w:rFonts w:asciiTheme="majorHAnsi" w:hAnsiTheme="majorHAnsi" w:cs="Arial"/>
          <w:color w:val="000000"/>
        </w:rPr>
        <w:t>discussion</w:t>
      </w:r>
      <w:r w:rsidRPr="002C5BA9">
        <w:rPr>
          <w:rFonts w:asciiTheme="majorHAnsi" w:hAnsiTheme="majorHAnsi" w:cs="Arial"/>
          <w:color w:val="000000"/>
        </w:rPr>
        <w:t xml:space="preserve"> session. </w:t>
      </w:r>
    </w:p>
    <w:p w14:paraId="27ED3962" w14:textId="77777777" w:rsidR="00B760C7" w:rsidRPr="00314A67"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highlight w:val="yellow"/>
        </w:rPr>
      </w:pPr>
      <w:r w:rsidRPr="002C5BA9">
        <w:rPr>
          <w:rFonts w:asciiTheme="majorHAnsi" w:hAnsiTheme="majorHAnsi" w:cs="Arial"/>
          <w:color w:val="000000"/>
        </w:rPr>
        <w:t xml:space="preserve">The session will take place in [LOCATION]. If you qualify, we’ll offer you a $75 gift as a thank you. The session will last </w:t>
      </w:r>
      <w:r w:rsidRPr="0046360C">
        <w:rPr>
          <w:rFonts w:asciiTheme="majorHAnsi" w:hAnsiTheme="majorHAnsi" w:cs="Arial"/>
          <w:color w:val="000000"/>
        </w:rPr>
        <w:t>about an hour</w:t>
      </w:r>
      <w:r>
        <w:rPr>
          <w:rFonts w:asciiTheme="majorHAnsi" w:hAnsiTheme="majorHAnsi" w:cs="Arial"/>
          <w:color w:val="000000"/>
        </w:rPr>
        <w:t xml:space="preserve"> and a half</w:t>
      </w:r>
      <w:r w:rsidRPr="0046360C">
        <w:rPr>
          <w:rFonts w:asciiTheme="majorHAnsi" w:hAnsiTheme="majorHAnsi" w:cs="Arial"/>
          <w:color w:val="000000"/>
        </w:rPr>
        <w:t xml:space="preserve"> — you’ll </w:t>
      </w:r>
      <w:r>
        <w:rPr>
          <w:rFonts w:asciiTheme="majorHAnsi" w:hAnsiTheme="majorHAnsi" w:cs="Arial"/>
          <w:color w:val="000000"/>
        </w:rPr>
        <w:t xml:space="preserve">participate in a group discussion, </w:t>
      </w:r>
      <w:r w:rsidRPr="0046360C">
        <w:rPr>
          <w:rFonts w:asciiTheme="majorHAnsi" w:hAnsiTheme="majorHAnsi" w:cs="Arial"/>
          <w:color w:val="000000"/>
        </w:rPr>
        <w:t>look at materials</w:t>
      </w:r>
      <w:r>
        <w:rPr>
          <w:rFonts w:asciiTheme="majorHAnsi" w:hAnsiTheme="majorHAnsi" w:cs="Arial"/>
          <w:color w:val="000000"/>
        </w:rPr>
        <w:t>,</w:t>
      </w:r>
      <w:r w:rsidRPr="0046360C">
        <w:rPr>
          <w:rFonts w:asciiTheme="majorHAnsi" w:hAnsiTheme="majorHAnsi" w:cs="Arial"/>
          <w:color w:val="000000"/>
        </w:rPr>
        <w:t xml:space="preserve"> and provide feedback on them. Many people who’ve participated in this type of session in the past have found it interesting and fun.</w:t>
      </w:r>
      <w:r w:rsidRPr="002C5BA9">
        <w:rPr>
          <w:rFonts w:asciiTheme="majorHAnsi" w:hAnsiTheme="majorHAnsi" w:cs="Arial"/>
          <w:color w:val="000000"/>
        </w:rPr>
        <w:t xml:space="preserve"> </w:t>
      </w:r>
    </w:p>
    <w:p w14:paraId="52BF33A6" w14:textId="77777777" w:rsidR="00B760C7" w:rsidRPr="002C5BA9"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rPr>
      </w:pPr>
      <w:r w:rsidRPr="002C5BA9">
        <w:rPr>
          <w:rFonts w:asciiTheme="majorHAnsi" w:hAnsiTheme="majorHAnsi" w:cs="Arial"/>
          <w:color w:val="000000"/>
        </w:rPr>
        <w:t>Does this sound like something you would be interested in?</w:t>
      </w:r>
    </w:p>
    <w:p w14:paraId="0C2D5959" w14:textId="77777777" w:rsidR="00B760C7" w:rsidRPr="002C5BA9"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rPr>
      </w:pPr>
      <w:r w:rsidRPr="002C5BA9">
        <w:rPr>
          <w:rFonts w:asciiTheme="majorHAnsi" w:hAnsiTheme="majorHAnsi" w:cs="Arial"/>
          <w:color w:val="000000"/>
        </w:rPr>
        <w:t>[If yes, CONTINUE. If no, TERMINATE]</w:t>
      </w:r>
    </w:p>
    <w:p w14:paraId="42C97057" w14:textId="77777777" w:rsidR="00B760C7" w:rsidRPr="0000061D"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rPr>
      </w:pPr>
      <w:r w:rsidRPr="002C5BA9">
        <w:rPr>
          <w:rFonts w:asciiTheme="majorHAnsi" w:hAnsiTheme="majorHAnsi" w:cs="Arial"/>
          <w:color w:val="000000"/>
        </w:rPr>
        <w:t>Great. Let's find out if you qualify. I have a few simple questions to ask. This should take about 5 minutes. At some point, I may end the questions if I discover you don't qualify. This has nothing to do with you. We simply are looking for people who meet certain criteria.</w:t>
      </w:r>
    </w:p>
    <w:p w14:paraId="44E79E9C" w14:textId="77777777" w:rsidR="00B760C7" w:rsidRPr="00954219"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b/>
          <w:color w:val="000000"/>
          <w:sz w:val="28"/>
        </w:rPr>
      </w:pPr>
      <w:r w:rsidRPr="00954219">
        <w:rPr>
          <w:rFonts w:asciiTheme="majorHAnsi" w:hAnsiTheme="majorHAnsi" w:cs="Arial"/>
          <w:b/>
          <w:color w:val="000000"/>
          <w:sz w:val="28"/>
        </w:rPr>
        <w:t xml:space="preserve">Screener Questions: </w:t>
      </w:r>
    </w:p>
    <w:p w14:paraId="04BC9AD2" w14:textId="55EEE531" w:rsidR="00B760C7" w:rsidRPr="00DE2CB8" w:rsidRDefault="007A5DAB" w:rsidP="00B760C7">
      <w:pPr>
        <w:pStyle w:val="Style5"/>
        <w:rPr>
          <w:rFonts w:asciiTheme="majorHAnsi" w:hAnsiTheme="majorHAnsi"/>
          <w:szCs w:val="24"/>
        </w:rPr>
      </w:pPr>
      <w:r w:rsidRPr="00905D70">
        <w:rPr>
          <w:rFonts w:asciiTheme="majorHAnsi" w:hAnsiTheme="majorHAnsi"/>
          <w:szCs w:val="24"/>
          <w:highlight w:val="yellow"/>
        </w:rPr>
        <w:t xml:space="preserve">1.A </w:t>
      </w:r>
      <w:r w:rsidR="00BB53C8">
        <w:rPr>
          <w:rFonts w:asciiTheme="majorHAnsi" w:hAnsiTheme="majorHAnsi"/>
          <w:szCs w:val="24"/>
        </w:rPr>
        <w:t>Gender</w:t>
      </w:r>
      <w:r w:rsidR="00B760C7">
        <w:rPr>
          <w:rFonts w:asciiTheme="majorHAnsi" w:hAnsiTheme="majorHAnsi"/>
          <w:szCs w:val="24"/>
        </w:rPr>
        <w:t xml:space="preserve"> [</w:t>
      </w:r>
      <w:r w:rsidR="00B760C7" w:rsidRPr="00247097">
        <w:rPr>
          <w:rFonts w:asciiTheme="majorHAnsi" w:hAnsiTheme="majorHAnsi"/>
          <w:i/>
          <w:szCs w:val="24"/>
        </w:rPr>
        <w:t>Recruit a mix</w:t>
      </w:r>
      <w:r w:rsidR="00B760C7">
        <w:rPr>
          <w:rFonts w:asciiTheme="majorHAnsi" w:hAnsiTheme="majorHAnsi"/>
          <w:szCs w:val="24"/>
        </w:rPr>
        <w:t>]</w:t>
      </w:r>
    </w:p>
    <w:p w14:paraId="528C1D17" w14:textId="77777777" w:rsidR="00B760C7" w:rsidRPr="00DE2CB8"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sidRPr="00DE2CB8">
        <w:rPr>
          <w:rFonts w:asciiTheme="majorHAnsi" w:hAnsiTheme="majorHAnsi" w:cs="Arial"/>
          <w:color w:val="000000"/>
        </w:rPr>
        <w:t>Male</w:t>
      </w:r>
    </w:p>
    <w:p w14:paraId="6444DB09" w14:textId="77777777" w:rsidR="00B760C7"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sidRPr="00DE2CB8">
        <w:rPr>
          <w:rFonts w:asciiTheme="majorHAnsi" w:hAnsiTheme="majorHAnsi" w:cs="Arial"/>
          <w:color w:val="000000"/>
        </w:rPr>
        <w:t>Female</w:t>
      </w:r>
    </w:p>
    <w:p w14:paraId="4093E6C0" w14:textId="77777777" w:rsidR="00B760C7" w:rsidRPr="0000061D" w:rsidRDefault="00B760C7" w:rsidP="00B760C7">
      <w:pPr>
        <w:pStyle w:val="ListParagraph"/>
        <w:widowControl w:val="0"/>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1440"/>
        <w:contextualSpacing w:val="0"/>
        <w:rPr>
          <w:rFonts w:asciiTheme="majorHAnsi" w:hAnsiTheme="majorHAnsi" w:cs="Arial"/>
          <w:color w:val="000000"/>
        </w:rPr>
      </w:pPr>
    </w:p>
    <w:p w14:paraId="05081E9B" w14:textId="47774CBF" w:rsidR="00B760C7" w:rsidRPr="00BB53C8" w:rsidRDefault="007A5DAB" w:rsidP="00BB53C8">
      <w:pPr>
        <w:pStyle w:val="Style5"/>
        <w:rPr>
          <w:rFonts w:asciiTheme="majorHAnsi" w:hAnsiTheme="majorHAnsi"/>
        </w:rPr>
      </w:pPr>
      <w:r w:rsidRPr="00905D70">
        <w:rPr>
          <w:rFonts w:asciiTheme="majorHAnsi" w:hAnsiTheme="majorHAnsi"/>
          <w:szCs w:val="24"/>
          <w:highlight w:val="yellow"/>
        </w:rPr>
        <w:t xml:space="preserve">2.A </w:t>
      </w:r>
      <w:r w:rsidRPr="007A5DAB">
        <w:rPr>
          <w:rFonts w:asciiTheme="majorHAnsi" w:hAnsiTheme="majorHAnsi"/>
        </w:rPr>
        <w:t>In which of the following categories does your age fall:</w:t>
      </w:r>
    </w:p>
    <w:p w14:paraId="238AE565" w14:textId="77777777" w:rsidR="00B760C7" w:rsidRPr="00DE2CB8"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sidRPr="00DE2CB8">
        <w:rPr>
          <w:rFonts w:asciiTheme="majorHAnsi" w:hAnsiTheme="majorHAnsi" w:cs="Arial"/>
          <w:color w:val="000000"/>
        </w:rPr>
        <w:t>Under 18 [TERMINATE]</w:t>
      </w:r>
    </w:p>
    <w:p w14:paraId="228F194D" w14:textId="21A5826E" w:rsidR="00B760C7" w:rsidRPr="00DE2CB8"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sidRPr="00DE2CB8">
        <w:rPr>
          <w:rFonts w:asciiTheme="majorHAnsi" w:hAnsiTheme="majorHAnsi" w:cs="Arial"/>
          <w:color w:val="000000"/>
        </w:rPr>
        <w:t xml:space="preserve">18 to </w:t>
      </w:r>
      <w:r w:rsidR="007A5DAB" w:rsidRPr="00DE2CB8">
        <w:rPr>
          <w:rFonts w:asciiTheme="majorHAnsi" w:hAnsiTheme="majorHAnsi" w:cs="Arial"/>
          <w:color w:val="000000"/>
        </w:rPr>
        <w:t>2</w:t>
      </w:r>
      <w:r w:rsidR="007A5DAB">
        <w:rPr>
          <w:rFonts w:asciiTheme="majorHAnsi" w:hAnsiTheme="majorHAnsi" w:cs="Arial"/>
          <w:color w:val="000000"/>
        </w:rPr>
        <w:t>4</w:t>
      </w:r>
      <w:r w:rsidR="007A5DAB" w:rsidRPr="00DE2CB8">
        <w:rPr>
          <w:rFonts w:asciiTheme="majorHAnsi" w:hAnsiTheme="majorHAnsi" w:cs="Arial"/>
          <w:color w:val="000000"/>
        </w:rPr>
        <w:t xml:space="preserve"> </w:t>
      </w:r>
      <w:r w:rsidRPr="00DE2CB8">
        <w:rPr>
          <w:rFonts w:asciiTheme="majorHAnsi" w:hAnsiTheme="majorHAnsi" w:cs="Arial"/>
          <w:color w:val="000000"/>
        </w:rPr>
        <w:t>[CONTINUE]</w:t>
      </w:r>
    </w:p>
    <w:p w14:paraId="445DCAC7" w14:textId="7377A71D" w:rsidR="007A5DAB" w:rsidRPr="00BB53C8" w:rsidRDefault="007A5DAB" w:rsidP="00BB53C8">
      <w:pPr>
        <w:pStyle w:val="Style5"/>
        <w:numPr>
          <w:ilvl w:val="1"/>
          <w:numId w:val="19"/>
        </w:numPr>
        <w:rPr>
          <w:rFonts w:asciiTheme="majorHAnsi" w:hAnsiTheme="majorHAnsi"/>
        </w:rPr>
      </w:pPr>
      <w:r w:rsidRPr="00BB53C8">
        <w:rPr>
          <w:rFonts w:asciiTheme="majorHAnsi" w:hAnsiTheme="majorHAnsi"/>
        </w:rPr>
        <w:t>25-34 years of age</w:t>
      </w:r>
      <w:r>
        <w:rPr>
          <w:rFonts w:asciiTheme="majorHAnsi" w:hAnsiTheme="majorHAnsi"/>
        </w:rPr>
        <w:t xml:space="preserve"> [CONTINUE]</w:t>
      </w:r>
    </w:p>
    <w:p w14:paraId="5D390344" w14:textId="0C85B83E" w:rsidR="007A5DAB" w:rsidRPr="00BB53C8" w:rsidRDefault="007A5DAB" w:rsidP="00BB53C8">
      <w:pPr>
        <w:pStyle w:val="Style5"/>
        <w:numPr>
          <w:ilvl w:val="1"/>
          <w:numId w:val="19"/>
        </w:numPr>
        <w:rPr>
          <w:rFonts w:asciiTheme="majorHAnsi" w:hAnsiTheme="majorHAnsi"/>
        </w:rPr>
      </w:pPr>
      <w:r w:rsidRPr="00BB53C8">
        <w:rPr>
          <w:rFonts w:asciiTheme="majorHAnsi" w:hAnsiTheme="majorHAnsi"/>
        </w:rPr>
        <w:t>35-44 years of age</w:t>
      </w:r>
      <w:r>
        <w:rPr>
          <w:rFonts w:asciiTheme="majorHAnsi" w:hAnsiTheme="majorHAnsi"/>
        </w:rPr>
        <w:t xml:space="preserve"> [CONTINUE]</w:t>
      </w:r>
    </w:p>
    <w:p w14:paraId="6F3F32C6" w14:textId="0D4E3BC2" w:rsidR="007A5DAB" w:rsidRPr="00BB53C8" w:rsidRDefault="007A5DAB" w:rsidP="00BB53C8">
      <w:pPr>
        <w:pStyle w:val="Style5"/>
        <w:numPr>
          <w:ilvl w:val="1"/>
          <w:numId w:val="19"/>
        </w:numPr>
        <w:rPr>
          <w:rFonts w:asciiTheme="majorHAnsi" w:hAnsiTheme="majorHAnsi"/>
        </w:rPr>
      </w:pPr>
      <w:r w:rsidRPr="00BB53C8">
        <w:rPr>
          <w:rFonts w:asciiTheme="majorHAnsi" w:hAnsiTheme="majorHAnsi"/>
        </w:rPr>
        <w:t>45-54 years of age</w:t>
      </w:r>
      <w:r>
        <w:rPr>
          <w:rFonts w:asciiTheme="majorHAnsi" w:hAnsiTheme="majorHAnsi"/>
        </w:rPr>
        <w:t xml:space="preserve"> [CONTINUE]</w:t>
      </w:r>
    </w:p>
    <w:p w14:paraId="668BC56C" w14:textId="6826B453" w:rsidR="007A5DAB" w:rsidRPr="00BB53C8" w:rsidRDefault="007A5DAB" w:rsidP="00BB53C8">
      <w:pPr>
        <w:pStyle w:val="Style5"/>
        <w:numPr>
          <w:ilvl w:val="1"/>
          <w:numId w:val="19"/>
        </w:numPr>
        <w:rPr>
          <w:rFonts w:asciiTheme="majorHAnsi" w:hAnsiTheme="majorHAnsi"/>
        </w:rPr>
      </w:pPr>
      <w:r w:rsidRPr="00BB53C8">
        <w:rPr>
          <w:rFonts w:asciiTheme="majorHAnsi" w:hAnsiTheme="majorHAnsi"/>
        </w:rPr>
        <w:t>55-64 years of age</w:t>
      </w:r>
      <w:r>
        <w:rPr>
          <w:rFonts w:asciiTheme="majorHAnsi" w:hAnsiTheme="majorHAnsi"/>
        </w:rPr>
        <w:t xml:space="preserve"> [CONTINUE]</w:t>
      </w:r>
    </w:p>
    <w:p w14:paraId="1B21A4DE" w14:textId="5E8BD0D9" w:rsidR="007A5DAB" w:rsidRPr="00BB53C8" w:rsidRDefault="007A5DAB" w:rsidP="00BB53C8">
      <w:pPr>
        <w:pStyle w:val="Style5"/>
        <w:numPr>
          <w:ilvl w:val="1"/>
          <w:numId w:val="19"/>
        </w:numPr>
        <w:rPr>
          <w:rFonts w:asciiTheme="majorHAnsi" w:hAnsiTheme="majorHAnsi"/>
        </w:rPr>
      </w:pPr>
      <w:r w:rsidRPr="00BB53C8">
        <w:rPr>
          <w:rFonts w:asciiTheme="majorHAnsi" w:hAnsiTheme="majorHAnsi"/>
        </w:rPr>
        <w:t>65-74 years of age</w:t>
      </w:r>
      <w:r>
        <w:rPr>
          <w:rFonts w:asciiTheme="majorHAnsi" w:hAnsiTheme="majorHAnsi"/>
        </w:rPr>
        <w:t xml:space="preserve"> [CONTINUE]</w:t>
      </w:r>
    </w:p>
    <w:p w14:paraId="751F249A" w14:textId="55D46682" w:rsidR="00B760C7" w:rsidRDefault="007A5DAB" w:rsidP="00BB53C8">
      <w:pPr>
        <w:pStyle w:val="Style5"/>
        <w:numPr>
          <w:ilvl w:val="1"/>
          <w:numId w:val="19"/>
        </w:numPr>
        <w:rPr>
          <w:rFonts w:asciiTheme="majorHAnsi" w:hAnsiTheme="majorHAnsi"/>
        </w:rPr>
      </w:pPr>
      <w:r w:rsidRPr="00BB53C8">
        <w:rPr>
          <w:rFonts w:asciiTheme="majorHAnsi" w:hAnsiTheme="majorHAnsi"/>
        </w:rPr>
        <w:t>75 years of age or older</w:t>
      </w:r>
      <w:r>
        <w:rPr>
          <w:rFonts w:asciiTheme="majorHAnsi" w:hAnsiTheme="majorHAnsi"/>
        </w:rPr>
        <w:t xml:space="preserve"> [CONTINUE]</w:t>
      </w:r>
    </w:p>
    <w:p w14:paraId="506D7041" w14:textId="77777777" w:rsidR="00BB53C8" w:rsidRPr="00BB53C8" w:rsidRDefault="00BB53C8" w:rsidP="00BB53C8">
      <w:pPr>
        <w:pStyle w:val="Style5"/>
        <w:numPr>
          <w:ilvl w:val="0"/>
          <w:numId w:val="0"/>
        </w:numPr>
        <w:ind w:left="1440"/>
        <w:rPr>
          <w:rFonts w:asciiTheme="majorHAnsi" w:hAnsiTheme="majorHAnsi"/>
        </w:rPr>
      </w:pPr>
    </w:p>
    <w:p w14:paraId="46CC20BB" w14:textId="69850521" w:rsidR="00B760C7" w:rsidRPr="00632F79" w:rsidRDefault="007A5DAB" w:rsidP="00B760C7">
      <w:pPr>
        <w:pStyle w:val="Style5"/>
        <w:rPr>
          <w:rFonts w:asciiTheme="majorHAnsi" w:hAnsiTheme="majorHAnsi"/>
          <w:color w:val="auto"/>
          <w:szCs w:val="24"/>
        </w:rPr>
      </w:pPr>
      <w:r w:rsidRPr="00905D70">
        <w:rPr>
          <w:rFonts w:asciiTheme="majorHAnsi" w:hAnsiTheme="majorHAnsi"/>
          <w:color w:val="auto"/>
          <w:szCs w:val="24"/>
          <w:highlight w:val="yellow"/>
        </w:rPr>
        <w:t>42</w:t>
      </w:r>
      <w:proofErr w:type="gramStart"/>
      <w:r w:rsidRPr="00905D70">
        <w:rPr>
          <w:rFonts w:asciiTheme="majorHAnsi" w:hAnsiTheme="majorHAnsi"/>
          <w:color w:val="auto"/>
          <w:szCs w:val="24"/>
          <w:highlight w:val="yellow"/>
        </w:rPr>
        <w:t>.A</w:t>
      </w:r>
      <w:proofErr w:type="gramEnd"/>
      <w:r w:rsidRPr="00BC65F5">
        <w:rPr>
          <w:rFonts w:asciiTheme="majorHAnsi" w:hAnsiTheme="majorHAnsi"/>
          <w:color w:val="auto"/>
          <w:szCs w:val="24"/>
        </w:rPr>
        <w:t xml:space="preserve"> </w:t>
      </w:r>
      <w:r>
        <w:rPr>
          <w:rFonts w:asciiTheme="majorHAnsi" w:hAnsiTheme="majorHAnsi"/>
          <w:color w:val="auto"/>
          <w:szCs w:val="24"/>
        </w:rPr>
        <w:t>Most of the discussion will involve speaking and reading in English. Are you comfortable with speaking and reading in English?</w:t>
      </w:r>
    </w:p>
    <w:p w14:paraId="20107848" w14:textId="77777777" w:rsidR="00B760C7" w:rsidRPr="00632F79"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rPr>
      </w:pPr>
      <w:r w:rsidRPr="00632F79">
        <w:rPr>
          <w:rFonts w:asciiTheme="majorHAnsi" w:hAnsiTheme="majorHAnsi" w:cs="Arial"/>
        </w:rPr>
        <w:t>Y</w:t>
      </w:r>
      <w:r>
        <w:rPr>
          <w:rFonts w:asciiTheme="majorHAnsi" w:hAnsiTheme="majorHAnsi" w:cs="Arial"/>
        </w:rPr>
        <w:t>es</w:t>
      </w:r>
      <w:r w:rsidRPr="00632F79">
        <w:rPr>
          <w:rFonts w:asciiTheme="majorHAnsi" w:hAnsiTheme="majorHAnsi" w:cs="Arial"/>
        </w:rPr>
        <w:t xml:space="preserve"> [CONTINUE]</w:t>
      </w:r>
    </w:p>
    <w:p w14:paraId="32E32D89" w14:textId="77777777" w:rsidR="00B760C7" w:rsidRPr="00632F79"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rPr>
      </w:pPr>
      <w:r w:rsidRPr="00632F79">
        <w:rPr>
          <w:rFonts w:asciiTheme="majorHAnsi" w:hAnsiTheme="majorHAnsi" w:cs="Arial"/>
        </w:rPr>
        <w:t>N</w:t>
      </w:r>
      <w:r>
        <w:rPr>
          <w:rFonts w:asciiTheme="majorHAnsi" w:hAnsiTheme="majorHAnsi" w:cs="Arial"/>
        </w:rPr>
        <w:t>o</w:t>
      </w:r>
      <w:r w:rsidRPr="00632F79">
        <w:rPr>
          <w:rFonts w:asciiTheme="majorHAnsi" w:hAnsiTheme="majorHAnsi" w:cs="Arial"/>
        </w:rPr>
        <w:t xml:space="preserve"> [TERMINATE]</w:t>
      </w:r>
    </w:p>
    <w:p w14:paraId="5056B045" w14:textId="77777777" w:rsidR="00B760C7" w:rsidRPr="00632F79" w:rsidRDefault="00B760C7" w:rsidP="00B760C7">
      <w:pPr>
        <w:pStyle w:val="Style5"/>
        <w:numPr>
          <w:ilvl w:val="0"/>
          <w:numId w:val="0"/>
        </w:numPr>
        <w:ind w:left="720"/>
        <w:rPr>
          <w:rFonts w:asciiTheme="majorHAnsi" w:hAnsiTheme="majorHAnsi"/>
          <w:color w:val="auto"/>
          <w:szCs w:val="24"/>
        </w:rPr>
      </w:pPr>
    </w:p>
    <w:p w14:paraId="28B51631" w14:textId="59C92D81" w:rsidR="00B760C7" w:rsidRPr="00BB53C8" w:rsidRDefault="00CE1A33" w:rsidP="00CE1A33">
      <w:pPr>
        <w:pStyle w:val="Style5"/>
        <w:rPr>
          <w:rFonts w:asciiTheme="majorHAnsi" w:hAnsiTheme="majorHAnsi"/>
        </w:rPr>
      </w:pPr>
      <w:r w:rsidRPr="00905D70">
        <w:rPr>
          <w:rFonts w:asciiTheme="majorHAnsi" w:hAnsiTheme="majorHAnsi"/>
          <w:color w:val="auto"/>
          <w:szCs w:val="24"/>
          <w:highlight w:val="yellow"/>
        </w:rPr>
        <w:lastRenderedPageBreak/>
        <w:t>2.B</w:t>
      </w:r>
      <w:r w:rsidRPr="00BC65F5">
        <w:rPr>
          <w:rFonts w:asciiTheme="majorHAnsi" w:hAnsiTheme="majorHAnsi"/>
          <w:color w:val="auto"/>
          <w:szCs w:val="24"/>
        </w:rPr>
        <w:t xml:space="preserve"> </w:t>
      </w:r>
      <w:r w:rsidRPr="00CE1A33">
        <w:rPr>
          <w:rFonts w:asciiTheme="majorHAnsi" w:hAnsiTheme="majorHAnsi"/>
        </w:rPr>
        <w:t>Have you participated in a focus group, intercept interview, telephone survey, and/or online survey in which you were asked your opinions regarding a product, a service, or adverti</w:t>
      </w:r>
      <w:r>
        <w:rPr>
          <w:rFonts w:asciiTheme="majorHAnsi" w:hAnsiTheme="majorHAnsi"/>
        </w:rPr>
        <w:t>sing within the past six months</w:t>
      </w:r>
      <w:r w:rsidR="00B760C7" w:rsidRPr="00CE1A33">
        <w:rPr>
          <w:rFonts w:asciiTheme="majorHAnsi" w:hAnsiTheme="majorHAnsi"/>
          <w:color w:val="auto"/>
          <w:szCs w:val="24"/>
        </w:rPr>
        <w:t xml:space="preserve">? </w:t>
      </w:r>
    </w:p>
    <w:p w14:paraId="46212872" w14:textId="77777777" w:rsidR="00B760C7" w:rsidRPr="00DE2CB8" w:rsidRDefault="00B760C7" w:rsidP="00B760C7">
      <w:pPr>
        <w:pStyle w:val="ListParagraph"/>
        <w:numPr>
          <w:ilvl w:val="1"/>
          <w:numId w:val="21"/>
        </w:numPr>
        <w:autoSpaceDE w:val="0"/>
        <w:autoSpaceDN w:val="0"/>
        <w:adjustRightInd w:val="0"/>
        <w:spacing w:before="0" w:after="0"/>
        <w:contextualSpacing w:val="0"/>
        <w:rPr>
          <w:rFonts w:asciiTheme="majorHAnsi" w:hAnsiTheme="majorHAnsi"/>
        </w:rPr>
      </w:pPr>
      <w:r w:rsidRPr="00DE2CB8">
        <w:rPr>
          <w:rFonts w:asciiTheme="majorHAnsi" w:hAnsiTheme="majorHAnsi"/>
        </w:rPr>
        <w:t>No [CONTINUE]</w:t>
      </w:r>
    </w:p>
    <w:p w14:paraId="011984AB" w14:textId="77777777" w:rsidR="00B760C7" w:rsidRDefault="00B760C7" w:rsidP="00B760C7">
      <w:pPr>
        <w:pStyle w:val="ListParagraph"/>
        <w:numPr>
          <w:ilvl w:val="1"/>
          <w:numId w:val="21"/>
        </w:numPr>
        <w:autoSpaceDE w:val="0"/>
        <w:autoSpaceDN w:val="0"/>
        <w:adjustRightInd w:val="0"/>
        <w:spacing w:before="0" w:after="0"/>
        <w:contextualSpacing w:val="0"/>
        <w:rPr>
          <w:rFonts w:asciiTheme="majorHAnsi" w:hAnsiTheme="majorHAnsi"/>
        </w:rPr>
      </w:pPr>
      <w:r w:rsidRPr="00DE2CB8">
        <w:rPr>
          <w:rFonts w:asciiTheme="majorHAnsi" w:hAnsiTheme="majorHAnsi"/>
        </w:rPr>
        <w:t>Yes [TERMINATE]</w:t>
      </w:r>
    </w:p>
    <w:p w14:paraId="4B035323" w14:textId="77777777" w:rsidR="00B760C7" w:rsidRPr="0000061D" w:rsidRDefault="00B760C7" w:rsidP="00B760C7">
      <w:pPr>
        <w:pStyle w:val="ListParagraph"/>
        <w:numPr>
          <w:ilvl w:val="0"/>
          <w:numId w:val="0"/>
        </w:numPr>
        <w:autoSpaceDE w:val="0"/>
        <w:autoSpaceDN w:val="0"/>
        <w:adjustRightInd w:val="0"/>
        <w:spacing w:before="0" w:after="0"/>
        <w:ind w:left="1440"/>
        <w:contextualSpacing w:val="0"/>
        <w:rPr>
          <w:rFonts w:asciiTheme="majorHAnsi" w:hAnsiTheme="majorHAnsi"/>
        </w:rPr>
      </w:pPr>
    </w:p>
    <w:p w14:paraId="59993656" w14:textId="0310DC84" w:rsidR="00B760C7" w:rsidRPr="00DE2CB8" w:rsidRDefault="00CE1A33" w:rsidP="00B760C7">
      <w:pPr>
        <w:pStyle w:val="Style5"/>
        <w:rPr>
          <w:rFonts w:asciiTheme="majorHAnsi" w:hAnsiTheme="majorHAnsi"/>
        </w:rPr>
      </w:pPr>
      <w:r w:rsidRPr="00905D70">
        <w:rPr>
          <w:rFonts w:asciiTheme="majorHAnsi" w:hAnsiTheme="majorHAnsi"/>
          <w:highlight w:val="yellow"/>
        </w:rPr>
        <w:t>1.B</w:t>
      </w:r>
      <w:r w:rsidRPr="00BC65F5">
        <w:rPr>
          <w:rFonts w:asciiTheme="majorHAnsi" w:hAnsiTheme="majorHAnsi"/>
        </w:rPr>
        <w:t xml:space="preserve"> </w:t>
      </w:r>
      <w:r>
        <w:rPr>
          <w:rFonts w:asciiTheme="majorHAnsi" w:hAnsiTheme="majorHAnsi"/>
        </w:rPr>
        <w:t>Do you, or does any member of your household or immediate family work for:</w:t>
      </w:r>
    </w:p>
    <w:p w14:paraId="65C677A0" w14:textId="08128468" w:rsidR="00B760C7" w:rsidRPr="00DE2CB8" w:rsidRDefault="00CE1A33" w:rsidP="00B760C7">
      <w:pPr>
        <w:pStyle w:val="Style5"/>
        <w:numPr>
          <w:ilvl w:val="1"/>
          <w:numId w:val="19"/>
        </w:numPr>
        <w:rPr>
          <w:rFonts w:asciiTheme="majorHAnsi" w:hAnsiTheme="majorHAnsi"/>
        </w:rPr>
      </w:pPr>
      <w:r>
        <w:rPr>
          <w:rFonts w:asciiTheme="majorHAnsi" w:hAnsiTheme="majorHAnsi"/>
        </w:rPr>
        <w:t xml:space="preserve">a market research company </w:t>
      </w:r>
      <w:r w:rsidR="00B760C7" w:rsidRPr="00DE2CB8">
        <w:rPr>
          <w:rFonts w:asciiTheme="majorHAnsi" w:hAnsiTheme="majorHAnsi"/>
        </w:rPr>
        <w:t>[TERMINATE]</w:t>
      </w:r>
    </w:p>
    <w:p w14:paraId="09E83508" w14:textId="496E4F77" w:rsidR="00B760C7" w:rsidRPr="00DE2CB8" w:rsidRDefault="00CE1A33" w:rsidP="00B760C7">
      <w:pPr>
        <w:pStyle w:val="Style5"/>
        <w:numPr>
          <w:ilvl w:val="1"/>
          <w:numId w:val="19"/>
        </w:numPr>
        <w:rPr>
          <w:rFonts w:asciiTheme="majorHAnsi" w:hAnsiTheme="majorHAnsi"/>
        </w:rPr>
      </w:pPr>
      <w:r>
        <w:rPr>
          <w:rFonts w:asciiTheme="majorHAnsi" w:hAnsiTheme="majorHAnsi"/>
        </w:rPr>
        <w:t xml:space="preserve">an advertising agency or public relations firm </w:t>
      </w:r>
      <w:r w:rsidR="00B760C7" w:rsidRPr="00DE2CB8">
        <w:rPr>
          <w:rFonts w:asciiTheme="majorHAnsi" w:hAnsiTheme="majorHAnsi"/>
        </w:rPr>
        <w:t>[TERMINATE]</w:t>
      </w:r>
    </w:p>
    <w:p w14:paraId="2C4729B5" w14:textId="629E84B6" w:rsidR="00B760C7" w:rsidRPr="00DE2CB8" w:rsidRDefault="00CE1A33" w:rsidP="00B760C7">
      <w:pPr>
        <w:pStyle w:val="Style5"/>
        <w:numPr>
          <w:ilvl w:val="1"/>
          <w:numId w:val="19"/>
        </w:numPr>
        <w:rPr>
          <w:rFonts w:asciiTheme="majorHAnsi" w:hAnsiTheme="majorHAnsi"/>
        </w:rPr>
      </w:pPr>
      <w:r>
        <w:rPr>
          <w:rFonts w:asciiTheme="majorHAnsi" w:hAnsiTheme="majorHAnsi"/>
        </w:rPr>
        <w:t>the media (TV/radio/newspapers/magazines)</w:t>
      </w:r>
      <w:r w:rsidR="00BB53C8">
        <w:rPr>
          <w:rFonts w:asciiTheme="majorHAnsi" w:hAnsiTheme="majorHAnsi"/>
        </w:rPr>
        <w:t xml:space="preserve"> </w:t>
      </w:r>
      <w:r w:rsidR="00B760C7" w:rsidRPr="00DE2CB8">
        <w:rPr>
          <w:rFonts w:asciiTheme="majorHAnsi" w:hAnsiTheme="majorHAnsi"/>
        </w:rPr>
        <w:t>[TERMINATE]</w:t>
      </w:r>
    </w:p>
    <w:p w14:paraId="4117C844" w14:textId="2959093A" w:rsidR="00B760C7" w:rsidRPr="00655B97" w:rsidRDefault="00CE1A33" w:rsidP="00B760C7">
      <w:pPr>
        <w:pStyle w:val="Style5"/>
        <w:numPr>
          <w:ilvl w:val="1"/>
          <w:numId w:val="19"/>
        </w:numPr>
        <w:rPr>
          <w:rFonts w:asciiTheme="majorHAnsi" w:hAnsiTheme="majorHAnsi"/>
        </w:rPr>
      </w:pPr>
      <w:proofErr w:type="gramStart"/>
      <w:r>
        <w:rPr>
          <w:rFonts w:asciiTheme="majorHAnsi" w:hAnsiTheme="majorHAnsi"/>
        </w:rPr>
        <w:t>as</w:t>
      </w:r>
      <w:proofErr w:type="gramEnd"/>
      <w:r>
        <w:rPr>
          <w:rFonts w:asciiTheme="majorHAnsi" w:hAnsiTheme="majorHAnsi"/>
        </w:rPr>
        <w:t xml:space="preserve"> a healthcare professional (</w:t>
      </w:r>
      <w:r w:rsidR="00BB53C8">
        <w:rPr>
          <w:rFonts w:asciiTheme="majorHAnsi" w:hAnsiTheme="majorHAnsi"/>
        </w:rPr>
        <w:t>doctor</w:t>
      </w:r>
      <w:r>
        <w:rPr>
          <w:rFonts w:asciiTheme="majorHAnsi" w:hAnsiTheme="majorHAnsi"/>
        </w:rPr>
        <w:t>, nurse, pharmacist, dietician, etc.)</w:t>
      </w:r>
      <w:r w:rsidR="00B760C7" w:rsidRPr="00DE2CB8">
        <w:rPr>
          <w:rFonts w:asciiTheme="majorHAnsi" w:hAnsiTheme="majorHAnsi"/>
        </w:rPr>
        <w:t xml:space="preserve"> [TERMINATE]</w:t>
      </w:r>
    </w:p>
    <w:p w14:paraId="50823992" w14:textId="7605A8EE" w:rsidR="00CE1A33" w:rsidRDefault="00BC65F5" w:rsidP="00B760C7">
      <w:pPr>
        <w:pStyle w:val="Style5"/>
        <w:numPr>
          <w:ilvl w:val="1"/>
          <w:numId w:val="19"/>
        </w:numPr>
        <w:rPr>
          <w:rFonts w:asciiTheme="majorHAnsi" w:hAnsiTheme="majorHAnsi"/>
        </w:rPr>
      </w:pPr>
      <w:r>
        <w:rPr>
          <w:rFonts w:asciiTheme="majorHAnsi" w:hAnsiTheme="majorHAnsi"/>
        </w:rPr>
        <w:t>a p</w:t>
      </w:r>
      <w:r w:rsidR="00CE1A33" w:rsidRPr="00DE2CB8">
        <w:rPr>
          <w:rFonts w:asciiTheme="majorHAnsi" w:hAnsiTheme="majorHAnsi"/>
        </w:rPr>
        <w:t xml:space="preserve">ublic health </w:t>
      </w:r>
      <w:r>
        <w:rPr>
          <w:rFonts w:asciiTheme="majorHAnsi" w:hAnsiTheme="majorHAnsi"/>
        </w:rPr>
        <w:t xml:space="preserve">agency </w:t>
      </w:r>
      <w:r w:rsidR="00CE1A33">
        <w:rPr>
          <w:rFonts w:asciiTheme="majorHAnsi" w:hAnsiTheme="majorHAnsi"/>
        </w:rPr>
        <w:t>[TERMINATE]</w:t>
      </w:r>
    </w:p>
    <w:p w14:paraId="486AA56E" w14:textId="2EE7707B" w:rsidR="00B760C7" w:rsidRDefault="00B760C7" w:rsidP="00B760C7">
      <w:pPr>
        <w:pStyle w:val="Style5"/>
        <w:numPr>
          <w:ilvl w:val="1"/>
          <w:numId w:val="19"/>
        </w:numPr>
        <w:rPr>
          <w:rFonts w:asciiTheme="majorHAnsi" w:hAnsiTheme="majorHAnsi"/>
        </w:rPr>
      </w:pPr>
      <w:r w:rsidRPr="00DE2CB8">
        <w:rPr>
          <w:rFonts w:asciiTheme="majorHAnsi" w:hAnsiTheme="majorHAnsi"/>
        </w:rPr>
        <w:t>None of the above [CONTINUE]</w:t>
      </w:r>
    </w:p>
    <w:p w14:paraId="3E5946CD" w14:textId="77777777" w:rsidR="00B760C7" w:rsidRDefault="00B760C7" w:rsidP="00B760C7">
      <w:pPr>
        <w:pStyle w:val="Style5"/>
        <w:numPr>
          <w:ilvl w:val="0"/>
          <w:numId w:val="0"/>
        </w:numPr>
        <w:ind w:left="720" w:hanging="360"/>
      </w:pPr>
    </w:p>
    <w:p w14:paraId="01FDF826" w14:textId="77777777" w:rsidR="00B760C7" w:rsidRPr="00DE2CB8" w:rsidRDefault="00B760C7" w:rsidP="00B760C7">
      <w:pPr>
        <w:pStyle w:val="Style5"/>
        <w:rPr>
          <w:rFonts w:asciiTheme="majorHAnsi" w:hAnsiTheme="majorHAnsi"/>
        </w:rPr>
      </w:pPr>
      <w:r>
        <w:rPr>
          <w:rFonts w:asciiTheme="majorHAnsi" w:hAnsiTheme="majorHAnsi"/>
        </w:rPr>
        <w:t xml:space="preserve">Do you work for the </w:t>
      </w:r>
      <w:r w:rsidRPr="00DE2CB8">
        <w:rPr>
          <w:rFonts w:asciiTheme="majorHAnsi" w:hAnsiTheme="majorHAnsi"/>
        </w:rPr>
        <w:t>Federal government?</w:t>
      </w:r>
    </w:p>
    <w:p w14:paraId="07257CD6" w14:textId="77777777" w:rsidR="00B760C7" w:rsidRPr="00DE2CB8" w:rsidRDefault="00B760C7" w:rsidP="00B760C7">
      <w:pPr>
        <w:pStyle w:val="Style5"/>
        <w:numPr>
          <w:ilvl w:val="1"/>
          <w:numId w:val="19"/>
        </w:numPr>
        <w:rPr>
          <w:rFonts w:asciiTheme="majorHAnsi" w:hAnsiTheme="majorHAnsi"/>
        </w:rPr>
      </w:pPr>
      <w:r w:rsidRPr="00DE2CB8">
        <w:rPr>
          <w:rFonts w:asciiTheme="majorHAnsi" w:hAnsiTheme="majorHAnsi"/>
        </w:rPr>
        <w:t>Yes [TERMINATE]</w:t>
      </w:r>
    </w:p>
    <w:p w14:paraId="4432C59B" w14:textId="77777777" w:rsidR="00B760C7" w:rsidRDefault="00B760C7" w:rsidP="00B760C7">
      <w:pPr>
        <w:pStyle w:val="Style5"/>
        <w:numPr>
          <w:ilvl w:val="1"/>
          <w:numId w:val="19"/>
        </w:numPr>
        <w:rPr>
          <w:rFonts w:asciiTheme="majorHAnsi" w:hAnsiTheme="majorHAnsi"/>
        </w:rPr>
      </w:pPr>
      <w:r w:rsidRPr="00DE2CB8">
        <w:rPr>
          <w:rFonts w:asciiTheme="majorHAnsi" w:hAnsiTheme="majorHAnsi"/>
        </w:rPr>
        <w:t>No [CONTINUE]</w:t>
      </w:r>
    </w:p>
    <w:p w14:paraId="6AD3AE0D" w14:textId="77777777" w:rsidR="00B760C7" w:rsidRPr="0000061D" w:rsidRDefault="00B760C7" w:rsidP="00B760C7">
      <w:pPr>
        <w:pStyle w:val="Style5"/>
        <w:numPr>
          <w:ilvl w:val="0"/>
          <w:numId w:val="0"/>
        </w:numPr>
        <w:ind w:left="1440"/>
        <w:rPr>
          <w:rFonts w:asciiTheme="majorHAnsi" w:hAnsiTheme="majorHAnsi"/>
        </w:rPr>
      </w:pPr>
    </w:p>
    <w:p w14:paraId="55C92913" w14:textId="77777777" w:rsidR="00B760C7" w:rsidRPr="00DE2CB8" w:rsidRDefault="00B760C7" w:rsidP="00B760C7">
      <w:pPr>
        <w:pStyle w:val="Style5"/>
        <w:rPr>
          <w:rFonts w:asciiTheme="majorHAnsi" w:hAnsiTheme="majorHAnsi"/>
          <w:szCs w:val="24"/>
        </w:rPr>
      </w:pPr>
      <w:r w:rsidRPr="00DE2CB8">
        <w:rPr>
          <w:rFonts w:asciiTheme="majorHAnsi" w:hAnsiTheme="majorHAnsi"/>
          <w:szCs w:val="24"/>
        </w:rPr>
        <w:t xml:space="preserve">Have you ever been told by a health care provider that you or your child have any of the following conditions? </w:t>
      </w:r>
    </w:p>
    <w:p w14:paraId="21399D97" w14:textId="77777777" w:rsidR="00B760C7" w:rsidRPr="00DE2CB8"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Pr>
          <w:rFonts w:asciiTheme="majorHAnsi" w:hAnsiTheme="majorHAnsi" w:cs="Arial"/>
          <w:color w:val="000000"/>
        </w:rPr>
        <w:t>I have been told that I have a</w:t>
      </w:r>
      <w:r w:rsidRPr="00DE2CB8">
        <w:rPr>
          <w:rFonts w:asciiTheme="majorHAnsi" w:hAnsiTheme="majorHAnsi" w:cs="Arial"/>
          <w:color w:val="000000"/>
        </w:rPr>
        <w:t>sthma [CONTINUE]</w:t>
      </w:r>
    </w:p>
    <w:p w14:paraId="3A5F5B9C" w14:textId="77777777" w:rsidR="00B760C7" w:rsidRPr="00DE2CB8"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Pr>
          <w:rFonts w:asciiTheme="majorHAnsi" w:hAnsiTheme="majorHAnsi" w:cs="Arial"/>
          <w:color w:val="000000"/>
        </w:rPr>
        <w:t>I have been told that I have</w:t>
      </w:r>
      <w:r w:rsidRPr="00DE2CB8">
        <w:rPr>
          <w:rFonts w:asciiTheme="majorHAnsi" w:hAnsiTheme="majorHAnsi" w:cs="Arial"/>
          <w:color w:val="000000"/>
        </w:rPr>
        <w:t xml:space="preserve"> </w:t>
      </w:r>
      <w:r>
        <w:rPr>
          <w:rFonts w:asciiTheme="majorHAnsi" w:hAnsiTheme="majorHAnsi" w:cs="Arial"/>
          <w:color w:val="000000"/>
        </w:rPr>
        <w:t>d</w:t>
      </w:r>
      <w:r w:rsidRPr="00DE2CB8">
        <w:rPr>
          <w:rFonts w:asciiTheme="majorHAnsi" w:hAnsiTheme="majorHAnsi" w:cs="Arial"/>
          <w:color w:val="000000"/>
        </w:rPr>
        <w:t>iabetes [CONTINUE]</w:t>
      </w:r>
    </w:p>
    <w:p w14:paraId="774A3A86" w14:textId="77777777" w:rsidR="00B760C7"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Pr>
          <w:rFonts w:asciiTheme="majorHAnsi" w:hAnsiTheme="majorHAnsi" w:cs="Arial"/>
          <w:color w:val="000000"/>
        </w:rPr>
        <w:t>I have been told that I have</w:t>
      </w:r>
      <w:r w:rsidRPr="00DE2CB8">
        <w:rPr>
          <w:rFonts w:asciiTheme="majorHAnsi" w:hAnsiTheme="majorHAnsi" w:cs="Arial"/>
          <w:color w:val="000000"/>
        </w:rPr>
        <w:t xml:space="preserve"> </w:t>
      </w:r>
      <w:r>
        <w:rPr>
          <w:rFonts w:asciiTheme="majorHAnsi" w:hAnsiTheme="majorHAnsi" w:cs="Arial"/>
          <w:color w:val="000000"/>
        </w:rPr>
        <w:t>c</w:t>
      </w:r>
      <w:r w:rsidRPr="00DE2CB8">
        <w:rPr>
          <w:rFonts w:asciiTheme="majorHAnsi" w:hAnsiTheme="majorHAnsi" w:cs="Arial"/>
          <w:color w:val="000000"/>
        </w:rPr>
        <w:t>ardiovascular disease [CONTINUE]</w:t>
      </w:r>
    </w:p>
    <w:p w14:paraId="75B41220" w14:textId="77777777" w:rsidR="00B760C7"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Pr>
          <w:rFonts w:asciiTheme="majorHAnsi" w:hAnsiTheme="majorHAnsi" w:cs="Arial"/>
          <w:color w:val="000000"/>
        </w:rPr>
        <w:t xml:space="preserve">I have been told that my child has asthma </w:t>
      </w:r>
      <w:r w:rsidRPr="00DE2CB8">
        <w:rPr>
          <w:rFonts w:asciiTheme="majorHAnsi" w:hAnsiTheme="majorHAnsi" w:cs="Arial"/>
          <w:color w:val="000000"/>
        </w:rPr>
        <w:t>[CONTINUE]</w:t>
      </w:r>
    </w:p>
    <w:p w14:paraId="182841C0" w14:textId="77777777" w:rsidR="00B760C7"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Pr>
          <w:rFonts w:asciiTheme="majorHAnsi" w:hAnsiTheme="majorHAnsi" w:cs="Arial"/>
          <w:color w:val="000000"/>
        </w:rPr>
        <w:t xml:space="preserve">I have been told that my child has diabetes </w:t>
      </w:r>
      <w:r w:rsidRPr="00DE2CB8">
        <w:rPr>
          <w:rFonts w:asciiTheme="majorHAnsi" w:hAnsiTheme="majorHAnsi" w:cs="Arial"/>
          <w:color w:val="000000"/>
        </w:rPr>
        <w:t>[CONTINUE]</w:t>
      </w:r>
    </w:p>
    <w:p w14:paraId="5B6F1A6C" w14:textId="77777777" w:rsidR="00B760C7" w:rsidRPr="001C71CB"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Pr>
          <w:rFonts w:asciiTheme="majorHAnsi" w:hAnsiTheme="majorHAnsi" w:cs="Arial"/>
          <w:color w:val="000000"/>
        </w:rPr>
        <w:t xml:space="preserve">I have been told that my child has cardiovascular disease </w:t>
      </w:r>
      <w:r w:rsidRPr="00DE2CB8">
        <w:rPr>
          <w:rFonts w:asciiTheme="majorHAnsi" w:hAnsiTheme="majorHAnsi" w:cs="Arial"/>
          <w:color w:val="000000"/>
        </w:rPr>
        <w:t>[CONTINUE]</w:t>
      </w:r>
    </w:p>
    <w:p w14:paraId="50557980" w14:textId="77777777" w:rsidR="00B760C7"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hanging="270"/>
        <w:contextualSpacing w:val="0"/>
        <w:rPr>
          <w:rFonts w:asciiTheme="majorHAnsi" w:hAnsiTheme="majorHAnsi" w:cs="Arial"/>
          <w:color w:val="000000"/>
        </w:rPr>
      </w:pPr>
      <w:r w:rsidRPr="00DE2CB8">
        <w:rPr>
          <w:rFonts w:asciiTheme="majorHAnsi" w:hAnsiTheme="majorHAnsi" w:cs="Arial"/>
          <w:color w:val="000000"/>
        </w:rPr>
        <w:t xml:space="preserve">No, </w:t>
      </w:r>
      <w:r>
        <w:rPr>
          <w:rFonts w:asciiTheme="majorHAnsi" w:hAnsiTheme="majorHAnsi" w:cs="Arial"/>
          <w:color w:val="000000"/>
        </w:rPr>
        <w:t>I have never been told that I have or my child has asthma, diabetes, or cardiovascular disease</w:t>
      </w:r>
      <w:r w:rsidRPr="00DE2CB8">
        <w:rPr>
          <w:rFonts w:asciiTheme="majorHAnsi" w:hAnsiTheme="majorHAnsi" w:cs="Arial"/>
          <w:color w:val="000000"/>
        </w:rPr>
        <w:t xml:space="preserve"> [TERMINATE]</w:t>
      </w:r>
    </w:p>
    <w:p w14:paraId="7A22FC49" w14:textId="77777777" w:rsidR="00B760C7" w:rsidRPr="0000061D" w:rsidRDefault="00B760C7" w:rsidP="00B760C7">
      <w:pPr>
        <w:pStyle w:val="ListParagraph"/>
        <w:widowControl w:val="0"/>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1440"/>
        <w:contextualSpacing w:val="0"/>
        <w:rPr>
          <w:rFonts w:asciiTheme="majorHAnsi" w:hAnsiTheme="majorHAnsi" w:cs="Arial"/>
          <w:color w:val="000000"/>
        </w:rPr>
      </w:pPr>
    </w:p>
    <w:p w14:paraId="2B358617" w14:textId="5214F217" w:rsidR="00B760C7" w:rsidRPr="00DE2CB8" w:rsidRDefault="00B760C7" w:rsidP="00B760C7">
      <w:pPr>
        <w:pStyle w:val="Style5"/>
        <w:rPr>
          <w:rFonts w:asciiTheme="majorHAnsi" w:hAnsiTheme="majorHAnsi"/>
          <w:szCs w:val="24"/>
        </w:rPr>
      </w:pPr>
      <w:r w:rsidRPr="00DE2CB8">
        <w:rPr>
          <w:rFonts w:asciiTheme="majorHAnsi" w:hAnsiTheme="majorHAnsi" w:cs="Arial"/>
          <w:szCs w:val="24"/>
        </w:rPr>
        <w:t xml:space="preserve"> </w:t>
      </w:r>
      <w:r w:rsidRPr="00DE2CB8">
        <w:rPr>
          <w:rFonts w:asciiTheme="majorHAnsi" w:hAnsiTheme="majorHAnsi"/>
          <w:szCs w:val="24"/>
        </w:rPr>
        <w:t>[</w:t>
      </w:r>
      <w:r w:rsidRPr="00247097">
        <w:rPr>
          <w:rFonts w:asciiTheme="majorHAnsi" w:hAnsiTheme="majorHAnsi"/>
          <w:i/>
          <w:szCs w:val="24"/>
        </w:rPr>
        <w:t>If yes to child in Q</w:t>
      </w:r>
      <w:r w:rsidR="00905D70">
        <w:rPr>
          <w:rFonts w:asciiTheme="majorHAnsi" w:hAnsiTheme="majorHAnsi"/>
          <w:i/>
          <w:szCs w:val="24"/>
        </w:rPr>
        <w:t>7</w:t>
      </w:r>
      <w:r w:rsidRPr="00DE2CB8">
        <w:rPr>
          <w:rFonts w:asciiTheme="majorHAnsi" w:hAnsiTheme="majorHAnsi"/>
          <w:szCs w:val="24"/>
        </w:rPr>
        <w:t xml:space="preserve">] Does the child who has been diagnosed with asthma, diabetes, or cardiovascular disease live in your home? </w:t>
      </w:r>
    </w:p>
    <w:p w14:paraId="3F65E6B7"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Yes [CONTINUE]</w:t>
      </w:r>
    </w:p>
    <w:p w14:paraId="4350C376"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No [TERMINATE]</w:t>
      </w:r>
    </w:p>
    <w:p w14:paraId="0C675C90" w14:textId="77777777" w:rsidR="00B760C7" w:rsidRPr="00DE2CB8" w:rsidRDefault="00B760C7" w:rsidP="00B760C7">
      <w:pPr>
        <w:pStyle w:val="Style5"/>
        <w:numPr>
          <w:ilvl w:val="0"/>
          <w:numId w:val="0"/>
        </w:numPr>
        <w:ind w:left="1440"/>
        <w:rPr>
          <w:rFonts w:asciiTheme="majorHAnsi" w:hAnsiTheme="majorHAnsi"/>
          <w:szCs w:val="24"/>
        </w:rPr>
      </w:pPr>
    </w:p>
    <w:p w14:paraId="7456B9DB" w14:textId="51BD3556" w:rsidR="00B760C7" w:rsidRPr="00DE2CB8" w:rsidRDefault="00B760C7" w:rsidP="00B760C7">
      <w:pPr>
        <w:pStyle w:val="Style5"/>
        <w:rPr>
          <w:rFonts w:asciiTheme="majorHAnsi" w:hAnsiTheme="majorHAnsi"/>
          <w:szCs w:val="24"/>
        </w:rPr>
      </w:pPr>
      <w:r w:rsidRPr="00DE2CB8">
        <w:rPr>
          <w:rFonts w:asciiTheme="majorHAnsi" w:hAnsiTheme="majorHAnsi"/>
          <w:szCs w:val="24"/>
        </w:rPr>
        <w:t xml:space="preserve"> [</w:t>
      </w:r>
      <w:r w:rsidRPr="00247097">
        <w:rPr>
          <w:rFonts w:asciiTheme="majorHAnsi" w:hAnsiTheme="majorHAnsi"/>
          <w:i/>
          <w:szCs w:val="24"/>
        </w:rPr>
        <w:t>If yes to child in Q</w:t>
      </w:r>
      <w:r w:rsidR="00905D70">
        <w:rPr>
          <w:rFonts w:asciiTheme="majorHAnsi" w:hAnsiTheme="majorHAnsi"/>
          <w:i/>
          <w:szCs w:val="24"/>
        </w:rPr>
        <w:t>7</w:t>
      </w:r>
      <w:r w:rsidRPr="00DE2CB8">
        <w:rPr>
          <w:rFonts w:asciiTheme="majorHAnsi" w:hAnsiTheme="majorHAnsi"/>
          <w:szCs w:val="24"/>
        </w:rPr>
        <w:t xml:space="preserve">] </w:t>
      </w:r>
      <w:r>
        <w:rPr>
          <w:rFonts w:asciiTheme="majorHAnsi" w:hAnsiTheme="majorHAnsi"/>
          <w:szCs w:val="24"/>
        </w:rPr>
        <w:t xml:space="preserve">Is the child </w:t>
      </w:r>
      <w:r w:rsidRPr="00DE2CB8">
        <w:rPr>
          <w:rFonts w:asciiTheme="majorHAnsi" w:hAnsiTheme="majorHAnsi"/>
          <w:szCs w:val="24"/>
        </w:rPr>
        <w:t>who has been diagnosed with asthma, diabetes, or cardiovascular disease</w:t>
      </w:r>
      <w:r>
        <w:rPr>
          <w:rFonts w:asciiTheme="majorHAnsi" w:hAnsiTheme="majorHAnsi"/>
          <w:szCs w:val="24"/>
        </w:rPr>
        <w:t xml:space="preserve"> age 17 or under</w:t>
      </w:r>
      <w:r w:rsidRPr="00DE2CB8">
        <w:rPr>
          <w:rFonts w:asciiTheme="majorHAnsi" w:hAnsiTheme="majorHAnsi"/>
          <w:szCs w:val="24"/>
        </w:rPr>
        <w:t xml:space="preserve">? </w:t>
      </w:r>
    </w:p>
    <w:p w14:paraId="3E24F394" w14:textId="77777777" w:rsidR="00B760C7" w:rsidRPr="00DE2CB8"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val="0"/>
        <w:rPr>
          <w:rFonts w:asciiTheme="majorHAnsi" w:hAnsiTheme="majorHAnsi" w:cs="Arial"/>
          <w:color w:val="000000"/>
        </w:rPr>
      </w:pPr>
      <w:r>
        <w:rPr>
          <w:rFonts w:asciiTheme="majorHAnsi" w:hAnsiTheme="majorHAnsi" w:cs="Arial"/>
          <w:color w:val="000000"/>
        </w:rPr>
        <w:t xml:space="preserve">Yes, the child is age </w:t>
      </w:r>
      <w:r w:rsidRPr="00DE2CB8">
        <w:rPr>
          <w:rFonts w:asciiTheme="majorHAnsi" w:hAnsiTheme="majorHAnsi" w:cs="Arial"/>
          <w:color w:val="000000"/>
        </w:rPr>
        <w:t>17 or under [CONTINUE]</w:t>
      </w:r>
    </w:p>
    <w:p w14:paraId="2AA159B2" w14:textId="77777777" w:rsidR="00B760C7" w:rsidRDefault="00B760C7" w:rsidP="00B760C7">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val="0"/>
        <w:rPr>
          <w:rFonts w:asciiTheme="majorHAnsi" w:hAnsiTheme="majorHAnsi" w:cs="Arial"/>
          <w:color w:val="000000"/>
        </w:rPr>
      </w:pPr>
      <w:r>
        <w:rPr>
          <w:rFonts w:asciiTheme="majorHAnsi" w:hAnsiTheme="majorHAnsi" w:cs="Arial"/>
          <w:color w:val="000000"/>
        </w:rPr>
        <w:t xml:space="preserve">No, the child is age </w:t>
      </w:r>
      <w:r w:rsidRPr="00DE2CB8">
        <w:rPr>
          <w:rFonts w:asciiTheme="majorHAnsi" w:hAnsiTheme="majorHAnsi" w:cs="Arial"/>
          <w:color w:val="000000"/>
        </w:rPr>
        <w:t>18 or over [TERMINATE]</w:t>
      </w:r>
    </w:p>
    <w:p w14:paraId="0AFACED8" w14:textId="77777777" w:rsidR="00B760C7" w:rsidRDefault="00B760C7" w:rsidP="00B760C7">
      <w:pPr>
        <w:pStyle w:val="Style5"/>
        <w:numPr>
          <w:ilvl w:val="0"/>
          <w:numId w:val="0"/>
        </w:numPr>
        <w:ind w:left="720" w:hanging="360"/>
      </w:pPr>
    </w:p>
    <w:p w14:paraId="52DDEB64" w14:textId="2F692ED1" w:rsidR="00B760C7" w:rsidRDefault="00B760C7" w:rsidP="00B760C7">
      <w:pPr>
        <w:pStyle w:val="Style5"/>
        <w:rPr>
          <w:rFonts w:asciiTheme="majorHAnsi" w:hAnsiTheme="majorHAnsi"/>
          <w:szCs w:val="24"/>
        </w:rPr>
      </w:pPr>
      <w:r w:rsidRPr="00DE2CB8">
        <w:rPr>
          <w:rFonts w:asciiTheme="majorHAnsi" w:hAnsiTheme="majorHAnsi"/>
          <w:szCs w:val="24"/>
        </w:rPr>
        <w:t>[</w:t>
      </w:r>
      <w:r w:rsidRPr="00247097">
        <w:rPr>
          <w:rFonts w:asciiTheme="majorHAnsi" w:hAnsiTheme="majorHAnsi"/>
          <w:i/>
          <w:szCs w:val="24"/>
        </w:rPr>
        <w:t>If yes to child in Q</w:t>
      </w:r>
      <w:r w:rsidR="00905D70">
        <w:rPr>
          <w:rFonts w:asciiTheme="majorHAnsi" w:hAnsiTheme="majorHAnsi"/>
          <w:i/>
          <w:szCs w:val="24"/>
        </w:rPr>
        <w:t>7</w:t>
      </w:r>
      <w:r w:rsidRPr="00DE2CB8">
        <w:rPr>
          <w:rFonts w:asciiTheme="majorHAnsi" w:hAnsiTheme="majorHAnsi"/>
          <w:szCs w:val="24"/>
        </w:rPr>
        <w:t xml:space="preserve">] </w:t>
      </w:r>
      <w:r>
        <w:rPr>
          <w:rFonts w:asciiTheme="majorHAnsi" w:hAnsiTheme="majorHAnsi"/>
          <w:szCs w:val="24"/>
        </w:rPr>
        <w:t xml:space="preserve">How old is the child </w:t>
      </w:r>
      <w:r w:rsidRPr="00DE2CB8">
        <w:rPr>
          <w:rFonts w:asciiTheme="majorHAnsi" w:hAnsiTheme="majorHAnsi"/>
          <w:szCs w:val="24"/>
        </w:rPr>
        <w:t xml:space="preserve">who has been diagnosed with asthma, diabetes, or cardiovascular disease? </w:t>
      </w:r>
      <w:r>
        <w:rPr>
          <w:rFonts w:asciiTheme="majorHAnsi" w:hAnsiTheme="majorHAnsi"/>
          <w:szCs w:val="24"/>
        </w:rPr>
        <w:t>[</w:t>
      </w:r>
      <w:r w:rsidRPr="00C60609">
        <w:rPr>
          <w:rFonts w:asciiTheme="majorHAnsi" w:hAnsiTheme="majorHAnsi"/>
          <w:i/>
          <w:szCs w:val="24"/>
        </w:rPr>
        <w:t>Recruit a mix</w:t>
      </w:r>
      <w:r>
        <w:rPr>
          <w:rFonts w:asciiTheme="majorHAnsi" w:hAnsiTheme="majorHAnsi"/>
          <w:szCs w:val="24"/>
        </w:rPr>
        <w:t>]</w:t>
      </w:r>
    </w:p>
    <w:p w14:paraId="269C3AA4" w14:textId="77777777" w:rsidR="00B760C7" w:rsidRPr="0000061D" w:rsidRDefault="00B760C7" w:rsidP="00B760C7">
      <w:pPr>
        <w:pStyle w:val="Style5"/>
        <w:numPr>
          <w:ilvl w:val="0"/>
          <w:numId w:val="0"/>
        </w:numPr>
        <w:ind w:left="720"/>
        <w:rPr>
          <w:rFonts w:asciiTheme="majorHAnsi" w:hAnsiTheme="majorHAnsi"/>
          <w:szCs w:val="24"/>
        </w:rPr>
      </w:pPr>
    </w:p>
    <w:p w14:paraId="52825ADA" w14:textId="77777777" w:rsidR="00B760C7" w:rsidRPr="00DE2CB8"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rPr>
      </w:pPr>
      <w:r w:rsidRPr="00DE2CB8">
        <w:rPr>
          <w:rFonts w:asciiTheme="majorHAnsi" w:hAnsiTheme="majorHAnsi" w:cs="Arial"/>
          <w:color w:val="000000"/>
        </w:rPr>
        <w:lastRenderedPageBreak/>
        <w:t>To make sure we have a diverse group of participants, we are going to ask you some questions about your education level, income, and racial/ethnic background.</w:t>
      </w:r>
    </w:p>
    <w:p w14:paraId="6DE43CA7" w14:textId="2AD96EDA" w:rsidR="00B760C7" w:rsidRPr="00DE2CB8" w:rsidRDefault="00CE1A33" w:rsidP="00B760C7">
      <w:pPr>
        <w:pStyle w:val="Style5"/>
        <w:rPr>
          <w:rFonts w:asciiTheme="majorHAnsi" w:hAnsiTheme="majorHAnsi"/>
          <w:szCs w:val="24"/>
        </w:rPr>
      </w:pPr>
      <w:proofErr w:type="gramStart"/>
      <w:r w:rsidRPr="00905D70">
        <w:rPr>
          <w:rFonts w:asciiTheme="majorHAnsi" w:hAnsiTheme="majorHAnsi"/>
          <w:szCs w:val="24"/>
          <w:highlight w:val="yellow"/>
        </w:rPr>
        <w:t>4.A</w:t>
      </w:r>
      <w:proofErr w:type="gramEnd"/>
      <w:r>
        <w:rPr>
          <w:rFonts w:asciiTheme="majorHAnsi" w:hAnsiTheme="majorHAnsi"/>
          <w:szCs w:val="24"/>
        </w:rPr>
        <w:t xml:space="preserve"> </w:t>
      </w:r>
      <w:r w:rsidR="00B760C7" w:rsidRPr="00DE2CB8">
        <w:rPr>
          <w:rFonts w:asciiTheme="majorHAnsi" w:hAnsiTheme="majorHAnsi"/>
          <w:szCs w:val="24"/>
        </w:rPr>
        <w:t xml:space="preserve">What is the highest level of education that </w:t>
      </w:r>
      <w:r>
        <w:rPr>
          <w:rFonts w:asciiTheme="majorHAnsi" w:hAnsiTheme="majorHAnsi"/>
          <w:szCs w:val="24"/>
        </w:rPr>
        <w:t>you have</w:t>
      </w:r>
      <w:r w:rsidRPr="00DE2CB8">
        <w:rPr>
          <w:rFonts w:asciiTheme="majorHAnsi" w:hAnsiTheme="majorHAnsi"/>
          <w:szCs w:val="24"/>
        </w:rPr>
        <w:t xml:space="preserve"> </w:t>
      </w:r>
      <w:r w:rsidR="00B760C7" w:rsidRPr="00DE2CB8">
        <w:rPr>
          <w:rFonts w:asciiTheme="majorHAnsi" w:hAnsiTheme="majorHAnsi"/>
          <w:szCs w:val="24"/>
        </w:rPr>
        <w:t>completed? [Recruit at least a third of participants with a high school education or less.]</w:t>
      </w:r>
    </w:p>
    <w:p w14:paraId="67F7BC3D"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Grade school</w:t>
      </w:r>
    </w:p>
    <w:p w14:paraId="25FD6DD1" w14:textId="5265EA46" w:rsidR="00B760C7" w:rsidRPr="00DE2CB8" w:rsidRDefault="00CE1A33" w:rsidP="00B760C7">
      <w:pPr>
        <w:pStyle w:val="Style5"/>
        <w:numPr>
          <w:ilvl w:val="1"/>
          <w:numId w:val="19"/>
        </w:numPr>
        <w:rPr>
          <w:rFonts w:asciiTheme="majorHAnsi" w:hAnsiTheme="majorHAnsi"/>
          <w:szCs w:val="24"/>
        </w:rPr>
      </w:pPr>
      <w:r>
        <w:rPr>
          <w:rFonts w:asciiTheme="majorHAnsi" w:hAnsiTheme="majorHAnsi"/>
          <w:szCs w:val="24"/>
        </w:rPr>
        <w:t>Less than high school graduate/some high school</w:t>
      </w:r>
    </w:p>
    <w:p w14:paraId="066AB5DC"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High school graduate or completed GED</w:t>
      </w:r>
    </w:p>
    <w:p w14:paraId="46CF5E9C"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Some college or technical school</w:t>
      </w:r>
    </w:p>
    <w:p w14:paraId="1C6D6E86" w14:textId="727E587D"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 xml:space="preserve">Received </w:t>
      </w:r>
      <w:r w:rsidR="00CE1A33">
        <w:rPr>
          <w:rFonts w:asciiTheme="majorHAnsi" w:hAnsiTheme="majorHAnsi"/>
          <w:szCs w:val="24"/>
        </w:rPr>
        <w:t>four</w:t>
      </w:r>
      <w:r w:rsidRPr="00DE2CB8">
        <w:rPr>
          <w:rFonts w:asciiTheme="majorHAnsi" w:hAnsiTheme="majorHAnsi"/>
          <w:szCs w:val="24"/>
        </w:rPr>
        <w:t>-year college degree</w:t>
      </w:r>
    </w:p>
    <w:p w14:paraId="2D35DB14"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Some post-graduate studies</w:t>
      </w:r>
    </w:p>
    <w:p w14:paraId="0622644A" w14:textId="77777777" w:rsidR="00B760C7" w:rsidRPr="00DE2CB8" w:rsidRDefault="00B760C7" w:rsidP="00B760C7">
      <w:pPr>
        <w:pStyle w:val="Style5"/>
        <w:numPr>
          <w:ilvl w:val="1"/>
          <w:numId w:val="19"/>
        </w:numPr>
        <w:rPr>
          <w:rFonts w:asciiTheme="majorHAnsi" w:hAnsiTheme="majorHAnsi"/>
          <w:szCs w:val="24"/>
        </w:rPr>
      </w:pPr>
      <w:r w:rsidRPr="00DE2CB8">
        <w:rPr>
          <w:rFonts w:asciiTheme="majorHAnsi" w:hAnsiTheme="majorHAnsi"/>
          <w:szCs w:val="24"/>
        </w:rPr>
        <w:t>Received advanced degree</w:t>
      </w:r>
    </w:p>
    <w:p w14:paraId="706E0C13" w14:textId="77777777" w:rsidR="00B760C7" w:rsidRDefault="00B760C7" w:rsidP="00B760C7">
      <w:pPr>
        <w:pStyle w:val="Style5"/>
        <w:numPr>
          <w:ilvl w:val="1"/>
          <w:numId w:val="19"/>
        </w:numPr>
        <w:rPr>
          <w:rFonts w:asciiTheme="majorHAnsi" w:hAnsiTheme="majorHAnsi"/>
          <w:szCs w:val="24"/>
        </w:rPr>
      </w:pPr>
      <w:r w:rsidRPr="00DE2CB8">
        <w:rPr>
          <w:rFonts w:asciiTheme="majorHAnsi" w:hAnsiTheme="majorHAnsi"/>
          <w:szCs w:val="24"/>
        </w:rPr>
        <w:t>Other: ________________</w:t>
      </w:r>
    </w:p>
    <w:p w14:paraId="48D220A6" w14:textId="77777777" w:rsidR="00B760C7" w:rsidRPr="0000061D" w:rsidRDefault="00B760C7" w:rsidP="00B760C7">
      <w:pPr>
        <w:pStyle w:val="Style5"/>
        <w:numPr>
          <w:ilvl w:val="0"/>
          <w:numId w:val="0"/>
        </w:numPr>
        <w:ind w:left="1440"/>
        <w:rPr>
          <w:rFonts w:asciiTheme="majorHAnsi" w:hAnsiTheme="majorHAnsi"/>
          <w:szCs w:val="24"/>
        </w:rPr>
      </w:pPr>
    </w:p>
    <w:p w14:paraId="403B61F0" w14:textId="7415B58F" w:rsidR="00B760C7" w:rsidRPr="00DE2CB8" w:rsidRDefault="00B760C7" w:rsidP="00B760C7">
      <w:pPr>
        <w:pStyle w:val="Style5"/>
        <w:rPr>
          <w:rFonts w:asciiTheme="majorHAnsi" w:hAnsiTheme="majorHAnsi"/>
          <w:szCs w:val="24"/>
        </w:rPr>
      </w:pPr>
      <w:r w:rsidRPr="00DE2CB8">
        <w:rPr>
          <w:rFonts w:asciiTheme="majorHAnsi" w:hAnsiTheme="majorHAnsi"/>
          <w:szCs w:val="24"/>
        </w:rPr>
        <w:t xml:space="preserve">Which of the following categories best describe your total, annual household income? </w:t>
      </w:r>
      <w:r w:rsidRPr="00DE2CB8">
        <w:rPr>
          <w:rFonts w:asciiTheme="majorHAnsi" w:hAnsiTheme="majorHAnsi"/>
          <w:i/>
          <w:szCs w:val="24"/>
        </w:rPr>
        <w:t>(Recruit a mix.)</w:t>
      </w:r>
    </w:p>
    <w:p w14:paraId="59BA39FB" w14:textId="7FE31C6A" w:rsidR="00A401C9" w:rsidRPr="00A401C9" w:rsidRDefault="00A401C9" w:rsidP="00A401C9">
      <w:pPr>
        <w:pStyle w:val="ListParagraph"/>
        <w:widowControl w:val="0"/>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Under $20,000/year</w:t>
      </w:r>
    </w:p>
    <w:p w14:paraId="584F3C6E"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$20,001 - $30,000/year</w:t>
      </w:r>
    </w:p>
    <w:p w14:paraId="72CE3787"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$30,001 - $40,000/year</w:t>
      </w:r>
    </w:p>
    <w:p w14:paraId="6C3521A3"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$40,001 - $50,000/year</w:t>
      </w:r>
    </w:p>
    <w:p w14:paraId="4D58641F"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$50,001 - $60,000/year</w:t>
      </w:r>
    </w:p>
    <w:p w14:paraId="5305E77B"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$60,001 - $80,000/year</w:t>
      </w:r>
    </w:p>
    <w:p w14:paraId="248E3AF1"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$80,001 - $100,000/year</w:t>
      </w:r>
    </w:p>
    <w:p w14:paraId="7F78008B" w14:textId="77777777" w:rsidR="00A401C9" w:rsidRPr="00A401C9" w:rsidRDefault="00A401C9" w:rsidP="00A401C9">
      <w:pPr>
        <w:pStyle w:val="ListParagraph"/>
        <w:numPr>
          <w:ilvl w:val="1"/>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70"/>
        <w:rPr>
          <w:rFonts w:asciiTheme="majorHAnsi" w:hAnsiTheme="majorHAnsi" w:cs="Arial"/>
          <w:color w:val="000000"/>
        </w:rPr>
      </w:pPr>
      <w:r w:rsidRPr="00A401C9">
        <w:rPr>
          <w:rFonts w:asciiTheme="majorHAnsi" w:hAnsiTheme="majorHAnsi" w:cs="Arial"/>
          <w:color w:val="000000"/>
        </w:rPr>
        <w:t>Over $100,000/year</w:t>
      </w:r>
    </w:p>
    <w:p w14:paraId="7E32C386" w14:textId="77777777" w:rsidR="00B760C7" w:rsidRPr="0000061D" w:rsidRDefault="00B760C7" w:rsidP="00B760C7">
      <w:pPr>
        <w:pStyle w:val="ListParagraph"/>
        <w:widowControl w:val="0"/>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1440"/>
        <w:contextualSpacing w:val="0"/>
        <w:rPr>
          <w:rFonts w:asciiTheme="majorHAnsi" w:hAnsiTheme="majorHAnsi" w:cs="Arial"/>
          <w:color w:val="000000"/>
        </w:rPr>
      </w:pPr>
    </w:p>
    <w:p w14:paraId="1ABFD6D2" w14:textId="09A6E663" w:rsidR="00A401C9" w:rsidRPr="00A401C9" w:rsidRDefault="00A401C9" w:rsidP="00A401C9">
      <w:pPr>
        <w:pStyle w:val="Style5"/>
        <w:rPr>
          <w:rFonts w:asciiTheme="majorHAnsi" w:hAnsiTheme="majorHAnsi"/>
        </w:rPr>
      </w:pPr>
      <w:proofErr w:type="gramStart"/>
      <w:r w:rsidRPr="00905D70">
        <w:rPr>
          <w:rFonts w:asciiTheme="majorHAnsi" w:hAnsiTheme="majorHAnsi"/>
          <w:szCs w:val="24"/>
          <w:highlight w:val="yellow"/>
        </w:rPr>
        <w:t>6.A</w:t>
      </w:r>
      <w:proofErr w:type="gramEnd"/>
      <w:r>
        <w:rPr>
          <w:rFonts w:asciiTheme="majorHAnsi" w:hAnsiTheme="majorHAnsi"/>
          <w:szCs w:val="24"/>
        </w:rPr>
        <w:t xml:space="preserve"> </w:t>
      </w:r>
      <w:r w:rsidRPr="00A401C9">
        <w:rPr>
          <w:rFonts w:asciiTheme="majorHAnsi" w:hAnsiTheme="majorHAnsi"/>
        </w:rPr>
        <w:t xml:space="preserve">Please indicate your race or ethnic background.  Are you?  </w:t>
      </w:r>
      <w:r w:rsidR="000472BC">
        <w:rPr>
          <w:rFonts w:asciiTheme="majorHAnsi" w:hAnsiTheme="majorHAnsi"/>
        </w:rPr>
        <w:t>(recruit a mix)</w:t>
      </w:r>
    </w:p>
    <w:p w14:paraId="4CA0EFC2" w14:textId="77777777" w:rsidR="00A401C9" w:rsidRPr="00A401C9" w:rsidRDefault="00A401C9" w:rsidP="00905D70">
      <w:pPr>
        <w:pStyle w:val="Style5"/>
        <w:numPr>
          <w:ilvl w:val="0"/>
          <w:numId w:val="0"/>
        </w:numPr>
        <w:ind w:left="720"/>
      </w:pPr>
      <w:r w:rsidRPr="00A401C9">
        <w:tab/>
      </w:r>
    </w:p>
    <w:p w14:paraId="551ACB87" w14:textId="7BAF1F7F" w:rsidR="00A401C9" w:rsidRPr="00A401C9" w:rsidRDefault="00A401C9" w:rsidP="00905D70">
      <w:pPr>
        <w:pStyle w:val="Style5"/>
        <w:numPr>
          <w:ilvl w:val="0"/>
          <w:numId w:val="0"/>
        </w:numPr>
        <w:ind w:left="720"/>
        <w:rPr>
          <w:rFonts w:asciiTheme="majorHAnsi" w:hAnsiTheme="majorHAnsi"/>
        </w:rPr>
      </w:pPr>
      <w:r w:rsidRPr="00A401C9">
        <w:rPr>
          <w:rFonts w:asciiTheme="majorHAnsi" w:hAnsiTheme="majorHAnsi"/>
        </w:rPr>
        <w:t>Ethnicity:</w:t>
      </w:r>
    </w:p>
    <w:p w14:paraId="7FFEE304" w14:textId="77777777" w:rsidR="00A401C9" w:rsidRPr="00A401C9" w:rsidRDefault="00A401C9" w:rsidP="00905D70">
      <w:pPr>
        <w:pStyle w:val="Style5"/>
        <w:numPr>
          <w:ilvl w:val="1"/>
          <w:numId w:val="55"/>
        </w:numPr>
        <w:rPr>
          <w:rFonts w:asciiTheme="majorHAnsi" w:hAnsiTheme="majorHAnsi"/>
        </w:rPr>
      </w:pPr>
      <w:r w:rsidRPr="00A401C9">
        <w:rPr>
          <w:rFonts w:asciiTheme="majorHAnsi" w:hAnsiTheme="majorHAnsi"/>
        </w:rPr>
        <w:t xml:space="preserve">Hispanic or Latino </w:t>
      </w:r>
    </w:p>
    <w:p w14:paraId="7057FCA6" w14:textId="77777777" w:rsidR="00A401C9" w:rsidRPr="00A401C9" w:rsidRDefault="00A401C9" w:rsidP="00905D70">
      <w:pPr>
        <w:pStyle w:val="Style5"/>
        <w:numPr>
          <w:ilvl w:val="1"/>
          <w:numId w:val="55"/>
        </w:numPr>
        <w:rPr>
          <w:rFonts w:asciiTheme="majorHAnsi" w:hAnsiTheme="majorHAnsi"/>
        </w:rPr>
      </w:pPr>
      <w:r w:rsidRPr="00A401C9">
        <w:rPr>
          <w:rFonts w:asciiTheme="majorHAnsi" w:hAnsiTheme="majorHAnsi"/>
        </w:rPr>
        <w:t xml:space="preserve">Not Hispanic or Latino </w:t>
      </w:r>
    </w:p>
    <w:p w14:paraId="7A84513B" w14:textId="77777777" w:rsidR="00A401C9" w:rsidRPr="00A401C9" w:rsidRDefault="00A401C9" w:rsidP="00905D70">
      <w:pPr>
        <w:pStyle w:val="Style5"/>
        <w:numPr>
          <w:ilvl w:val="0"/>
          <w:numId w:val="0"/>
        </w:numPr>
        <w:ind w:left="720"/>
        <w:rPr>
          <w:rFonts w:asciiTheme="majorHAnsi" w:hAnsiTheme="majorHAnsi"/>
        </w:rPr>
      </w:pPr>
    </w:p>
    <w:p w14:paraId="412D380C" w14:textId="62E11112" w:rsidR="00A401C9" w:rsidRPr="00A401C9" w:rsidRDefault="00A401C9" w:rsidP="00905D70">
      <w:pPr>
        <w:pStyle w:val="Style5"/>
        <w:numPr>
          <w:ilvl w:val="0"/>
          <w:numId w:val="0"/>
        </w:numPr>
        <w:ind w:left="720"/>
        <w:rPr>
          <w:rFonts w:asciiTheme="majorHAnsi" w:hAnsiTheme="majorHAnsi"/>
        </w:rPr>
      </w:pPr>
      <w:r w:rsidRPr="00A401C9">
        <w:rPr>
          <w:rFonts w:asciiTheme="majorHAnsi" w:hAnsiTheme="majorHAnsi"/>
        </w:rPr>
        <w:t xml:space="preserve">Race: </w:t>
      </w:r>
      <w:r w:rsidRPr="00A401C9">
        <w:rPr>
          <w:rFonts w:asciiTheme="majorHAnsi" w:hAnsiTheme="majorHAnsi"/>
        </w:rPr>
        <w:tab/>
      </w:r>
      <w:r w:rsidRPr="00A401C9">
        <w:rPr>
          <w:rFonts w:asciiTheme="majorHAnsi" w:hAnsiTheme="majorHAnsi"/>
        </w:rPr>
        <w:tab/>
      </w:r>
      <w:r w:rsidRPr="00A401C9">
        <w:rPr>
          <w:rFonts w:asciiTheme="majorHAnsi" w:hAnsiTheme="majorHAnsi"/>
        </w:rPr>
        <w:tab/>
      </w:r>
    </w:p>
    <w:p w14:paraId="7ECC08AF" w14:textId="77777777" w:rsidR="00A401C9" w:rsidRPr="00A401C9" w:rsidRDefault="00A401C9" w:rsidP="00905D70">
      <w:pPr>
        <w:pStyle w:val="Style5"/>
        <w:numPr>
          <w:ilvl w:val="0"/>
          <w:numId w:val="56"/>
        </w:numPr>
        <w:rPr>
          <w:rFonts w:asciiTheme="majorHAnsi" w:hAnsiTheme="majorHAnsi"/>
        </w:rPr>
      </w:pPr>
      <w:r w:rsidRPr="00A401C9">
        <w:rPr>
          <w:rFonts w:asciiTheme="majorHAnsi" w:hAnsiTheme="majorHAnsi"/>
        </w:rPr>
        <w:t xml:space="preserve">White/Caucasian </w:t>
      </w:r>
    </w:p>
    <w:p w14:paraId="74762A17" w14:textId="77777777" w:rsidR="00A401C9" w:rsidRPr="00A401C9" w:rsidRDefault="00A401C9" w:rsidP="00905D70">
      <w:pPr>
        <w:pStyle w:val="Style5"/>
        <w:numPr>
          <w:ilvl w:val="0"/>
          <w:numId w:val="56"/>
        </w:numPr>
        <w:rPr>
          <w:rFonts w:asciiTheme="majorHAnsi" w:hAnsiTheme="majorHAnsi"/>
        </w:rPr>
      </w:pPr>
      <w:r w:rsidRPr="00A401C9">
        <w:rPr>
          <w:rFonts w:asciiTheme="majorHAnsi" w:hAnsiTheme="majorHAnsi"/>
        </w:rPr>
        <w:t xml:space="preserve">Black or African-American </w:t>
      </w:r>
    </w:p>
    <w:p w14:paraId="7439B2C2" w14:textId="77777777" w:rsidR="00A401C9" w:rsidRPr="00A401C9" w:rsidRDefault="00A401C9" w:rsidP="00905D70">
      <w:pPr>
        <w:pStyle w:val="Style5"/>
        <w:numPr>
          <w:ilvl w:val="0"/>
          <w:numId w:val="56"/>
        </w:numPr>
        <w:rPr>
          <w:rFonts w:asciiTheme="majorHAnsi" w:hAnsiTheme="majorHAnsi"/>
        </w:rPr>
      </w:pPr>
      <w:r w:rsidRPr="00A401C9">
        <w:rPr>
          <w:rFonts w:asciiTheme="majorHAnsi" w:hAnsiTheme="majorHAnsi"/>
        </w:rPr>
        <w:t xml:space="preserve">American Indian or Alaska Native </w:t>
      </w:r>
    </w:p>
    <w:p w14:paraId="648BA6CC" w14:textId="77777777" w:rsidR="00A401C9" w:rsidRPr="00A401C9" w:rsidRDefault="00A401C9" w:rsidP="00905D70">
      <w:pPr>
        <w:pStyle w:val="Style5"/>
        <w:numPr>
          <w:ilvl w:val="0"/>
          <w:numId w:val="56"/>
        </w:numPr>
        <w:rPr>
          <w:rFonts w:asciiTheme="majorHAnsi" w:hAnsiTheme="majorHAnsi"/>
        </w:rPr>
      </w:pPr>
      <w:r w:rsidRPr="00A401C9">
        <w:rPr>
          <w:rFonts w:asciiTheme="majorHAnsi" w:hAnsiTheme="majorHAnsi"/>
        </w:rPr>
        <w:t xml:space="preserve">Native Hawaiian or Other Pacific Islander </w:t>
      </w:r>
    </w:p>
    <w:p w14:paraId="5C8AD6B8" w14:textId="77777777" w:rsidR="00A401C9" w:rsidRPr="00A401C9" w:rsidRDefault="00A401C9" w:rsidP="00905D70">
      <w:pPr>
        <w:pStyle w:val="Style5"/>
        <w:numPr>
          <w:ilvl w:val="0"/>
          <w:numId w:val="56"/>
        </w:numPr>
        <w:rPr>
          <w:rFonts w:asciiTheme="majorHAnsi" w:hAnsiTheme="majorHAnsi"/>
        </w:rPr>
      </w:pPr>
      <w:r w:rsidRPr="00A401C9">
        <w:rPr>
          <w:rFonts w:asciiTheme="majorHAnsi" w:hAnsiTheme="majorHAnsi"/>
        </w:rPr>
        <w:t xml:space="preserve">Asian </w:t>
      </w:r>
    </w:p>
    <w:p w14:paraId="555C3F49" w14:textId="3BDC768C" w:rsidR="00A401C9" w:rsidRPr="00A401C9" w:rsidRDefault="00A401C9" w:rsidP="00905D70">
      <w:pPr>
        <w:pStyle w:val="Style5"/>
        <w:numPr>
          <w:ilvl w:val="1"/>
          <w:numId w:val="56"/>
        </w:numPr>
        <w:rPr>
          <w:rFonts w:asciiTheme="majorHAnsi" w:hAnsiTheme="majorHAnsi"/>
        </w:rPr>
      </w:pPr>
      <w:r w:rsidRPr="00A401C9">
        <w:rPr>
          <w:rFonts w:asciiTheme="majorHAnsi" w:hAnsiTheme="majorHAnsi"/>
        </w:rPr>
        <w:t xml:space="preserve">Vietnamese </w:t>
      </w:r>
    </w:p>
    <w:p w14:paraId="4EF4C9AE" w14:textId="13BCA2E4" w:rsidR="00A401C9" w:rsidRPr="00A401C9" w:rsidRDefault="00A401C9" w:rsidP="00905D70">
      <w:pPr>
        <w:pStyle w:val="Style5"/>
        <w:numPr>
          <w:ilvl w:val="1"/>
          <w:numId w:val="56"/>
        </w:numPr>
        <w:rPr>
          <w:rFonts w:asciiTheme="majorHAnsi" w:hAnsiTheme="majorHAnsi"/>
        </w:rPr>
      </w:pPr>
      <w:r w:rsidRPr="00A401C9">
        <w:rPr>
          <w:rFonts w:asciiTheme="majorHAnsi" w:hAnsiTheme="majorHAnsi"/>
        </w:rPr>
        <w:t xml:space="preserve">Cambodian </w:t>
      </w:r>
    </w:p>
    <w:p w14:paraId="1FEA0336" w14:textId="46C1C9FD" w:rsidR="00A401C9" w:rsidRPr="00A401C9" w:rsidRDefault="00A401C9" w:rsidP="00905D70">
      <w:pPr>
        <w:pStyle w:val="Style5"/>
        <w:numPr>
          <w:ilvl w:val="1"/>
          <w:numId w:val="56"/>
        </w:numPr>
        <w:rPr>
          <w:rFonts w:asciiTheme="majorHAnsi" w:hAnsiTheme="majorHAnsi"/>
        </w:rPr>
      </w:pPr>
      <w:r w:rsidRPr="00A401C9">
        <w:rPr>
          <w:rFonts w:asciiTheme="majorHAnsi" w:hAnsiTheme="majorHAnsi"/>
        </w:rPr>
        <w:t xml:space="preserve">Filipino </w:t>
      </w:r>
    </w:p>
    <w:p w14:paraId="6F89F0C7" w14:textId="136EBB7D" w:rsidR="00A401C9" w:rsidRPr="00A401C9" w:rsidRDefault="00A401C9" w:rsidP="00905D70">
      <w:pPr>
        <w:pStyle w:val="Style5"/>
        <w:numPr>
          <w:ilvl w:val="1"/>
          <w:numId w:val="56"/>
        </w:numPr>
        <w:rPr>
          <w:rFonts w:asciiTheme="majorHAnsi" w:hAnsiTheme="majorHAnsi"/>
        </w:rPr>
      </w:pPr>
      <w:r w:rsidRPr="00A401C9">
        <w:rPr>
          <w:rFonts w:asciiTheme="majorHAnsi" w:hAnsiTheme="majorHAnsi"/>
        </w:rPr>
        <w:t>Japanese</w:t>
      </w:r>
    </w:p>
    <w:p w14:paraId="19E6EB0C" w14:textId="1A1B7651" w:rsidR="00A401C9" w:rsidRPr="00A401C9" w:rsidRDefault="00A401C9" w:rsidP="00905D70">
      <w:pPr>
        <w:pStyle w:val="Style5"/>
        <w:numPr>
          <w:ilvl w:val="1"/>
          <w:numId w:val="56"/>
        </w:numPr>
        <w:rPr>
          <w:rFonts w:asciiTheme="majorHAnsi" w:hAnsiTheme="majorHAnsi"/>
        </w:rPr>
      </w:pPr>
      <w:r w:rsidRPr="00A401C9">
        <w:rPr>
          <w:rFonts w:asciiTheme="majorHAnsi" w:hAnsiTheme="majorHAnsi"/>
        </w:rPr>
        <w:t xml:space="preserve">Korean </w:t>
      </w:r>
    </w:p>
    <w:p w14:paraId="26BCA775" w14:textId="4AB94A18" w:rsidR="00B760C7" w:rsidRPr="00905D70" w:rsidRDefault="00A401C9" w:rsidP="00905D70">
      <w:pPr>
        <w:pStyle w:val="Style5"/>
        <w:numPr>
          <w:ilvl w:val="1"/>
          <w:numId w:val="56"/>
        </w:numPr>
        <w:rPr>
          <w:rFonts w:asciiTheme="majorHAnsi" w:hAnsiTheme="majorHAnsi"/>
        </w:rPr>
      </w:pPr>
      <w:r w:rsidRPr="00A401C9">
        <w:rPr>
          <w:rFonts w:asciiTheme="majorHAnsi" w:hAnsiTheme="majorHAnsi"/>
        </w:rPr>
        <w:t>Chinese</w:t>
      </w:r>
    </w:p>
    <w:p w14:paraId="476AEA63" w14:textId="2E71022E" w:rsidR="00EA0CB2" w:rsidRDefault="00B760C7" w:rsidP="00B760C7">
      <w:pPr>
        <w:spacing w:after="0"/>
        <w:rPr>
          <w:rFonts w:asciiTheme="majorHAnsi" w:hAnsiTheme="majorHAnsi" w:cs="Arial"/>
          <w:bCs/>
          <w:color w:val="000000"/>
        </w:rPr>
      </w:pPr>
      <w:r w:rsidRPr="00CD2F8E">
        <w:rPr>
          <w:rFonts w:asciiTheme="majorHAnsi" w:hAnsiTheme="majorHAnsi" w:cs="Arial"/>
          <w:bCs/>
          <w:color w:val="000000"/>
        </w:rPr>
        <w:lastRenderedPageBreak/>
        <w:t>[If participant qualifies, offer times, get them scheduled, record their email address to send a confirmation, and ask if they’d like a reminder by phone,</w:t>
      </w:r>
      <w:r>
        <w:rPr>
          <w:rFonts w:asciiTheme="majorHAnsi" w:hAnsiTheme="majorHAnsi" w:cs="Arial"/>
          <w:bCs/>
          <w:color w:val="000000"/>
        </w:rPr>
        <w:t xml:space="preserve"> text, or email the day before.]</w:t>
      </w:r>
    </w:p>
    <w:p w14:paraId="44EC901B" w14:textId="7C5D50B8" w:rsidR="00B760C7" w:rsidRDefault="00B760C7">
      <w:pPr>
        <w:spacing w:after="0"/>
        <w:rPr>
          <w:rFonts w:asciiTheme="majorHAnsi" w:hAnsiTheme="majorHAnsi" w:cs="Arial"/>
          <w:bCs/>
          <w:sz w:val="28"/>
        </w:rPr>
      </w:pPr>
      <w:r>
        <w:rPr>
          <w:rFonts w:asciiTheme="majorHAnsi" w:hAnsiTheme="majorHAnsi" w:cs="Arial"/>
          <w:bCs/>
          <w:sz w:val="28"/>
        </w:rPr>
        <w:br w:type="page"/>
      </w:r>
    </w:p>
    <w:p w14:paraId="3611CAA1" w14:textId="02C5A0C2" w:rsidR="00B760C7" w:rsidRDefault="003154B5" w:rsidP="00B760C7">
      <w:pPr>
        <w:pStyle w:val="Heading1"/>
        <w:pBdr>
          <w:bottom w:val="single" w:sz="6" w:space="15" w:color="auto"/>
        </w:pBdr>
        <w:rPr>
          <w:rFonts w:asciiTheme="majorHAnsi" w:hAnsiTheme="majorHAnsi" w:cs="Arial"/>
          <w:szCs w:val="44"/>
        </w:rPr>
      </w:pPr>
      <w:bookmarkStart w:id="35" w:name="_Toc438631728"/>
      <w:bookmarkStart w:id="36" w:name="_Toc445806218"/>
      <w:r>
        <w:rPr>
          <w:rFonts w:asciiTheme="majorHAnsi" w:hAnsiTheme="majorHAnsi" w:cs="Arial"/>
          <w:szCs w:val="44"/>
        </w:rPr>
        <w:lastRenderedPageBreak/>
        <w:t>Appendix</w:t>
      </w:r>
      <w:r w:rsidR="00B760C7">
        <w:rPr>
          <w:rFonts w:asciiTheme="majorHAnsi" w:hAnsiTheme="majorHAnsi" w:cs="Arial"/>
          <w:szCs w:val="44"/>
        </w:rPr>
        <w:t xml:space="preserve"> I: Incentive Receipt Form</w:t>
      </w:r>
      <w:bookmarkEnd w:id="35"/>
      <w:bookmarkEnd w:id="36"/>
    </w:p>
    <w:p w14:paraId="6397598E" w14:textId="77777777" w:rsidR="00B760C7" w:rsidRPr="00387AB2" w:rsidRDefault="00B760C7" w:rsidP="00B760C7">
      <w:pPr>
        <w:rPr>
          <w:rFonts w:asciiTheme="majorHAnsi" w:hAnsiTheme="majorHAnsi" w:cs="Arial"/>
        </w:rPr>
      </w:pPr>
      <w:r w:rsidRPr="00387AB2">
        <w:rPr>
          <w:rFonts w:asciiTheme="majorHAnsi" w:hAnsiTheme="majorHAnsi" w:cs="Arial"/>
        </w:rPr>
        <w:t xml:space="preserve">I have received $75 for </w:t>
      </w:r>
      <w:r>
        <w:rPr>
          <w:rFonts w:asciiTheme="majorHAnsi" w:hAnsiTheme="majorHAnsi" w:cs="Arial"/>
        </w:rPr>
        <w:t>participating in a focus group</w:t>
      </w:r>
      <w:r w:rsidRPr="00387AB2">
        <w:rPr>
          <w:rFonts w:asciiTheme="majorHAnsi" w:hAnsiTheme="majorHAnsi" w:cs="Arial"/>
        </w:rPr>
        <w:t xml:space="preserve"> for </w:t>
      </w:r>
      <w:proofErr w:type="spellStart"/>
      <w:r w:rsidRPr="00387AB2">
        <w:rPr>
          <w:rFonts w:asciiTheme="majorHAnsi" w:hAnsiTheme="majorHAnsi" w:cs="Arial"/>
        </w:rPr>
        <w:t>CommunicateHealth</w:t>
      </w:r>
      <w:proofErr w:type="spellEnd"/>
      <w:r>
        <w:rPr>
          <w:rFonts w:asciiTheme="majorHAnsi" w:hAnsiTheme="majorHAnsi" w:cs="Arial"/>
        </w:rPr>
        <w:t xml:space="preserve"> and the Centers for Disease Control and Prevention (CDC)</w:t>
      </w:r>
      <w:r w:rsidRPr="00387AB2">
        <w:rPr>
          <w:rFonts w:asciiTheme="majorHAnsi" w:hAnsiTheme="majorHAnsi" w:cs="Arial"/>
        </w:rPr>
        <w:t xml:space="preserve">. </w:t>
      </w:r>
    </w:p>
    <w:p w14:paraId="405378F9" w14:textId="77777777" w:rsidR="00B760C7" w:rsidRPr="00B838FF" w:rsidRDefault="00B760C7" w:rsidP="00B760C7">
      <w:pPr>
        <w:rPr>
          <w:rFonts w:cs="Arial"/>
          <w:color w:val="000000" w:themeColor="text1"/>
        </w:rPr>
      </w:pPr>
    </w:p>
    <w:p w14:paraId="5D54C0DF" w14:textId="77777777" w:rsidR="00B760C7" w:rsidRDefault="00B760C7" w:rsidP="00B760C7">
      <w:pPr>
        <w:rPr>
          <w:rFonts w:cs="Arial"/>
          <w:color w:val="000000" w:themeColor="text1"/>
        </w:rPr>
      </w:pPr>
    </w:p>
    <w:p w14:paraId="177811BE" w14:textId="77777777" w:rsidR="00B760C7" w:rsidRDefault="00B760C7" w:rsidP="00B760C7">
      <w:pPr>
        <w:rPr>
          <w:rFonts w:cs="Arial"/>
          <w:color w:val="000000" w:themeColor="text1"/>
        </w:rPr>
      </w:pPr>
    </w:p>
    <w:p w14:paraId="744D5A9F" w14:textId="77777777" w:rsidR="00B760C7" w:rsidRDefault="00B760C7" w:rsidP="00B760C7">
      <w:pPr>
        <w:rPr>
          <w:rFonts w:cs="Arial"/>
          <w:color w:val="000000" w:themeColor="text1"/>
        </w:rPr>
      </w:pPr>
    </w:p>
    <w:p w14:paraId="569A733B" w14:textId="77777777" w:rsidR="00B760C7" w:rsidRDefault="00B760C7" w:rsidP="00B760C7">
      <w:pPr>
        <w:rPr>
          <w:rFonts w:cs="Arial"/>
          <w:color w:val="000000" w:themeColor="text1"/>
        </w:rPr>
      </w:pPr>
    </w:p>
    <w:p w14:paraId="7E4386CE" w14:textId="77777777" w:rsidR="00B760C7" w:rsidRDefault="00B760C7" w:rsidP="00B760C7">
      <w:pPr>
        <w:rPr>
          <w:rFonts w:cs="Arial"/>
          <w:color w:val="000000" w:themeColor="text1"/>
        </w:rPr>
      </w:pPr>
    </w:p>
    <w:p w14:paraId="7F978E02" w14:textId="77777777" w:rsidR="00B760C7" w:rsidRDefault="00B760C7" w:rsidP="00B760C7">
      <w:pPr>
        <w:rPr>
          <w:rFonts w:cs="Arial"/>
          <w:color w:val="000000" w:themeColor="text1"/>
        </w:rPr>
      </w:pPr>
    </w:p>
    <w:p w14:paraId="742FE89F" w14:textId="77777777" w:rsidR="00B760C7" w:rsidRPr="00387AB2" w:rsidRDefault="00B760C7" w:rsidP="00B760C7">
      <w:pPr>
        <w:rPr>
          <w:rFonts w:asciiTheme="majorHAnsi" w:hAnsiTheme="majorHAnsi" w:cs="Arial"/>
        </w:rPr>
      </w:pPr>
      <w:r w:rsidRPr="00387AB2">
        <w:rPr>
          <w:rFonts w:asciiTheme="majorHAnsi" w:hAnsiTheme="majorHAnsi" w:cs="Arial"/>
        </w:rPr>
        <w:t>Name (print):  ________________________________</w:t>
      </w:r>
    </w:p>
    <w:p w14:paraId="6CFC0C60" w14:textId="77777777" w:rsidR="00B760C7" w:rsidRPr="00387AB2" w:rsidRDefault="00B760C7" w:rsidP="00B760C7">
      <w:pPr>
        <w:rPr>
          <w:rFonts w:asciiTheme="majorHAnsi" w:hAnsiTheme="majorHAnsi" w:cs="Arial"/>
        </w:rPr>
      </w:pPr>
      <w:r w:rsidRPr="00387AB2">
        <w:rPr>
          <w:rFonts w:asciiTheme="majorHAnsi" w:hAnsiTheme="majorHAnsi" w:cs="Arial"/>
        </w:rPr>
        <w:t>Name (sign):  ________________________________</w:t>
      </w:r>
    </w:p>
    <w:p w14:paraId="1C73BF61" w14:textId="77777777" w:rsidR="00B760C7" w:rsidRPr="00A00E28" w:rsidRDefault="00B760C7" w:rsidP="00B760C7">
      <w:pPr>
        <w:rPr>
          <w:rFonts w:asciiTheme="majorHAnsi" w:hAnsiTheme="majorHAnsi" w:cs="Arial"/>
        </w:rPr>
      </w:pPr>
      <w:r w:rsidRPr="00387AB2">
        <w:rPr>
          <w:rFonts w:asciiTheme="majorHAnsi" w:hAnsiTheme="majorHAnsi" w:cs="Arial"/>
        </w:rPr>
        <w:t>Date:  _________________</w:t>
      </w:r>
    </w:p>
    <w:p w14:paraId="22EE9689" w14:textId="1F81B37F" w:rsidR="00B760C7" w:rsidRDefault="00B760C7">
      <w:pPr>
        <w:spacing w:after="0"/>
        <w:rPr>
          <w:rFonts w:asciiTheme="majorHAnsi" w:hAnsiTheme="majorHAnsi" w:cs="Arial"/>
          <w:bCs/>
          <w:sz w:val="28"/>
        </w:rPr>
      </w:pPr>
      <w:r>
        <w:rPr>
          <w:rFonts w:asciiTheme="majorHAnsi" w:hAnsiTheme="majorHAnsi" w:cs="Arial"/>
          <w:bCs/>
          <w:sz w:val="28"/>
        </w:rPr>
        <w:br w:type="page"/>
      </w:r>
    </w:p>
    <w:p w14:paraId="2106FFF9" w14:textId="1DFB34F1" w:rsidR="00B760C7" w:rsidRPr="00934997" w:rsidRDefault="003154B5" w:rsidP="00B760C7">
      <w:pPr>
        <w:pStyle w:val="Heading1"/>
        <w:pBdr>
          <w:bottom w:val="single" w:sz="6" w:space="15" w:color="auto"/>
        </w:pBdr>
        <w:rPr>
          <w:rFonts w:asciiTheme="majorHAnsi" w:hAnsiTheme="majorHAnsi" w:cs="Arial"/>
          <w:b w:val="0"/>
          <w:szCs w:val="44"/>
        </w:rPr>
      </w:pPr>
      <w:bookmarkStart w:id="37" w:name="_Toc438631726"/>
      <w:bookmarkStart w:id="38" w:name="_Toc445806219"/>
      <w:r>
        <w:rPr>
          <w:rFonts w:asciiTheme="majorHAnsi" w:hAnsiTheme="majorHAnsi" w:cs="Arial"/>
          <w:szCs w:val="44"/>
        </w:rPr>
        <w:lastRenderedPageBreak/>
        <w:t>Appendix</w:t>
      </w:r>
      <w:r w:rsidR="00B760C7">
        <w:rPr>
          <w:rFonts w:asciiTheme="majorHAnsi" w:hAnsiTheme="majorHAnsi" w:cs="Arial"/>
          <w:szCs w:val="44"/>
        </w:rPr>
        <w:t xml:space="preserve"> J</w:t>
      </w:r>
      <w:r w:rsidR="00B760C7" w:rsidRPr="00934997">
        <w:rPr>
          <w:rFonts w:asciiTheme="majorHAnsi" w:hAnsiTheme="majorHAnsi" w:cs="Arial"/>
          <w:szCs w:val="44"/>
        </w:rPr>
        <w:t xml:space="preserve">: </w:t>
      </w:r>
      <w:r w:rsidR="00B760C7">
        <w:rPr>
          <w:rFonts w:asciiTheme="majorHAnsi" w:hAnsiTheme="majorHAnsi" w:cs="Arial"/>
          <w:szCs w:val="44"/>
        </w:rPr>
        <w:t>Participant Information Sheet</w:t>
      </w:r>
      <w:bookmarkEnd w:id="37"/>
      <w:bookmarkEnd w:id="38"/>
      <w:r w:rsidR="00B760C7">
        <w:rPr>
          <w:rFonts w:asciiTheme="majorHAnsi" w:hAnsiTheme="majorHAnsi" w:cs="Arial"/>
          <w:szCs w:val="44"/>
        </w:rPr>
        <w:t xml:space="preserve"> </w:t>
      </w:r>
    </w:p>
    <w:p w14:paraId="2496C462" w14:textId="77777777" w:rsidR="00B760C7" w:rsidRDefault="00B760C7" w:rsidP="00B760C7">
      <w:pPr>
        <w:spacing w:after="0"/>
      </w:pPr>
      <w:r w:rsidRPr="00610820">
        <w:t>On this page, you will find information about this project. Please read it and feel free to ask us</w:t>
      </w:r>
      <w:r>
        <w:t xml:space="preserve"> </w:t>
      </w:r>
      <w:r w:rsidRPr="00610820">
        <w:t>any questions you may have. </w:t>
      </w:r>
    </w:p>
    <w:p w14:paraId="46F89DAC" w14:textId="77777777" w:rsidR="00B760C7" w:rsidRPr="00610820" w:rsidRDefault="00B760C7" w:rsidP="00B760C7">
      <w:pPr>
        <w:spacing w:after="0"/>
      </w:pPr>
    </w:p>
    <w:p w14:paraId="4AC5A08E" w14:textId="77777777" w:rsidR="00B760C7" w:rsidRPr="00610820" w:rsidRDefault="00B760C7" w:rsidP="00B760C7">
      <w:pPr>
        <w:spacing w:after="0"/>
        <w:rPr>
          <w:b/>
        </w:rPr>
      </w:pPr>
      <w:r w:rsidRPr="00610820">
        <w:rPr>
          <w:b/>
        </w:rPr>
        <w:t>Who is working on this project?</w:t>
      </w:r>
    </w:p>
    <w:p w14:paraId="1AAD55F5" w14:textId="77777777" w:rsidR="00B760C7" w:rsidRDefault="00B760C7" w:rsidP="00B760C7">
      <w:pPr>
        <w:spacing w:after="0"/>
      </w:pPr>
      <w:r w:rsidRPr="00610820">
        <w:t xml:space="preserve">This project is being run by </w:t>
      </w:r>
      <w:proofErr w:type="spellStart"/>
      <w:r w:rsidRPr="00610820">
        <w:t>CommunicateHealth</w:t>
      </w:r>
      <w:proofErr w:type="spellEnd"/>
      <w:r w:rsidRPr="00610820">
        <w:t>, a health communication consulting firm. The</w:t>
      </w:r>
      <w:r>
        <w:t xml:space="preserve"> </w:t>
      </w:r>
      <w:r w:rsidRPr="00610820">
        <w:t xml:space="preserve">project is funded by the </w:t>
      </w:r>
      <w:r>
        <w:t>Centers for Disease Control and Prevention (CDC)</w:t>
      </w:r>
      <w:r w:rsidRPr="00610820">
        <w:t>.  </w:t>
      </w:r>
    </w:p>
    <w:p w14:paraId="06C760D7" w14:textId="77777777" w:rsidR="00B760C7" w:rsidRPr="00610820" w:rsidRDefault="00B760C7" w:rsidP="00B760C7">
      <w:pPr>
        <w:spacing w:after="0"/>
      </w:pPr>
    </w:p>
    <w:p w14:paraId="29DABA80" w14:textId="77777777" w:rsidR="00B760C7" w:rsidRDefault="00B760C7" w:rsidP="00B760C7">
      <w:pPr>
        <w:spacing w:after="0"/>
        <w:rPr>
          <w:b/>
        </w:rPr>
      </w:pPr>
      <w:r w:rsidRPr="00610820">
        <w:rPr>
          <w:b/>
        </w:rPr>
        <w:t>What is the goal of this project? </w:t>
      </w:r>
    </w:p>
    <w:p w14:paraId="2077A2D8" w14:textId="28AEED98" w:rsidR="00565345" w:rsidRDefault="00565345"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Arial"/>
          <w:color w:val="000000"/>
        </w:rPr>
      </w:pPr>
      <w:r>
        <w:t>The goal of the study is to gather</w:t>
      </w:r>
      <w:r w:rsidRPr="000D6904">
        <w:t xml:space="preserve"> knowledge</w:t>
      </w:r>
      <w:r>
        <w:t xml:space="preserve"> that</w:t>
      </w:r>
      <w:r w:rsidRPr="000D6904">
        <w:t xml:space="preserve"> will help CDC better communicate with </w:t>
      </w:r>
      <w:r>
        <w:t>at-risk individuals</w:t>
      </w:r>
      <w:r w:rsidRPr="000D6904">
        <w:t xml:space="preserve"> about outdoor air quality</w:t>
      </w:r>
      <w:r>
        <w:t xml:space="preserve">, furthering the mission of CDC’s Air Pollution &amp; Respiratory Health Branch to </w:t>
      </w:r>
      <w:r w:rsidRPr="002E76B3">
        <w:t xml:space="preserve">inform the public about the health effects of air pollution and </w:t>
      </w:r>
      <w:r>
        <w:t>to provide</w:t>
      </w:r>
      <w:r w:rsidRPr="002E76B3">
        <w:t xml:space="preserve"> people with accurate and useful information about steps they can take to protect their health</w:t>
      </w:r>
      <w:r>
        <w:t>.</w:t>
      </w:r>
    </w:p>
    <w:p w14:paraId="516016CA" w14:textId="77777777" w:rsidR="00B760C7" w:rsidRPr="00610820" w:rsidRDefault="00B760C7" w:rsidP="00B76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Arial"/>
          <w:color w:val="000000"/>
          <w:highlight w:val="yellow"/>
        </w:rPr>
      </w:pPr>
    </w:p>
    <w:p w14:paraId="6E572F47" w14:textId="77777777" w:rsidR="00B760C7" w:rsidRDefault="00B760C7" w:rsidP="00B760C7">
      <w:pPr>
        <w:spacing w:after="0"/>
      </w:pPr>
      <w:r w:rsidRPr="00610820">
        <w:rPr>
          <w:b/>
        </w:rPr>
        <w:t>How can I help?</w:t>
      </w:r>
      <w:r w:rsidRPr="00610820">
        <w:br/>
        <w:t xml:space="preserve">We are interested in learning from your experiences. </w:t>
      </w:r>
      <w:r>
        <w:t xml:space="preserve">If you choose to participate in this project, we will ask you to be part of a 90-minute discussion group with up to 7 other people. </w:t>
      </w:r>
      <w:r w:rsidRPr="00610820">
        <w:t xml:space="preserve">Your feedback and knowledge will help </w:t>
      </w:r>
      <w:r>
        <w:t>CDC better communicate with the public about outdoor air quality</w:t>
      </w:r>
      <w:r w:rsidRPr="00610820">
        <w:t>. </w:t>
      </w:r>
    </w:p>
    <w:p w14:paraId="21BDA637" w14:textId="77777777" w:rsidR="00B760C7" w:rsidRPr="00610820" w:rsidRDefault="00B760C7" w:rsidP="00B760C7">
      <w:pPr>
        <w:spacing w:after="0"/>
      </w:pPr>
    </w:p>
    <w:p w14:paraId="039E435B" w14:textId="77777777" w:rsidR="00B760C7" w:rsidRPr="00610820" w:rsidRDefault="00B760C7" w:rsidP="00B760C7">
      <w:pPr>
        <w:spacing w:after="0"/>
        <w:rPr>
          <w:b/>
        </w:rPr>
      </w:pPr>
      <w:r w:rsidRPr="00610820">
        <w:rPr>
          <w:b/>
        </w:rPr>
        <w:t>Do I have to participate in this project?</w:t>
      </w:r>
    </w:p>
    <w:p w14:paraId="698AB673" w14:textId="77777777" w:rsidR="00B760C7" w:rsidRDefault="00B760C7" w:rsidP="00B760C7">
      <w:pPr>
        <w:spacing w:after="0"/>
      </w:pPr>
      <w:r w:rsidRPr="00610820">
        <w:t>No. It is your choice whether to participate or not. You can stop at any time, and you don’t have</w:t>
      </w:r>
      <w:r>
        <w:t xml:space="preserve"> </w:t>
      </w:r>
      <w:r w:rsidRPr="00610820">
        <w:t>to answer any questions you don’t want to answer. If you don’t want to participate or decide to</w:t>
      </w:r>
      <w:r>
        <w:t xml:space="preserve"> </w:t>
      </w:r>
      <w:r w:rsidRPr="00610820">
        <w:t>stop, that’s okay. </w:t>
      </w:r>
    </w:p>
    <w:p w14:paraId="0986430E" w14:textId="77777777" w:rsidR="00B760C7" w:rsidRDefault="00B760C7" w:rsidP="00B760C7">
      <w:pPr>
        <w:spacing w:after="0"/>
      </w:pPr>
    </w:p>
    <w:p w14:paraId="7EC72B6D" w14:textId="77777777" w:rsidR="00B760C7" w:rsidRPr="00542C60" w:rsidRDefault="00B760C7" w:rsidP="00B760C7">
      <w:pPr>
        <w:spacing w:after="0"/>
        <w:rPr>
          <w:b/>
        </w:rPr>
      </w:pPr>
      <w:r w:rsidRPr="00542C60">
        <w:rPr>
          <w:b/>
        </w:rPr>
        <w:t>Will I be paid to participate in the project?</w:t>
      </w:r>
    </w:p>
    <w:p w14:paraId="39D9EF68" w14:textId="77777777" w:rsidR="00B760C7" w:rsidRDefault="00B760C7" w:rsidP="00B760C7">
      <w:pPr>
        <w:spacing w:after="0"/>
      </w:pPr>
      <w:r>
        <w:t>Yes. If you participate in the project, you will receive $75 as a thank you for your time and feedback.</w:t>
      </w:r>
    </w:p>
    <w:p w14:paraId="78C23787" w14:textId="77777777" w:rsidR="00B760C7" w:rsidRPr="00610820" w:rsidRDefault="00B760C7" w:rsidP="00B760C7">
      <w:pPr>
        <w:spacing w:after="0"/>
      </w:pPr>
    </w:p>
    <w:p w14:paraId="4DD93293" w14:textId="77777777" w:rsidR="00B760C7" w:rsidRDefault="00B760C7" w:rsidP="00B760C7">
      <w:pPr>
        <w:spacing w:after="0"/>
      </w:pPr>
      <w:r w:rsidRPr="00610820">
        <w:rPr>
          <w:b/>
        </w:rPr>
        <w:t>How will you protect my privacy?</w:t>
      </w:r>
      <w:r w:rsidRPr="00610820">
        <w:br/>
        <w:t>We will keep your identity and all of your information confidential — that means we will not</w:t>
      </w:r>
      <w:r>
        <w:t xml:space="preserve"> </w:t>
      </w:r>
      <w:r w:rsidRPr="00610820">
        <w:t>share it with anyone outside of our staff. </w:t>
      </w:r>
      <w:r>
        <w:t xml:space="preserve">We will use your feedback and ideas to write a report. Your name will not be used in the report. </w:t>
      </w:r>
    </w:p>
    <w:p w14:paraId="2076070C" w14:textId="77777777" w:rsidR="00B760C7" w:rsidRDefault="00B760C7" w:rsidP="00B760C7">
      <w:pPr>
        <w:spacing w:after="0"/>
      </w:pPr>
    </w:p>
    <w:p w14:paraId="6AF9226F" w14:textId="77777777" w:rsidR="00B760C7" w:rsidRDefault="00B760C7" w:rsidP="00B760C7">
      <w:pPr>
        <w:spacing w:after="0"/>
        <w:rPr>
          <w:b/>
        </w:rPr>
      </w:pPr>
      <w:r>
        <w:rPr>
          <w:b/>
        </w:rPr>
        <w:t>What are the</w:t>
      </w:r>
      <w:r w:rsidRPr="00E435CA">
        <w:rPr>
          <w:b/>
        </w:rPr>
        <w:t xml:space="preserve"> risks of participating in this project?</w:t>
      </w:r>
    </w:p>
    <w:p w14:paraId="72AAFCAC" w14:textId="77777777" w:rsidR="00B760C7" w:rsidRDefault="00B760C7" w:rsidP="00B760C7">
      <w:pPr>
        <w:spacing w:after="0"/>
      </w:pPr>
      <w:r>
        <w:t xml:space="preserve">If you choose to participate in this project, we will take every precaution to protect your privacy. However, we </w:t>
      </w:r>
      <w:proofErr w:type="spellStart"/>
      <w:r>
        <w:t>can not</w:t>
      </w:r>
      <w:proofErr w:type="spellEnd"/>
      <w:r>
        <w:t xml:space="preserve"> guarantee that other participants in the discussion group will not repeat what you say. </w:t>
      </w:r>
    </w:p>
    <w:p w14:paraId="24AC5888" w14:textId="77777777" w:rsidR="00B760C7" w:rsidRPr="00542C60" w:rsidRDefault="00B760C7" w:rsidP="00B760C7">
      <w:pPr>
        <w:spacing w:after="0"/>
        <w:rPr>
          <w:b/>
        </w:rPr>
      </w:pPr>
    </w:p>
    <w:p w14:paraId="02CD319A" w14:textId="77777777" w:rsidR="00B760C7" w:rsidRPr="00160767" w:rsidRDefault="00B760C7" w:rsidP="00B760C7">
      <w:pPr>
        <w:spacing w:after="0"/>
      </w:pPr>
      <w:r>
        <w:rPr>
          <w:b/>
        </w:rPr>
        <w:lastRenderedPageBreak/>
        <w:t>Where can I get more information?</w:t>
      </w:r>
      <w:r w:rsidRPr="00610820">
        <w:br/>
        <w:t xml:space="preserve">If you have questions about the project, contact </w:t>
      </w:r>
      <w:r>
        <w:t xml:space="preserve">Rachel </w:t>
      </w:r>
      <w:proofErr w:type="spellStart"/>
      <w:r>
        <w:t>Pryzby</w:t>
      </w:r>
      <w:proofErr w:type="spellEnd"/>
      <w:r>
        <w:t xml:space="preserve">, Health Communication Manager, </w:t>
      </w:r>
      <w:r w:rsidRPr="00610820">
        <w:t>at </w:t>
      </w:r>
      <w:hyperlink r:id="rId23" w:history="1">
        <w:r w:rsidRPr="00B64FEF">
          <w:rPr>
            <w:rStyle w:val="Hyperlink"/>
          </w:rPr>
          <w:t>rachel@communicatehealth.com</w:t>
        </w:r>
      </w:hyperlink>
      <w:r>
        <w:t xml:space="preserve"> or</w:t>
      </w:r>
      <w:r w:rsidRPr="00610820">
        <w:t xml:space="preserve"> (413) 582-0425. </w:t>
      </w:r>
      <w:bookmarkStart w:id="39" w:name="_Toc438631727"/>
    </w:p>
    <w:bookmarkEnd w:id="39"/>
    <w:p w14:paraId="4DCFDF02" w14:textId="788AE80C" w:rsidR="00F404BB" w:rsidRDefault="00F404BB">
      <w:pPr>
        <w:spacing w:after="0"/>
        <w:rPr>
          <w:rFonts w:asciiTheme="majorHAnsi" w:hAnsiTheme="majorHAnsi" w:cs="Arial"/>
          <w:bCs/>
          <w:sz w:val="28"/>
        </w:rPr>
      </w:pPr>
      <w:r>
        <w:rPr>
          <w:rFonts w:asciiTheme="majorHAnsi" w:hAnsiTheme="majorHAnsi" w:cs="Arial"/>
          <w:bCs/>
          <w:sz w:val="28"/>
        </w:rPr>
        <w:br w:type="page"/>
      </w:r>
    </w:p>
    <w:p w14:paraId="0F2D4DE1" w14:textId="096C3CD1" w:rsidR="00F404BB" w:rsidRPr="00934997" w:rsidRDefault="003154B5" w:rsidP="00F404BB">
      <w:pPr>
        <w:pStyle w:val="Heading1"/>
        <w:pBdr>
          <w:bottom w:val="single" w:sz="6" w:space="15" w:color="auto"/>
        </w:pBdr>
        <w:rPr>
          <w:rFonts w:asciiTheme="majorHAnsi" w:hAnsiTheme="majorHAnsi" w:cs="Arial"/>
          <w:b w:val="0"/>
          <w:szCs w:val="44"/>
        </w:rPr>
      </w:pPr>
      <w:bookmarkStart w:id="40" w:name="_Toc445806220"/>
      <w:r>
        <w:rPr>
          <w:rFonts w:asciiTheme="majorHAnsi" w:hAnsiTheme="majorHAnsi" w:cs="Arial"/>
          <w:szCs w:val="44"/>
        </w:rPr>
        <w:lastRenderedPageBreak/>
        <w:t>Appendix</w:t>
      </w:r>
      <w:r w:rsidR="00F404BB">
        <w:rPr>
          <w:rFonts w:asciiTheme="majorHAnsi" w:hAnsiTheme="majorHAnsi" w:cs="Arial"/>
          <w:szCs w:val="44"/>
        </w:rPr>
        <w:t xml:space="preserve"> K</w:t>
      </w:r>
      <w:r w:rsidR="00F404BB" w:rsidRPr="00934997">
        <w:rPr>
          <w:rFonts w:asciiTheme="majorHAnsi" w:hAnsiTheme="majorHAnsi" w:cs="Arial"/>
          <w:szCs w:val="44"/>
        </w:rPr>
        <w:t xml:space="preserve">: </w:t>
      </w:r>
      <w:r w:rsidR="00F404BB">
        <w:rPr>
          <w:rFonts w:asciiTheme="majorHAnsi" w:hAnsiTheme="majorHAnsi" w:cs="Arial"/>
          <w:szCs w:val="44"/>
        </w:rPr>
        <w:t>Consent Form</w:t>
      </w:r>
      <w:bookmarkEnd w:id="40"/>
      <w:r w:rsidR="00F404BB">
        <w:rPr>
          <w:rFonts w:asciiTheme="majorHAnsi" w:hAnsiTheme="majorHAnsi" w:cs="Arial"/>
          <w:szCs w:val="44"/>
        </w:rPr>
        <w:t xml:space="preserve"> </w:t>
      </w:r>
    </w:p>
    <w:p w14:paraId="581178F8"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I, _________________________________________, agree to take part in this focus group discussion.</w:t>
      </w:r>
    </w:p>
    <w:p w14:paraId="315A9FD5"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p>
    <w:p w14:paraId="7CB26AC5"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I understand that I do not have to be in this study. I can discontinue participation at any time without penalty. I can agree to be in the study and then change my mind later.</w:t>
      </w:r>
    </w:p>
    <w:p w14:paraId="63B6F0D7"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p>
    <w:p w14:paraId="7C4249E2" w14:textId="77777777" w:rsidR="00F404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 xml:space="preserve">I allow the </w:t>
      </w:r>
      <w:r>
        <w:rPr>
          <w:rFonts w:asciiTheme="majorHAnsi" w:eastAsia="Cambria" w:hAnsiTheme="majorHAnsi" w:cs="Arial"/>
          <w:szCs w:val="28"/>
        </w:rPr>
        <w:t>Centers for Disease Control and Prevention (CDC</w:t>
      </w:r>
      <w:r w:rsidRPr="00940FBB">
        <w:rPr>
          <w:rFonts w:asciiTheme="majorHAnsi" w:eastAsia="Cambria" w:hAnsiTheme="majorHAnsi" w:cs="Arial"/>
          <w:szCs w:val="28"/>
        </w:rPr>
        <w:t xml:space="preserve">) to use the information from this discussion. I understand that the information is for a report only, and that my name will </w:t>
      </w:r>
      <w:r w:rsidRPr="00940FBB">
        <w:rPr>
          <w:rFonts w:asciiTheme="majorHAnsi" w:eastAsia="Cambria" w:hAnsiTheme="majorHAnsi" w:cs="Arial"/>
          <w:b/>
          <w:szCs w:val="28"/>
        </w:rPr>
        <w:t>not</w:t>
      </w:r>
      <w:r w:rsidRPr="00940FBB">
        <w:rPr>
          <w:rFonts w:asciiTheme="majorHAnsi" w:eastAsia="Cambria" w:hAnsiTheme="majorHAnsi" w:cs="Arial"/>
          <w:szCs w:val="28"/>
        </w:rPr>
        <w:t xml:space="preserve"> </w:t>
      </w:r>
      <w:r>
        <w:rPr>
          <w:rFonts w:asciiTheme="majorHAnsi" w:eastAsia="Cambria" w:hAnsiTheme="majorHAnsi" w:cs="Arial"/>
          <w:szCs w:val="28"/>
        </w:rPr>
        <w:t>be used in the report.</w:t>
      </w:r>
    </w:p>
    <w:p w14:paraId="161964E1" w14:textId="77777777" w:rsidR="00F404BB" w:rsidRDefault="00F404BB" w:rsidP="00F404BB">
      <w:pPr>
        <w:widowControl w:val="0"/>
        <w:autoSpaceDE w:val="0"/>
        <w:autoSpaceDN w:val="0"/>
        <w:adjustRightInd w:val="0"/>
        <w:spacing w:after="0"/>
        <w:rPr>
          <w:rFonts w:asciiTheme="majorHAnsi" w:eastAsia="Cambria" w:hAnsiTheme="majorHAnsi" w:cs="Arial"/>
          <w:szCs w:val="28"/>
        </w:rPr>
      </w:pPr>
    </w:p>
    <w:p w14:paraId="673FD64A"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 xml:space="preserve">I agree to ask questions about the discussion if I don't understand something. If I have questions after the study is over, I can contact </w:t>
      </w:r>
      <w:r>
        <w:rPr>
          <w:rFonts w:asciiTheme="majorHAnsi" w:eastAsia="Calibri" w:hAnsiTheme="majorHAnsi"/>
        </w:rPr>
        <w:t xml:space="preserve">Rachel </w:t>
      </w:r>
      <w:proofErr w:type="spellStart"/>
      <w:r>
        <w:rPr>
          <w:rFonts w:asciiTheme="majorHAnsi" w:eastAsia="Calibri" w:hAnsiTheme="majorHAnsi"/>
        </w:rPr>
        <w:t>Pryzby</w:t>
      </w:r>
      <w:proofErr w:type="spellEnd"/>
      <w:r w:rsidRPr="00351A90">
        <w:rPr>
          <w:rFonts w:asciiTheme="majorHAnsi" w:eastAsia="Calibri" w:hAnsiTheme="majorHAnsi"/>
        </w:rPr>
        <w:t xml:space="preserve">, Health Communication Manager, at </w:t>
      </w:r>
      <w:hyperlink r:id="rId24" w:history="1">
        <w:r>
          <w:rPr>
            <w:rFonts w:asciiTheme="majorHAnsi" w:eastAsia="Calibri" w:hAnsiTheme="majorHAnsi"/>
            <w:color w:val="0000FF"/>
            <w:u w:val="single"/>
          </w:rPr>
          <w:t>rachel</w:t>
        </w:r>
        <w:r w:rsidRPr="00351A90">
          <w:rPr>
            <w:rFonts w:asciiTheme="majorHAnsi" w:eastAsia="Calibri" w:hAnsiTheme="majorHAnsi"/>
            <w:color w:val="0000FF"/>
            <w:u w:val="single"/>
          </w:rPr>
          <w:t>@communicatehealth.com</w:t>
        </w:r>
      </w:hyperlink>
      <w:r w:rsidRPr="00351A90">
        <w:rPr>
          <w:rFonts w:asciiTheme="majorHAnsi" w:eastAsia="Calibri" w:hAnsiTheme="majorHAnsi"/>
        </w:rPr>
        <w:t xml:space="preserve"> or (413) 582-0425.</w:t>
      </w:r>
      <w:r w:rsidRPr="00351A90">
        <w:rPr>
          <w:rFonts w:asciiTheme="majorHAnsi" w:eastAsia="Calibri" w:hAnsiTheme="majorHAnsi"/>
          <w:color w:val="0000FF"/>
        </w:rPr>
        <w:t> </w:t>
      </w:r>
    </w:p>
    <w:p w14:paraId="170CCAD3" w14:textId="77777777" w:rsidR="00F404BB" w:rsidRPr="00940FBB" w:rsidRDefault="00F404BB" w:rsidP="00F404BB">
      <w:pPr>
        <w:widowControl w:val="0"/>
        <w:autoSpaceDE w:val="0"/>
        <w:autoSpaceDN w:val="0"/>
        <w:adjustRightInd w:val="0"/>
        <w:spacing w:after="0"/>
        <w:rPr>
          <w:rFonts w:asciiTheme="majorHAnsi" w:eastAsia="Cambria" w:hAnsiTheme="majorHAnsi" w:cs="Arial"/>
          <w:b/>
          <w:szCs w:val="28"/>
        </w:rPr>
      </w:pPr>
    </w:p>
    <w:p w14:paraId="60CDB061" w14:textId="77777777" w:rsidR="00F404BB" w:rsidRPr="00940FBB" w:rsidRDefault="00F404BB" w:rsidP="00F404BB">
      <w:pPr>
        <w:widowControl w:val="0"/>
        <w:autoSpaceDE w:val="0"/>
        <w:autoSpaceDN w:val="0"/>
        <w:adjustRightInd w:val="0"/>
        <w:spacing w:after="0"/>
        <w:rPr>
          <w:rFonts w:asciiTheme="majorHAnsi" w:eastAsia="Cambria" w:hAnsiTheme="majorHAnsi" w:cs="Arial"/>
          <w:b/>
          <w:szCs w:val="28"/>
        </w:rPr>
      </w:pPr>
      <w:r w:rsidRPr="00940FBB">
        <w:rPr>
          <w:rFonts w:asciiTheme="majorHAnsi" w:eastAsia="Cambria" w:hAnsiTheme="majorHAnsi" w:cs="Arial"/>
          <w:b/>
          <w:szCs w:val="28"/>
        </w:rPr>
        <w:t>Audio Recording Release</w:t>
      </w:r>
    </w:p>
    <w:p w14:paraId="4DF46E20"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p>
    <w:p w14:paraId="3531A940" w14:textId="77777777" w:rsidR="00F404BB" w:rsidRPr="00940FBB" w:rsidRDefault="00F404BB" w:rsidP="00F404BB">
      <w:pPr>
        <w:widowControl w:val="0"/>
        <w:autoSpaceDE w:val="0"/>
        <w:autoSpaceDN w:val="0"/>
        <w:adjustRightInd w:val="0"/>
        <w:spacing w:after="0"/>
        <w:rPr>
          <w:rFonts w:asciiTheme="majorHAnsi" w:eastAsia="Calibri" w:hAnsiTheme="majorHAnsi" w:cs="Arial"/>
          <w:szCs w:val="22"/>
        </w:rPr>
      </w:pPr>
      <w:r w:rsidRPr="00940FBB">
        <w:rPr>
          <w:rFonts w:asciiTheme="majorHAnsi" w:eastAsia="Cambria" w:hAnsiTheme="majorHAnsi" w:cs="Arial"/>
          <w:szCs w:val="28"/>
        </w:rPr>
        <w:t xml:space="preserve">I understand that I will be audio recorded during this study. I allow </w:t>
      </w:r>
      <w:proofErr w:type="spellStart"/>
      <w:r w:rsidRPr="00940FBB">
        <w:rPr>
          <w:rFonts w:asciiTheme="majorHAnsi" w:eastAsia="Cambria" w:hAnsiTheme="majorHAnsi" w:cs="Arial"/>
          <w:szCs w:val="28"/>
        </w:rPr>
        <w:t>CommunicateHealth</w:t>
      </w:r>
      <w:proofErr w:type="spellEnd"/>
      <w:r w:rsidRPr="00940FBB">
        <w:rPr>
          <w:rFonts w:asciiTheme="majorHAnsi" w:eastAsia="Cambria" w:hAnsiTheme="majorHAnsi" w:cs="Arial"/>
          <w:szCs w:val="28"/>
        </w:rPr>
        <w:t xml:space="preserve"> to use the recordings of me for report-writing </w:t>
      </w:r>
      <w:r w:rsidRPr="00940FBB">
        <w:rPr>
          <w:rFonts w:asciiTheme="majorHAnsi" w:eastAsia="Calibri" w:hAnsiTheme="majorHAnsi" w:cs="Arial"/>
          <w:szCs w:val="22"/>
        </w:rPr>
        <w:t xml:space="preserve">purposes only. </w:t>
      </w:r>
      <w:r w:rsidRPr="004025FD">
        <w:rPr>
          <w:rFonts w:asciiTheme="majorHAnsi" w:eastAsia="Calibri" w:hAnsiTheme="majorHAnsi" w:cs="Arial"/>
          <w:szCs w:val="22"/>
        </w:rPr>
        <w:t>I understand the recording will not be transcribed. I understand that the recording will be destroyed and my name will not be used for any other purpose.</w:t>
      </w:r>
    </w:p>
    <w:p w14:paraId="4D36DE1B" w14:textId="77777777" w:rsidR="00F404BB" w:rsidRPr="00940FBB" w:rsidRDefault="00F404BB" w:rsidP="00F404BB">
      <w:pPr>
        <w:widowControl w:val="0"/>
        <w:autoSpaceDE w:val="0"/>
        <w:autoSpaceDN w:val="0"/>
        <w:adjustRightInd w:val="0"/>
        <w:spacing w:after="0"/>
        <w:rPr>
          <w:rFonts w:asciiTheme="majorHAnsi" w:eastAsia="Cambria" w:hAnsiTheme="majorHAnsi" w:cs="Arial"/>
          <w:b/>
          <w:szCs w:val="28"/>
        </w:rPr>
      </w:pPr>
    </w:p>
    <w:p w14:paraId="4CF39430" w14:textId="77777777" w:rsidR="00F404BB" w:rsidRPr="00940FBB" w:rsidRDefault="00F404BB" w:rsidP="00F404BB">
      <w:pPr>
        <w:widowControl w:val="0"/>
        <w:autoSpaceDE w:val="0"/>
        <w:autoSpaceDN w:val="0"/>
        <w:adjustRightInd w:val="0"/>
        <w:spacing w:after="0"/>
        <w:rPr>
          <w:rFonts w:asciiTheme="majorHAnsi" w:eastAsia="Cambria" w:hAnsiTheme="majorHAnsi" w:cs="Arial"/>
          <w:b/>
          <w:szCs w:val="28"/>
        </w:rPr>
      </w:pPr>
      <w:r w:rsidRPr="00940FBB">
        <w:rPr>
          <w:rFonts w:asciiTheme="majorHAnsi" w:eastAsia="Cambria" w:hAnsiTheme="majorHAnsi" w:cs="Arial"/>
          <w:b/>
          <w:szCs w:val="28"/>
        </w:rPr>
        <w:t xml:space="preserve">Summary </w:t>
      </w:r>
    </w:p>
    <w:p w14:paraId="3788E23C" w14:textId="77777777" w:rsidR="00F404BB" w:rsidRPr="00940FBB" w:rsidRDefault="00F404BB" w:rsidP="00F404BB">
      <w:pPr>
        <w:widowControl w:val="0"/>
        <w:autoSpaceDE w:val="0"/>
        <w:autoSpaceDN w:val="0"/>
        <w:adjustRightInd w:val="0"/>
        <w:spacing w:after="0"/>
        <w:rPr>
          <w:rFonts w:asciiTheme="majorHAnsi" w:eastAsia="Cambria" w:hAnsiTheme="majorHAnsi" w:cs="Arial"/>
          <w:b/>
          <w:szCs w:val="28"/>
        </w:rPr>
      </w:pPr>
    </w:p>
    <w:p w14:paraId="195BE7C0"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I have read and understood this consent form. I understand that I will get a copy of this form.</w:t>
      </w:r>
    </w:p>
    <w:p w14:paraId="75D65CF4"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p>
    <w:p w14:paraId="3BB9034A"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Print Name:        _________________________________________</w:t>
      </w:r>
    </w:p>
    <w:p w14:paraId="43BFF118"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p>
    <w:p w14:paraId="3590FCF0"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Signature:           _________________________________________</w:t>
      </w:r>
    </w:p>
    <w:p w14:paraId="16444726"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p>
    <w:p w14:paraId="546A4CFA" w14:textId="77777777" w:rsidR="00F404BB" w:rsidRPr="00940FBB" w:rsidRDefault="00F404BB" w:rsidP="00F404BB">
      <w:pPr>
        <w:widowControl w:val="0"/>
        <w:autoSpaceDE w:val="0"/>
        <w:autoSpaceDN w:val="0"/>
        <w:adjustRightInd w:val="0"/>
        <w:spacing w:after="0"/>
        <w:rPr>
          <w:rFonts w:asciiTheme="majorHAnsi" w:eastAsia="Cambria" w:hAnsiTheme="majorHAnsi" w:cs="Arial"/>
          <w:szCs w:val="28"/>
        </w:rPr>
      </w:pPr>
      <w:r w:rsidRPr="00940FBB">
        <w:rPr>
          <w:rFonts w:asciiTheme="majorHAnsi" w:eastAsia="Cambria" w:hAnsiTheme="majorHAnsi" w:cs="Arial"/>
          <w:szCs w:val="28"/>
        </w:rPr>
        <w:t>Date:                   _________________________________________</w:t>
      </w:r>
    </w:p>
    <w:p w14:paraId="03F50F3F" w14:textId="77777777" w:rsidR="00B760C7" w:rsidRPr="002C2B8D" w:rsidRDefault="00B760C7" w:rsidP="00B760C7">
      <w:pPr>
        <w:spacing w:after="0"/>
        <w:rPr>
          <w:rFonts w:asciiTheme="majorHAnsi" w:hAnsiTheme="majorHAnsi" w:cs="Arial"/>
          <w:bCs/>
          <w:sz w:val="28"/>
        </w:rPr>
      </w:pPr>
      <w:bookmarkStart w:id="41" w:name="_GoBack"/>
      <w:bookmarkEnd w:id="41"/>
    </w:p>
    <w:sectPr w:rsidR="00B760C7" w:rsidRPr="002C2B8D" w:rsidSect="00C83142">
      <w:headerReference w:type="default" r:id="rId25"/>
      <w:pgSz w:w="12240" w:h="15840"/>
      <w:pgMar w:top="1800" w:right="1512" w:bottom="1296" w:left="1440" w:header="360" w:footer="36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BFC61" w14:textId="77777777" w:rsidR="00B63724" w:rsidRDefault="00B63724">
      <w:r>
        <w:separator/>
      </w:r>
    </w:p>
  </w:endnote>
  <w:endnote w:type="continuationSeparator" w:id="0">
    <w:p w14:paraId="72D268E8" w14:textId="77777777" w:rsidR="00B63724" w:rsidRDefault="00B6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Tahoma,Ca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DD9C9" w14:textId="77777777" w:rsidR="00B63724" w:rsidRDefault="00B63724">
      <w:r>
        <w:separator/>
      </w:r>
    </w:p>
  </w:footnote>
  <w:footnote w:type="continuationSeparator" w:id="0">
    <w:p w14:paraId="2AF5C417" w14:textId="77777777" w:rsidR="00B63724" w:rsidRDefault="00B63724">
      <w:r>
        <w:continuationSeparator/>
      </w:r>
    </w:p>
  </w:footnote>
  <w:footnote w:id="1">
    <w:p w14:paraId="41A1AAF0" w14:textId="3E1ABD61" w:rsidR="00B63724" w:rsidRPr="00664B8A" w:rsidRDefault="00B63724">
      <w:pPr>
        <w:pStyle w:val="FootnoteText"/>
        <w:rPr>
          <w:sz w:val="20"/>
          <w:szCs w:val="20"/>
        </w:rPr>
      </w:pPr>
      <w:r>
        <w:rPr>
          <w:rStyle w:val="FootnoteReference"/>
        </w:rPr>
        <w:footnoteRef/>
      </w:r>
      <w:r>
        <w:t xml:space="preserve"> </w:t>
      </w:r>
      <w:r w:rsidRPr="00664B8A">
        <w:rPr>
          <w:sz w:val="20"/>
          <w:szCs w:val="20"/>
        </w:rPr>
        <w:t>The AQI is an index for reporting daily air quality</w:t>
      </w:r>
      <w:r>
        <w:rPr>
          <w:sz w:val="20"/>
          <w:szCs w:val="20"/>
        </w:rPr>
        <w:t xml:space="preserve"> developed by US EPA</w:t>
      </w:r>
      <w:r w:rsidRPr="00664B8A">
        <w:rPr>
          <w:sz w:val="20"/>
          <w:szCs w:val="20"/>
        </w:rPr>
        <w:t xml:space="preserve">. It focuses on health effects that may be experienced within a few hours or days after breathing polluted air. EPA calculates the AQI for five major air pollutants regulated by the Clean Air Act: ground-level ozone, particle pollution (also known as particulate matter), carbon monoxide, sulfur dioxide, and nitrogen dioxide. </w:t>
      </w:r>
      <w:r>
        <w:rPr>
          <w:sz w:val="20"/>
          <w:szCs w:val="20"/>
        </w:rPr>
        <w:t xml:space="preserve">(source:  </w:t>
      </w:r>
      <w:hyperlink r:id="rId1" w:history="1">
        <w:r w:rsidRPr="003D5E7A">
          <w:rPr>
            <w:rStyle w:val="Hyperlink"/>
            <w:sz w:val="20"/>
            <w:szCs w:val="20"/>
          </w:rPr>
          <w:t>http://cfpub.epa.gov/airnow/index.cfm?action=aqibasics.aqi</w:t>
        </w:r>
      </w:hyperlink>
      <w:r>
        <w:rPr>
          <w:sz w:val="20"/>
          <w:szCs w:val="20"/>
        </w:rPr>
        <w:t xml:space="preserve">) </w:t>
      </w:r>
    </w:p>
  </w:footnote>
  <w:footnote w:id="2">
    <w:p w14:paraId="1206078F" w14:textId="7E4AD898" w:rsidR="00B63724" w:rsidRPr="00664B8A" w:rsidRDefault="00B63724">
      <w:pPr>
        <w:pStyle w:val="FootnoteText"/>
        <w:rPr>
          <w:sz w:val="20"/>
          <w:szCs w:val="20"/>
        </w:rPr>
      </w:pPr>
      <w:r>
        <w:rPr>
          <w:rStyle w:val="FootnoteReference"/>
        </w:rPr>
        <w:footnoteRef/>
      </w:r>
      <w:r>
        <w:t xml:space="preserve"> </w:t>
      </w:r>
      <w:r w:rsidRPr="00664B8A">
        <w:rPr>
          <w:sz w:val="20"/>
          <w:szCs w:val="20"/>
        </w:rPr>
        <w:t>Consent forms will be maintained separately from session recordings to render it impossible to link study partici</w:t>
      </w:r>
      <w:r>
        <w:rPr>
          <w:sz w:val="20"/>
          <w:szCs w:val="20"/>
        </w:rPr>
        <w:t>p</w:t>
      </w:r>
      <w:r w:rsidRPr="00664B8A">
        <w:rPr>
          <w:sz w:val="20"/>
          <w:szCs w:val="20"/>
        </w:rPr>
        <w:t>ants to individually identifiable information.</w:t>
      </w:r>
      <w:r>
        <w:rPr>
          <w:sz w:val="20"/>
          <w:szCs w:val="20"/>
        </w:rPr>
        <w:t xml:space="preserve">  Recordings will be destroyed when no longer needed for development of educational materials and messages.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C23BE" w14:textId="77777777" w:rsidR="00B63724" w:rsidRDefault="00B63724" w:rsidP="00CD18B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1B38">
      <w:rPr>
        <w:rStyle w:val="PageNumber"/>
        <w:noProof/>
      </w:rPr>
      <w:t>36</w:t>
    </w:r>
    <w:r>
      <w:rPr>
        <w:rStyle w:val="PageNumber"/>
      </w:rPr>
      <w:fldChar w:fldCharType="end"/>
    </w:r>
  </w:p>
  <w:p w14:paraId="7A0417DF" w14:textId="67D7A8CD" w:rsidR="00B63724" w:rsidRDefault="00B63724" w:rsidP="001A766F">
    <w:pPr>
      <w:pStyle w:val="Header"/>
      <w:ind w:left="-1080"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33C8"/>
    <w:multiLevelType w:val="hybridMultilevel"/>
    <w:tmpl w:val="A8381F88"/>
    <w:lvl w:ilvl="0" w:tplc="FAF2C5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B5344"/>
    <w:multiLevelType w:val="hybridMultilevel"/>
    <w:tmpl w:val="61C6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42643"/>
    <w:multiLevelType w:val="hybridMultilevel"/>
    <w:tmpl w:val="32D8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603E2"/>
    <w:multiLevelType w:val="hybridMultilevel"/>
    <w:tmpl w:val="4A122604"/>
    <w:lvl w:ilvl="0" w:tplc="82E289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00C37"/>
    <w:multiLevelType w:val="hybridMultilevel"/>
    <w:tmpl w:val="BA749DD8"/>
    <w:lvl w:ilvl="0" w:tplc="F5708C72">
      <w:start w:val="1"/>
      <w:numFmt w:val="bullet"/>
      <w:lvlText w:val=""/>
      <w:lvlJc w:val="left"/>
      <w:pPr>
        <w:ind w:left="720" w:hanging="360"/>
      </w:pPr>
      <w:rPr>
        <w:rFonts w:ascii="Symbol" w:hAnsi="Symbol" w:hint="default"/>
      </w:rPr>
    </w:lvl>
    <w:lvl w:ilvl="1" w:tplc="520CE648">
      <w:start w:val="1"/>
      <w:numFmt w:val="bullet"/>
      <w:lvlText w:val="o"/>
      <w:lvlJc w:val="left"/>
      <w:pPr>
        <w:ind w:left="1440" w:hanging="360"/>
      </w:pPr>
      <w:rPr>
        <w:rFonts w:ascii="Courier New" w:hAnsi="Courier New" w:hint="default"/>
      </w:rPr>
    </w:lvl>
    <w:lvl w:ilvl="2" w:tplc="11B49EF4">
      <w:start w:val="1"/>
      <w:numFmt w:val="bullet"/>
      <w:lvlText w:val=""/>
      <w:lvlJc w:val="left"/>
      <w:pPr>
        <w:ind w:left="2160" w:hanging="360"/>
      </w:pPr>
      <w:rPr>
        <w:rFonts w:ascii="Wingdings" w:hAnsi="Wingdings" w:hint="default"/>
      </w:rPr>
    </w:lvl>
    <w:lvl w:ilvl="3" w:tplc="79369722">
      <w:start w:val="1"/>
      <w:numFmt w:val="bullet"/>
      <w:lvlText w:val=""/>
      <w:lvlJc w:val="left"/>
      <w:pPr>
        <w:ind w:left="2880" w:hanging="360"/>
      </w:pPr>
      <w:rPr>
        <w:rFonts w:ascii="Symbol" w:hAnsi="Symbol" w:hint="default"/>
      </w:rPr>
    </w:lvl>
    <w:lvl w:ilvl="4" w:tplc="A01AB38E">
      <w:start w:val="1"/>
      <w:numFmt w:val="bullet"/>
      <w:lvlText w:val="o"/>
      <w:lvlJc w:val="left"/>
      <w:pPr>
        <w:ind w:left="3600" w:hanging="360"/>
      </w:pPr>
      <w:rPr>
        <w:rFonts w:ascii="Courier New" w:hAnsi="Courier New" w:hint="default"/>
      </w:rPr>
    </w:lvl>
    <w:lvl w:ilvl="5" w:tplc="C5B06B0C">
      <w:start w:val="1"/>
      <w:numFmt w:val="bullet"/>
      <w:lvlText w:val=""/>
      <w:lvlJc w:val="left"/>
      <w:pPr>
        <w:ind w:left="4320" w:hanging="360"/>
      </w:pPr>
      <w:rPr>
        <w:rFonts w:ascii="Wingdings" w:hAnsi="Wingdings" w:hint="default"/>
      </w:rPr>
    </w:lvl>
    <w:lvl w:ilvl="6" w:tplc="3BC0814A">
      <w:start w:val="1"/>
      <w:numFmt w:val="bullet"/>
      <w:lvlText w:val=""/>
      <w:lvlJc w:val="left"/>
      <w:pPr>
        <w:ind w:left="5040" w:hanging="360"/>
      </w:pPr>
      <w:rPr>
        <w:rFonts w:ascii="Symbol" w:hAnsi="Symbol" w:hint="default"/>
      </w:rPr>
    </w:lvl>
    <w:lvl w:ilvl="7" w:tplc="6F6C17A2">
      <w:start w:val="1"/>
      <w:numFmt w:val="bullet"/>
      <w:lvlText w:val="o"/>
      <w:lvlJc w:val="left"/>
      <w:pPr>
        <w:ind w:left="5760" w:hanging="360"/>
      </w:pPr>
      <w:rPr>
        <w:rFonts w:ascii="Courier New" w:hAnsi="Courier New" w:hint="default"/>
      </w:rPr>
    </w:lvl>
    <w:lvl w:ilvl="8" w:tplc="0D7A6E7E">
      <w:start w:val="1"/>
      <w:numFmt w:val="bullet"/>
      <w:lvlText w:val=""/>
      <w:lvlJc w:val="left"/>
      <w:pPr>
        <w:ind w:left="6480" w:hanging="360"/>
      </w:pPr>
      <w:rPr>
        <w:rFonts w:ascii="Wingdings" w:hAnsi="Wingdings" w:hint="default"/>
      </w:rPr>
    </w:lvl>
  </w:abstractNum>
  <w:abstractNum w:abstractNumId="5" w15:restartNumberingAfterBreak="0">
    <w:nsid w:val="18291492"/>
    <w:multiLevelType w:val="hybridMultilevel"/>
    <w:tmpl w:val="CA1625CE"/>
    <w:lvl w:ilvl="0" w:tplc="0409000F">
      <w:start w:val="1"/>
      <w:numFmt w:val="decimal"/>
      <w:lvlText w:val="%1."/>
      <w:lvlJc w:val="left"/>
      <w:pPr>
        <w:tabs>
          <w:tab w:val="num" w:pos="2520"/>
        </w:tabs>
        <w:ind w:left="2520" w:hanging="72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8B75591"/>
    <w:multiLevelType w:val="hybridMultilevel"/>
    <w:tmpl w:val="C5EE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A5F88"/>
    <w:multiLevelType w:val="hybridMultilevel"/>
    <w:tmpl w:val="4460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C01C9"/>
    <w:multiLevelType w:val="hybridMultilevel"/>
    <w:tmpl w:val="689475CE"/>
    <w:lvl w:ilvl="0" w:tplc="C5B40E78">
      <w:start w:val="1"/>
      <w:numFmt w:val="bullet"/>
      <w:pStyle w:val="Bullet2"/>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F59B6"/>
    <w:multiLevelType w:val="hybridMultilevel"/>
    <w:tmpl w:val="D158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D0F72"/>
    <w:multiLevelType w:val="hybridMultilevel"/>
    <w:tmpl w:val="9B3C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16FA6"/>
    <w:multiLevelType w:val="hybridMultilevel"/>
    <w:tmpl w:val="EAE0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F6762"/>
    <w:multiLevelType w:val="hybridMultilevel"/>
    <w:tmpl w:val="EFAA0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CA3156"/>
    <w:multiLevelType w:val="hybridMultilevel"/>
    <w:tmpl w:val="B5725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B3032"/>
    <w:multiLevelType w:val="hybridMultilevel"/>
    <w:tmpl w:val="5D10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E2B6E"/>
    <w:multiLevelType w:val="hybridMultilevel"/>
    <w:tmpl w:val="8A382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AE5423"/>
    <w:multiLevelType w:val="hybridMultilevel"/>
    <w:tmpl w:val="02FC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A1C13"/>
    <w:multiLevelType w:val="hybridMultilevel"/>
    <w:tmpl w:val="340AC276"/>
    <w:lvl w:ilvl="0" w:tplc="24F2D040">
      <w:start w:val="1"/>
      <w:numFmt w:val="decimal"/>
      <w:pStyle w:val="Style5"/>
      <w:lvlText w:val="%1."/>
      <w:lvlJc w:val="left"/>
      <w:pPr>
        <w:ind w:left="720" w:hanging="360"/>
      </w:pPr>
      <w:rPr>
        <w:rFonts w:asciiTheme="majorHAnsi" w:hAnsiTheme="majorHAnsi" w:hint="default"/>
        <w:i w:val="0"/>
      </w:rPr>
    </w:lvl>
    <w:lvl w:ilvl="1" w:tplc="AB5C6F48">
      <w:start w:val="1"/>
      <w:numFmt w:val="lowerLetter"/>
      <w:lvlText w:val="%2."/>
      <w:lvlJc w:val="left"/>
      <w:pPr>
        <w:ind w:left="1440" w:hanging="360"/>
      </w:pPr>
      <w:rPr>
        <w:rFonts w:asciiTheme="majorHAnsi" w:hAnsiTheme="majorHAns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175A37"/>
    <w:multiLevelType w:val="hybridMultilevel"/>
    <w:tmpl w:val="A5A8A8D6"/>
    <w:lvl w:ilvl="0" w:tplc="9B5C871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C6FCD"/>
    <w:multiLevelType w:val="hybridMultilevel"/>
    <w:tmpl w:val="911C8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757692"/>
    <w:multiLevelType w:val="hybridMultilevel"/>
    <w:tmpl w:val="396410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A547F7"/>
    <w:multiLevelType w:val="hybridMultilevel"/>
    <w:tmpl w:val="06507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D37409"/>
    <w:multiLevelType w:val="hybridMultilevel"/>
    <w:tmpl w:val="8A84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612601"/>
    <w:multiLevelType w:val="multilevel"/>
    <w:tmpl w:val="5E4C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AE2671"/>
    <w:multiLevelType w:val="hybridMultilevel"/>
    <w:tmpl w:val="F22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B60CF"/>
    <w:multiLevelType w:val="hybridMultilevel"/>
    <w:tmpl w:val="4AD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07D6A"/>
    <w:multiLevelType w:val="hybridMultilevel"/>
    <w:tmpl w:val="9DF668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1FC22E3"/>
    <w:multiLevelType w:val="hybridMultilevel"/>
    <w:tmpl w:val="2442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27BE1"/>
    <w:multiLevelType w:val="hybridMultilevel"/>
    <w:tmpl w:val="6E40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AC2B24"/>
    <w:multiLevelType w:val="hybridMultilevel"/>
    <w:tmpl w:val="71623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2C5075"/>
    <w:multiLevelType w:val="hybridMultilevel"/>
    <w:tmpl w:val="B268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CE12AB"/>
    <w:multiLevelType w:val="hybridMultilevel"/>
    <w:tmpl w:val="A3E06C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C9952B0"/>
    <w:multiLevelType w:val="hybridMultilevel"/>
    <w:tmpl w:val="2890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3C5880"/>
    <w:multiLevelType w:val="hybridMultilevel"/>
    <w:tmpl w:val="E8B63406"/>
    <w:lvl w:ilvl="0" w:tplc="0C02ED50">
      <w:start w:val="1"/>
      <w:numFmt w:val="decimal"/>
      <w:lvlText w:val="%1a."/>
      <w:lvlJc w:val="left"/>
      <w:pPr>
        <w:tabs>
          <w:tab w:val="num" w:pos="360"/>
        </w:tabs>
        <w:ind w:left="360" w:hanging="360"/>
      </w:pPr>
      <w:rPr>
        <w:rFonts w:ascii="Arial" w:hAnsi="Arial" w:hint="default"/>
        <w:sz w:val="20"/>
      </w:rPr>
    </w:lvl>
    <w:lvl w:ilvl="1" w:tplc="B6B0F134">
      <w:start w:val="1"/>
      <w:numFmt w:val="upperLetter"/>
      <w:lvlText w:val="%2."/>
      <w:lvlJc w:val="left"/>
      <w:pPr>
        <w:tabs>
          <w:tab w:val="num" w:pos="864"/>
        </w:tabs>
        <w:ind w:left="864" w:hanging="360"/>
      </w:pPr>
      <w:rPr>
        <w:rFonts w:hint="default"/>
      </w:rPr>
    </w:lvl>
    <w:lvl w:ilvl="2" w:tplc="0409001B" w:tentative="1">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34" w15:restartNumberingAfterBreak="0">
    <w:nsid w:val="51433E34"/>
    <w:multiLevelType w:val="hybridMultilevel"/>
    <w:tmpl w:val="31002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276C69"/>
    <w:multiLevelType w:val="hybridMultilevel"/>
    <w:tmpl w:val="7420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0D4B39"/>
    <w:multiLevelType w:val="hybridMultilevel"/>
    <w:tmpl w:val="FBAC8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0F1FF1"/>
    <w:multiLevelType w:val="hybridMultilevel"/>
    <w:tmpl w:val="2E780610"/>
    <w:lvl w:ilvl="0" w:tplc="98B60488">
      <w:start w:val="1"/>
      <w:numFmt w:val="bullet"/>
      <w:lvlText w:val="•"/>
      <w:lvlJc w:val="left"/>
      <w:pPr>
        <w:tabs>
          <w:tab w:val="num" w:pos="1440"/>
        </w:tabs>
        <w:ind w:left="1440" w:hanging="216"/>
      </w:pPr>
      <w:rPr>
        <w:rFonts w:ascii="Times New Roman" w:hAnsi="Times New Roman" w:cs="Times New Roman" w:hint="default"/>
        <w:color w:val="auto"/>
        <w:sz w:val="20"/>
      </w:rPr>
    </w:lvl>
    <w:lvl w:ilvl="1" w:tplc="33DC0F18">
      <w:start w:val="2"/>
      <w:numFmt w:val="upperRoman"/>
      <w:lvlText w:val="%2."/>
      <w:lvlJc w:val="left"/>
      <w:pPr>
        <w:tabs>
          <w:tab w:val="num" w:pos="2664"/>
        </w:tabs>
        <w:ind w:left="2664" w:hanging="720"/>
      </w:pPr>
      <w:rPr>
        <w:rFonts w:hint="default"/>
      </w:rPr>
    </w:lvl>
    <w:lvl w:ilvl="2" w:tplc="0409001B" w:tentative="1">
      <w:start w:val="1"/>
      <w:numFmt w:val="lowerRoman"/>
      <w:lvlText w:val="%3."/>
      <w:lvlJc w:val="right"/>
      <w:pPr>
        <w:tabs>
          <w:tab w:val="num" w:pos="3024"/>
        </w:tabs>
        <w:ind w:left="3024" w:hanging="180"/>
      </w:pPr>
    </w:lvl>
    <w:lvl w:ilvl="3" w:tplc="0409000F" w:tentative="1">
      <w:start w:val="1"/>
      <w:numFmt w:val="decimal"/>
      <w:lvlText w:val="%4."/>
      <w:lvlJc w:val="left"/>
      <w:pPr>
        <w:tabs>
          <w:tab w:val="num" w:pos="3744"/>
        </w:tabs>
        <w:ind w:left="3744" w:hanging="360"/>
      </w:pPr>
    </w:lvl>
    <w:lvl w:ilvl="4" w:tplc="04090019" w:tentative="1">
      <w:start w:val="1"/>
      <w:numFmt w:val="lowerLetter"/>
      <w:lvlText w:val="%5."/>
      <w:lvlJc w:val="left"/>
      <w:pPr>
        <w:tabs>
          <w:tab w:val="num" w:pos="4464"/>
        </w:tabs>
        <w:ind w:left="4464" w:hanging="360"/>
      </w:pPr>
    </w:lvl>
    <w:lvl w:ilvl="5" w:tplc="0409001B" w:tentative="1">
      <w:start w:val="1"/>
      <w:numFmt w:val="lowerRoman"/>
      <w:lvlText w:val="%6."/>
      <w:lvlJc w:val="right"/>
      <w:pPr>
        <w:tabs>
          <w:tab w:val="num" w:pos="5184"/>
        </w:tabs>
        <w:ind w:left="5184" w:hanging="180"/>
      </w:pPr>
    </w:lvl>
    <w:lvl w:ilvl="6" w:tplc="0409000F" w:tentative="1">
      <w:start w:val="1"/>
      <w:numFmt w:val="decimal"/>
      <w:lvlText w:val="%7."/>
      <w:lvlJc w:val="left"/>
      <w:pPr>
        <w:tabs>
          <w:tab w:val="num" w:pos="5904"/>
        </w:tabs>
        <w:ind w:left="5904" w:hanging="360"/>
      </w:pPr>
    </w:lvl>
    <w:lvl w:ilvl="7" w:tplc="04090019" w:tentative="1">
      <w:start w:val="1"/>
      <w:numFmt w:val="lowerLetter"/>
      <w:lvlText w:val="%8."/>
      <w:lvlJc w:val="left"/>
      <w:pPr>
        <w:tabs>
          <w:tab w:val="num" w:pos="6624"/>
        </w:tabs>
        <w:ind w:left="6624" w:hanging="360"/>
      </w:pPr>
    </w:lvl>
    <w:lvl w:ilvl="8" w:tplc="0409001B" w:tentative="1">
      <w:start w:val="1"/>
      <w:numFmt w:val="lowerRoman"/>
      <w:lvlText w:val="%9."/>
      <w:lvlJc w:val="right"/>
      <w:pPr>
        <w:tabs>
          <w:tab w:val="num" w:pos="7344"/>
        </w:tabs>
        <w:ind w:left="7344" w:hanging="180"/>
      </w:pPr>
    </w:lvl>
  </w:abstractNum>
  <w:abstractNum w:abstractNumId="38" w15:restartNumberingAfterBreak="0">
    <w:nsid w:val="5F285382"/>
    <w:multiLevelType w:val="hybridMultilevel"/>
    <w:tmpl w:val="F28EF32A"/>
    <w:lvl w:ilvl="0" w:tplc="0409000F">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AE245B"/>
    <w:multiLevelType w:val="hybridMultilevel"/>
    <w:tmpl w:val="939C5E14"/>
    <w:lvl w:ilvl="0" w:tplc="18F0FF36">
      <w:start w:val="1"/>
      <w:numFmt w:val="bullet"/>
      <w:pStyle w:val="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256404"/>
    <w:multiLevelType w:val="hybridMultilevel"/>
    <w:tmpl w:val="CAB41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6517E3"/>
    <w:multiLevelType w:val="hybridMultilevel"/>
    <w:tmpl w:val="586C9EEA"/>
    <w:lvl w:ilvl="0" w:tplc="89D07F90">
      <w:start w:val="1"/>
      <w:numFmt w:val="bullet"/>
      <w:pStyle w:val="Bullet1"/>
      <w:lvlText w:val=""/>
      <w:lvlJc w:val="left"/>
      <w:pPr>
        <w:tabs>
          <w:tab w:val="num" w:pos="360"/>
        </w:tabs>
        <w:ind w:left="36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6A4FFE"/>
    <w:multiLevelType w:val="hybridMultilevel"/>
    <w:tmpl w:val="0BA64548"/>
    <w:lvl w:ilvl="0" w:tplc="29CCCB58">
      <w:start w:val="1"/>
      <w:numFmt w:val="decimal"/>
      <w:lvlText w:val="%1b."/>
      <w:lvlJc w:val="left"/>
      <w:pPr>
        <w:tabs>
          <w:tab w:val="num" w:pos="360"/>
        </w:tabs>
        <w:ind w:left="288" w:hanging="288"/>
      </w:pPr>
      <w:rPr>
        <w:rFonts w:ascii="Arial" w:hAnsi="Arial" w:hint="default"/>
        <w:sz w:val="20"/>
      </w:rPr>
    </w:lvl>
    <w:lvl w:ilvl="1" w:tplc="04090019" w:tentative="1">
      <w:start w:val="1"/>
      <w:numFmt w:val="lowerLetter"/>
      <w:lvlText w:val="%2."/>
      <w:lvlJc w:val="left"/>
      <w:pPr>
        <w:tabs>
          <w:tab w:val="num" w:pos="216"/>
        </w:tabs>
        <w:ind w:left="216" w:hanging="360"/>
      </w:pPr>
    </w:lvl>
    <w:lvl w:ilvl="2" w:tplc="0409001B" w:tentative="1">
      <w:start w:val="1"/>
      <w:numFmt w:val="lowerRoman"/>
      <w:lvlText w:val="%3."/>
      <w:lvlJc w:val="right"/>
      <w:pPr>
        <w:tabs>
          <w:tab w:val="num" w:pos="936"/>
        </w:tabs>
        <w:ind w:left="936" w:hanging="180"/>
      </w:pPr>
    </w:lvl>
    <w:lvl w:ilvl="3" w:tplc="0409000F" w:tentative="1">
      <w:start w:val="1"/>
      <w:numFmt w:val="decimal"/>
      <w:lvlText w:val="%4."/>
      <w:lvlJc w:val="left"/>
      <w:pPr>
        <w:tabs>
          <w:tab w:val="num" w:pos="1656"/>
        </w:tabs>
        <w:ind w:left="1656" w:hanging="360"/>
      </w:pPr>
    </w:lvl>
    <w:lvl w:ilvl="4" w:tplc="04090019" w:tentative="1">
      <w:start w:val="1"/>
      <w:numFmt w:val="lowerLetter"/>
      <w:lvlText w:val="%5."/>
      <w:lvlJc w:val="left"/>
      <w:pPr>
        <w:tabs>
          <w:tab w:val="num" w:pos="2376"/>
        </w:tabs>
        <w:ind w:left="2376" w:hanging="360"/>
      </w:pPr>
    </w:lvl>
    <w:lvl w:ilvl="5" w:tplc="0409001B" w:tentative="1">
      <w:start w:val="1"/>
      <w:numFmt w:val="lowerRoman"/>
      <w:lvlText w:val="%6."/>
      <w:lvlJc w:val="right"/>
      <w:pPr>
        <w:tabs>
          <w:tab w:val="num" w:pos="3096"/>
        </w:tabs>
        <w:ind w:left="3096" w:hanging="180"/>
      </w:pPr>
    </w:lvl>
    <w:lvl w:ilvl="6" w:tplc="0409000F" w:tentative="1">
      <w:start w:val="1"/>
      <w:numFmt w:val="decimal"/>
      <w:lvlText w:val="%7."/>
      <w:lvlJc w:val="left"/>
      <w:pPr>
        <w:tabs>
          <w:tab w:val="num" w:pos="3816"/>
        </w:tabs>
        <w:ind w:left="3816" w:hanging="360"/>
      </w:pPr>
    </w:lvl>
    <w:lvl w:ilvl="7" w:tplc="04090019" w:tentative="1">
      <w:start w:val="1"/>
      <w:numFmt w:val="lowerLetter"/>
      <w:lvlText w:val="%8."/>
      <w:lvlJc w:val="left"/>
      <w:pPr>
        <w:tabs>
          <w:tab w:val="num" w:pos="4536"/>
        </w:tabs>
        <w:ind w:left="4536" w:hanging="360"/>
      </w:pPr>
    </w:lvl>
    <w:lvl w:ilvl="8" w:tplc="0409001B" w:tentative="1">
      <w:start w:val="1"/>
      <w:numFmt w:val="lowerRoman"/>
      <w:lvlText w:val="%9."/>
      <w:lvlJc w:val="right"/>
      <w:pPr>
        <w:tabs>
          <w:tab w:val="num" w:pos="5256"/>
        </w:tabs>
        <w:ind w:left="5256" w:hanging="180"/>
      </w:pPr>
    </w:lvl>
  </w:abstractNum>
  <w:abstractNum w:abstractNumId="43" w15:restartNumberingAfterBreak="0">
    <w:nsid w:val="6DBF7529"/>
    <w:multiLevelType w:val="hybridMultilevel"/>
    <w:tmpl w:val="D0A2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0513E8"/>
    <w:multiLevelType w:val="hybridMultilevel"/>
    <w:tmpl w:val="A8381F88"/>
    <w:lvl w:ilvl="0" w:tplc="FAF2C5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7A0F3C"/>
    <w:multiLevelType w:val="singleLevel"/>
    <w:tmpl w:val="988830C0"/>
    <w:lvl w:ilvl="0">
      <w:start w:val="1"/>
      <w:numFmt w:val="bullet"/>
      <w:pStyle w:val="RBullet"/>
      <w:lvlText w:val=""/>
      <w:lvlJc w:val="left"/>
      <w:pPr>
        <w:tabs>
          <w:tab w:val="num" w:pos="720"/>
        </w:tabs>
        <w:ind w:left="720" w:hanging="360"/>
      </w:pPr>
      <w:rPr>
        <w:rFonts w:ascii="Symbol" w:hAnsi="Symbol" w:cs="Garamond" w:hint="default"/>
        <w:color w:val="auto"/>
        <w:sz w:val="20"/>
        <w:szCs w:val="20"/>
      </w:rPr>
    </w:lvl>
  </w:abstractNum>
  <w:abstractNum w:abstractNumId="46" w15:restartNumberingAfterBreak="0">
    <w:nsid w:val="6F573BCB"/>
    <w:multiLevelType w:val="hybridMultilevel"/>
    <w:tmpl w:val="495EEB7C"/>
    <w:lvl w:ilvl="0" w:tplc="24F2D040">
      <w:start w:val="1"/>
      <w:numFmt w:val="decimal"/>
      <w:lvlText w:val="%1."/>
      <w:lvlJc w:val="left"/>
      <w:pPr>
        <w:ind w:left="720" w:hanging="360"/>
      </w:pPr>
      <w:rPr>
        <w:rFonts w:asciiTheme="majorHAnsi" w:hAnsiTheme="majorHAnsi" w:hint="default"/>
        <w:i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B809C5"/>
    <w:multiLevelType w:val="hybridMultilevel"/>
    <w:tmpl w:val="0092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1C0B4F"/>
    <w:multiLevelType w:val="hybridMultilevel"/>
    <w:tmpl w:val="F4503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2F5AA0"/>
    <w:multiLevelType w:val="hybridMultilevel"/>
    <w:tmpl w:val="05B2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F75043"/>
    <w:multiLevelType w:val="hybridMultilevel"/>
    <w:tmpl w:val="E1A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712369"/>
    <w:multiLevelType w:val="hybridMultilevel"/>
    <w:tmpl w:val="6030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3E4139"/>
    <w:multiLevelType w:val="hybridMultilevel"/>
    <w:tmpl w:val="EB7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3A7433"/>
    <w:multiLevelType w:val="hybridMultilevel"/>
    <w:tmpl w:val="78305A9E"/>
    <w:lvl w:ilvl="0" w:tplc="CEE26A3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781F29"/>
    <w:multiLevelType w:val="hybridMultilevel"/>
    <w:tmpl w:val="9B0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0B0B9C"/>
    <w:multiLevelType w:val="multilevel"/>
    <w:tmpl w:val="34EE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FE7782"/>
    <w:multiLevelType w:val="hybridMultilevel"/>
    <w:tmpl w:val="2D2EB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8"/>
  </w:num>
  <w:num w:numId="3">
    <w:abstractNumId w:val="45"/>
  </w:num>
  <w:num w:numId="4">
    <w:abstractNumId w:val="34"/>
  </w:num>
  <w:num w:numId="5">
    <w:abstractNumId w:val="39"/>
  </w:num>
  <w:num w:numId="6">
    <w:abstractNumId w:val="53"/>
  </w:num>
  <w:num w:numId="7">
    <w:abstractNumId w:val="0"/>
  </w:num>
  <w:num w:numId="8">
    <w:abstractNumId w:val="26"/>
  </w:num>
  <w:num w:numId="9">
    <w:abstractNumId w:val="24"/>
  </w:num>
  <w:num w:numId="10">
    <w:abstractNumId w:val="16"/>
  </w:num>
  <w:num w:numId="11">
    <w:abstractNumId w:val="48"/>
  </w:num>
  <w:num w:numId="12">
    <w:abstractNumId w:val="20"/>
  </w:num>
  <w:num w:numId="13">
    <w:abstractNumId w:val="32"/>
  </w:num>
  <w:num w:numId="14">
    <w:abstractNumId w:val="3"/>
  </w:num>
  <w:num w:numId="15">
    <w:abstractNumId w:val="52"/>
  </w:num>
  <w:num w:numId="16">
    <w:abstractNumId w:val="30"/>
  </w:num>
  <w:num w:numId="17">
    <w:abstractNumId w:val="36"/>
  </w:num>
  <w:num w:numId="18">
    <w:abstractNumId w:val="23"/>
  </w:num>
  <w:num w:numId="19">
    <w:abstractNumId w:val="17"/>
  </w:num>
  <w:num w:numId="20">
    <w:abstractNumId w:val="29"/>
  </w:num>
  <w:num w:numId="21">
    <w:abstractNumId w:val="40"/>
  </w:num>
  <w:num w:numId="22">
    <w:abstractNumId w:val="56"/>
  </w:num>
  <w:num w:numId="23">
    <w:abstractNumId w:val="21"/>
  </w:num>
  <w:num w:numId="24">
    <w:abstractNumId w:val="43"/>
  </w:num>
  <w:num w:numId="25">
    <w:abstractNumId w:val="14"/>
  </w:num>
  <w:num w:numId="26">
    <w:abstractNumId w:val="19"/>
  </w:num>
  <w:num w:numId="27">
    <w:abstractNumId w:val="54"/>
  </w:num>
  <w:num w:numId="28">
    <w:abstractNumId w:val="44"/>
  </w:num>
  <w:num w:numId="29">
    <w:abstractNumId w:val="55"/>
  </w:num>
  <w:num w:numId="30">
    <w:abstractNumId w:val="51"/>
  </w:num>
  <w:num w:numId="31">
    <w:abstractNumId w:val="12"/>
  </w:num>
  <w:num w:numId="32">
    <w:abstractNumId w:val="18"/>
  </w:num>
  <w:num w:numId="33">
    <w:abstractNumId w:val="15"/>
  </w:num>
  <w:num w:numId="34">
    <w:abstractNumId w:val="4"/>
  </w:num>
  <w:num w:numId="35">
    <w:abstractNumId w:val="10"/>
  </w:num>
  <w:num w:numId="36">
    <w:abstractNumId w:val="50"/>
  </w:num>
  <w:num w:numId="37">
    <w:abstractNumId w:val="49"/>
  </w:num>
  <w:num w:numId="38">
    <w:abstractNumId w:val="28"/>
  </w:num>
  <w:num w:numId="39">
    <w:abstractNumId w:val="22"/>
  </w:num>
  <w:num w:numId="40">
    <w:abstractNumId w:val="47"/>
  </w:num>
  <w:num w:numId="41">
    <w:abstractNumId w:val="13"/>
  </w:num>
  <w:num w:numId="42">
    <w:abstractNumId w:val="6"/>
  </w:num>
  <w:num w:numId="43">
    <w:abstractNumId w:val="1"/>
  </w:num>
  <w:num w:numId="44">
    <w:abstractNumId w:val="25"/>
  </w:num>
  <w:num w:numId="45">
    <w:abstractNumId w:val="9"/>
  </w:num>
  <w:num w:numId="46">
    <w:abstractNumId w:val="11"/>
  </w:num>
  <w:num w:numId="47">
    <w:abstractNumId w:val="7"/>
  </w:num>
  <w:num w:numId="48">
    <w:abstractNumId w:val="27"/>
  </w:num>
  <w:num w:numId="49">
    <w:abstractNumId w:val="33"/>
  </w:num>
  <w:num w:numId="50">
    <w:abstractNumId w:val="37"/>
  </w:num>
  <w:num w:numId="51">
    <w:abstractNumId w:val="42"/>
  </w:num>
  <w:num w:numId="52">
    <w:abstractNumId w:val="5"/>
  </w:num>
  <w:num w:numId="53">
    <w:abstractNumId w:val="38"/>
  </w:num>
  <w:num w:numId="54">
    <w:abstractNumId w:val="2"/>
  </w:num>
  <w:num w:numId="55">
    <w:abstractNumId w:val="46"/>
  </w:num>
  <w:num w:numId="56">
    <w:abstractNumId w:val="31"/>
  </w:num>
  <w:num w:numId="57">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73"/>
    <w:rsid w:val="0000061D"/>
    <w:rsid w:val="00004233"/>
    <w:rsid w:val="00004480"/>
    <w:rsid w:val="00004EA3"/>
    <w:rsid w:val="0000524D"/>
    <w:rsid w:val="0001065B"/>
    <w:rsid w:val="00010FFF"/>
    <w:rsid w:val="00015849"/>
    <w:rsid w:val="000200B0"/>
    <w:rsid w:val="00020655"/>
    <w:rsid w:val="00020AF7"/>
    <w:rsid w:val="00020B0A"/>
    <w:rsid w:val="00020FBD"/>
    <w:rsid w:val="0002450B"/>
    <w:rsid w:val="00025E2C"/>
    <w:rsid w:val="00031227"/>
    <w:rsid w:val="00033C37"/>
    <w:rsid w:val="000366A7"/>
    <w:rsid w:val="0004044B"/>
    <w:rsid w:val="00042889"/>
    <w:rsid w:val="00042BFD"/>
    <w:rsid w:val="000445A4"/>
    <w:rsid w:val="000472BC"/>
    <w:rsid w:val="000505C0"/>
    <w:rsid w:val="00051201"/>
    <w:rsid w:val="00052329"/>
    <w:rsid w:val="000540A0"/>
    <w:rsid w:val="00054436"/>
    <w:rsid w:val="0005447F"/>
    <w:rsid w:val="0005538D"/>
    <w:rsid w:val="0006064F"/>
    <w:rsid w:val="0006276D"/>
    <w:rsid w:val="00063BC8"/>
    <w:rsid w:val="00063CAD"/>
    <w:rsid w:val="0006488A"/>
    <w:rsid w:val="00066463"/>
    <w:rsid w:val="0007052B"/>
    <w:rsid w:val="00071FD0"/>
    <w:rsid w:val="0007299B"/>
    <w:rsid w:val="00072AF1"/>
    <w:rsid w:val="00072B36"/>
    <w:rsid w:val="00074A21"/>
    <w:rsid w:val="00074F11"/>
    <w:rsid w:val="000754C4"/>
    <w:rsid w:val="00076832"/>
    <w:rsid w:val="00081825"/>
    <w:rsid w:val="0008226F"/>
    <w:rsid w:val="0008239F"/>
    <w:rsid w:val="00083AF4"/>
    <w:rsid w:val="000878F2"/>
    <w:rsid w:val="000905FF"/>
    <w:rsid w:val="00090B05"/>
    <w:rsid w:val="000919B3"/>
    <w:rsid w:val="000919DD"/>
    <w:rsid w:val="00093F1F"/>
    <w:rsid w:val="000949F2"/>
    <w:rsid w:val="000A026B"/>
    <w:rsid w:val="000A0C1F"/>
    <w:rsid w:val="000A332A"/>
    <w:rsid w:val="000A5449"/>
    <w:rsid w:val="000A5FB8"/>
    <w:rsid w:val="000A666F"/>
    <w:rsid w:val="000A6ABC"/>
    <w:rsid w:val="000A6E68"/>
    <w:rsid w:val="000B1352"/>
    <w:rsid w:val="000B26F6"/>
    <w:rsid w:val="000B7473"/>
    <w:rsid w:val="000C0D5C"/>
    <w:rsid w:val="000C175C"/>
    <w:rsid w:val="000C211D"/>
    <w:rsid w:val="000C3BB2"/>
    <w:rsid w:val="000C6375"/>
    <w:rsid w:val="000D017C"/>
    <w:rsid w:val="000D01C0"/>
    <w:rsid w:val="000D1333"/>
    <w:rsid w:val="000D175B"/>
    <w:rsid w:val="000D2E2D"/>
    <w:rsid w:val="000D54BF"/>
    <w:rsid w:val="000D6904"/>
    <w:rsid w:val="000D6D55"/>
    <w:rsid w:val="000E18E5"/>
    <w:rsid w:val="000E2158"/>
    <w:rsid w:val="000E3852"/>
    <w:rsid w:val="000E3E6A"/>
    <w:rsid w:val="000E5B83"/>
    <w:rsid w:val="000E6BFE"/>
    <w:rsid w:val="000F2B86"/>
    <w:rsid w:val="000F2C50"/>
    <w:rsid w:val="000F3015"/>
    <w:rsid w:val="000F38DB"/>
    <w:rsid w:val="000F5297"/>
    <w:rsid w:val="000F5568"/>
    <w:rsid w:val="000F63B2"/>
    <w:rsid w:val="00103C6E"/>
    <w:rsid w:val="00103DF4"/>
    <w:rsid w:val="00105654"/>
    <w:rsid w:val="00106A7A"/>
    <w:rsid w:val="001073BB"/>
    <w:rsid w:val="00111BEE"/>
    <w:rsid w:val="00112A9C"/>
    <w:rsid w:val="00112D13"/>
    <w:rsid w:val="00114B56"/>
    <w:rsid w:val="00115DB4"/>
    <w:rsid w:val="0011611A"/>
    <w:rsid w:val="00117977"/>
    <w:rsid w:val="001205C5"/>
    <w:rsid w:val="00122594"/>
    <w:rsid w:val="00122799"/>
    <w:rsid w:val="001228D8"/>
    <w:rsid w:val="00123972"/>
    <w:rsid w:val="00125413"/>
    <w:rsid w:val="00126A6A"/>
    <w:rsid w:val="00130484"/>
    <w:rsid w:val="0013114E"/>
    <w:rsid w:val="0013147C"/>
    <w:rsid w:val="001328EB"/>
    <w:rsid w:val="00133CF1"/>
    <w:rsid w:val="00133F91"/>
    <w:rsid w:val="00134589"/>
    <w:rsid w:val="001346B8"/>
    <w:rsid w:val="00136440"/>
    <w:rsid w:val="00136D44"/>
    <w:rsid w:val="0014178B"/>
    <w:rsid w:val="0014357D"/>
    <w:rsid w:val="00143AFD"/>
    <w:rsid w:val="00144D03"/>
    <w:rsid w:val="0015188D"/>
    <w:rsid w:val="00152CCE"/>
    <w:rsid w:val="00154C49"/>
    <w:rsid w:val="00154DB0"/>
    <w:rsid w:val="00155DE2"/>
    <w:rsid w:val="0015681C"/>
    <w:rsid w:val="00156902"/>
    <w:rsid w:val="00157A81"/>
    <w:rsid w:val="00162A23"/>
    <w:rsid w:val="00166A0C"/>
    <w:rsid w:val="00172E19"/>
    <w:rsid w:val="00174096"/>
    <w:rsid w:val="00175A47"/>
    <w:rsid w:val="00176287"/>
    <w:rsid w:val="00177F4B"/>
    <w:rsid w:val="001805C5"/>
    <w:rsid w:val="001824E1"/>
    <w:rsid w:val="001827D3"/>
    <w:rsid w:val="00185764"/>
    <w:rsid w:val="00185CFB"/>
    <w:rsid w:val="00186ACA"/>
    <w:rsid w:val="00187119"/>
    <w:rsid w:val="00187EA0"/>
    <w:rsid w:val="00190856"/>
    <w:rsid w:val="00190F35"/>
    <w:rsid w:val="001938F0"/>
    <w:rsid w:val="00193B02"/>
    <w:rsid w:val="001948C9"/>
    <w:rsid w:val="00194A31"/>
    <w:rsid w:val="00194E62"/>
    <w:rsid w:val="00196BF9"/>
    <w:rsid w:val="00196C16"/>
    <w:rsid w:val="00196FF9"/>
    <w:rsid w:val="001A2808"/>
    <w:rsid w:val="001A32D1"/>
    <w:rsid w:val="001A35F6"/>
    <w:rsid w:val="001A5125"/>
    <w:rsid w:val="001A56B7"/>
    <w:rsid w:val="001A766F"/>
    <w:rsid w:val="001B0076"/>
    <w:rsid w:val="001B064E"/>
    <w:rsid w:val="001B1283"/>
    <w:rsid w:val="001B1E6D"/>
    <w:rsid w:val="001B26F9"/>
    <w:rsid w:val="001B3A33"/>
    <w:rsid w:val="001B6C01"/>
    <w:rsid w:val="001B7574"/>
    <w:rsid w:val="001B7C1B"/>
    <w:rsid w:val="001C0707"/>
    <w:rsid w:val="001C0E71"/>
    <w:rsid w:val="001C13A4"/>
    <w:rsid w:val="001C2DD4"/>
    <w:rsid w:val="001C45B7"/>
    <w:rsid w:val="001C463D"/>
    <w:rsid w:val="001C4FE3"/>
    <w:rsid w:val="001C6697"/>
    <w:rsid w:val="001C757D"/>
    <w:rsid w:val="001D0FF5"/>
    <w:rsid w:val="001D2902"/>
    <w:rsid w:val="001D40A6"/>
    <w:rsid w:val="001D5EE0"/>
    <w:rsid w:val="001D67D8"/>
    <w:rsid w:val="001E02CF"/>
    <w:rsid w:val="001E0DEF"/>
    <w:rsid w:val="001E1195"/>
    <w:rsid w:val="001E2134"/>
    <w:rsid w:val="001E22AF"/>
    <w:rsid w:val="001E4F87"/>
    <w:rsid w:val="001E6663"/>
    <w:rsid w:val="001E6A89"/>
    <w:rsid w:val="001F1C77"/>
    <w:rsid w:val="001F3144"/>
    <w:rsid w:val="001F6E79"/>
    <w:rsid w:val="00200B70"/>
    <w:rsid w:val="00201725"/>
    <w:rsid w:val="00201E31"/>
    <w:rsid w:val="00203697"/>
    <w:rsid w:val="00203A12"/>
    <w:rsid w:val="00206146"/>
    <w:rsid w:val="002070C5"/>
    <w:rsid w:val="00211DE8"/>
    <w:rsid w:val="00211F2B"/>
    <w:rsid w:val="00215478"/>
    <w:rsid w:val="00216123"/>
    <w:rsid w:val="00216C7E"/>
    <w:rsid w:val="00217D30"/>
    <w:rsid w:val="0022083C"/>
    <w:rsid w:val="0022356C"/>
    <w:rsid w:val="00227DD1"/>
    <w:rsid w:val="002320E7"/>
    <w:rsid w:val="00233D48"/>
    <w:rsid w:val="002373B8"/>
    <w:rsid w:val="002373E9"/>
    <w:rsid w:val="0024043C"/>
    <w:rsid w:val="00241891"/>
    <w:rsid w:val="00241C05"/>
    <w:rsid w:val="00246FEF"/>
    <w:rsid w:val="0025010E"/>
    <w:rsid w:val="00253C91"/>
    <w:rsid w:val="00253F6E"/>
    <w:rsid w:val="00260A5D"/>
    <w:rsid w:val="00260E72"/>
    <w:rsid w:val="00261114"/>
    <w:rsid w:val="002612C2"/>
    <w:rsid w:val="002635D8"/>
    <w:rsid w:val="00265095"/>
    <w:rsid w:val="002651B2"/>
    <w:rsid w:val="00266449"/>
    <w:rsid w:val="002664C3"/>
    <w:rsid w:val="002701D6"/>
    <w:rsid w:val="00272B06"/>
    <w:rsid w:val="002740B1"/>
    <w:rsid w:val="002759FB"/>
    <w:rsid w:val="00275C46"/>
    <w:rsid w:val="00277F7A"/>
    <w:rsid w:val="00280158"/>
    <w:rsid w:val="0028464F"/>
    <w:rsid w:val="002853EA"/>
    <w:rsid w:val="0028641D"/>
    <w:rsid w:val="00287316"/>
    <w:rsid w:val="00287F4B"/>
    <w:rsid w:val="00287FCA"/>
    <w:rsid w:val="002965D5"/>
    <w:rsid w:val="002A007E"/>
    <w:rsid w:val="002A1F04"/>
    <w:rsid w:val="002A6E47"/>
    <w:rsid w:val="002A7768"/>
    <w:rsid w:val="002B0BA5"/>
    <w:rsid w:val="002B45EF"/>
    <w:rsid w:val="002B597C"/>
    <w:rsid w:val="002B6CCD"/>
    <w:rsid w:val="002B727B"/>
    <w:rsid w:val="002C02BB"/>
    <w:rsid w:val="002C050F"/>
    <w:rsid w:val="002C0F4C"/>
    <w:rsid w:val="002C15DB"/>
    <w:rsid w:val="002C1CC1"/>
    <w:rsid w:val="002C2311"/>
    <w:rsid w:val="002C2B8D"/>
    <w:rsid w:val="002C3305"/>
    <w:rsid w:val="002C3404"/>
    <w:rsid w:val="002C3842"/>
    <w:rsid w:val="002C6E56"/>
    <w:rsid w:val="002C7A76"/>
    <w:rsid w:val="002C7BC6"/>
    <w:rsid w:val="002D1581"/>
    <w:rsid w:val="002D18DE"/>
    <w:rsid w:val="002D1ED0"/>
    <w:rsid w:val="002D4DA1"/>
    <w:rsid w:val="002D56A2"/>
    <w:rsid w:val="002D74D8"/>
    <w:rsid w:val="002E0F83"/>
    <w:rsid w:val="002E1E8C"/>
    <w:rsid w:val="002E2F04"/>
    <w:rsid w:val="002E43AB"/>
    <w:rsid w:val="002E4F51"/>
    <w:rsid w:val="002E63A9"/>
    <w:rsid w:val="002E751D"/>
    <w:rsid w:val="002E76B3"/>
    <w:rsid w:val="002F0FF1"/>
    <w:rsid w:val="002F226B"/>
    <w:rsid w:val="002F4D93"/>
    <w:rsid w:val="002F73B6"/>
    <w:rsid w:val="00301B12"/>
    <w:rsid w:val="00301DA0"/>
    <w:rsid w:val="003024BC"/>
    <w:rsid w:val="003048BF"/>
    <w:rsid w:val="00305172"/>
    <w:rsid w:val="0030678D"/>
    <w:rsid w:val="0030792C"/>
    <w:rsid w:val="00311AFF"/>
    <w:rsid w:val="0031517A"/>
    <w:rsid w:val="003154B5"/>
    <w:rsid w:val="00316472"/>
    <w:rsid w:val="00317496"/>
    <w:rsid w:val="00321B7B"/>
    <w:rsid w:val="0032252D"/>
    <w:rsid w:val="003244A9"/>
    <w:rsid w:val="00326026"/>
    <w:rsid w:val="0033354A"/>
    <w:rsid w:val="00333E42"/>
    <w:rsid w:val="003361EE"/>
    <w:rsid w:val="0034094E"/>
    <w:rsid w:val="003435E7"/>
    <w:rsid w:val="003452CC"/>
    <w:rsid w:val="00347D90"/>
    <w:rsid w:val="00350379"/>
    <w:rsid w:val="00350776"/>
    <w:rsid w:val="00351A90"/>
    <w:rsid w:val="00353322"/>
    <w:rsid w:val="00353879"/>
    <w:rsid w:val="00353F63"/>
    <w:rsid w:val="00355C91"/>
    <w:rsid w:val="00355E95"/>
    <w:rsid w:val="00355F68"/>
    <w:rsid w:val="00357A28"/>
    <w:rsid w:val="003635C2"/>
    <w:rsid w:val="00364A32"/>
    <w:rsid w:val="0037211A"/>
    <w:rsid w:val="0037388D"/>
    <w:rsid w:val="00376874"/>
    <w:rsid w:val="0037696B"/>
    <w:rsid w:val="00383072"/>
    <w:rsid w:val="0038491F"/>
    <w:rsid w:val="003913FE"/>
    <w:rsid w:val="00391A56"/>
    <w:rsid w:val="0039380B"/>
    <w:rsid w:val="00393F4F"/>
    <w:rsid w:val="00394605"/>
    <w:rsid w:val="00394A10"/>
    <w:rsid w:val="00394A5B"/>
    <w:rsid w:val="00395999"/>
    <w:rsid w:val="003966BC"/>
    <w:rsid w:val="00396E58"/>
    <w:rsid w:val="003A2D5C"/>
    <w:rsid w:val="003A2FFA"/>
    <w:rsid w:val="003A4649"/>
    <w:rsid w:val="003A53B7"/>
    <w:rsid w:val="003A6202"/>
    <w:rsid w:val="003A67EB"/>
    <w:rsid w:val="003A780F"/>
    <w:rsid w:val="003B1235"/>
    <w:rsid w:val="003B2258"/>
    <w:rsid w:val="003B2381"/>
    <w:rsid w:val="003B3380"/>
    <w:rsid w:val="003B7696"/>
    <w:rsid w:val="003B7FB0"/>
    <w:rsid w:val="003C1880"/>
    <w:rsid w:val="003C1CFC"/>
    <w:rsid w:val="003C292C"/>
    <w:rsid w:val="003C325F"/>
    <w:rsid w:val="003C4C07"/>
    <w:rsid w:val="003C72CC"/>
    <w:rsid w:val="003C79B6"/>
    <w:rsid w:val="003C7A55"/>
    <w:rsid w:val="003D06C4"/>
    <w:rsid w:val="003D1930"/>
    <w:rsid w:val="003D1D98"/>
    <w:rsid w:val="003D2BF3"/>
    <w:rsid w:val="003D2C88"/>
    <w:rsid w:val="003D52D2"/>
    <w:rsid w:val="003D663E"/>
    <w:rsid w:val="003E1048"/>
    <w:rsid w:val="003E3774"/>
    <w:rsid w:val="003E53C7"/>
    <w:rsid w:val="003E6267"/>
    <w:rsid w:val="003E6944"/>
    <w:rsid w:val="003E7D98"/>
    <w:rsid w:val="003F063B"/>
    <w:rsid w:val="003F15A0"/>
    <w:rsid w:val="003F1EB3"/>
    <w:rsid w:val="003F2634"/>
    <w:rsid w:val="003F3710"/>
    <w:rsid w:val="003F6939"/>
    <w:rsid w:val="0040131F"/>
    <w:rsid w:val="0040146E"/>
    <w:rsid w:val="004025FD"/>
    <w:rsid w:val="0040266B"/>
    <w:rsid w:val="0040355F"/>
    <w:rsid w:val="004035D4"/>
    <w:rsid w:val="004062BB"/>
    <w:rsid w:val="00407974"/>
    <w:rsid w:val="00412C92"/>
    <w:rsid w:val="00413EEE"/>
    <w:rsid w:val="004216DD"/>
    <w:rsid w:val="00421F27"/>
    <w:rsid w:val="004229BD"/>
    <w:rsid w:val="00423073"/>
    <w:rsid w:val="0042599F"/>
    <w:rsid w:val="00425A47"/>
    <w:rsid w:val="004300D1"/>
    <w:rsid w:val="00430C12"/>
    <w:rsid w:val="0043319B"/>
    <w:rsid w:val="00433E23"/>
    <w:rsid w:val="0043406C"/>
    <w:rsid w:val="00436E6D"/>
    <w:rsid w:val="00443618"/>
    <w:rsid w:val="0044420B"/>
    <w:rsid w:val="004461D2"/>
    <w:rsid w:val="00450FD2"/>
    <w:rsid w:val="004511BC"/>
    <w:rsid w:val="00451D37"/>
    <w:rsid w:val="004524B5"/>
    <w:rsid w:val="00453A3A"/>
    <w:rsid w:val="00454BD7"/>
    <w:rsid w:val="00457D35"/>
    <w:rsid w:val="00460F88"/>
    <w:rsid w:val="004630D6"/>
    <w:rsid w:val="00463351"/>
    <w:rsid w:val="004656B6"/>
    <w:rsid w:val="00467A74"/>
    <w:rsid w:val="00470E3D"/>
    <w:rsid w:val="00470E55"/>
    <w:rsid w:val="00471BCD"/>
    <w:rsid w:val="0047335F"/>
    <w:rsid w:val="00473831"/>
    <w:rsid w:val="004744D9"/>
    <w:rsid w:val="004747C0"/>
    <w:rsid w:val="004764A8"/>
    <w:rsid w:val="00481B76"/>
    <w:rsid w:val="00482196"/>
    <w:rsid w:val="00484475"/>
    <w:rsid w:val="00490B71"/>
    <w:rsid w:val="004914B3"/>
    <w:rsid w:val="00492AF4"/>
    <w:rsid w:val="00493F9C"/>
    <w:rsid w:val="004945D6"/>
    <w:rsid w:val="004A0836"/>
    <w:rsid w:val="004A5EFB"/>
    <w:rsid w:val="004B08F7"/>
    <w:rsid w:val="004B1DE4"/>
    <w:rsid w:val="004B27D6"/>
    <w:rsid w:val="004B4EFF"/>
    <w:rsid w:val="004B6387"/>
    <w:rsid w:val="004C1354"/>
    <w:rsid w:val="004C1E11"/>
    <w:rsid w:val="004C24C2"/>
    <w:rsid w:val="004C2C68"/>
    <w:rsid w:val="004C36CC"/>
    <w:rsid w:val="004C45FD"/>
    <w:rsid w:val="004C588A"/>
    <w:rsid w:val="004D09C9"/>
    <w:rsid w:val="004D2027"/>
    <w:rsid w:val="004D2614"/>
    <w:rsid w:val="004D317F"/>
    <w:rsid w:val="004D32A2"/>
    <w:rsid w:val="004D7368"/>
    <w:rsid w:val="004E355A"/>
    <w:rsid w:val="004E3A2E"/>
    <w:rsid w:val="004E4A29"/>
    <w:rsid w:val="004E5817"/>
    <w:rsid w:val="004E59CF"/>
    <w:rsid w:val="004E69E7"/>
    <w:rsid w:val="004F1326"/>
    <w:rsid w:val="004F18A4"/>
    <w:rsid w:val="004F1D60"/>
    <w:rsid w:val="004F2101"/>
    <w:rsid w:val="004F24FF"/>
    <w:rsid w:val="004F48D1"/>
    <w:rsid w:val="005003E1"/>
    <w:rsid w:val="005046F3"/>
    <w:rsid w:val="005055CE"/>
    <w:rsid w:val="00507039"/>
    <w:rsid w:val="00507B46"/>
    <w:rsid w:val="0051000B"/>
    <w:rsid w:val="005120A6"/>
    <w:rsid w:val="00512519"/>
    <w:rsid w:val="00513A23"/>
    <w:rsid w:val="0051574F"/>
    <w:rsid w:val="0051666A"/>
    <w:rsid w:val="005172BB"/>
    <w:rsid w:val="00521C0F"/>
    <w:rsid w:val="00524423"/>
    <w:rsid w:val="00524F31"/>
    <w:rsid w:val="0052512A"/>
    <w:rsid w:val="005258E5"/>
    <w:rsid w:val="005260A3"/>
    <w:rsid w:val="005260CB"/>
    <w:rsid w:val="00527EFB"/>
    <w:rsid w:val="00530BE5"/>
    <w:rsid w:val="00530D1F"/>
    <w:rsid w:val="005323B4"/>
    <w:rsid w:val="00532780"/>
    <w:rsid w:val="005328EF"/>
    <w:rsid w:val="00535E64"/>
    <w:rsid w:val="00536011"/>
    <w:rsid w:val="0054076C"/>
    <w:rsid w:val="005421CC"/>
    <w:rsid w:val="00542C60"/>
    <w:rsid w:val="00543349"/>
    <w:rsid w:val="00543CB4"/>
    <w:rsid w:val="005448AE"/>
    <w:rsid w:val="00546689"/>
    <w:rsid w:val="0055010E"/>
    <w:rsid w:val="00550437"/>
    <w:rsid w:val="00550FA6"/>
    <w:rsid w:val="00552F0B"/>
    <w:rsid w:val="005550D7"/>
    <w:rsid w:val="00555A16"/>
    <w:rsid w:val="0055614C"/>
    <w:rsid w:val="00556C0D"/>
    <w:rsid w:val="00557A7A"/>
    <w:rsid w:val="00560AD6"/>
    <w:rsid w:val="00562B89"/>
    <w:rsid w:val="00562D0D"/>
    <w:rsid w:val="00564CD4"/>
    <w:rsid w:val="0056527D"/>
    <w:rsid w:val="00565345"/>
    <w:rsid w:val="00565360"/>
    <w:rsid w:val="00565F79"/>
    <w:rsid w:val="00570923"/>
    <w:rsid w:val="00570D60"/>
    <w:rsid w:val="005718AA"/>
    <w:rsid w:val="0058003A"/>
    <w:rsid w:val="005813DC"/>
    <w:rsid w:val="00581F44"/>
    <w:rsid w:val="00582E8E"/>
    <w:rsid w:val="00586FEC"/>
    <w:rsid w:val="00587894"/>
    <w:rsid w:val="005879B3"/>
    <w:rsid w:val="0059012A"/>
    <w:rsid w:val="00592A89"/>
    <w:rsid w:val="005947E6"/>
    <w:rsid w:val="005949D4"/>
    <w:rsid w:val="005965DC"/>
    <w:rsid w:val="00596613"/>
    <w:rsid w:val="00597464"/>
    <w:rsid w:val="00597769"/>
    <w:rsid w:val="005A10D3"/>
    <w:rsid w:val="005A11B8"/>
    <w:rsid w:val="005A15A7"/>
    <w:rsid w:val="005A3930"/>
    <w:rsid w:val="005A6D89"/>
    <w:rsid w:val="005A755F"/>
    <w:rsid w:val="005B0687"/>
    <w:rsid w:val="005B146E"/>
    <w:rsid w:val="005B2722"/>
    <w:rsid w:val="005B4B3C"/>
    <w:rsid w:val="005B4BD6"/>
    <w:rsid w:val="005B5825"/>
    <w:rsid w:val="005C18C9"/>
    <w:rsid w:val="005C303A"/>
    <w:rsid w:val="005C30AA"/>
    <w:rsid w:val="005D1D22"/>
    <w:rsid w:val="005D21AF"/>
    <w:rsid w:val="005D2D87"/>
    <w:rsid w:val="005D2DF3"/>
    <w:rsid w:val="005D3E5F"/>
    <w:rsid w:val="005D622E"/>
    <w:rsid w:val="005D70F4"/>
    <w:rsid w:val="005E22F3"/>
    <w:rsid w:val="005E2F71"/>
    <w:rsid w:val="005E39AF"/>
    <w:rsid w:val="005E46DB"/>
    <w:rsid w:val="005E498D"/>
    <w:rsid w:val="005E51CF"/>
    <w:rsid w:val="005F4512"/>
    <w:rsid w:val="005F65DE"/>
    <w:rsid w:val="005F7556"/>
    <w:rsid w:val="005F782F"/>
    <w:rsid w:val="005F7B59"/>
    <w:rsid w:val="00600175"/>
    <w:rsid w:val="006010B4"/>
    <w:rsid w:val="00601675"/>
    <w:rsid w:val="00601D88"/>
    <w:rsid w:val="00602947"/>
    <w:rsid w:val="00602D04"/>
    <w:rsid w:val="00602F09"/>
    <w:rsid w:val="006046F9"/>
    <w:rsid w:val="00605C06"/>
    <w:rsid w:val="00605DFA"/>
    <w:rsid w:val="00606CAE"/>
    <w:rsid w:val="00607F59"/>
    <w:rsid w:val="0061017E"/>
    <w:rsid w:val="006105B8"/>
    <w:rsid w:val="00610820"/>
    <w:rsid w:val="0061114C"/>
    <w:rsid w:val="00612CE4"/>
    <w:rsid w:val="00613E59"/>
    <w:rsid w:val="00614480"/>
    <w:rsid w:val="00615BDE"/>
    <w:rsid w:val="006211F3"/>
    <w:rsid w:val="00623BC1"/>
    <w:rsid w:val="00623CA8"/>
    <w:rsid w:val="00625D06"/>
    <w:rsid w:val="00626B46"/>
    <w:rsid w:val="00627571"/>
    <w:rsid w:val="00630752"/>
    <w:rsid w:val="00630CA9"/>
    <w:rsid w:val="0063111D"/>
    <w:rsid w:val="00634046"/>
    <w:rsid w:val="006344ED"/>
    <w:rsid w:val="006357C1"/>
    <w:rsid w:val="00641B3D"/>
    <w:rsid w:val="0064203D"/>
    <w:rsid w:val="006428C1"/>
    <w:rsid w:val="00642DBD"/>
    <w:rsid w:val="00644068"/>
    <w:rsid w:val="006441B5"/>
    <w:rsid w:val="00644477"/>
    <w:rsid w:val="00644FA2"/>
    <w:rsid w:val="006458C7"/>
    <w:rsid w:val="00650F9E"/>
    <w:rsid w:val="00651354"/>
    <w:rsid w:val="00652513"/>
    <w:rsid w:val="00652F19"/>
    <w:rsid w:val="00653DE2"/>
    <w:rsid w:val="00655B97"/>
    <w:rsid w:val="00655BCC"/>
    <w:rsid w:val="00660284"/>
    <w:rsid w:val="0066253E"/>
    <w:rsid w:val="006632D4"/>
    <w:rsid w:val="00663357"/>
    <w:rsid w:val="00663605"/>
    <w:rsid w:val="00663903"/>
    <w:rsid w:val="0066398D"/>
    <w:rsid w:val="00664B8A"/>
    <w:rsid w:val="00667D38"/>
    <w:rsid w:val="00672111"/>
    <w:rsid w:val="00672367"/>
    <w:rsid w:val="00672D1D"/>
    <w:rsid w:val="006732E1"/>
    <w:rsid w:val="00673D2D"/>
    <w:rsid w:val="00675DB5"/>
    <w:rsid w:val="0067678D"/>
    <w:rsid w:val="00681353"/>
    <w:rsid w:val="006860FE"/>
    <w:rsid w:val="00687A09"/>
    <w:rsid w:val="00687BB2"/>
    <w:rsid w:val="00693C02"/>
    <w:rsid w:val="00693E02"/>
    <w:rsid w:val="006941CE"/>
    <w:rsid w:val="006941D4"/>
    <w:rsid w:val="006941DF"/>
    <w:rsid w:val="006948D0"/>
    <w:rsid w:val="0069591C"/>
    <w:rsid w:val="006A2007"/>
    <w:rsid w:val="006A2F34"/>
    <w:rsid w:val="006A4ABE"/>
    <w:rsid w:val="006A4EDC"/>
    <w:rsid w:val="006A58FA"/>
    <w:rsid w:val="006A6146"/>
    <w:rsid w:val="006A6167"/>
    <w:rsid w:val="006B047E"/>
    <w:rsid w:val="006B06C5"/>
    <w:rsid w:val="006B1F32"/>
    <w:rsid w:val="006B4409"/>
    <w:rsid w:val="006B69BA"/>
    <w:rsid w:val="006B7E25"/>
    <w:rsid w:val="006C171D"/>
    <w:rsid w:val="006C1728"/>
    <w:rsid w:val="006C20A7"/>
    <w:rsid w:val="006C2131"/>
    <w:rsid w:val="006C3935"/>
    <w:rsid w:val="006C5758"/>
    <w:rsid w:val="006C6376"/>
    <w:rsid w:val="006C7148"/>
    <w:rsid w:val="006D0572"/>
    <w:rsid w:val="006D4E9D"/>
    <w:rsid w:val="006E0057"/>
    <w:rsid w:val="006E0FE1"/>
    <w:rsid w:val="006E5A4C"/>
    <w:rsid w:val="006E5C11"/>
    <w:rsid w:val="006E61E1"/>
    <w:rsid w:val="006E7369"/>
    <w:rsid w:val="006F06AD"/>
    <w:rsid w:val="006F299C"/>
    <w:rsid w:val="006F2C7D"/>
    <w:rsid w:val="006F2C97"/>
    <w:rsid w:val="006F55FD"/>
    <w:rsid w:val="006F5E7D"/>
    <w:rsid w:val="006F6FF3"/>
    <w:rsid w:val="006F7992"/>
    <w:rsid w:val="007053E6"/>
    <w:rsid w:val="00710CFF"/>
    <w:rsid w:val="00713376"/>
    <w:rsid w:val="00713D8B"/>
    <w:rsid w:val="00715C93"/>
    <w:rsid w:val="0072173C"/>
    <w:rsid w:val="00723F26"/>
    <w:rsid w:val="00724757"/>
    <w:rsid w:val="00730BCB"/>
    <w:rsid w:val="007314B2"/>
    <w:rsid w:val="00734D35"/>
    <w:rsid w:val="0073626F"/>
    <w:rsid w:val="007373C6"/>
    <w:rsid w:val="00741523"/>
    <w:rsid w:val="0074454E"/>
    <w:rsid w:val="0074548F"/>
    <w:rsid w:val="00745F2A"/>
    <w:rsid w:val="00750B50"/>
    <w:rsid w:val="007526BC"/>
    <w:rsid w:val="00752D03"/>
    <w:rsid w:val="00754852"/>
    <w:rsid w:val="0075499D"/>
    <w:rsid w:val="00755C26"/>
    <w:rsid w:val="00755E5B"/>
    <w:rsid w:val="00760484"/>
    <w:rsid w:val="00762219"/>
    <w:rsid w:val="00763541"/>
    <w:rsid w:val="007664C2"/>
    <w:rsid w:val="00766A6A"/>
    <w:rsid w:val="007707F5"/>
    <w:rsid w:val="00771134"/>
    <w:rsid w:val="00773A04"/>
    <w:rsid w:val="007741B0"/>
    <w:rsid w:val="00774424"/>
    <w:rsid w:val="00777F66"/>
    <w:rsid w:val="007801FB"/>
    <w:rsid w:val="007816A8"/>
    <w:rsid w:val="00781A05"/>
    <w:rsid w:val="00781AA5"/>
    <w:rsid w:val="00783A48"/>
    <w:rsid w:val="00784F82"/>
    <w:rsid w:val="007861E7"/>
    <w:rsid w:val="00786ECB"/>
    <w:rsid w:val="00795A67"/>
    <w:rsid w:val="00795CBB"/>
    <w:rsid w:val="00797D7D"/>
    <w:rsid w:val="007A1447"/>
    <w:rsid w:val="007A265C"/>
    <w:rsid w:val="007A33F2"/>
    <w:rsid w:val="007A423E"/>
    <w:rsid w:val="007A5DAB"/>
    <w:rsid w:val="007A77F0"/>
    <w:rsid w:val="007B462A"/>
    <w:rsid w:val="007B49EE"/>
    <w:rsid w:val="007B7813"/>
    <w:rsid w:val="007B7B3F"/>
    <w:rsid w:val="007B7F17"/>
    <w:rsid w:val="007C02B3"/>
    <w:rsid w:val="007C1CDE"/>
    <w:rsid w:val="007C2216"/>
    <w:rsid w:val="007C2714"/>
    <w:rsid w:val="007C377D"/>
    <w:rsid w:val="007C3F05"/>
    <w:rsid w:val="007C4E9A"/>
    <w:rsid w:val="007C5C6F"/>
    <w:rsid w:val="007C663B"/>
    <w:rsid w:val="007D0D47"/>
    <w:rsid w:val="007D1214"/>
    <w:rsid w:val="007D1AD7"/>
    <w:rsid w:val="007D555C"/>
    <w:rsid w:val="007E14E6"/>
    <w:rsid w:val="007E1A39"/>
    <w:rsid w:val="007E1CC1"/>
    <w:rsid w:val="007E3D68"/>
    <w:rsid w:val="007E4532"/>
    <w:rsid w:val="007E580A"/>
    <w:rsid w:val="007E6A69"/>
    <w:rsid w:val="007F0CC7"/>
    <w:rsid w:val="007F12D2"/>
    <w:rsid w:val="007F133D"/>
    <w:rsid w:val="007F1AA2"/>
    <w:rsid w:val="007F25DA"/>
    <w:rsid w:val="007F2738"/>
    <w:rsid w:val="007F32E2"/>
    <w:rsid w:val="007F478A"/>
    <w:rsid w:val="007F5049"/>
    <w:rsid w:val="007F610C"/>
    <w:rsid w:val="008008B6"/>
    <w:rsid w:val="00802BDE"/>
    <w:rsid w:val="0080435E"/>
    <w:rsid w:val="008043FD"/>
    <w:rsid w:val="0080483A"/>
    <w:rsid w:val="008070AD"/>
    <w:rsid w:val="008100F0"/>
    <w:rsid w:val="00817E09"/>
    <w:rsid w:val="00821980"/>
    <w:rsid w:val="00821CF0"/>
    <w:rsid w:val="00825AF2"/>
    <w:rsid w:val="008272F8"/>
    <w:rsid w:val="00830D94"/>
    <w:rsid w:val="008333FA"/>
    <w:rsid w:val="0083701F"/>
    <w:rsid w:val="0084142C"/>
    <w:rsid w:val="00843359"/>
    <w:rsid w:val="00843428"/>
    <w:rsid w:val="008444BD"/>
    <w:rsid w:val="00844E4C"/>
    <w:rsid w:val="008463BF"/>
    <w:rsid w:val="008464EA"/>
    <w:rsid w:val="008471A1"/>
    <w:rsid w:val="008471C4"/>
    <w:rsid w:val="0085366D"/>
    <w:rsid w:val="008547F7"/>
    <w:rsid w:val="00854E20"/>
    <w:rsid w:val="008552A5"/>
    <w:rsid w:val="008572E5"/>
    <w:rsid w:val="008576AB"/>
    <w:rsid w:val="00857B7B"/>
    <w:rsid w:val="00857D14"/>
    <w:rsid w:val="00860881"/>
    <w:rsid w:val="00867647"/>
    <w:rsid w:val="00867D6A"/>
    <w:rsid w:val="00867EAE"/>
    <w:rsid w:val="00872AF3"/>
    <w:rsid w:val="0087349E"/>
    <w:rsid w:val="00873CA8"/>
    <w:rsid w:val="00873D9A"/>
    <w:rsid w:val="008743E3"/>
    <w:rsid w:val="00875026"/>
    <w:rsid w:val="0087510B"/>
    <w:rsid w:val="0087549F"/>
    <w:rsid w:val="00881676"/>
    <w:rsid w:val="008828B6"/>
    <w:rsid w:val="00884179"/>
    <w:rsid w:val="008845BF"/>
    <w:rsid w:val="0089002B"/>
    <w:rsid w:val="008907F3"/>
    <w:rsid w:val="00891ACD"/>
    <w:rsid w:val="00892E4A"/>
    <w:rsid w:val="00895E01"/>
    <w:rsid w:val="0089693B"/>
    <w:rsid w:val="008A1978"/>
    <w:rsid w:val="008A2AB3"/>
    <w:rsid w:val="008A35E6"/>
    <w:rsid w:val="008A6F58"/>
    <w:rsid w:val="008A74A8"/>
    <w:rsid w:val="008B0093"/>
    <w:rsid w:val="008B1DF0"/>
    <w:rsid w:val="008B2AAA"/>
    <w:rsid w:val="008B2BFD"/>
    <w:rsid w:val="008B3DAC"/>
    <w:rsid w:val="008B4705"/>
    <w:rsid w:val="008B48D8"/>
    <w:rsid w:val="008B6E0D"/>
    <w:rsid w:val="008C0433"/>
    <w:rsid w:val="008C1415"/>
    <w:rsid w:val="008C1A78"/>
    <w:rsid w:val="008C2296"/>
    <w:rsid w:val="008C23FB"/>
    <w:rsid w:val="008C300D"/>
    <w:rsid w:val="008C3805"/>
    <w:rsid w:val="008C52ED"/>
    <w:rsid w:val="008C6F2A"/>
    <w:rsid w:val="008C758C"/>
    <w:rsid w:val="008C7BD2"/>
    <w:rsid w:val="008D09EA"/>
    <w:rsid w:val="008D2A5D"/>
    <w:rsid w:val="008D3233"/>
    <w:rsid w:val="008D6846"/>
    <w:rsid w:val="008E671F"/>
    <w:rsid w:val="008E68FA"/>
    <w:rsid w:val="008E700E"/>
    <w:rsid w:val="008F3571"/>
    <w:rsid w:val="008F5D99"/>
    <w:rsid w:val="009007AC"/>
    <w:rsid w:val="00900C47"/>
    <w:rsid w:val="00901B67"/>
    <w:rsid w:val="00904610"/>
    <w:rsid w:val="00905D70"/>
    <w:rsid w:val="009076D4"/>
    <w:rsid w:val="00911543"/>
    <w:rsid w:val="009128AB"/>
    <w:rsid w:val="00914BBC"/>
    <w:rsid w:val="00914BC6"/>
    <w:rsid w:val="0091741D"/>
    <w:rsid w:val="009215EB"/>
    <w:rsid w:val="00921F39"/>
    <w:rsid w:val="00923E66"/>
    <w:rsid w:val="00924464"/>
    <w:rsid w:val="009252B5"/>
    <w:rsid w:val="0092566E"/>
    <w:rsid w:val="00926F13"/>
    <w:rsid w:val="00930462"/>
    <w:rsid w:val="00930C96"/>
    <w:rsid w:val="009319FC"/>
    <w:rsid w:val="00931F74"/>
    <w:rsid w:val="00932157"/>
    <w:rsid w:val="0093291E"/>
    <w:rsid w:val="00932C25"/>
    <w:rsid w:val="00934219"/>
    <w:rsid w:val="00934997"/>
    <w:rsid w:val="00935438"/>
    <w:rsid w:val="00935A6D"/>
    <w:rsid w:val="00937B23"/>
    <w:rsid w:val="00940FBB"/>
    <w:rsid w:val="009428E3"/>
    <w:rsid w:val="0094334D"/>
    <w:rsid w:val="00943621"/>
    <w:rsid w:val="00944825"/>
    <w:rsid w:val="00945853"/>
    <w:rsid w:val="009459A6"/>
    <w:rsid w:val="00946311"/>
    <w:rsid w:val="00947D3D"/>
    <w:rsid w:val="009506D6"/>
    <w:rsid w:val="0095329B"/>
    <w:rsid w:val="009536B3"/>
    <w:rsid w:val="009540E8"/>
    <w:rsid w:val="00955975"/>
    <w:rsid w:val="00956D97"/>
    <w:rsid w:val="009671F9"/>
    <w:rsid w:val="0096783A"/>
    <w:rsid w:val="0097095D"/>
    <w:rsid w:val="00971621"/>
    <w:rsid w:val="0097255A"/>
    <w:rsid w:val="00972B08"/>
    <w:rsid w:val="00973CC2"/>
    <w:rsid w:val="009750AF"/>
    <w:rsid w:val="0097625A"/>
    <w:rsid w:val="00982212"/>
    <w:rsid w:val="009822FE"/>
    <w:rsid w:val="009828B8"/>
    <w:rsid w:val="00983100"/>
    <w:rsid w:val="0098363A"/>
    <w:rsid w:val="009856E1"/>
    <w:rsid w:val="00987094"/>
    <w:rsid w:val="00987CFA"/>
    <w:rsid w:val="0099006A"/>
    <w:rsid w:val="0099035C"/>
    <w:rsid w:val="0099246B"/>
    <w:rsid w:val="009940B3"/>
    <w:rsid w:val="009A16BC"/>
    <w:rsid w:val="009A7B87"/>
    <w:rsid w:val="009B391B"/>
    <w:rsid w:val="009B47E2"/>
    <w:rsid w:val="009B7F69"/>
    <w:rsid w:val="009C07BC"/>
    <w:rsid w:val="009C1E9C"/>
    <w:rsid w:val="009C2603"/>
    <w:rsid w:val="009C3E74"/>
    <w:rsid w:val="009C40DD"/>
    <w:rsid w:val="009C43ED"/>
    <w:rsid w:val="009C4C2C"/>
    <w:rsid w:val="009C7655"/>
    <w:rsid w:val="009D100B"/>
    <w:rsid w:val="009D2CE6"/>
    <w:rsid w:val="009D37D8"/>
    <w:rsid w:val="009D4D5C"/>
    <w:rsid w:val="009D5628"/>
    <w:rsid w:val="009D61F5"/>
    <w:rsid w:val="009D6651"/>
    <w:rsid w:val="009D6B6E"/>
    <w:rsid w:val="009E0590"/>
    <w:rsid w:val="009E0918"/>
    <w:rsid w:val="009E0DC6"/>
    <w:rsid w:val="009E2153"/>
    <w:rsid w:val="009E32BF"/>
    <w:rsid w:val="009E51B9"/>
    <w:rsid w:val="009E5B49"/>
    <w:rsid w:val="009E6C4C"/>
    <w:rsid w:val="009E7461"/>
    <w:rsid w:val="009F01BD"/>
    <w:rsid w:val="009F2759"/>
    <w:rsid w:val="009F30A6"/>
    <w:rsid w:val="009F4184"/>
    <w:rsid w:val="009F4C64"/>
    <w:rsid w:val="009F4D96"/>
    <w:rsid w:val="009F5009"/>
    <w:rsid w:val="009F6309"/>
    <w:rsid w:val="009F641A"/>
    <w:rsid w:val="009F6FEE"/>
    <w:rsid w:val="00A03376"/>
    <w:rsid w:val="00A05D5A"/>
    <w:rsid w:val="00A0673F"/>
    <w:rsid w:val="00A076C8"/>
    <w:rsid w:val="00A10340"/>
    <w:rsid w:val="00A10E62"/>
    <w:rsid w:val="00A11B38"/>
    <w:rsid w:val="00A1296F"/>
    <w:rsid w:val="00A152E2"/>
    <w:rsid w:val="00A20927"/>
    <w:rsid w:val="00A21611"/>
    <w:rsid w:val="00A222AF"/>
    <w:rsid w:val="00A24381"/>
    <w:rsid w:val="00A25F6E"/>
    <w:rsid w:val="00A27579"/>
    <w:rsid w:val="00A3150E"/>
    <w:rsid w:val="00A31C97"/>
    <w:rsid w:val="00A3442A"/>
    <w:rsid w:val="00A3686E"/>
    <w:rsid w:val="00A36C28"/>
    <w:rsid w:val="00A4002B"/>
    <w:rsid w:val="00A401C9"/>
    <w:rsid w:val="00A42523"/>
    <w:rsid w:val="00A4414C"/>
    <w:rsid w:val="00A44360"/>
    <w:rsid w:val="00A44566"/>
    <w:rsid w:val="00A50DC2"/>
    <w:rsid w:val="00A52039"/>
    <w:rsid w:val="00A52C60"/>
    <w:rsid w:val="00A531B4"/>
    <w:rsid w:val="00A54EBC"/>
    <w:rsid w:val="00A57234"/>
    <w:rsid w:val="00A6064F"/>
    <w:rsid w:val="00A60992"/>
    <w:rsid w:val="00A61BAB"/>
    <w:rsid w:val="00A63FA8"/>
    <w:rsid w:val="00A65A9C"/>
    <w:rsid w:val="00A6696E"/>
    <w:rsid w:val="00A6706D"/>
    <w:rsid w:val="00A702F3"/>
    <w:rsid w:val="00A70CA2"/>
    <w:rsid w:val="00A70E14"/>
    <w:rsid w:val="00A726A7"/>
    <w:rsid w:val="00A86E5D"/>
    <w:rsid w:val="00A87B58"/>
    <w:rsid w:val="00A87F34"/>
    <w:rsid w:val="00A90A5D"/>
    <w:rsid w:val="00A923D8"/>
    <w:rsid w:val="00A92CF3"/>
    <w:rsid w:val="00AA0F89"/>
    <w:rsid w:val="00AA1523"/>
    <w:rsid w:val="00AA263B"/>
    <w:rsid w:val="00AA29E4"/>
    <w:rsid w:val="00AA4C4F"/>
    <w:rsid w:val="00AA6222"/>
    <w:rsid w:val="00AA629C"/>
    <w:rsid w:val="00AA7A30"/>
    <w:rsid w:val="00AB01FA"/>
    <w:rsid w:val="00AB221E"/>
    <w:rsid w:val="00AB365A"/>
    <w:rsid w:val="00AB62F4"/>
    <w:rsid w:val="00AB68DF"/>
    <w:rsid w:val="00AB6995"/>
    <w:rsid w:val="00AC4BB7"/>
    <w:rsid w:val="00AC743F"/>
    <w:rsid w:val="00AD10DD"/>
    <w:rsid w:val="00AD32C3"/>
    <w:rsid w:val="00AD4251"/>
    <w:rsid w:val="00AD4938"/>
    <w:rsid w:val="00AD712E"/>
    <w:rsid w:val="00AE061B"/>
    <w:rsid w:val="00AE1E6C"/>
    <w:rsid w:val="00AE230C"/>
    <w:rsid w:val="00AE2742"/>
    <w:rsid w:val="00AE347D"/>
    <w:rsid w:val="00AE3DA1"/>
    <w:rsid w:val="00AE3DF0"/>
    <w:rsid w:val="00AE4592"/>
    <w:rsid w:val="00AE45B9"/>
    <w:rsid w:val="00AE5BB1"/>
    <w:rsid w:val="00AE6322"/>
    <w:rsid w:val="00AE7A6D"/>
    <w:rsid w:val="00AF0CD5"/>
    <w:rsid w:val="00AF1103"/>
    <w:rsid w:val="00AF26B9"/>
    <w:rsid w:val="00AF5417"/>
    <w:rsid w:val="00AF5773"/>
    <w:rsid w:val="00AF646B"/>
    <w:rsid w:val="00AF757C"/>
    <w:rsid w:val="00B01542"/>
    <w:rsid w:val="00B0154A"/>
    <w:rsid w:val="00B04F9A"/>
    <w:rsid w:val="00B11A4C"/>
    <w:rsid w:val="00B12550"/>
    <w:rsid w:val="00B129F3"/>
    <w:rsid w:val="00B13D5F"/>
    <w:rsid w:val="00B16A22"/>
    <w:rsid w:val="00B16C7E"/>
    <w:rsid w:val="00B20AAD"/>
    <w:rsid w:val="00B20D9A"/>
    <w:rsid w:val="00B21F69"/>
    <w:rsid w:val="00B2370E"/>
    <w:rsid w:val="00B25574"/>
    <w:rsid w:val="00B25CB4"/>
    <w:rsid w:val="00B263FF"/>
    <w:rsid w:val="00B325C6"/>
    <w:rsid w:val="00B33EFE"/>
    <w:rsid w:val="00B35A2E"/>
    <w:rsid w:val="00B3611B"/>
    <w:rsid w:val="00B409F0"/>
    <w:rsid w:val="00B467BA"/>
    <w:rsid w:val="00B47B89"/>
    <w:rsid w:val="00B47EA4"/>
    <w:rsid w:val="00B5316F"/>
    <w:rsid w:val="00B534D9"/>
    <w:rsid w:val="00B57022"/>
    <w:rsid w:val="00B57C4F"/>
    <w:rsid w:val="00B60695"/>
    <w:rsid w:val="00B628D2"/>
    <w:rsid w:val="00B62BF3"/>
    <w:rsid w:val="00B63724"/>
    <w:rsid w:val="00B65B59"/>
    <w:rsid w:val="00B724A9"/>
    <w:rsid w:val="00B72710"/>
    <w:rsid w:val="00B72C05"/>
    <w:rsid w:val="00B7381A"/>
    <w:rsid w:val="00B75FFC"/>
    <w:rsid w:val="00B760C7"/>
    <w:rsid w:val="00B76893"/>
    <w:rsid w:val="00B80384"/>
    <w:rsid w:val="00B838FF"/>
    <w:rsid w:val="00B83D84"/>
    <w:rsid w:val="00B83E2F"/>
    <w:rsid w:val="00B848E0"/>
    <w:rsid w:val="00B852C3"/>
    <w:rsid w:val="00B90F29"/>
    <w:rsid w:val="00B910EE"/>
    <w:rsid w:val="00B91217"/>
    <w:rsid w:val="00B9140B"/>
    <w:rsid w:val="00B9243F"/>
    <w:rsid w:val="00B94AF5"/>
    <w:rsid w:val="00B96CEE"/>
    <w:rsid w:val="00BA022B"/>
    <w:rsid w:val="00BA1BFA"/>
    <w:rsid w:val="00BA1C61"/>
    <w:rsid w:val="00BA4928"/>
    <w:rsid w:val="00BA5977"/>
    <w:rsid w:val="00BA7C34"/>
    <w:rsid w:val="00BB0B93"/>
    <w:rsid w:val="00BB0DBF"/>
    <w:rsid w:val="00BB0F0C"/>
    <w:rsid w:val="00BB18EE"/>
    <w:rsid w:val="00BB211E"/>
    <w:rsid w:val="00BB2487"/>
    <w:rsid w:val="00BB2BE3"/>
    <w:rsid w:val="00BB2FEC"/>
    <w:rsid w:val="00BB53C8"/>
    <w:rsid w:val="00BB5994"/>
    <w:rsid w:val="00BB600C"/>
    <w:rsid w:val="00BB69D1"/>
    <w:rsid w:val="00BB76D7"/>
    <w:rsid w:val="00BC46F7"/>
    <w:rsid w:val="00BC5D8A"/>
    <w:rsid w:val="00BC65F5"/>
    <w:rsid w:val="00BC6FD0"/>
    <w:rsid w:val="00BD0595"/>
    <w:rsid w:val="00BD0988"/>
    <w:rsid w:val="00BD56A6"/>
    <w:rsid w:val="00BD6904"/>
    <w:rsid w:val="00BD6EE8"/>
    <w:rsid w:val="00BE0479"/>
    <w:rsid w:val="00BE1C58"/>
    <w:rsid w:val="00BE3FE3"/>
    <w:rsid w:val="00BF0016"/>
    <w:rsid w:val="00BF2343"/>
    <w:rsid w:val="00BF2D21"/>
    <w:rsid w:val="00BF4ACD"/>
    <w:rsid w:val="00BF6B12"/>
    <w:rsid w:val="00C00878"/>
    <w:rsid w:val="00C05746"/>
    <w:rsid w:val="00C06DC6"/>
    <w:rsid w:val="00C14077"/>
    <w:rsid w:val="00C1461F"/>
    <w:rsid w:val="00C16154"/>
    <w:rsid w:val="00C21FFE"/>
    <w:rsid w:val="00C22E69"/>
    <w:rsid w:val="00C24304"/>
    <w:rsid w:val="00C259A7"/>
    <w:rsid w:val="00C26AC6"/>
    <w:rsid w:val="00C271C8"/>
    <w:rsid w:val="00C3053E"/>
    <w:rsid w:val="00C3112C"/>
    <w:rsid w:val="00C31472"/>
    <w:rsid w:val="00C316AD"/>
    <w:rsid w:val="00C36D9A"/>
    <w:rsid w:val="00C37BAF"/>
    <w:rsid w:val="00C459F6"/>
    <w:rsid w:val="00C46917"/>
    <w:rsid w:val="00C51DCF"/>
    <w:rsid w:val="00C52479"/>
    <w:rsid w:val="00C54E53"/>
    <w:rsid w:val="00C60844"/>
    <w:rsid w:val="00C62662"/>
    <w:rsid w:val="00C64784"/>
    <w:rsid w:val="00C6725F"/>
    <w:rsid w:val="00C7780C"/>
    <w:rsid w:val="00C80756"/>
    <w:rsid w:val="00C83142"/>
    <w:rsid w:val="00C832D1"/>
    <w:rsid w:val="00C83EBB"/>
    <w:rsid w:val="00C84831"/>
    <w:rsid w:val="00CA1B3D"/>
    <w:rsid w:val="00CA20DC"/>
    <w:rsid w:val="00CA3942"/>
    <w:rsid w:val="00CA64DC"/>
    <w:rsid w:val="00CA76D9"/>
    <w:rsid w:val="00CA7706"/>
    <w:rsid w:val="00CB1863"/>
    <w:rsid w:val="00CB1BDC"/>
    <w:rsid w:val="00CB310B"/>
    <w:rsid w:val="00CB5AC9"/>
    <w:rsid w:val="00CB7B39"/>
    <w:rsid w:val="00CC131A"/>
    <w:rsid w:val="00CC44C7"/>
    <w:rsid w:val="00CC66FE"/>
    <w:rsid w:val="00CC7D17"/>
    <w:rsid w:val="00CD0408"/>
    <w:rsid w:val="00CD0416"/>
    <w:rsid w:val="00CD076F"/>
    <w:rsid w:val="00CD18B0"/>
    <w:rsid w:val="00CD2F8E"/>
    <w:rsid w:val="00CD62A0"/>
    <w:rsid w:val="00CE1A33"/>
    <w:rsid w:val="00CE1F53"/>
    <w:rsid w:val="00CE2222"/>
    <w:rsid w:val="00CE3975"/>
    <w:rsid w:val="00CE6C81"/>
    <w:rsid w:val="00CF3462"/>
    <w:rsid w:val="00CF4AFF"/>
    <w:rsid w:val="00CF73B6"/>
    <w:rsid w:val="00CF7E3B"/>
    <w:rsid w:val="00D002BA"/>
    <w:rsid w:val="00D0292C"/>
    <w:rsid w:val="00D02C5A"/>
    <w:rsid w:val="00D062A9"/>
    <w:rsid w:val="00D07A73"/>
    <w:rsid w:val="00D14B1E"/>
    <w:rsid w:val="00D14D22"/>
    <w:rsid w:val="00D1583A"/>
    <w:rsid w:val="00D16F34"/>
    <w:rsid w:val="00D17F37"/>
    <w:rsid w:val="00D2139C"/>
    <w:rsid w:val="00D221C6"/>
    <w:rsid w:val="00D251BA"/>
    <w:rsid w:val="00D25B68"/>
    <w:rsid w:val="00D26189"/>
    <w:rsid w:val="00D30761"/>
    <w:rsid w:val="00D32072"/>
    <w:rsid w:val="00D32286"/>
    <w:rsid w:val="00D32650"/>
    <w:rsid w:val="00D3386A"/>
    <w:rsid w:val="00D33D7D"/>
    <w:rsid w:val="00D34BAB"/>
    <w:rsid w:val="00D35B30"/>
    <w:rsid w:val="00D41E59"/>
    <w:rsid w:val="00D42786"/>
    <w:rsid w:val="00D429FA"/>
    <w:rsid w:val="00D44171"/>
    <w:rsid w:val="00D47ACC"/>
    <w:rsid w:val="00D508AA"/>
    <w:rsid w:val="00D50D5E"/>
    <w:rsid w:val="00D607EE"/>
    <w:rsid w:val="00D62A6E"/>
    <w:rsid w:val="00D63754"/>
    <w:rsid w:val="00D7045E"/>
    <w:rsid w:val="00D70507"/>
    <w:rsid w:val="00D7098E"/>
    <w:rsid w:val="00D7559C"/>
    <w:rsid w:val="00D77C4E"/>
    <w:rsid w:val="00D80F00"/>
    <w:rsid w:val="00D8147F"/>
    <w:rsid w:val="00D81A0E"/>
    <w:rsid w:val="00D8345B"/>
    <w:rsid w:val="00D84EFB"/>
    <w:rsid w:val="00D851B2"/>
    <w:rsid w:val="00D85282"/>
    <w:rsid w:val="00D855EC"/>
    <w:rsid w:val="00D87F15"/>
    <w:rsid w:val="00D92A62"/>
    <w:rsid w:val="00D94F2B"/>
    <w:rsid w:val="00D95A61"/>
    <w:rsid w:val="00D96835"/>
    <w:rsid w:val="00DA2425"/>
    <w:rsid w:val="00DA38C8"/>
    <w:rsid w:val="00DA641A"/>
    <w:rsid w:val="00DA6456"/>
    <w:rsid w:val="00DB07D5"/>
    <w:rsid w:val="00DB0DFF"/>
    <w:rsid w:val="00DB1193"/>
    <w:rsid w:val="00DB1604"/>
    <w:rsid w:val="00DB1EE8"/>
    <w:rsid w:val="00DB2861"/>
    <w:rsid w:val="00DB2E62"/>
    <w:rsid w:val="00DB4948"/>
    <w:rsid w:val="00DB6301"/>
    <w:rsid w:val="00DB7E14"/>
    <w:rsid w:val="00DC14ED"/>
    <w:rsid w:val="00DC45D4"/>
    <w:rsid w:val="00DC51E3"/>
    <w:rsid w:val="00DC6201"/>
    <w:rsid w:val="00DC72E4"/>
    <w:rsid w:val="00DD0758"/>
    <w:rsid w:val="00DD0A30"/>
    <w:rsid w:val="00DD2180"/>
    <w:rsid w:val="00DD295D"/>
    <w:rsid w:val="00DD396F"/>
    <w:rsid w:val="00DD3BA8"/>
    <w:rsid w:val="00DD483F"/>
    <w:rsid w:val="00DD4B19"/>
    <w:rsid w:val="00DD5F4C"/>
    <w:rsid w:val="00DE02D3"/>
    <w:rsid w:val="00DE12F9"/>
    <w:rsid w:val="00DE6241"/>
    <w:rsid w:val="00DE644F"/>
    <w:rsid w:val="00DE680C"/>
    <w:rsid w:val="00DE6A6B"/>
    <w:rsid w:val="00DF128F"/>
    <w:rsid w:val="00DF1C0D"/>
    <w:rsid w:val="00DF2E84"/>
    <w:rsid w:val="00DF4303"/>
    <w:rsid w:val="00DF5FC9"/>
    <w:rsid w:val="00DF6263"/>
    <w:rsid w:val="00DF79B2"/>
    <w:rsid w:val="00E01715"/>
    <w:rsid w:val="00E06E88"/>
    <w:rsid w:val="00E1046D"/>
    <w:rsid w:val="00E10BCE"/>
    <w:rsid w:val="00E12B38"/>
    <w:rsid w:val="00E1314A"/>
    <w:rsid w:val="00E13FBC"/>
    <w:rsid w:val="00E143CA"/>
    <w:rsid w:val="00E20289"/>
    <w:rsid w:val="00E2039F"/>
    <w:rsid w:val="00E20B07"/>
    <w:rsid w:val="00E21889"/>
    <w:rsid w:val="00E2497F"/>
    <w:rsid w:val="00E259E1"/>
    <w:rsid w:val="00E26B0B"/>
    <w:rsid w:val="00E27CD2"/>
    <w:rsid w:val="00E30CF9"/>
    <w:rsid w:val="00E31120"/>
    <w:rsid w:val="00E31B16"/>
    <w:rsid w:val="00E32365"/>
    <w:rsid w:val="00E33845"/>
    <w:rsid w:val="00E36B4A"/>
    <w:rsid w:val="00E41F10"/>
    <w:rsid w:val="00E428A0"/>
    <w:rsid w:val="00E43259"/>
    <w:rsid w:val="00E435C0"/>
    <w:rsid w:val="00E46356"/>
    <w:rsid w:val="00E477E7"/>
    <w:rsid w:val="00E50FDD"/>
    <w:rsid w:val="00E516F5"/>
    <w:rsid w:val="00E54284"/>
    <w:rsid w:val="00E54866"/>
    <w:rsid w:val="00E548B9"/>
    <w:rsid w:val="00E55F6B"/>
    <w:rsid w:val="00E5693F"/>
    <w:rsid w:val="00E603AF"/>
    <w:rsid w:val="00E607C2"/>
    <w:rsid w:val="00E6463A"/>
    <w:rsid w:val="00E66AE9"/>
    <w:rsid w:val="00E73894"/>
    <w:rsid w:val="00E73914"/>
    <w:rsid w:val="00E74A55"/>
    <w:rsid w:val="00E80A37"/>
    <w:rsid w:val="00E81835"/>
    <w:rsid w:val="00E81F62"/>
    <w:rsid w:val="00E83366"/>
    <w:rsid w:val="00E83809"/>
    <w:rsid w:val="00E841F7"/>
    <w:rsid w:val="00E84E94"/>
    <w:rsid w:val="00E878D0"/>
    <w:rsid w:val="00E906B7"/>
    <w:rsid w:val="00E9155C"/>
    <w:rsid w:val="00E927F2"/>
    <w:rsid w:val="00E93BED"/>
    <w:rsid w:val="00E94F30"/>
    <w:rsid w:val="00E97E2C"/>
    <w:rsid w:val="00EA0CB2"/>
    <w:rsid w:val="00EA133B"/>
    <w:rsid w:val="00EA1EB9"/>
    <w:rsid w:val="00EA2634"/>
    <w:rsid w:val="00EA435E"/>
    <w:rsid w:val="00EA4615"/>
    <w:rsid w:val="00EA54CB"/>
    <w:rsid w:val="00EA55CB"/>
    <w:rsid w:val="00EB1216"/>
    <w:rsid w:val="00EB1BEF"/>
    <w:rsid w:val="00EB1C7A"/>
    <w:rsid w:val="00EB54A8"/>
    <w:rsid w:val="00EB5B4A"/>
    <w:rsid w:val="00EB6D99"/>
    <w:rsid w:val="00EB7F79"/>
    <w:rsid w:val="00EB7FE4"/>
    <w:rsid w:val="00EC0AAE"/>
    <w:rsid w:val="00EC3397"/>
    <w:rsid w:val="00EC41AE"/>
    <w:rsid w:val="00EC5E1B"/>
    <w:rsid w:val="00EC65A4"/>
    <w:rsid w:val="00ED0B08"/>
    <w:rsid w:val="00ED299B"/>
    <w:rsid w:val="00ED2B4C"/>
    <w:rsid w:val="00ED3516"/>
    <w:rsid w:val="00ED55C5"/>
    <w:rsid w:val="00ED6DF6"/>
    <w:rsid w:val="00ED6EE6"/>
    <w:rsid w:val="00EE0100"/>
    <w:rsid w:val="00EE2479"/>
    <w:rsid w:val="00EE4EBD"/>
    <w:rsid w:val="00EE6016"/>
    <w:rsid w:val="00EE6D88"/>
    <w:rsid w:val="00EE7624"/>
    <w:rsid w:val="00EF1B0E"/>
    <w:rsid w:val="00EF602C"/>
    <w:rsid w:val="00EF630C"/>
    <w:rsid w:val="00EF6311"/>
    <w:rsid w:val="00F00BA1"/>
    <w:rsid w:val="00F01B05"/>
    <w:rsid w:val="00F034E5"/>
    <w:rsid w:val="00F0743F"/>
    <w:rsid w:val="00F1040B"/>
    <w:rsid w:val="00F10B00"/>
    <w:rsid w:val="00F1157E"/>
    <w:rsid w:val="00F14D32"/>
    <w:rsid w:val="00F1638A"/>
    <w:rsid w:val="00F203BA"/>
    <w:rsid w:val="00F20EA4"/>
    <w:rsid w:val="00F236E0"/>
    <w:rsid w:val="00F23D08"/>
    <w:rsid w:val="00F24368"/>
    <w:rsid w:val="00F2467C"/>
    <w:rsid w:val="00F24D9C"/>
    <w:rsid w:val="00F2773B"/>
    <w:rsid w:val="00F35092"/>
    <w:rsid w:val="00F36FF1"/>
    <w:rsid w:val="00F372A9"/>
    <w:rsid w:val="00F372B9"/>
    <w:rsid w:val="00F404BB"/>
    <w:rsid w:val="00F4093D"/>
    <w:rsid w:val="00F455C7"/>
    <w:rsid w:val="00F4711C"/>
    <w:rsid w:val="00F475B6"/>
    <w:rsid w:val="00F520A6"/>
    <w:rsid w:val="00F54988"/>
    <w:rsid w:val="00F60A71"/>
    <w:rsid w:val="00F61862"/>
    <w:rsid w:val="00F650C6"/>
    <w:rsid w:val="00F704E3"/>
    <w:rsid w:val="00F734C3"/>
    <w:rsid w:val="00F737BA"/>
    <w:rsid w:val="00F74A25"/>
    <w:rsid w:val="00F7696F"/>
    <w:rsid w:val="00F81D4F"/>
    <w:rsid w:val="00F829C8"/>
    <w:rsid w:val="00F8383E"/>
    <w:rsid w:val="00F86658"/>
    <w:rsid w:val="00F87D89"/>
    <w:rsid w:val="00F90339"/>
    <w:rsid w:val="00F92BE4"/>
    <w:rsid w:val="00F92D59"/>
    <w:rsid w:val="00F95A3D"/>
    <w:rsid w:val="00F97539"/>
    <w:rsid w:val="00FA0AE5"/>
    <w:rsid w:val="00FA2C45"/>
    <w:rsid w:val="00FA4776"/>
    <w:rsid w:val="00FA5C2C"/>
    <w:rsid w:val="00FA7683"/>
    <w:rsid w:val="00FB349A"/>
    <w:rsid w:val="00FB4295"/>
    <w:rsid w:val="00FB5260"/>
    <w:rsid w:val="00FB6ED8"/>
    <w:rsid w:val="00FC224C"/>
    <w:rsid w:val="00FC40EF"/>
    <w:rsid w:val="00FC535F"/>
    <w:rsid w:val="00FC5429"/>
    <w:rsid w:val="00FC5E40"/>
    <w:rsid w:val="00FC61D5"/>
    <w:rsid w:val="00FD0B49"/>
    <w:rsid w:val="00FD2AAF"/>
    <w:rsid w:val="00FD52C8"/>
    <w:rsid w:val="00FD5C1C"/>
    <w:rsid w:val="00FD6F49"/>
    <w:rsid w:val="00FD71B9"/>
    <w:rsid w:val="00FD7C7B"/>
    <w:rsid w:val="00FE4EAA"/>
    <w:rsid w:val="00FE59D7"/>
    <w:rsid w:val="00FE7091"/>
    <w:rsid w:val="00FE76B9"/>
    <w:rsid w:val="00FF081E"/>
    <w:rsid w:val="00FF1405"/>
    <w:rsid w:val="00FF24C5"/>
    <w:rsid w:val="00FF30F0"/>
    <w:rsid w:val="00FF5691"/>
    <w:rsid w:val="05599EE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9A248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284"/>
    <w:pPr>
      <w:spacing w:after="240"/>
    </w:pPr>
  </w:style>
  <w:style w:type="paragraph" w:styleId="Heading1">
    <w:name w:val="heading 1"/>
    <w:basedOn w:val="Normal"/>
    <w:next w:val="Normal"/>
    <w:link w:val="Heading1Char"/>
    <w:qFormat/>
    <w:rsid w:val="002D1581"/>
    <w:pPr>
      <w:outlineLvl w:val="0"/>
    </w:pPr>
    <w:rPr>
      <w:rFonts w:ascii="Arial" w:hAnsi="Arial" w:cstheme="majorBidi"/>
      <w:b/>
      <w:sz w:val="40"/>
    </w:rPr>
  </w:style>
  <w:style w:type="paragraph" w:styleId="Heading2">
    <w:name w:val="heading 2"/>
    <w:basedOn w:val="Normal"/>
    <w:next w:val="Normal"/>
    <w:link w:val="Heading2Char"/>
    <w:qFormat/>
    <w:rsid w:val="00FE76B9"/>
    <w:pPr>
      <w:keepNext/>
      <w:autoSpaceDE w:val="0"/>
      <w:autoSpaceDN w:val="0"/>
      <w:adjustRightInd w:val="0"/>
      <w:spacing w:before="120" w:after="120" w:line="360" w:lineRule="atLeast"/>
      <w:outlineLvl w:val="1"/>
    </w:pPr>
    <w:rPr>
      <w:rFonts w:ascii="Arial" w:hAnsi="Arial" w:cs="Arial"/>
      <w:b/>
      <w:bCs/>
      <w:color w:val="65B42D"/>
      <w:sz w:val="28"/>
    </w:rPr>
  </w:style>
  <w:style w:type="paragraph" w:styleId="Heading3">
    <w:name w:val="heading 3"/>
    <w:basedOn w:val="Normal"/>
    <w:next w:val="Normal"/>
    <w:link w:val="Heading3Char"/>
    <w:uiPriority w:val="9"/>
    <w:semiHidden/>
    <w:unhideWhenUsed/>
    <w:rsid w:val="00DC620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rsid w:val="00492AF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rsid w:val="006A5EF0"/>
    <w:rPr>
      <w:rFonts w:ascii="Lucida Grande" w:hAnsi="Lucida Grande"/>
      <w:sz w:val="18"/>
      <w:szCs w:val="1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paragraph" w:styleId="Header">
    <w:name w:val="header"/>
    <w:basedOn w:val="Normal"/>
    <w:link w:val="HeaderChar"/>
    <w:unhideWhenUsed/>
    <w:rsid w:val="00021BE7"/>
    <w:pPr>
      <w:tabs>
        <w:tab w:val="center" w:pos="4320"/>
        <w:tab w:val="right" w:pos="8640"/>
      </w:tabs>
    </w:pPr>
  </w:style>
  <w:style w:type="character" w:customStyle="1" w:styleId="HeaderChar">
    <w:name w:val="Header Char"/>
    <w:basedOn w:val="DefaultParagraphFont"/>
    <w:link w:val="Header"/>
    <w:rsid w:val="00021BE7"/>
  </w:style>
  <w:style w:type="paragraph" w:styleId="Footer">
    <w:name w:val="footer"/>
    <w:basedOn w:val="Normal"/>
    <w:link w:val="FooterChar"/>
    <w:uiPriority w:val="99"/>
    <w:unhideWhenUsed/>
    <w:rsid w:val="00021BE7"/>
    <w:pPr>
      <w:tabs>
        <w:tab w:val="center" w:pos="4320"/>
        <w:tab w:val="right" w:pos="8640"/>
      </w:tabs>
    </w:pPr>
  </w:style>
  <w:style w:type="character" w:customStyle="1" w:styleId="FooterChar">
    <w:name w:val="Footer Char"/>
    <w:basedOn w:val="DefaultParagraphFont"/>
    <w:link w:val="Footer"/>
    <w:uiPriority w:val="99"/>
    <w:rsid w:val="00021BE7"/>
  </w:style>
  <w:style w:type="paragraph" w:customStyle="1" w:styleId="Style1">
    <w:name w:val="Style1"/>
    <w:basedOn w:val="Header"/>
    <w:qFormat/>
    <w:rsid w:val="00B90F29"/>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CB1863"/>
    <w:pPr>
      <w:numPr>
        <w:numId w:val="6"/>
      </w:numPr>
      <w:spacing w:before="120" w:after="120"/>
      <w:contextualSpacing/>
    </w:pPr>
  </w:style>
  <w:style w:type="character" w:styleId="Hyperlink">
    <w:name w:val="Hyperlink"/>
    <w:basedOn w:val="DefaultParagraphFont"/>
    <w:rsid w:val="00A748E7"/>
    <w:rPr>
      <w:color w:val="0000FF"/>
      <w:u w:val="single"/>
    </w:rPr>
  </w:style>
  <w:style w:type="character" w:styleId="PageNumber">
    <w:name w:val="page number"/>
    <w:basedOn w:val="DefaultParagraphFont"/>
    <w:uiPriority w:val="99"/>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B90F29"/>
    <w:pPr>
      <w:ind w:left="720"/>
    </w:pPr>
    <w:rPr>
      <w:rFonts w:ascii="Arial" w:hAnsi="Arial" w:cs="Arial"/>
      <w:sz w:val="22"/>
      <w:szCs w:val="22"/>
    </w:rPr>
  </w:style>
  <w:style w:type="character" w:styleId="FollowedHyperlink">
    <w:name w:val="FollowedHyperlink"/>
    <w:basedOn w:val="DefaultParagraphFont"/>
    <w:rsid w:val="009F01BD"/>
    <w:rPr>
      <w:color w:val="800080" w:themeColor="followedHyperlink"/>
      <w:u w:val="single"/>
    </w:rPr>
  </w:style>
  <w:style w:type="character" w:styleId="CommentReference">
    <w:name w:val="annotation reference"/>
    <w:basedOn w:val="DefaultParagraphFont"/>
    <w:uiPriority w:val="99"/>
    <w:unhideWhenUsed/>
    <w:rsid w:val="005879B3"/>
    <w:rPr>
      <w:sz w:val="18"/>
      <w:szCs w:val="18"/>
    </w:rPr>
  </w:style>
  <w:style w:type="paragraph" w:styleId="CommentText">
    <w:name w:val="annotation text"/>
    <w:basedOn w:val="Normal"/>
    <w:link w:val="CommentTextChar"/>
    <w:uiPriority w:val="99"/>
    <w:unhideWhenUsed/>
    <w:rsid w:val="005879B3"/>
  </w:style>
  <w:style w:type="character" w:customStyle="1" w:styleId="CommentTextChar">
    <w:name w:val="Comment Text Char"/>
    <w:basedOn w:val="DefaultParagraphFont"/>
    <w:link w:val="CommentText"/>
    <w:uiPriority w:val="99"/>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BodyTextIndent">
    <w:name w:val="Body Text Indent"/>
    <w:basedOn w:val="Normal"/>
    <w:link w:val="BodyTextIndentChar"/>
    <w:rsid w:val="00134589"/>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134589"/>
    <w:rPr>
      <w:rFonts w:ascii="Times New Roman" w:eastAsia="Times New Roman" w:hAnsi="Times New Roman"/>
      <w:b/>
      <w:snapToGrid w:val="0"/>
      <w:sz w:val="28"/>
      <w:szCs w:val="20"/>
    </w:rPr>
  </w:style>
  <w:style w:type="character" w:styleId="Strong">
    <w:name w:val="Strong"/>
    <w:basedOn w:val="DefaultParagraphFont"/>
    <w:uiPriority w:val="22"/>
    <w:qFormat/>
    <w:rsid w:val="00B90F29"/>
    <w:rPr>
      <w:b/>
    </w:rPr>
  </w:style>
  <w:style w:type="character" w:customStyle="1" w:styleId="Heading1Char">
    <w:name w:val="Heading 1 Char"/>
    <w:basedOn w:val="DefaultParagraphFont"/>
    <w:link w:val="Heading1"/>
    <w:rsid w:val="002D1581"/>
    <w:rPr>
      <w:rFonts w:ascii="Arial" w:hAnsi="Arial" w:cstheme="majorBidi"/>
      <w:b/>
      <w:sz w:val="40"/>
    </w:rPr>
  </w:style>
  <w:style w:type="character" w:customStyle="1" w:styleId="Heading2Char">
    <w:name w:val="Heading 2 Char"/>
    <w:basedOn w:val="DefaultParagraphFont"/>
    <w:link w:val="Heading2"/>
    <w:rsid w:val="00FE76B9"/>
    <w:rPr>
      <w:rFonts w:ascii="Arial" w:hAnsi="Arial" w:cs="Arial"/>
      <w:b/>
      <w:bCs/>
      <w:color w:val="65B42D"/>
      <w:sz w:val="28"/>
    </w:rPr>
  </w:style>
  <w:style w:type="paragraph" w:customStyle="1" w:styleId="Style2">
    <w:name w:val="Style2"/>
    <w:basedOn w:val="Heading2"/>
    <w:link w:val="Style2Char"/>
    <w:autoRedefine/>
    <w:rsid w:val="002D1ED0"/>
    <w:rPr>
      <w:rFonts w:ascii="Times New Roman" w:hAnsi="Times New Roman" w:cs="Times New Roman"/>
      <w:lang w:val="en-CA"/>
    </w:rPr>
  </w:style>
  <w:style w:type="character" w:customStyle="1" w:styleId="Style2Char">
    <w:name w:val="Style2 Char"/>
    <w:basedOn w:val="DefaultParagraphFont"/>
    <w:link w:val="Style2"/>
    <w:rsid w:val="002D1ED0"/>
    <w:rPr>
      <w:rFonts w:ascii="Times New Roman" w:eastAsia="Times New Roman" w:hAnsi="Times New Roman"/>
      <w:b/>
      <w:bCs/>
      <w:lang w:val="en-CA"/>
    </w:rPr>
  </w:style>
  <w:style w:type="paragraph" w:customStyle="1" w:styleId="para">
    <w:name w:val="para"/>
    <w:basedOn w:val="Normal"/>
    <w:link w:val="paraChar2"/>
    <w:rsid w:val="002D1ED0"/>
    <w:pPr>
      <w:spacing w:before="120"/>
    </w:pPr>
    <w:rPr>
      <w:rFonts w:ascii="Times New Roman" w:eastAsia="Times New Roman" w:hAnsi="Times New Roman"/>
      <w:sz w:val="22"/>
    </w:rPr>
  </w:style>
  <w:style w:type="character" w:customStyle="1" w:styleId="paraChar2">
    <w:name w:val="para Char2"/>
    <w:basedOn w:val="DefaultParagraphFont"/>
    <w:link w:val="para"/>
    <w:rsid w:val="002D1ED0"/>
    <w:rPr>
      <w:rFonts w:ascii="Times New Roman" w:eastAsia="Times New Roman" w:hAnsi="Times New Roman"/>
      <w:sz w:val="22"/>
    </w:rPr>
  </w:style>
  <w:style w:type="paragraph" w:customStyle="1" w:styleId="Style3">
    <w:name w:val="Style3"/>
    <w:basedOn w:val="Normal"/>
    <w:rsid w:val="002D1ED0"/>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E46356"/>
    <w:rPr>
      <w:i/>
    </w:rPr>
  </w:style>
  <w:style w:type="paragraph" w:styleId="TOCHeading">
    <w:name w:val="TOC Heading"/>
    <w:basedOn w:val="Heading1"/>
    <w:next w:val="Normal"/>
    <w:uiPriority w:val="39"/>
    <w:unhideWhenUsed/>
    <w:qFormat/>
    <w:rsid w:val="00B90F29"/>
    <w:pPr>
      <w:keepNext/>
      <w:keepLines/>
      <w:spacing w:before="480" w:line="276" w:lineRule="auto"/>
      <w:outlineLvl w:val="9"/>
    </w:pPr>
    <w:rPr>
      <w:rFonts w:asciiTheme="majorHAnsi" w:eastAsiaTheme="majorEastAsia" w:hAnsiTheme="majorHAnsi"/>
      <w:bCs/>
      <w:color w:val="365F91" w:themeColor="accent1" w:themeShade="BF"/>
      <w:sz w:val="28"/>
      <w:szCs w:val="28"/>
    </w:rPr>
  </w:style>
  <w:style w:type="paragraph" w:styleId="TOC1">
    <w:name w:val="toc 1"/>
    <w:basedOn w:val="Normal"/>
    <w:next w:val="Normal"/>
    <w:autoRedefine/>
    <w:uiPriority w:val="39"/>
    <w:rsid w:val="00F95A3D"/>
    <w:pPr>
      <w:tabs>
        <w:tab w:val="right" w:leader="dot" w:pos="9278"/>
      </w:tabs>
      <w:spacing w:before="120"/>
    </w:pPr>
    <w:rPr>
      <w:rFonts w:asciiTheme="majorHAnsi" w:hAnsiTheme="majorHAnsi" w:cs="Arial"/>
      <w:b/>
      <w:bCs/>
      <w:sz w:val="28"/>
      <w:szCs w:val="36"/>
    </w:rPr>
  </w:style>
  <w:style w:type="paragraph" w:styleId="TOC2">
    <w:name w:val="toc 2"/>
    <w:basedOn w:val="Normal"/>
    <w:next w:val="Normal"/>
    <w:autoRedefine/>
    <w:uiPriority w:val="39"/>
    <w:rsid w:val="00AD10DD"/>
    <w:pPr>
      <w:ind w:left="240"/>
    </w:pPr>
    <w:rPr>
      <w:rFonts w:asciiTheme="minorHAnsi" w:hAnsiTheme="minorHAnsi"/>
      <w:b/>
      <w:sz w:val="22"/>
      <w:szCs w:val="22"/>
    </w:rPr>
  </w:style>
  <w:style w:type="paragraph" w:styleId="TOC3">
    <w:name w:val="toc 3"/>
    <w:basedOn w:val="Normal"/>
    <w:next w:val="Normal"/>
    <w:autoRedefine/>
    <w:uiPriority w:val="39"/>
    <w:rsid w:val="00AD10DD"/>
    <w:pPr>
      <w:ind w:left="480"/>
    </w:pPr>
    <w:rPr>
      <w:rFonts w:asciiTheme="minorHAnsi" w:hAnsiTheme="minorHAnsi"/>
      <w:sz w:val="22"/>
      <w:szCs w:val="22"/>
    </w:rPr>
  </w:style>
  <w:style w:type="paragraph" w:styleId="TOC4">
    <w:name w:val="toc 4"/>
    <w:basedOn w:val="Normal"/>
    <w:next w:val="Normal"/>
    <w:autoRedefine/>
    <w:rsid w:val="00AD10DD"/>
    <w:pPr>
      <w:ind w:left="720"/>
    </w:pPr>
    <w:rPr>
      <w:rFonts w:asciiTheme="minorHAnsi" w:hAnsiTheme="minorHAnsi"/>
      <w:sz w:val="20"/>
      <w:szCs w:val="20"/>
    </w:rPr>
  </w:style>
  <w:style w:type="paragraph" w:styleId="TOC5">
    <w:name w:val="toc 5"/>
    <w:basedOn w:val="Normal"/>
    <w:next w:val="Normal"/>
    <w:autoRedefine/>
    <w:rsid w:val="00AD10DD"/>
    <w:pPr>
      <w:ind w:left="960"/>
    </w:pPr>
    <w:rPr>
      <w:rFonts w:asciiTheme="minorHAnsi" w:hAnsiTheme="minorHAnsi"/>
      <w:sz w:val="20"/>
      <w:szCs w:val="20"/>
    </w:rPr>
  </w:style>
  <w:style w:type="paragraph" w:styleId="TOC6">
    <w:name w:val="toc 6"/>
    <w:basedOn w:val="Normal"/>
    <w:next w:val="Normal"/>
    <w:autoRedefine/>
    <w:rsid w:val="00AD10DD"/>
    <w:pPr>
      <w:ind w:left="1200"/>
    </w:pPr>
    <w:rPr>
      <w:rFonts w:asciiTheme="minorHAnsi" w:hAnsiTheme="minorHAnsi"/>
      <w:sz w:val="20"/>
      <w:szCs w:val="20"/>
    </w:rPr>
  </w:style>
  <w:style w:type="paragraph" w:styleId="TOC7">
    <w:name w:val="toc 7"/>
    <w:basedOn w:val="Normal"/>
    <w:next w:val="Normal"/>
    <w:autoRedefine/>
    <w:rsid w:val="00AD10DD"/>
    <w:pPr>
      <w:ind w:left="1440"/>
    </w:pPr>
    <w:rPr>
      <w:rFonts w:asciiTheme="minorHAnsi" w:hAnsiTheme="minorHAnsi"/>
      <w:sz w:val="20"/>
      <w:szCs w:val="20"/>
    </w:rPr>
  </w:style>
  <w:style w:type="paragraph" w:styleId="TOC8">
    <w:name w:val="toc 8"/>
    <w:basedOn w:val="Normal"/>
    <w:next w:val="Normal"/>
    <w:autoRedefine/>
    <w:rsid w:val="00AD10DD"/>
    <w:pPr>
      <w:ind w:left="1680"/>
    </w:pPr>
    <w:rPr>
      <w:rFonts w:asciiTheme="minorHAnsi" w:hAnsiTheme="minorHAnsi"/>
      <w:sz w:val="20"/>
      <w:szCs w:val="20"/>
    </w:rPr>
  </w:style>
  <w:style w:type="paragraph" w:styleId="TOC9">
    <w:name w:val="toc 9"/>
    <w:basedOn w:val="Normal"/>
    <w:next w:val="Normal"/>
    <w:autoRedefine/>
    <w:rsid w:val="00AD10DD"/>
    <w:pPr>
      <w:ind w:left="1920"/>
    </w:pPr>
    <w:rPr>
      <w:rFonts w:asciiTheme="minorHAnsi" w:hAnsiTheme="minorHAnsi"/>
      <w:sz w:val="20"/>
      <w:szCs w:val="20"/>
    </w:rPr>
  </w:style>
  <w:style w:type="paragraph" w:customStyle="1" w:styleId="Style4">
    <w:name w:val="Style4"/>
    <w:basedOn w:val="Heading2"/>
    <w:qFormat/>
    <w:rsid w:val="00B90F29"/>
  </w:style>
  <w:style w:type="table" w:styleId="TableGrid">
    <w:name w:val="Table Grid"/>
    <w:basedOn w:val="TableNormal"/>
    <w:uiPriority w:val="59"/>
    <w:rsid w:val="00AF64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lorfulList-Accent11">
    <w:name w:val="Colorful List - Accent 11"/>
    <w:basedOn w:val="Normal"/>
    <w:uiPriority w:val="34"/>
    <w:qFormat/>
    <w:rsid w:val="00B90F29"/>
    <w:pPr>
      <w:spacing w:after="200" w:line="276" w:lineRule="auto"/>
      <w:ind w:left="720"/>
      <w:contextualSpacing/>
    </w:pPr>
    <w:rPr>
      <w:sz w:val="22"/>
      <w:szCs w:val="22"/>
    </w:rPr>
  </w:style>
  <w:style w:type="paragraph" w:customStyle="1" w:styleId="BULLETS1">
    <w:name w:val="BULLETS 1"/>
    <w:basedOn w:val="Normal1"/>
    <w:link w:val="BULLETS1Char"/>
    <w:qFormat/>
    <w:rsid w:val="00543CB4"/>
    <w:pPr>
      <w:numPr>
        <w:numId w:val="5"/>
      </w:numPr>
      <w:contextualSpacing/>
    </w:pPr>
    <w:rPr>
      <w:rFonts w:asciiTheme="majorHAnsi" w:hAnsiTheme="majorHAnsi"/>
      <w:sz w:val="24"/>
      <w:szCs w:val="24"/>
    </w:rPr>
  </w:style>
  <w:style w:type="character" w:customStyle="1" w:styleId="BULLETS1Char">
    <w:name w:val="BULLETS 1 Char"/>
    <w:link w:val="BULLETS1"/>
    <w:rsid w:val="00543CB4"/>
    <w:rPr>
      <w:rFonts w:asciiTheme="majorHAnsi" w:hAnsiTheme="majorHAnsi" w:cs="Arial"/>
      <w:color w:val="000000"/>
    </w:rPr>
  </w:style>
  <w:style w:type="paragraph" w:customStyle="1" w:styleId="RBodyText">
    <w:name w:val="R.Body Text"/>
    <w:qFormat/>
    <w:rsid w:val="00B90F29"/>
    <w:pPr>
      <w:spacing w:after="240"/>
    </w:pPr>
    <w:rPr>
      <w:rFonts w:ascii="Times New Roman" w:eastAsia="Times New Roman" w:hAnsi="Times New Roman" w:cs="Times"/>
      <w:szCs w:val="22"/>
    </w:rPr>
  </w:style>
  <w:style w:type="paragraph" w:customStyle="1" w:styleId="RBullet">
    <w:name w:val="R.Bullet"/>
    <w:next w:val="Normal"/>
    <w:uiPriority w:val="99"/>
    <w:rsid w:val="002A1F04"/>
    <w:pPr>
      <w:numPr>
        <w:numId w:val="3"/>
      </w:numPr>
    </w:pPr>
    <w:rPr>
      <w:rFonts w:ascii="Times New Roman" w:eastAsia="Times New Roman" w:hAnsi="Times New Roman" w:cs="Times"/>
    </w:rPr>
  </w:style>
  <w:style w:type="paragraph" w:styleId="FootnoteText">
    <w:name w:val="footnote text"/>
    <w:basedOn w:val="Normal"/>
    <w:link w:val="FootnoteTextChar"/>
    <w:rsid w:val="002A1F04"/>
  </w:style>
  <w:style w:type="character" w:customStyle="1" w:styleId="FootnoteTextChar">
    <w:name w:val="Footnote Text Char"/>
    <w:basedOn w:val="DefaultParagraphFont"/>
    <w:link w:val="FootnoteText"/>
    <w:rsid w:val="002A1F04"/>
  </w:style>
  <w:style w:type="character" w:styleId="FootnoteReference">
    <w:name w:val="footnote reference"/>
    <w:uiPriority w:val="99"/>
    <w:rsid w:val="002A1F04"/>
    <w:rPr>
      <w:vertAlign w:val="superscript"/>
    </w:rPr>
  </w:style>
  <w:style w:type="paragraph" w:styleId="Revision">
    <w:name w:val="Revision"/>
    <w:hidden/>
    <w:rsid w:val="00A92CF3"/>
  </w:style>
  <w:style w:type="paragraph" w:customStyle="1" w:styleId="Normal1">
    <w:name w:val="Normal1"/>
    <w:rsid w:val="006B69BA"/>
    <w:pPr>
      <w:spacing w:line="276" w:lineRule="auto"/>
    </w:pPr>
    <w:rPr>
      <w:rFonts w:ascii="Arial" w:hAnsi="Arial" w:cs="Arial"/>
      <w:color w:val="000000"/>
      <w:sz w:val="22"/>
      <w:szCs w:val="22"/>
    </w:rPr>
  </w:style>
  <w:style w:type="paragraph" w:customStyle="1" w:styleId="Heading30">
    <w:name w:val="Heading3"/>
    <w:basedOn w:val="Heading3"/>
    <w:link w:val="Heading3Char0"/>
    <w:qFormat/>
    <w:rsid w:val="00FE76B9"/>
    <w:pPr>
      <w:keepLines w:val="0"/>
      <w:tabs>
        <w:tab w:val="left" w:pos="2250"/>
      </w:tabs>
      <w:spacing w:before="120" w:after="120"/>
    </w:pPr>
    <w:rPr>
      <w:bCs w:val="0"/>
      <w:i/>
      <w:color w:val="65B42D"/>
    </w:rPr>
  </w:style>
  <w:style w:type="character" w:customStyle="1" w:styleId="Heading3Char0">
    <w:name w:val="Heading3 Char"/>
    <w:basedOn w:val="Heading3Char"/>
    <w:link w:val="Heading30"/>
    <w:rsid w:val="00FE76B9"/>
    <w:rPr>
      <w:rFonts w:asciiTheme="majorHAnsi" w:eastAsiaTheme="majorEastAsia" w:hAnsiTheme="majorHAnsi" w:cstheme="majorBidi"/>
      <w:b/>
      <w:bCs w:val="0"/>
      <w:i/>
      <w:color w:val="65B42D"/>
    </w:rPr>
  </w:style>
  <w:style w:type="paragraph" w:customStyle="1" w:styleId="Script">
    <w:name w:val="Script"/>
    <w:basedOn w:val="Normal"/>
    <w:rsid w:val="00B90F29"/>
    <w:pPr>
      <w:widowControl w:val="0"/>
      <w:autoSpaceDE w:val="0"/>
      <w:autoSpaceDN w:val="0"/>
      <w:adjustRightInd w:val="0"/>
      <w:spacing w:after="120"/>
      <w:ind w:left="720" w:right="720"/>
    </w:pPr>
    <w:rPr>
      <w:rFonts w:asciiTheme="majorHAnsi" w:hAnsiTheme="majorHAnsi" w:cs="Arial"/>
      <w:iCs/>
      <w:color w:val="000000"/>
      <w:szCs w:val="22"/>
    </w:rPr>
  </w:style>
  <w:style w:type="character" w:customStyle="1" w:styleId="Heading3Char">
    <w:name w:val="Heading 3 Char"/>
    <w:basedOn w:val="DefaultParagraphFont"/>
    <w:link w:val="Heading3"/>
    <w:uiPriority w:val="9"/>
    <w:semiHidden/>
    <w:rsid w:val="00DC6201"/>
    <w:rPr>
      <w:rFonts w:asciiTheme="majorHAnsi" w:eastAsiaTheme="majorEastAsia" w:hAnsiTheme="majorHAnsi" w:cstheme="majorBidi"/>
      <w:b/>
      <w:bCs/>
      <w:color w:val="4F81BD" w:themeColor="accent1"/>
    </w:rPr>
  </w:style>
  <w:style w:type="paragraph" w:customStyle="1" w:styleId="Normal10">
    <w:name w:val="Normal10"/>
    <w:rsid w:val="00AB62F4"/>
    <w:pPr>
      <w:spacing w:line="276" w:lineRule="auto"/>
    </w:pPr>
    <w:rPr>
      <w:rFonts w:ascii="Arial" w:hAnsi="Arial" w:cs="Arial"/>
      <w:color w:val="000000"/>
      <w:sz w:val="22"/>
      <w:szCs w:val="22"/>
    </w:rPr>
  </w:style>
  <w:style w:type="paragraph" w:styleId="DocumentMap">
    <w:name w:val="Document Map"/>
    <w:basedOn w:val="Normal"/>
    <w:link w:val="DocumentMapChar"/>
    <w:rsid w:val="00543CB4"/>
    <w:pPr>
      <w:spacing w:after="0"/>
    </w:pPr>
    <w:rPr>
      <w:rFonts w:ascii="Lucida Grande" w:hAnsi="Lucida Grande" w:cs="Lucida Grande"/>
    </w:rPr>
  </w:style>
  <w:style w:type="character" w:customStyle="1" w:styleId="DocumentMapChar">
    <w:name w:val="Document Map Char"/>
    <w:basedOn w:val="DefaultParagraphFont"/>
    <w:link w:val="DocumentMap"/>
    <w:rsid w:val="00543CB4"/>
    <w:rPr>
      <w:rFonts w:ascii="Lucida Grande" w:hAnsi="Lucida Grande" w:cs="Lucida Grande"/>
    </w:rPr>
  </w:style>
  <w:style w:type="paragraph" w:customStyle="1" w:styleId="FirstFooter">
    <w:name w:val="First Footer"/>
    <w:basedOn w:val="Footer"/>
    <w:autoRedefine/>
    <w:qFormat/>
    <w:rsid w:val="00E2497F"/>
    <w:pPr>
      <w:tabs>
        <w:tab w:val="clear" w:pos="4320"/>
        <w:tab w:val="clear" w:pos="8640"/>
      </w:tabs>
      <w:spacing w:after="0"/>
      <w:ind w:right="-720"/>
      <w:jc w:val="center"/>
    </w:pPr>
    <w:rPr>
      <w:noProof/>
      <w:color w:val="9FAAA2"/>
      <w:sz w:val="22"/>
    </w:rPr>
  </w:style>
  <w:style w:type="paragraph" w:styleId="BodyText">
    <w:name w:val="Body Text"/>
    <w:basedOn w:val="Normal"/>
    <w:link w:val="BodyTextChar"/>
    <w:rsid w:val="0080435E"/>
    <w:pPr>
      <w:spacing w:after="120"/>
    </w:pPr>
  </w:style>
  <w:style w:type="character" w:customStyle="1" w:styleId="BodyTextChar">
    <w:name w:val="Body Text Char"/>
    <w:basedOn w:val="DefaultParagraphFont"/>
    <w:link w:val="BodyText"/>
    <w:rsid w:val="0080435E"/>
  </w:style>
  <w:style w:type="character" w:customStyle="1" w:styleId="apple-style-span">
    <w:name w:val="apple-style-span"/>
    <w:basedOn w:val="DefaultParagraphFont"/>
    <w:rsid w:val="00351A90"/>
  </w:style>
  <w:style w:type="character" w:customStyle="1" w:styleId="tx">
    <w:name w:val="tx"/>
    <w:basedOn w:val="DefaultParagraphFont"/>
    <w:rsid w:val="005D70F4"/>
  </w:style>
  <w:style w:type="paragraph" w:customStyle="1" w:styleId="Style5">
    <w:name w:val="Style5"/>
    <w:basedOn w:val="ListParagraph"/>
    <w:autoRedefine/>
    <w:qFormat/>
    <w:rsid w:val="0000061D"/>
    <w:pPr>
      <w:widowControl w:val="0"/>
      <w:numPr>
        <w:numId w:val="19"/>
      </w:numPr>
      <w:autoSpaceDE w:val="0"/>
      <w:autoSpaceDN w:val="0"/>
      <w:adjustRightInd w:val="0"/>
      <w:spacing w:before="0" w:after="0"/>
    </w:pPr>
    <w:rPr>
      <w:rFonts w:ascii="Arial" w:eastAsia="Times New Roman" w:hAnsi="Arial" w:cs="Tahoma"/>
      <w:color w:val="000000"/>
      <w:szCs w:val="18"/>
    </w:rPr>
  </w:style>
  <w:style w:type="character" w:customStyle="1" w:styleId="ListParagraphChar">
    <w:name w:val="List Paragraph Char"/>
    <w:link w:val="ListParagraph"/>
    <w:uiPriority w:val="34"/>
    <w:rsid w:val="0000061D"/>
  </w:style>
  <w:style w:type="character" w:customStyle="1" w:styleId="Heading5Char">
    <w:name w:val="Heading 5 Char"/>
    <w:basedOn w:val="DefaultParagraphFont"/>
    <w:link w:val="Heading5"/>
    <w:uiPriority w:val="9"/>
    <w:semiHidden/>
    <w:rsid w:val="00492AF4"/>
    <w:rPr>
      <w:rFonts w:asciiTheme="majorHAnsi" w:eastAsiaTheme="majorEastAsia" w:hAnsiTheme="majorHAnsi" w:cstheme="majorBidi"/>
      <w:color w:val="365F91" w:themeColor="accent1" w:themeShade="BF"/>
    </w:rPr>
  </w:style>
  <w:style w:type="paragraph" w:customStyle="1" w:styleId="Default">
    <w:name w:val="Default"/>
    <w:rsid w:val="00353322"/>
    <w:pPr>
      <w:widowControl w:val="0"/>
      <w:autoSpaceDE w:val="0"/>
      <w:autoSpaceDN w:val="0"/>
      <w:adjustRightInd w:val="0"/>
    </w:pPr>
    <w:rPr>
      <w:rFonts w:ascii="Times New Roman" w:eastAsiaTheme="minorEastAsia"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0650">
      <w:bodyDiv w:val="1"/>
      <w:marLeft w:val="0"/>
      <w:marRight w:val="0"/>
      <w:marTop w:val="0"/>
      <w:marBottom w:val="0"/>
      <w:divBdr>
        <w:top w:val="none" w:sz="0" w:space="0" w:color="auto"/>
        <w:left w:val="none" w:sz="0" w:space="0" w:color="auto"/>
        <w:bottom w:val="none" w:sz="0" w:space="0" w:color="auto"/>
        <w:right w:val="none" w:sz="0" w:space="0" w:color="auto"/>
      </w:divBdr>
    </w:div>
    <w:div w:id="336615784">
      <w:bodyDiv w:val="1"/>
      <w:marLeft w:val="0"/>
      <w:marRight w:val="0"/>
      <w:marTop w:val="0"/>
      <w:marBottom w:val="0"/>
      <w:divBdr>
        <w:top w:val="none" w:sz="0" w:space="0" w:color="auto"/>
        <w:left w:val="none" w:sz="0" w:space="0" w:color="auto"/>
        <w:bottom w:val="none" w:sz="0" w:space="0" w:color="auto"/>
        <w:right w:val="none" w:sz="0" w:space="0" w:color="auto"/>
      </w:divBdr>
    </w:div>
    <w:div w:id="424158937">
      <w:bodyDiv w:val="1"/>
      <w:marLeft w:val="0"/>
      <w:marRight w:val="0"/>
      <w:marTop w:val="0"/>
      <w:marBottom w:val="0"/>
      <w:divBdr>
        <w:top w:val="none" w:sz="0" w:space="0" w:color="auto"/>
        <w:left w:val="none" w:sz="0" w:space="0" w:color="auto"/>
        <w:bottom w:val="none" w:sz="0" w:space="0" w:color="auto"/>
        <w:right w:val="none" w:sz="0" w:space="0" w:color="auto"/>
      </w:divBdr>
    </w:div>
    <w:div w:id="705954171">
      <w:bodyDiv w:val="1"/>
      <w:marLeft w:val="0"/>
      <w:marRight w:val="0"/>
      <w:marTop w:val="0"/>
      <w:marBottom w:val="0"/>
      <w:divBdr>
        <w:top w:val="none" w:sz="0" w:space="0" w:color="auto"/>
        <w:left w:val="none" w:sz="0" w:space="0" w:color="auto"/>
        <w:bottom w:val="none" w:sz="0" w:space="0" w:color="auto"/>
        <w:right w:val="none" w:sz="0" w:space="0" w:color="auto"/>
      </w:divBdr>
      <w:divsChild>
        <w:div w:id="493182562">
          <w:marLeft w:val="0"/>
          <w:marRight w:val="0"/>
          <w:marTop w:val="0"/>
          <w:marBottom w:val="0"/>
          <w:divBdr>
            <w:top w:val="none" w:sz="0" w:space="0" w:color="auto"/>
            <w:left w:val="none" w:sz="0" w:space="0" w:color="auto"/>
            <w:bottom w:val="none" w:sz="0" w:space="0" w:color="auto"/>
            <w:right w:val="none" w:sz="0" w:space="0" w:color="auto"/>
          </w:divBdr>
        </w:div>
        <w:div w:id="2032218698">
          <w:marLeft w:val="0"/>
          <w:marRight w:val="0"/>
          <w:marTop w:val="0"/>
          <w:marBottom w:val="0"/>
          <w:divBdr>
            <w:top w:val="none" w:sz="0" w:space="0" w:color="auto"/>
            <w:left w:val="none" w:sz="0" w:space="0" w:color="auto"/>
            <w:bottom w:val="none" w:sz="0" w:space="0" w:color="auto"/>
            <w:right w:val="none" w:sz="0" w:space="0" w:color="auto"/>
          </w:divBdr>
        </w:div>
        <w:div w:id="1160921816">
          <w:marLeft w:val="0"/>
          <w:marRight w:val="0"/>
          <w:marTop w:val="0"/>
          <w:marBottom w:val="0"/>
          <w:divBdr>
            <w:top w:val="none" w:sz="0" w:space="0" w:color="auto"/>
            <w:left w:val="none" w:sz="0" w:space="0" w:color="auto"/>
            <w:bottom w:val="none" w:sz="0" w:space="0" w:color="auto"/>
            <w:right w:val="none" w:sz="0" w:space="0" w:color="auto"/>
          </w:divBdr>
        </w:div>
        <w:div w:id="1631402977">
          <w:marLeft w:val="0"/>
          <w:marRight w:val="0"/>
          <w:marTop w:val="0"/>
          <w:marBottom w:val="0"/>
          <w:divBdr>
            <w:top w:val="none" w:sz="0" w:space="0" w:color="auto"/>
            <w:left w:val="none" w:sz="0" w:space="0" w:color="auto"/>
            <w:bottom w:val="none" w:sz="0" w:space="0" w:color="auto"/>
            <w:right w:val="none" w:sz="0" w:space="0" w:color="auto"/>
          </w:divBdr>
        </w:div>
        <w:div w:id="1204438800">
          <w:marLeft w:val="0"/>
          <w:marRight w:val="0"/>
          <w:marTop w:val="0"/>
          <w:marBottom w:val="0"/>
          <w:divBdr>
            <w:top w:val="none" w:sz="0" w:space="0" w:color="auto"/>
            <w:left w:val="none" w:sz="0" w:space="0" w:color="auto"/>
            <w:bottom w:val="none" w:sz="0" w:space="0" w:color="auto"/>
            <w:right w:val="none" w:sz="0" w:space="0" w:color="auto"/>
          </w:divBdr>
        </w:div>
        <w:div w:id="1106078450">
          <w:marLeft w:val="0"/>
          <w:marRight w:val="0"/>
          <w:marTop w:val="0"/>
          <w:marBottom w:val="0"/>
          <w:divBdr>
            <w:top w:val="none" w:sz="0" w:space="0" w:color="auto"/>
            <w:left w:val="none" w:sz="0" w:space="0" w:color="auto"/>
            <w:bottom w:val="none" w:sz="0" w:space="0" w:color="auto"/>
            <w:right w:val="none" w:sz="0" w:space="0" w:color="auto"/>
          </w:divBdr>
        </w:div>
        <w:div w:id="2070423482">
          <w:marLeft w:val="0"/>
          <w:marRight w:val="0"/>
          <w:marTop w:val="0"/>
          <w:marBottom w:val="0"/>
          <w:divBdr>
            <w:top w:val="none" w:sz="0" w:space="0" w:color="auto"/>
            <w:left w:val="none" w:sz="0" w:space="0" w:color="auto"/>
            <w:bottom w:val="none" w:sz="0" w:space="0" w:color="auto"/>
            <w:right w:val="none" w:sz="0" w:space="0" w:color="auto"/>
          </w:divBdr>
        </w:div>
      </w:divsChild>
    </w:div>
    <w:div w:id="761954207">
      <w:bodyDiv w:val="1"/>
      <w:marLeft w:val="0"/>
      <w:marRight w:val="0"/>
      <w:marTop w:val="0"/>
      <w:marBottom w:val="0"/>
      <w:divBdr>
        <w:top w:val="none" w:sz="0" w:space="0" w:color="auto"/>
        <w:left w:val="none" w:sz="0" w:space="0" w:color="auto"/>
        <w:bottom w:val="none" w:sz="0" w:space="0" w:color="auto"/>
        <w:right w:val="none" w:sz="0" w:space="0" w:color="auto"/>
      </w:divBdr>
    </w:div>
    <w:div w:id="889340800">
      <w:bodyDiv w:val="1"/>
      <w:marLeft w:val="0"/>
      <w:marRight w:val="0"/>
      <w:marTop w:val="0"/>
      <w:marBottom w:val="0"/>
      <w:divBdr>
        <w:top w:val="none" w:sz="0" w:space="0" w:color="auto"/>
        <w:left w:val="none" w:sz="0" w:space="0" w:color="auto"/>
        <w:bottom w:val="none" w:sz="0" w:space="0" w:color="auto"/>
        <w:right w:val="none" w:sz="0" w:space="0" w:color="auto"/>
      </w:divBdr>
    </w:div>
    <w:div w:id="1292394626">
      <w:bodyDiv w:val="1"/>
      <w:marLeft w:val="0"/>
      <w:marRight w:val="0"/>
      <w:marTop w:val="0"/>
      <w:marBottom w:val="0"/>
      <w:divBdr>
        <w:top w:val="none" w:sz="0" w:space="0" w:color="auto"/>
        <w:left w:val="none" w:sz="0" w:space="0" w:color="auto"/>
        <w:bottom w:val="none" w:sz="0" w:space="0" w:color="auto"/>
        <w:right w:val="none" w:sz="0" w:space="0" w:color="auto"/>
      </w:divBdr>
    </w:div>
    <w:div w:id="1394692474">
      <w:bodyDiv w:val="1"/>
      <w:marLeft w:val="0"/>
      <w:marRight w:val="0"/>
      <w:marTop w:val="0"/>
      <w:marBottom w:val="0"/>
      <w:divBdr>
        <w:top w:val="none" w:sz="0" w:space="0" w:color="auto"/>
        <w:left w:val="none" w:sz="0" w:space="0" w:color="auto"/>
        <w:bottom w:val="none" w:sz="0" w:space="0" w:color="auto"/>
        <w:right w:val="none" w:sz="0" w:space="0" w:color="auto"/>
      </w:divBdr>
    </w:div>
    <w:div w:id="1425806683">
      <w:bodyDiv w:val="1"/>
      <w:marLeft w:val="0"/>
      <w:marRight w:val="0"/>
      <w:marTop w:val="0"/>
      <w:marBottom w:val="0"/>
      <w:divBdr>
        <w:top w:val="none" w:sz="0" w:space="0" w:color="auto"/>
        <w:left w:val="none" w:sz="0" w:space="0" w:color="auto"/>
        <w:bottom w:val="none" w:sz="0" w:space="0" w:color="auto"/>
        <w:right w:val="none" w:sz="0" w:space="0" w:color="auto"/>
      </w:divBdr>
    </w:div>
    <w:div w:id="1431849652">
      <w:bodyDiv w:val="1"/>
      <w:marLeft w:val="0"/>
      <w:marRight w:val="0"/>
      <w:marTop w:val="0"/>
      <w:marBottom w:val="0"/>
      <w:divBdr>
        <w:top w:val="none" w:sz="0" w:space="0" w:color="auto"/>
        <w:left w:val="none" w:sz="0" w:space="0" w:color="auto"/>
        <w:bottom w:val="none" w:sz="0" w:space="0" w:color="auto"/>
        <w:right w:val="none" w:sz="0" w:space="0" w:color="auto"/>
      </w:divBdr>
    </w:div>
    <w:div w:id="1443455235">
      <w:bodyDiv w:val="1"/>
      <w:marLeft w:val="0"/>
      <w:marRight w:val="0"/>
      <w:marTop w:val="0"/>
      <w:marBottom w:val="0"/>
      <w:divBdr>
        <w:top w:val="none" w:sz="0" w:space="0" w:color="auto"/>
        <w:left w:val="none" w:sz="0" w:space="0" w:color="auto"/>
        <w:bottom w:val="none" w:sz="0" w:space="0" w:color="auto"/>
        <w:right w:val="none" w:sz="0" w:space="0" w:color="auto"/>
      </w:divBdr>
    </w:div>
    <w:div w:id="1516262869">
      <w:bodyDiv w:val="1"/>
      <w:marLeft w:val="0"/>
      <w:marRight w:val="0"/>
      <w:marTop w:val="0"/>
      <w:marBottom w:val="0"/>
      <w:divBdr>
        <w:top w:val="none" w:sz="0" w:space="0" w:color="auto"/>
        <w:left w:val="none" w:sz="0" w:space="0" w:color="auto"/>
        <w:bottom w:val="none" w:sz="0" w:space="0" w:color="auto"/>
        <w:right w:val="none" w:sz="0" w:space="0" w:color="auto"/>
      </w:divBdr>
      <w:divsChild>
        <w:div w:id="1880817745">
          <w:marLeft w:val="0"/>
          <w:marRight w:val="0"/>
          <w:marTop w:val="0"/>
          <w:marBottom w:val="0"/>
          <w:divBdr>
            <w:top w:val="none" w:sz="0" w:space="0" w:color="auto"/>
            <w:left w:val="none" w:sz="0" w:space="0" w:color="auto"/>
            <w:bottom w:val="none" w:sz="0" w:space="0" w:color="auto"/>
            <w:right w:val="none" w:sz="0" w:space="0" w:color="auto"/>
          </w:divBdr>
        </w:div>
        <w:div w:id="454952040">
          <w:marLeft w:val="0"/>
          <w:marRight w:val="0"/>
          <w:marTop w:val="0"/>
          <w:marBottom w:val="0"/>
          <w:divBdr>
            <w:top w:val="none" w:sz="0" w:space="0" w:color="auto"/>
            <w:left w:val="none" w:sz="0" w:space="0" w:color="auto"/>
            <w:bottom w:val="none" w:sz="0" w:space="0" w:color="auto"/>
            <w:right w:val="none" w:sz="0" w:space="0" w:color="auto"/>
          </w:divBdr>
        </w:div>
        <w:div w:id="30501508">
          <w:marLeft w:val="0"/>
          <w:marRight w:val="0"/>
          <w:marTop w:val="0"/>
          <w:marBottom w:val="0"/>
          <w:divBdr>
            <w:top w:val="none" w:sz="0" w:space="0" w:color="auto"/>
            <w:left w:val="none" w:sz="0" w:space="0" w:color="auto"/>
            <w:bottom w:val="none" w:sz="0" w:space="0" w:color="auto"/>
            <w:right w:val="none" w:sz="0" w:space="0" w:color="auto"/>
          </w:divBdr>
        </w:div>
        <w:div w:id="11030492">
          <w:marLeft w:val="0"/>
          <w:marRight w:val="0"/>
          <w:marTop w:val="0"/>
          <w:marBottom w:val="0"/>
          <w:divBdr>
            <w:top w:val="none" w:sz="0" w:space="0" w:color="auto"/>
            <w:left w:val="none" w:sz="0" w:space="0" w:color="auto"/>
            <w:bottom w:val="none" w:sz="0" w:space="0" w:color="auto"/>
            <w:right w:val="none" w:sz="0" w:space="0" w:color="auto"/>
          </w:divBdr>
        </w:div>
      </w:divsChild>
    </w:div>
    <w:div w:id="1599828219">
      <w:bodyDiv w:val="1"/>
      <w:marLeft w:val="0"/>
      <w:marRight w:val="0"/>
      <w:marTop w:val="0"/>
      <w:marBottom w:val="0"/>
      <w:divBdr>
        <w:top w:val="none" w:sz="0" w:space="0" w:color="auto"/>
        <w:left w:val="none" w:sz="0" w:space="0" w:color="auto"/>
        <w:bottom w:val="none" w:sz="0" w:space="0" w:color="auto"/>
        <w:right w:val="none" w:sz="0" w:space="0" w:color="auto"/>
      </w:divBdr>
    </w:div>
    <w:div w:id="1700397754">
      <w:bodyDiv w:val="1"/>
      <w:marLeft w:val="0"/>
      <w:marRight w:val="0"/>
      <w:marTop w:val="0"/>
      <w:marBottom w:val="0"/>
      <w:divBdr>
        <w:top w:val="none" w:sz="0" w:space="0" w:color="auto"/>
        <w:left w:val="none" w:sz="0" w:space="0" w:color="auto"/>
        <w:bottom w:val="none" w:sz="0" w:space="0" w:color="auto"/>
        <w:right w:val="none" w:sz="0" w:space="0" w:color="auto"/>
      </w:divBdr>
    </w:div>
    <w:div w:id="1809400331">
      <w:bodyDiv w:val="1"/>
      <w:marLeft w:val="0"/>
      <w:marRight w:val="0"/>
      <w:marTop w:val="0"/>
      <w:marBottom w:val="0"/>
      <w:divBdr>
        <w:top w:val="none" w:sz="0" w:space="0" w:color="auto"/>
        <w:left w:val="none" w:sz="0" w:space="0" w:color="auto"/>
        <w:bottom w:val="none" w:sz="0" w:space="0" w:color="auto"/>
        <w:right w:val="none" w:sz="0" w:space="0" w:color="auto"/>
      </w:divBdr>
    </w:div>
    <w:div w:id="1880624864">
      <w:bodyDiv w:val="1"/>
      <w:marLeft w:val="0"/>
      <w:marRight w:val="0"/>
      <w:marTop w:val="0"/>
      <w:marBottom w:val="0"/>
      <w:divBdr>
        <w:top w:val="none" w:sz="0" w:space="0" w:color="auto"/>
        <w:left w:val="none" w:sz="0" w:space="0" w:color="auto"/>
        <w:bottom w:val="none" w:sz="0" w:space="0" w:color="auto"/>
        <w:right w:val="none" w:sz="0" w:space="0" w:color="auto"/>
      </w:divBdr>
    </w:div>
    <w:div w:id="1965964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asthma" TargetMode="External"/><Relationship Id="rId13" Type="http://schemas.openxmlformats.org/officeDocument/2006/relationships/hyperlink" Target="http://www.weather.com/forecast/allergy/l/USMA0240:1:US"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dc.gov/air/infographics.htm" TargetMode="External"/><Relationship Id="rId17" Type="http://schemas.openxmlformats.org/officeDocument/2006/relationships/hyperlink" Target="http://airnow.gov/"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eather.com/forecast/allergy/l/USMA0240:1:U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ather.com/maps/health/allergies/breathingindex" TargetMode="External"/><Relationship Id="rId24" Type="http://schemas.openxmlformats.org/officeDocument/2006/relationships/hyperlink" Target="mailto:katrina@communicatehealth.com" TargetMode="External"/><Relationship Id="rId5" Type="http://schemas.openxmlformats.org/officeDocument/2006/relationships/webSettings" Target="webSettings.xml"/><Relationship Id="rId15" Type="http://schemas.openxmlformats.org/officeDocument/2006/relationships/hyperlink" Target="http://www.cdc.gov/air/infographics.htm" TargetMode="External"/><Relationship Id="rId23" Type="http://schemas.openxmlformats.org/officeDocument/2006/relationships/hyperlink" Target="mailto:rachel@communicatehealth.com" TargetMode="External"/><Relationship Id="rId10" Type="http://schemas.openxmlformats.org/officeDocument/2006/relationships/hyperlink" Target="http://www.cdc.gov/air/infographics.ht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userworks.com" TargetMode="External"/><Relationship Id="rId14" Type="http://schemas.openxmlformats.org/officeDocument/2006/relationships/hyperlink" Target="http://airnow.gov/" TargetMode="External"/><Relationship Id="rId22" Type="http://schemas.openxmlformats.org/officeDocument/2006/relationships/image" Target="media/image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fpub.epa.gov/airnow/index.cfm?action=aqibasics.aq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0F332-8C85-4C56-9ABB-A47EAFBA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36</Pages>
  <Words>6895</Words>
  <Characters>39306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CommunicateHealth, Inc.</Company>
  <LinksUpToDate>false</LinksUpToDate>
  <CharactersWithSpaces>46109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Williams Hilfiker</dc:creator>
  <cp:lastModifiedBy>Vempaty, Padmaja (ATSDR/OADS)</cp:lastModifiedBy>
  <cp:revision>31</cp:revision>
  <cp:lastPrinted>2016-02-09T18:43:00Z</cp:lastPrinted>
  <dcterms:created xsi:type="dcterms:W3CDTF">2016-03-25T13:30:00Z</dcterms:created>
  <dcterms:modified xsi:type="dcterms:W3CDTF">2016-03-30T14:46:00Z</dcterms:modified>
</cp:coreProperties>
</file>