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01" w:rsidRDefault="00CA6901" w:rsidP="00845497">
      <w:pPr>
        <w:pStyle w:val="Title"/>
        <w:jc w:val="center"/>
      </w:pPr>
    </w:p>
    <w:p w:rsidR="00CA6901" w:rsidRDefault="00CA6901" w:rsidP="00845497">
      <w:pPr>
        <w:pStyle w:val="Title"/>
        <w:jc w:val="center"/>
      </w:pPr>
    </w:p>
    <w:p w:rsidR="00CA6901" w:rsidRDefault="00CA6901" w:rsidP="00845497">
      <w:pPr>
        <w:pStyle w:val="Title"/>
        <w:jc w:val="center"/>
      </w:pPr>
    </w:p>
    <w:p w:rsidR="00CA6901" w:rsidRDefault="00CA6901" w:rsidP="00845497">
      <w:pPr>
        <w:pStyle w:val="Title"/>
        <w:jc w:val="center"/>
      </w:pPr>
    </w:p>
    <w:p w:rsidR="00845497" w:rsidRDefault="005B6BF4" w:rsidP="00CA6901">
      <w:pPr>
        <w:pStyle w:val="Title"/>
        <w:jc w:val="center"/>
      </w:pPr>
      <w:r>
        <w:t>Attachment C</w:t>
      </w:r>
      <w:r w:rsidR="00CA6901">
        <w:br/>
      </w:r>
    </w:p>
    <w:p w:rsidR="003D58C7" w:rsidRPr="009429D8" w:rsidRDefault="00D25B60" w:rsidP="00845497">
      <w:pPr>
        <w:pStyle w:val="Title"/>
        <w:jc w:val="center"/>
      </w:pPr>
      <w:r>
        <w:t>Pro</w:t>
      </w:r>
      <w:r w:rsidR="00E4743E">
        <w:t xml:space="preserve">active Technical Assistance </w:t>
      </w:r>
      <w:r w:rsidR="00845497">
        <w:t>Discussion Protocol</w:t>
      </w:r>
    </w:p>
    <w:p w:rsidR="00CA6901" w:rsidRDefault="00CA6901" w:rsidP="0013199F">
      <w:r>
        <w:br w:type="page"/>
      </w:r>
    </w:p>
    <w:p w:rsidR="00CA6901" w:rsidRDefault="00F67099" w:rsidP="0013199F"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-254635</wp:posOffset>
                </wp:positionV>
                <wp:extent cx="1600200" cy="571500"/>
                <wp:effectExtent l="0" t="0" r="19050" b="1905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901" w:rsidRDefault="00CA6901" w:rsidP="00CA6901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3pt;margin-top:-20.05pt;width:12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">
                <v:textbox>
                  <w:txbxContent>
                    <w:p w:rsidR="00CA6901" w:rsidRDefault="00CA6901" w:rsidP="00CA6901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D006C1" w:rsidRPr="009429D8" w:rsidRDefault="00D006C1" w:rsidP="0013199F">
      <w:r w:rsidRPr="009429D8">
        <w:t xml:space="preserve">The purpose of this call is to check on your progress during the implementation period </w:t>
      </w:r>
      <w:r w:rsidR="006A4224" w:rsidRPr="009429D8">
        <w:t xml:space="preserve">of the Guide </w:t>
      </w:r>
      <w:r w:rsidRPr="009429D8">
        <w:t xml:space="preserve">and gather information on </w:t>
      </w:r>
      <w:r w:rsidR="00710CA4">
        <w:t xml:space="preserve">your </w:t>
      </w:r>
      <w:r w:rsidRPr="009429D8">
        <w:t>succ</w:t>
      </w:r>
      <w:r w:rsidR="009264CC">
        <w:t xml:space="preserve">esses and challenges thus far. </w:t>
      </w:r>
    </w:p>
    <w:p w:rsidR="00A53102" w:rsidRPr="009429D8" w:rsidRDefault="00A53102" w:rsidP="00D25B60">
      <w:pPr>
        <w:pStyle w:val="Heading1"/>
      </w:pPr>
      <w:r w:rsidRPr="009429D8">
        <w:t xml:space="preserve">Implementation of </w:t>
      </w:r>
      <w:r w:rsidRPr="00D25B60">
        <w:t>the</w:t>
      </w:r>
      <w:r w:rsidRPr="009429D8">
        <w:t xml:space="preserve"> Guide</w:t>
      </w:r>
    </w:p>
    <w:p w:rsidR="00A53102" w:rsidRDefault="00A53102" w:rsidP="00BD2941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The Guide</w:t>
      </w:r>
      <w:r w:rsidRPr="003F5A23">
        <w:rPr>
          <w:rFonts w:ascii="Times New Roman" w:hAnsi="Times New Roman"/>
        </w:rPr>
        <w:t xml:space="preserve">: </w:t>
      </w:r>
      <w:r w:rsidR="00E80264">
        <w:rPr>
          <w:rFonts w:ascii="Times New Roman" w:hAnsi="Times New Roman"/>
        </w:rPr>
        <w:t>Current Progress</w:t>
      </w:r>
    </w:p>
    <w:p w:rsidR="005B6BF4" w:rsidRDefault="00F67099" w:rsidP="009264CC">
      <w:pPr>
        <w:numPr>
          <w:ilvl w:val="0"/>
          <w:numId w:val="21"/>
        </w:num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B6BF4">
        <w:rPr>
          <w:rFonts w:ascii="Times New Roman" w:hAnsi="Times New Roman"/>
          <w:sz w:val="24"/>
          <w:szCs w:val="24"/>
        </w:rPr>
        <w:t xml:space="preserve">o confirm, which tool or toolkits are you using? </w:t>
      </w:r>
    </w:p>
    <w:p w:rsidR="009C3798" w:rsidRPr="00BD2941" w:rsidRDefault="009C3798" w:rsidP="009264CC">
      <w:pPr>
        <w:numPr>
          <w:ilvl w:val="0"/>
          <w:numId w:val="21"/>
        </w:num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>Please describe what yo</w:t>
      </w:r>
      <w:r w:rsidR="00F670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7686040</wp:posOffset>
                </wp:positionV>
                <wp:extent cx="5448300" cy="1438275"/>
                <wp:effectExtent l="8255" t="8890" r="1079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0D2" w:rsidRDefault="00C250D2" w:rsidP="00C250D2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estimated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60 minutes per response, the estimated time required to complete the interview. 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 AHRQ, 540 Gaither Road, Room #5036,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C250D2" w:rsidRDefault="00C250D2" w:rsidP="00C25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6.65pt;margin-top:605.2pt;width:429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">
                <v:textbox>
                  <w:txbxContent>
                    <w:p w:rsidR="00C250D2" w:rsidRDefault="00C250D2" w:rsidP="00C250D2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is estimated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60 minutes per response, the estimated time required to complete the interview. 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 AHRQ, 540 Gaither Road, Room #5036,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C250D2" w:rsidRDefault="00C250D2" w:rsidP="00C250D2"/>
                  </w:txbxContent>
                </v:textbox>
              </v:shape>
            </w:pict>
          </mc:Fallback>
        </mc:AlternateContent>
      </w:r>
      <w:r w:rsidRPr="00BD2941">
        <w:rPr>
          <w:rFonts w:ascii="Times New Roman" w:hAnsi="Times New Roman"/>
          <w:sz w:val="24"/>
          <w:szCs w:val="24"/>
        </w:rPr>
        <w:t xml:space="preserve">u have done related to the project over the past </w:t>
      </w:r>
      <w:r w:rsidR="0013199F">
        <w:rPr>
          <w:rFonts w:ascii="Times New Roman" w:hAnsi="Times New Roman"/>
          <w:sz w:val="24"/>
          <w:szCs w:val="24"/>
        </w:rPr>
        <w:t>two months</w:t>
      </w:r>
      <w:r w:rsidRPr="00BD2941">
        <w:rPr>
          <w:rFonts w:ascii="Times New Roman" w:hAnsi="Times New Roman"/>
          <w:sz w:val="24"/>
          <w:szCs w:val="24"/>
        </w:rPr>
        <w:t>.</w:t>
      </w:r>
    </w:p>
    <w:p w:rsidR="009C3798" w:rsidRPr="00BD2941" w:rsidRDefault="009C3798" w:rsidP="009264CC">
      <w:pPr>
        <w:numPr>
          <w:ilvl w:val="1"/>
          <w:numId w:val="23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>What components and strategies were you working on?</w:t>
      </w:r>
    </w:p>
    <w:p w:rsidR="00BD2941" w:rsidRPr="00BD2941" w:rsidRDefault="009C3798" w:rsidP="009264CC">
      <w:pPr>
        <w:numPr>
          <w:ilvl w:val="1"/>
          <w:numId w:val="23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>What tasks have you completed?</w:t>
      </w:r>
    </w:p>
    <w:p w:rsidR="00BD2941" w:rsidRPr="00BD2941" w:rsidRDefault="00BD2941" w:rsidP="009264CC">
      <w:pPr>
        <w:numPr>
          <w:ilvl w:val="1"/>
          <w:numId w:val="23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 xml:space="preserve">What materials from the Guide did you use? What part of the Guide were you focusing on? </w:t>
      </w:r>
    </w:p>
    <w:p w:rsidR="00516B4C" w:rsidRPr="00BD2941" w:rsidRDefault="00516B4C" w:rsidP="00516B4C">
      <w:pPr>
        <w:numPr>
          <w:ilvl w:val="1"/>
          <w:numId w:val="23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IF TOOL INVOLVES NURSES</w:t>
      </w:r>
      <w:r w:rsidRPr="00516B4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How </w:t>
      </w:r>
      <w:r w:rsidR="00024928">
        <w:rPr>
          <w:rFonts w:ascii="Times New Roman" w:hAnsi="Times New Roman"/>
          <w:sz w:val="24"/>
          <w:szCs w:val="24"/>
        </w:rPr>
        <w:t>have nurses reacted to it?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4928" w:rsidRDefault="00024928" w:rsidP="00024928">
      <w:pPr>
        <w:numPr>
          <w:ilvl w:val="1"/>
          <w:numId w:val="23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IF TOOL INVOLVES PRESCRIBING CLINICIANS</w:t>
      </w:r>
      <w:r w:rsidRPr="00516B4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Have any of the prescribing clinicians reacted in any</w:t>
      </w:r>
      <w:r w:rsidR="00F670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way? </w:t>
      </w:r>
      <w:proofErr w:type="gramStart"/>
      <w:r>
        <w:rPr>
          <w:rFonts w:ascii="Times New Roman" w:hAnsi="Times New Roman"/>
          <w:sz w:val="24"/>
          <w:szCs w:val="24"/>
        </w:rPr>
        <w:t>If so, how?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D2941" w:rsidRPr="00845497" w:rsidRDefault="00024928" w:rsidP="00845497">
      <w:pPr>
        <w:numPr>
          <w:ilvl w:val="1"/>
          <w:numId w:val="23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IF TOOL INVOLVES RESIDENTS/FAMILY MEMBERS</w:t>
      </w:r>
      <w:r w:rsidRPr="00516B4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Have you heard from residents or family members about their reactions</w:t>
      </w:r>
      <w:r w:rsidR="00F6709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the tool</w:t>
      </w:r>
      <w:r w:rsidR="00710CA4">
        <w:rPr>
          <w:rFonts w:ascii="Times New Roman" w:hAnsi="Times New Roman"/>
          <w:sz w:val="24"/>
          <w:szCs w:val="24"/>
        </w:rPr>
        <w:t xml:space="preserve"> or the use of the tool</w:t>
      </w:r>
      <w:r>
        <w:rPr>
          <w:rFonts w:ascii="Times New Roman" w:hAnsi="Times New Roman"/>
          <w:sz w:val="24"/>
          <w:szCs w:val="24"/>
        </w:rPr>
        <w:t>? How has that gone?</w:t>
      </w:r>
    </w:p>
    <w:p w:rsidR="00C250D2" w:rsidRDefault="009C3798" w:rsidP="00C250D2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 xml:space="preserve">What were the goals </w:t>
      </w:r>
      <w:r w:rsidR="00BD2941" w:rsidRPr="00BD2941">
        <w:rPr>
          <w:rFonts w:ascii="Times New Roman" w:hAnsi="Times New Roman"/>
          <w:sz w:val="24"/>
          <w:szCs w:val="24"/>
        </w:rPr>
        <w:t xml:space="preserve">or targets </w:t>
      </w:r>
      <w:r w:rsidRPr="00BD2941">
        <w:rPr>
          <w:rFonts w:ascii="Times New Roman" w:hAnsi="Times New Roman"/>
          <w:sz w:val="24"/>
          <w:szCs w:val="24"/>
        </w:rPr>
        <w:t xml:space="preserve">of the Guide implementation </w:t>
      </w:r>
      <w:r w:rsidR="00BD2941" w:rsidRPr="00BD2941">
        <w:rPr>
          <w:rFonts w:ascii="Times New Roman" w:hAnsi="Times New Roman"/>
          <w:sz w:val="24"/>
          <w:szCs w:val="24"/>
        </w:rPr>
        <w:t xml:space="preserve">over the past two </w:t>
      </w:r>
      <w:r w:rsidR="0013199F">
        <w:rPr>
          <w:rFonts w:ascii="Times New Roman" w:hAnsi="Times New Roman"/>
          <w:sz w:val="24"/>
          <w:szCs w:val="24"/>
        </w:rPr>
        <w:t>months</w:t>
      </w:r>
      <w:r w:rsidRPr="00BD2941">
        <w:rPr>
          <w:rFonts w:ascii="Times New Roman" w:hAnsi="Times New Roman"/>
          <w:sz w:val="24"/>
          <w:szCs w:val="24"/>
        </w:rPr>
        <w:t xml:space="preserve">? </w:t>
      </w:r>
      <w:proofErr w:type="gramStart"/>
      <w:r w:rsidRPr="00BD2941">
        <w:rPr>
          <w:rFonts w:ascii="Times New Roman" w:hAnsi="Times New Roman"/>
          <w:sz w:val="24"/>
          <w:szCs w:val="24"/>
        </w:rPr>
        <w:t>Were these goals or targets met</w:t>
      </w:r>
      <w:proofErr w:type="gramEnd"/>
      <w:r w:rsidRPr="00BD2941">
        <w:rPr>
          <w:rFonts w:ascii="Times New Roman" w:hAnsi="Times New Roman"/>
          <w:sz w:val="24"/>
          <w:szCs w:val="24"/>
        </w:rPr>
        <w:t xml:space="preserve">? </w:t>
      </w:r>
      <w:r w:rsidR="0013199F">
        <w:rPr>
          <w:rFonts w:ascii="Times New Roman" w:hAnsi="Times New Roman"/>
          <w:sz w:val="24"/>
          <w:szCs w:val="24"/>
        </w:rPr>
        <w:t>What happened? What were the reasons?</w:t>
      </w:r>
    </w:p>
    <w:p w:rsidR="009C3798" w:rsidRPr="00C250D2" w:rsidRDefault="00F67099" w:rsidP="00C250D2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7533640</wp:posOffset>
                </wp:positionV>
                <wp:extent cx="5448300" cy="1438275"/>
                <wp:effectExtent l="8255" t="8890" r="10795" b="1016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0D2" w:rsidRDefault="00C250D2" w:rsidP="00C250D2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estimated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60 minutes per response, the estimated time required to complete the interview. 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 AHRQ, 540 Gaither Road, Room #5036,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C250D2" w:rsidRDefault="00C250D2" w:rsidP="00C25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08.65pt;margin-top:593.2pt;width:429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">
                <v:textbox>
                  <w:txbxContent>
                    <w:p w:rsidR="00C250D2" w:rsidRDefault="00C250D2" w:rsidP="00C250D2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is estimated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60 minutes per response, the estimated time required to complete the interview. 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 AHRQ, 540 Gaither Road, Room #5036,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C250D2" w:rsidRDefault="00C250D2" w:rsidP="00C250D2"/>
                  </w:txbxContent>
                </v:textbox>
              </v:shape>
            </w:pict>
          </mc:Fallback>
        </mc:AlternateContent>
      </w:r>
      <w:r w:rsidR="00C250D2" w:rsidRPr="00C250D2">
        <w:rPr>
          <w:noProof/>
        </w:rPr>
        <w:t xml:space="preserve"> </w:t>
      </w:r>
      <w:r w:rsidR="00C250D2" w:rsidRPr="00C250D2">
        <w:rPr>
          <w:rFonts w:ascii="Times New Roman" w:hAnsi="Times New Roman"/>
          <w:sz w:val="24"/>
          <w:szCs w:val="24"/>
        </w:rPr>
        <w:t xml:space="preserve"> </w:t>
      </w:r>
      <w:r w:rsidR="009C3798" w:rsidRPr="00C250D2">
        <w:rPr>
          <w:rFonts w:ascii="Times New Roman" w:hAnsi="Times New Roman"/>
          <w:sz w:val="24"/>
          <w:szCs w:val="24"/>
        </w:rPr>
        <w:t xml:space="preserve">Did you make any changes to your plans for using the Guide during the past two </w:t>
      </w:r>
      <w:r w:rsidR="0013199F" w:rsidRPr="00C250D2">
        <w:rPr>
          <w:rFonts w:ascii="Times New Roman" w:hAnsi="Times New Roman"/>
          <w:sz w:val="24"/>
          <w:szCs w:val="24"/>
        </w:rPr>
        <w:t>months</w:t>
      </w:r>
      <w:r w:rsidR="009C3798" w:rsidRPr="00C250D2">
        <w:rPr>
          <w:rFonts w:ascii="Times New Roman" w:hAnsi="Times New Roman"/>
          <w:sz w:val="24"/>
          <w:szCs w:val="24"/>
        </w:rPr>
        <w:t xml:space="preserve">?  If so, please describe the change(s).  </w:t>
      </w:r>
    </w:p>
    <w:p w:rsidR="009C3798" w:rsidRPr="00BD2941" w:rsidRDefault="009C3798" w:rsidP="009264CC">
      <w:pPr>
        <w:numPr>
          <w:ilvl w:val="1"/>
          <w:numId w:val="24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>What was the reason for the change?</w:t>
      </w:r>
    </w:p>
    <w:p w:rsidR="009C3798" w:rsidRPr="00BD2941" w:rsidRDefault="009C3798" w:rsidP="009264CC">
      <w:pPr>
        <w:numPr>
          <w:ilvl w:val="1"/>
          <w:numId w:val="24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 xml:space="preserve">What </w:t>
      </w:r>
      <w:proofErr w:type="gramStart"/>
      <w:r w:rsidRPr="00BD2941">
        <w:rPr>
          <w:rFonts w:ascii="Times New Roman" w:hAnsi="Times New Roman"/>
          <w:sz w:val="24"/>
          <w:szCs w:val="24"/>
        </w:rPr>
        <w:t>staff were</w:t>
      </w:r>
      <w:proofErr w:type="gramEnd"/>
      <w:r w:rsidRPr="00BD2941">
        <w:rPr>
          <w:rFonts w:ascii="Times New Roman" w:hAnsi="Times New Roman"/>
          <w:sz w:val="24"/>
          <w:szCs w:val="24"/>
        </w:rPr>
        <w:t xml:space="preserve"> involved in deciding on the change?  Describe their role</w:t>
      </w:r>
      <w:r w:rsidR="00F67099">
        <w:rPr>
          <w:rFonts w:ascii="Times New Roman" w:hAnsi="Times New Roman"/>
          <w:sz w:val="24"/>
          <w:szCs w:val="24"/>
        </w:rPr>
        <w:t>s</w:t>
      </w:r>
      <w:r w:rsidRPr="00BD2941">
        <w:rPr>
          <w:rFonts w:ascii="Times New Roman" w:hAnsi="Times New Roman"/>
          <w:sz w:val="24"/>
          <w:szCs w:val="24"/>
        </w:rPr>
        <w:t xml:space="preserve"> and response</w:t>
      </w:r>
      <w:r w:rsidR="00F67099">
        <w:rPr>
          <w:rFonts w:ascii="Times New Roman" w:hAnsi="Times New Roman"/>
          <w:sz w:val="24"/>
          <w:szCs w:val="24"/>
        </w:rPr>
        <w:t>s</w:t>
      </w:r>
      <w:r w:rsidRPr="00BD2941">
        <w:rPr>
          <w:rFonts w:ascii="Times New Roman" w:hAnsi="Times New Roman"/>
          <w:sz w:val="24"/>
          <w:szCs w:val="24"/>
        </w:rPr>
        <w:t>.</w:t>
      </w:r>
    </w:p>
    <w:p w:rsidR="00DF3174" w:rsidRDefault="009C3798" w:rsidP="00DF3174">
      <w:pPr>
        <w:numPr>
          <w:ilvl w:val="1"/>
          <w:numId w:val="24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 xml:space="preserve">What are the implications, if any, that the changes will have on your efforts? </w:t>
      </w:r>
    </w:p>
    <w:p w:rsidR="00DF3174" w:rsidRDefault="00DF31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174"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2465D" wp14:editId="51F22D95">
                <wp:simplePos x="0" y="0"/>
                <wp:positionH relativeFrom="column">
                  <wp:posOffset>194310</wp:posOffset>
                </wp:positionH>
                <wp:positionV relativeFrom="paragraph">
                  <wp:posOffset>391795</wp:posOffset>
                </wp:positionV>
                <wp:extent cx="5448300" cy="14382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0D2" w:rsidRDefault="00C250D2" w:rsidP="00C250D2">
                            <w:pPr>
                              <w:pStyle w:val="NormalWeb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estimated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average</w:t>
                            </w:r>
                            <w:r>
                              <w:t xml:space="preserve"> </w:t>
                            </w:r>
                            <w:r w:rsidR="00DF3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interview. An agency may not conduct or sponsor, and a person is not required to respond to, a collection of information unless it displays a currently valid OMB control number. Send comments regarding this burden estimate or any other aspect of this c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ollection of information, including suggestions for reducing this burden, to: AHRQ Reports Clearance Officer Attention: PRA, Paperwork Reduction Project (0935-XXXX) AHRQ, 540 Gaither Road, Room #5036,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C250D2" w:rsidRDefault="00C250D2" w:rsidP="00C250D2">
                            <w:pPr>
                              <w:pStyle w:val="NormalWeb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.3pt;margin-top:30.85pt;width:429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">
                <v:textbox>
                  <w:txbxContent>
                    <w:p w:rsidR="00C250D2" w:rsidRDefault="00C250D2" w:rsidP="00C250D2">
                      <w:pPr>
                        <w:pStyle w:val="NormalWeb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is estimated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average</w:t>
                      </w:r>
                      <w:r>
                        <w:t xml:space="preserve"> </w:t>
                      </w:r>
                      <w:r w:rsidR="00DF3174"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interview. An agency may not conduct or sponsor, and a person is not required to respond to, a collection of information unless it displays a currently valid OMB control number. Send comments regarding this burden estimate or any other aspect of this c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ollection of information, including suggestions for reducing this burden, to: AHRQ Reports Clearance Officer Attention: PRA, Paperwork Reduction Project (0935-XXXX) AHRQ, 540 Gaither Road, Room #5036,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C250D2" w:rsidRDefault="00C250D2" w:rsidP="00C250D2">
                      <w:pPr>
                        <w:pStyle w:val="NormalWeb"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br w:type="page"/>
      </w:r>
    </w:p>
    <w:p w:rsidR="009C3798" w:rsidRPr="00DF3174" w:rsidRDefault="009C3798" w:rsidP="00DF3174">
      <w:pPr>
        <w:numPr>
          <w:ilvl w:val="0"/>
          <w:numId w:val="21"/>
        </w:num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DF3174">
        <w:rPr>
          <w:rFonts w:ascii="Times New Roman" w:hAnsi="Times New Roman"/>
          <w:sz w:val="24"/>
          <w:szCs w:val="24"/>
        </w:rPr>
        <w:lastRenderedPageBreak/>
        <w:t xml:space="preserve">Did you encounter any challenges to </w:t>
      </w:r>
      <w:r w:rsidR="00BD2941" w:rsidRPr="00DF3174">
        <w:rPr>
          <w:rFonts w:ascii="Times New Roman" w:hAnsi="Times New Roman"/>
          <w:sz w:val="24"/>
          <w:szCs w:val="24"/>
        </w:rPr>
        <w:t xml:space="preserve">implementing </w:t>
      </w:r>
      <w:r w:rsidRPr="00DF3174">
        <w:rPr>
          <w:rFonts w:ascii="Times New Roman" w:hAnsi="Times New Roman"/>
          <w:sz w:val="24"/>
          <w:szCs w:val="24"/>
        </w:rPr>
        <w:t xml:space="preserve">the </w:t>
      </w:r>
      <w:r w:rsidR="00BD2941" w:rsidRPr="00DF3174">
        <w:rPr>
          <w:rFonts w:ascii="Times New Roman" w:hAnsi="Times New Roman"/>
          <w:sz w:val="24"/>
          <w:szCs w:val="24"/>
        </w:rPr>
        <w:t xml:space="preserve">Guide </w:t>
      </w:r>
      <w:r w:rsidRPr="00DF3174">
        <w:rPr>
          <w:rFonts w:ascii="Times New Roman" w:hAnsi="Times New Roman"/>
          <w:sz w:val="24"/>
          <w:szCs w:val="24"/>
        </w:rPr>
        <w:t xml:space="preserve">during the past </w:t>
      </w:r>
      <w:r w:rsidR="005B6BF4" w:rsidRPr="00DF3174">
        <w:rPr>
          <w:rFonts w:ascii="Times New Roman" w:hAnsi="Times New Roman"/>
          <w:sz w:val="24"/>
          <w:szCs w:val="24"/>
        </w:rPr>
        <w:t>month</w:t>
      </w:r>
      <w:r w:rsidRPr="00DF3174">
        <w:rPr>
          <w:rFonts w:ascii="Times New Roman" w:hAnsi="Times New Roman"/>
          <w:sz w:val="24"/>
          <w:szCs w:val="24"/>
        </w:rPr>
        <w:t xml:space="preserve">? If so, please describe the challenges(s).  </w:t>
      </w:r>
      <w:r w:rsidR="00BD2941" w:rsidRPr="00DF3174">
        <w:rPr>
          <w:rFonts w:ascii="Times New Roman" w:hAnsi="Times New Roman"/>
          <w:sz w:val="24"/>
          <w:szCs w:val="24"/>
        </w:rPr>
        <w:br/>
        <w:t>[</w:t>
      </w:r>
      <w:r w:rsidR="00BD2941" w:rsidRPr="00DF3174">
        <w:rPr>
          <w:rFonts w:ascii="Times New Roman" w:hAnsi="Times New Roman"/>
          <w:i/>
          <w:sz w:val="24"/>
          <w:szCs w:val="24"/>
        </w:rPr>
        <w:t>If necessary, probe for: system level factors (e.g., top leadership support, project visibility, availability of resources for Guide implementation), unit level factors, staff level factors (e.g., clinical champion), or patient/family level factors (e.g., types of patients seen, positive response to intervention overall or aspects of it)</w:t>
      </w:r>
      <w:r w:rsidR="00BD2941" w:rsidRPr="00DF3174">
        <w:rPr>
          <w:rFonts w:ascii="Times New Roman" w:hAnsi="Times New Roman"/>
          <w:sz w:val="24"/>
          <w:szCs w:val="24"/>
        </w:rPr>
        <w:t>]</w:t>
      </w:r>
    </w:p>
    <w:p w:rsidR="009C3798" w:rsidRPr="00BD2941" w:rsidRDefault="009C3798" w:rsidP="009264CC">
      <w:pPr>
        <w:numPr>
          <w:ilvl w:val="1"/>
          <w:numId w:val="26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>To what extent did you anticipate these challenges, if at all?</w:t>
      </w:r>
    </w:p>
    <w:p w:rsidR="009C3798" w:rsidRPr="00BD2941" w:rsidRDefault="009C3798" w:rsidP="009264CC">
      <w:pPr>
        <w:numPr>
          <w:ilvl w:val="1"/>
          <w:numId w:val="26"/>
        </w:numPr>
        <w:spacing w:after="120" w:line="240" w:lineRule="auto"/>
        <w:ind w:hanging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>How did you try to overcome the challenges described above?  To what extent have you overcome these challenges?</w:t>
      </w:r>
    </w:p>
    <w:p w:rsidR="009C3798" w:rsidRPr="00BD2941" w:rsidRDefault="009C3798" w:rsidP="009264CC">
      <w:pPr>
        <w:numPr>
          <w:ilvl w:val="0"/>
          <w:numId w:val="21"/>
        </w:num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BD2941">
        <w:rPr>
          <w:rFonts w:ascii="Times New Roman" w:hAnsi="Times New Roman"/>
          <w:sz w:val="24"/>
          <w:szCs w:val="24"/>
        </w:rPr>
        <w:t xml:space="preserve">What helped you achieve your goals during the past </w:t>
      </w:r>
      <w:r w:rsidR="005B6BF4">
        <w:rPr>
          <w:rFonts w:ascii="Times New Roman" w:hAnsi="Times New Roman"/>
          <w:sz w:val="24"/>
          <w:szCs w:val="24"/>
        </w:rPr>
        <w:t>month</w:t>
      </w:r>
      <w:r w:rsidRPr="00BD2941">
        <w:rPr>
          <w:rFonts w:ascii="Times New Roman" w:hAnsi="Times New Roman"/>
          <w:sz w:val="24"/>
          <w:szCs w:val="24"/>
        </w:rPr>
        <w:t xml:space="preserve">? What other resources did you use? </w:t>
      </w:r>
      <w:r w:rsidR="00BD2941" w:rsidRPr="00BD2941">
        <w:rPr>
          <w:rFonts w:ascii="Times New Roman" w:hAnsi="Times New Roman"/>
          <w:sz w:val="24"/>
          <w:szCs w:val="24"/>
        </w:rPr>
        <w:br/>
        <w:t>[</w:t>
      </w:r>
      <w:r w:rsidR="00BD2941" w:rsidRPr="00BD2941">
        <w:rPr>
          <w:rFonts w:ascii="Times New Roman" w:hAnsi="Times New Roman"/>
          <w:i/>
          <w:sz w:val="24"/>
          <w:szCs w:val="24"/>
        </w:rPr>
        <w:t>If necessary, probe for: system level factors (e.g., top leadership support, project visibility, availability of resources for Guide implementation), unit level factors, staff level factors (e.g., clinical champion), or patient/family level factors (e.g., types of patients seen, positive response to intervention overall or aspects of it)</w:t>
      </w:r>
      <w:r w:rsidR="00BD2941" w:rsidRPr="00BD2941">
        <w:rPr>
          <w:rFonts w:ascii="Times New Roman" w:hAnsi="Times New Roman"/>
          <w:sz w:val="24"/>
          <w:szCs w:val="24"/>
        </w:rPr>
        <w:t>]</w:t>
      </w:r>
    </w:p>
    <w:p w:rsidR="00A53102" w:rsidRPr="00BD2941" w:rsidRDefault="00A53102" w:rsidP="009264CC">
      <w:pPr>
        <w:pStyle w:val="Heading1"/>
        <w:spacing w:before="0" w:after="120"/>
        <w:rPr>
          <w:rFonts w:ascii="Times New Roman" w:hAnsi="Times New Roman"/>
          <w:sz w:val="26"/>
          <w:szCs w:val="26"/>
        </w:rPr>
      </w:pPr>
      <w:r w:rsidRPr="009429D8">
        <w:rPr>
          <w:rFonts w:ascii="Times New Roman" w:hAnsi="Times New Roman"/>
          <w:sz w:val="26"/>
          <w:szCs w:val="26"/>
        </w:rPr>
        <w:t>Unintended Consequences and Lessons Learned</w:t>
      </w:r>
    </w:p>
    <w:p w:rsidR="00A53102" w:rsidRPr="00F613ED" w:rsidRDefault="00A53102" w:rsidP="009264CC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F613ED">
        <w:rPr>
          <w:rFonts w:ascii="Times New Roman" w:hAnsi="Times New Roman"/>
          <w:sz w:val="24"/>
          <w:szCs w:val="24"/>
        </w:rPr>
        <w:t xml:space="preserve">Have any unintended consequences or </w:t>
      </w:r>
      <w:r w:rsidR="005B6BF4">
        <w:rPr>
          <w:rFonts w:ascii="Times New Roman" w:hAnsi="Times New Roman"/>
          <w:sz w:val="24"/>
          <w:szCs w:val="24"/>
        </w:rPr>
        <w:t>effects—good or bad—</w:t>
      </w:r>
      <w:r w:rsidRPr="00F613ED">
        <w:rPr>
          <w:rFonts w:ascii="Times New Roman" w:hAnsi="Times New Roman"/>
          <w:sz w:val="24"/>
          <w:szCs w:val="24"/>
        </w:rPr>
        <w:t xml:space="preserve">of the </w:t>
      </w:r>
      <w:r w:rsidR="00F613ED">
        <w:rPr>
          <w:rFonts w:ascii="Times New Roman" w:hAnsi="Times New Roman"/>
          <w:sz w:val="24"/>
          <w:szCs w:val="24"/>
        </w:rPr>
        <w:t>Guide</w:t>
      </w:r>
      <w:r w:rsidRPr="00F613ED">
        <w:rPr>
          <w:rFonts w:ascii="Times New Roman" w:hAnsi="Times New Roman"/>
          <w:sz w:val="24"/>
          <w:szCs w:val="24"/>
        </w:rPr>
        <w:t xml:space="preserve"> implementation surfaced during the past </w:t>
      </w:r>
      <w:r w:rsidR="005B6BF4">
        <w:rPr>
          <w:rFonts w:ascii="Times New Roman" w:hAnsi="Times New Roman"/>
          <w:sz w:val="24"/>
          <w:szCs w:val="24"/>
        </w:rPr>
        <w:t>month</w:t>
      </w:r>
      <w:r w:rsidRPr="00F613ED">
        <w:rPr>
          <w:rFonts w:ascii="Times New Roman" w:hAnsi="Times New Roman"/>
          <w:sz w:val="24"/>
          <w:szCs w:val="24"/>
        </w:rPr>
        <w:t xml:space="preserve"> (e.g., staff morale improved or got worse)? If so, please describe.</w:t>
      </w:r>
    </w:p>
    <w:p w:rsidR="00BD2941" w:rsidRPr="00F613ED" w:rsidRDefault="00BD2941" w:rsidP="009264CC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F613ED">
        <w:rPr>
          <w:rFonts w:ascii="Times New Roman" w:hAnsi="Times New Roman"/>
          <w:sz w:val="24"/>
          <w:szCs w:val="24"/>
        </w:rPr>
        <w:t xml:space="preserve">Based on what you have learned over the past </w:t>
      </w:r>
      <w:r w:rsidR="005B6BF4">
        <w:rPr>
          <w:rFonts w:ascii="Times New Roman" w:hAnsi="Times New Roman"/>
          <w:sz w:val="24"/>
          <w:szCs w:val="24"/>
        </w:rPr>
        <w:t>month</w:t>
      </w:r>
      <w:r w:rsidRPr="00F613ED">
        <w:rPr>
          <w:rFonts w:ascii="Times New Roman" w:hAnsi="Times New Roman"/>
          <w:sz w:val="24"/>
          <w:szCs w:val="24"/>
        </w:rPr>
        <w:t>, what improvements would you make to the Guide?</w:t>
      </w:r>
    </w:p>
    <w:p w:rsidR="00BD2941" w:rsidRPr="00F613ED" w:rsidRDefault="00BD2941" w:rsidP="009264CC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F613ED">
        <w:rPr>
          <w:rFonts w:ascii="Times New Roman" w:hAnsi="Times New Roman"/>
          <w:sz w:val="24"/>
          <w:szCs w:val="24"/>
        </w:rPr>
        <w:t xml:space="preserve">Based on what </w:t>
      </w:r>
      <w:r w:rsidR="009264CC" w:rsidRPr="00F613ED">
        <w:rPr>
          <w:rFonts w:ascii="Times New Roman" w:hAnsi="Times New Roman"/>
          <w:sz w:val="24"/>
          <w:szCs w:val="24"/>
        </w:rPr>
        <w:t>you</w:t>
      </w:r>
      <w:r w:rsidRPr="00F613ED">
        <w:rPr>
          <w:rFonts w:ascii="Times New Roman" w:hAnsi="Times New Roman"/>
          <w:sz w:val="24"/>
          <w:szCs w:val="24"/>
        </w:rPr>
        <w:t xml:space="preserve"> have learned</w:t>
      </w:r>
      <w:r w:rsidR="00AC7674">
        <w:rPr>
          <w:rFonts w:ascii="Times New Roman" w:hAnsi="Times New Roman"/>
          <w:sz w:val="24"/>
          <w:szCs w:val="24"/>
        </w:rPr>
        <w:t>/experienced</w:t>
      </w:r>
      <w:r w:rsidRPr="00F613ED">
        <w:rPr>
          <w:rFonts w:ascii="Times New Roman" w:hAnsi="Times New Roman"/>
          <w:sz w:val="24"/>
          <w:szCs w:val="24"/>
        </w:rPr>
        <w:t xml:space="preserve"> to date, what are the lessons learned for </w:t>
      </w:r>
      <w:r w:rsidR="009264CC" w:rsidRPr="00F613ED">
        <w:rPr>
          <w:rFonts w:ascii="Times New Roman" w:hAnsi="Times New Roman"/>
          <w:sz w:val="24"/>
          <w:szCs w:val="24"/>
        </w:rPr>
        <w:t>implementing this Guide in a medical-surgical unit</w:t>
      </w:r>
      <w:r w:rsidRPr="00F613ED">
        <w:rPr>
          <w:rFonts w:ascii="Times New Roman" w:hAnsi="Times New Roman"/>
          <w:sz w:val="24"/>
          <w:szCs w:val="24"/>
        </w:rPr>
        <w:t>?</w:t>
      </w:r>
      <w:proofErr w:type="gramEnd"/>
      <w:r w:rsidRPr="00F613ED">
        <w:rPr>
          <w:rFonts w:ascii="Times New Roman" w:hAnsi="Times New Roman"/>
          <w:sz w:val="24"/>
          <w:szCs w:val="24"/>
        </w:rPr>
        <w:t xml:space="preserve"> If you were advising others about the Guide and its implementation, what would you most want them to know? What should they be aware of, what should they </w:t>
      </w:r>
      <w:proofErr w:type="gramStart"/>
      <w:r w:rsidRPr="00F613ED">
        <w:rPr>
          <w:rFonts w:ascii="Times New Roman" w:hAnsi="Times New Roman"/>
          <w:sz w:val="24"/>
          <w:szCs w:val="24"/>
        </w:rPr>
        <w:t>do,</w:t>
      </w:r>
      <w:proofErr w:type="gramEnd"/>
      <w:r w:rsidRPr="00F613ED">
        <w:rPr>
          <w:rFonts w:ascii="Times New Roman" w:hAnsi="Times New Roman"/>
          <w:sz w:val="24"/>
          <w:szCs w:val="24"/>
        </w:rPr>
        <w:t xml:space="preserve"> what should they NOT do?</w:t>
      </w:r>
    </w:p>
    <w:p w:rsidR="00A53102" w:rsidRPr="009264CC" w:rsidRDefault="00A53102" w:rsidP="009264CC">
      <w:pPr>
        <w:pStyle w:val="Heading1"/>
        <w:spacing w:before="0" w:after="120"/>
        <w:rPr>
          <w:rFonts w:ascii="Times New Roman" w:hAnsi="Times New Roman"/>
          <w:sz w:val="26"/>
          <w:szCs w:val="26"/>
        </w:rPr>
      </w:pPr>
      <w:r w:rsidRPr="009429D8">
        <w:rPr>
          <w:rFonts w:ascii="Times New Roman" w:hAnsi="Times New Roman"/>
          <w:sz w:val="26"/>
          <w:szCs w:val="26"/>
        </w:rPr>
        <w:t>Next Steps/Closing</w:t>
      </w:r>
    </w:p>
    <w:p w:rsidR="00A53102" w:rsidRPr="00F613ED" w:rsidRDefault="00A53102" w:rsidP="009264CC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F613ED">
        <w:rPr>
          <w:rFonts w:ascii="Times New Roman" w:hAnsi="Times New Roman"/>
          <w:sz w:val="24"/>
          <w:szCs w:val="24"/>
        </w:rPr>
        <w:t xml:space="preserve">What do you have planned for </w:t>
      </w:r>
      <w:r w:rsidR="00E80264" w:rsidRPr="00F613ED">
        <w:rPr>
          <w:rFonts w:ascii="Times New Roman" w:hAnsi="Times New Roman"/>
          <w:sz w:val="24"/>
          <w:szCs w:val="24"/>
        </w:rPr>
        <w:t>the Guide</w:t>
      </w:r>
      <w:r w:rsidRPr="00F613ED">
        <w:rPr>
          <w:rFonts w:ascii="Times New Roman" w:hAnsi="Times New Roman"/>
          <w:sz w:val="24"/>
          <w:szCs w:val="24"/>
        </w:rPr>
        <w:t xml:space="preserve"> implementation </w:t>
      </w:r>
      <w:r w:rsidR="009264CC" w:rsidRPr="00F613ED">
        <w:rPr>
          <w:rFonts w:ascii="Times New Roman" w:hAnsi="Times New Roman"/>
          <w:sz w:val="24"/>
          <w:szCs w:val="24"/>
        </w:rPr>
        <w:t xml:space="preserve">for the next </w:t>
      </w:r>
      <w:r w:rsidR="005B6BF4">
        <w:rPr>
          <w:rFonts w:ascii="Times New Roman" w:hAnsi="Times New Roman"/>
          <w:sz w:val="24"/>
          <w:szCs w:val="24"/>
        </w:rPr>
        <w:t>month</w:t>
      </w:r>
      <w:r w:rsidRPr="00F613ED">
        <w:rPr>
          <w:rFonts w:ascii="Times New Roman" w:hAnsi="Times New Roman"/>
          <w:sz w:val="24"/>
          <w:szCs w:val="24"/>
        </w:rPr>
        <w:t>? Please briefly describe.</w:t>
      </w:r>
    </w:p>
    <w:p w:rsidR="00A53102" w:rsidRPr="00F613ED" w:rsidRDefault="00A53102" w:rsidP="009264CC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F613ED">
        <w:rPr>
          <w:rFonts w:ascii="Times New Roman" w:hAnsi="Times New Roman"/>
          <w:sz w:val="24"/>
          <w:szCs w:val="24"/>
        </w:rPr>
        <w:t xml:space="preserve">Please share anything else you think may be important for us to know about </w:t>
      </w:r>
      <w:r w:rsidR="00E80264" w:rsidRPr="00F613ED">
        <w:rPr>
          <w:rFonts w:ascii="Times New Roman" w:hAnsi="Times New Roman"/>
          <w:sz w:val="24"/>
          <w:szCs w:val="24"/>
        </w:rPr>
        <w:t>the Guide</w:t>
      </w:r>
      <w:r w:rsidRPr="00F613ED">
        <w:rPr>
          <w:rFonts w:ascii="Times New Roman" w:hAnsi="Times New Roman"/>
          <w:sz w:val="24"/>
          <w:szCs w:val="24"/>
        </w:rPr>
        <w:t xml:space="preserve"> and its implementation and use. </w:t>
      </w:r>
    </w:p>
    <w:p w:rsidR="00103E14" w:rsidRPr="009429D8" w:rsidRDefault="00103E14" w:rsidP="00A53102">
      <w:pPr>
        <w:rPr>
          <w:rFonts w:ascii="Times New Roman" w:hAnsi="Times New Roman"/>
        </w:rPr>
      </w:pPr>
    </w:p>
    <w:sectPr w:rsidR="00103E14" w:rsidRPr="009429D8" w:rsidSect="006E12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A6" w:rsidRDefault="003F2CA6" w:rsidP="00F613ED">
      <w:pPr>
        <w:spacing w:after="0" w:line="240" w:lineRule="auto"/>
      </w:pPr>
      <w:r>
        <w:separator/>
      </w:r>
    </w:p>
  </w:endnote>
  <w:endnote w:type="continuationSeparator" w:id="0">
    <w:p w:rsidR="003F2CA6" w:rsidRDefault="003F2CA6" w:rsidP="00F6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ED" w:rsidRDefault="00F613ED">
    <w:pPr>
      <w:pStyle w:val="Footer"/>
    </w:pPr>
    <w:r>
      <w:tab/>
    </w:r>
    <w:r w:rsidR="00CA6901">
      <w:t>C-</w:t>
    </w:r>
    <w:r w:rsidR="0033479E">
      <w:fldChar w:fldCharType="begin"/>
    </w:r>
    <w:r w:rsidR="0033479E">
      <w:instrText xml:space="preserve"> PAGE   \* MERGEFORMAT </w:instrText>
    </w:r>
    <w:r w:rsidR="0033479E">
      <w:fldChar w:fldCharType="separate"/>
    </w:r>
    <w:r w:rsidR="00DF3174">
      <w:rPr>
        <w:noProof/>
      </w:rPr>
      <w:t>2</w:t>
    </w:r>
    <w:r w:rsidR="0033479E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A6" w:rsidRDefault="003F2CA6" w:rsidP="00F613ED">
      <w:pPr>
        <w:spacing w:after="0" w:line="240" w:lineRule="auto"/>
      </w:pPr>
      <w:r>
        <w:separator/>
      </w:r>
    </w:p>
  </w:footnote>
  <w:footnote w:type="continuationSeparator" w:id="0">
    <w:p w:rsidR="003F2CA6" w:rsidRDefault="003F2CA6" w:rsidP="00F6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01" w:rsidRPr="00CA6901" w:rsidRDefault="00CA6901" w:rsidP="00CA6901">
    <w:pPr>
      <w:pStyle w:val="Header"/>
      <w:jc w:val="right"/>
      <w:rPr>
        <w:sz w:val="18"/>
      </w:rPr>
    </w:pPr>
    <w:r w:rsidRPr="00CA6901">
      <w:rPr>
        <w:sz w:val="18"/>
      </w:rPr>
      <w:t>Proactive TA Discussion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0B1"/>
    <w:multiLevelType w:val="multilevel"/>
    <w:tmpl w:val="46BAAB1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251434"/>
    <w:multiLevelType w:val="hybridMultilevel"/>
    <w:tmpl w:val="B98CD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6EC6"/>
    <w:multiLevelType w:val="multilevel"/>
    <w:tmpl w:val="AA589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C16054"/>
    <w:multiLevelType w:val="multilevel"/>
    <w:tmpl w:val="58C03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062140"/>
    <w:multiLevelType w:val="hybridMultilevel"/>
    <w:tmpl w:val="7770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4F"/>
    <w:multiLevelType w:val="hybridMultilevel"/>
    <w:tmpl w:val="FD6251C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4D46ED"/>
    <w:multiLevelType w:val="hybridMultilevel"/>
    <w:tmpl w:val="5574B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3044F8B"/>
    <w:multiLevelType w:val="multilevel"/>
    <w:tmpl w:val="AA589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1D74C3"/>
    <w:multiLevelType w:val="hybridMultilevel"/>
    <w:tmpl w:val="360A6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1F76980"/>
    <w:multiLevelType w:val="hybridMultilevel"/>
    <w:tmpl w:val="3904C7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6A0727"/>
    <w:multiLevelType w:val="hybridMultilevel"/>
    <w:tmpl w:val="0764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D5920"/>
    <w:multiLevelType w:val="hybridMultilevel"/>
    <w:tmpl w:val="AD0658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FA56E5"/>
    <w:multiLevelType w:val="multilevel"/>
    <w:tmpl w:val="AA589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B7153B"/>
    <w:multiLevelType w:val="hybridMultilevel"/>
    <w:tmpl w:val="5826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917A5"/>
    <w:multiLevelType w:val="hybridMultilevel"/>
    <w:tmpl w:val="17E28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A3804"/>
    <w:multiLevelType w:val="multilevel"/>
    <w:tmpl w:val="740C6F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19D125F"/>
    <w:multiLevelType w:val="hybridMultilevel"/>
    <w:tmpl w:val="DE6457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77B18C1"/>
    <w:multiLevelType w:val="hybridMultilevel"/>
    <w:tmpl w:val="B5449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384F71"/>
    <w:multiLevelType w:val="hybridMultilevel"/>
    <w:tmpl w:val="A9EAEB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CB225B"/>
    <w:multiLevelType w:val="hybridMultilevel"/>
    <w:tmpl w:val="541072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D5D450B"/>
    <w:multiLevelType w:val="multilevel"/>
    <w:tmpl w:val="77C09C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0"/>
        </w:tabs>
        <w:ind w:left="5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21">
    <w:nsid w:val="706102F5"/>
    <w:multiLevelType w:val="hybridMultilevel"/>
    <w:tmpl w:val="2AC65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A7CA3"/>
    <w:multiLevelType w:val="hybridMultilevel"/>
    <w:tmpl w:val="ACA6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A6130A"/>
    <w:multiLevelType w:val="hybridMultilevel"/>
    <w:tmpl w:val="965E3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831BA9"/>
    <w:multiLevelType w:val="hybridMultilevel"/>
    <w:tmpl w:val="D7F680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7B2E2C"/>
    <w:multiLevelType w:val="hybridMultilevel"/>
    <w:tmpl w:val="D3829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9E5238B"/>
    <w:multiLevelType w:val="hybridMultilevel"/>
    <w:tmpl w:val="C700CD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7DA31C7C"/>
    <w:multiLevelType w:val="hybridMultilevel"/>
    <w:tmpl w:val="0BBA239C"/>
    <w:lvl w:ilvl="0" w:tplc="FFFFFFFF">
      <w:start w:val="1"/>
      <w:numFmt w:val="bullet"/>
      <w:pStyle w:val="Style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7"/>
  </w:num>
  <w:num w:numId="4">
    <w:abstractNumId w:val="14"/>
  </w:num>
  <w:num w:numId="5">
    <w:abstractNumId w:val="22"/>
  </w:num>
  <w:num w:numId="6">
    <w:abstractNumId w:val="26"/>
  </w:num>
  <w:num w:numId="7">
    <w:abstractNumId w:val="25"/>
  </w:num>
  <w:num w:numId="8">
    <w:abstractNumId w:val="9"/>
  </w:num>
  <w:num w:numId="9">
    <w:abstractNumId w:val="6"/>
  </w:num>
  <w:num w:numId="10">
    <w:abstractNumId w:val="18"/>
  </w:num>
  <w:num w:numId="11">
    <w:abstractNumId w:val="20"/>
  </w:num>
  <w:num w:numId="12">
    <w:abstractNumId w:val="24"/>
  </w:num>
  <w:num w:numId="13">
    <w:abstractNumId w:val="1"/>
  </w:num>
  <w:num w:numId="14">
    <w:abstractNumId w:val="17"/>
  </w:num>
  <w:num w:numId="15">
    <w:abstractNumId w:val="8"/>
  </w:num>
  <w:num w:numId="16">
    <w:abstractNumId w:val="23"/>
  </w:num>
  <w:num w:numId="17">
    <w:abstractNumId w:val="5"/>
  </w:num>
  <w:num w:numId="18">
    <w:abstractNumId w:val="16"/>
  </w:num>
  <w:num w:numId="19">
    <w:abstractNumId w:val="13"/>
  </w:num>
  <w:num w:numId="20">
    <w:abstractNumId w:val="19"/>
  </w:num>
  <w:num w:numId="21">
    <w:abstractNumId w:val="3"/>
  </w:num>
  <w:num w:numId="22">
    <w:abstractNumId w:val="0"/>
  </w:num>
  <w:num w:numId="23">
    <w:abstractNumId w:val="12"/>
  </w:num>
  <w:num w:numId="24">
    <w:abstractNumId w:val="2"/>
  </w:num>
  <w:num w:numId="25">
    <w:abstractNumId w:val="7"/>
  </w:num>
  <w:num w:numId="26">
    <w:abstractNumId w:val="15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C1"/>
    <w:rsid w:val="00023679"/>
    <w:rsid w:val="00024928"/>
    <w:rsid w:val="00094183"/>
    <w:rsid w:val="000D6FF6"/>
    <w:rsid w:val="00103E14"/>
    <w:rsid w:val="0013199F"/>
    <w:rsid w:val="00167DFD"/>
    <w:rsid w:val="0019675D"/>
    <w:rsid w:val="00211CBF"/>
    <w:rsid w:val="00221DD5"/>
    <w:rsid w:val="002B1D8B"/>
    <w:rsid w:val="0033479E"/>
    <w:rsid w:val="003676E1"/>
    <w:rsid w:val="003C3FBD"/>
    <w:rsid w:val="003D58C7"/>
    <w:rsid w:val="003F2CA6"/>
    <w:rsid w:val="00494FB7"/>
    <w:rsid w:val="00516B4C"/>
    <w:rsid w:val="00580F13"/>
    <w:rsid w:val="005A40E1"/>
    <w:rsid w:val="005B6BF4"/>
    <w:rsid w:val="005F628C"/>
    <w:rsid w:val="006015CD"/>
    <w:rsid w:val="00690E2E"/>
    <w:rsid w:val="00692C33"/>
    <w:rsid w:val="006A4224"/>
    <w:rsid w:val="006E1227"/>
    <w:rsid w:val="00710CA4"/>
    <w:rsid w:val="00755221"/>
    <w:rsid w:val="007873F8"/>
    <w:rsid w:val="007A32BB"/>
    <w:rsid w:val="00845497"/>
    <w:rsid w:val="009264CC"/>
    <w:rsid w:val="009429D8"/>
    <w:rsid w:val="009A055C"/>
    <w:rsid w:val="009C3798"/>
    <w:rsid w:val="009E0109"/>
    <w:rsid w:val="00A351ED"/>
    <w:rsid w:val="00A53102"/>
    <w:rsid w:val="00AC7674"/>
    <w:rsid w:val="00AE61C4"/>
    <w:rsid w:val="00B5788C"/>
    <w:rsid w:val="00BA5428"/>
    <w:rsid w:val="00BD09C2"/>
    <w:rsid w:val="00BD2941"/>
    <w:rsid w:val="00C250D2"/>
    <w:rsid w:val="00CA6901"/>
    <w:rsid w:val="00D006C1"/>
    <w:rsid w:val="00D14995"/>
    <w:rsid w:val="00D22D9F"/>
    <w:rsid w:val="00D25B60"/>
    <w:rsid w:val="00D3082B"/>
    <w:rsid w:val="00D90BC6"/>
    <w:rsid w:val="00DF3174"/>
    <w:rsid w:val="00E051E9"/>
    <w:rsid w:val="00E4743E"/>
    <w:rsid w:val="00E56D87"/>
    <w:rsid w:val="00E80264"/>
    <w:rsid w:val="00EE5160"/>
    <w:rsid w:val="00F613ED"/>
    <w:rsid w:val="00F67099"/>
    <w:rsid w:val="00FE1D73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90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90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90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90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90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90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90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90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90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901"/>
    <w:pPr>
      <w:ind w:left="720"/>
      <w:contextualSpacing/>
    </w:pPr>
  </w:style>
  <w:style w:type="paragraph" w:customStyle="1" w:styleId="Stylebulleted">
    <w:name w:val="Style bulleted"/>
    <w:basedOn w:val="Normal"/>
    <w:rsid w:val="00D006C1"/>
    <w:pPr>
      <w:numPr>
        <w:numId w:val="3"/>
      </w:numPr>
      <w:spacing w:before="80" w:after="80" w:line="252" w:lineRule="auto"/>
    </w:pPr>
    <w:rPr>
      <w:rFonts w:ascii="Times New Roman" w:hAnsi="Times New Roman"/>
      <w:sz w:val="24"/>
      <w:szCs w:val="24"/>
    </w:rPr>
  </w:style>
  <w:style w:type="paragraph" w:customStyle="1" w:styleId="BodyTextNumbered">
    <w:name w:val="Body Text_Numbered"/>
    <w:basedOn w:val="BodyText"/>
    <w:rsid w:val="00167DFD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67D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7DFD"/>
  </w:style>
  <w:style w:type="paragraph" w:customStyle="1" w:styleId="documenttitle">
    <w:name w:val="document title"/>
    <w:basedOn w:val="Normal"/>
    <w:rsid w:val="003D58C7"/>
    <w:pPr>
      <w:pBdr>
        <w:bottom w:val="single" w:sz="48" w:space="18" w:color="CC0000"/>
      </w:pBdr>
      <w:spacing w:after="100" w:afterAutospacing="1"/>
    </w:pPr>
    <w:rPr>
      <w:rFonts w:ascii="Arial" w:hAnsi="Arial"/>
      <w:sz w:val="40"/>
      <w:szCs w:val="24"/>
    </w:rPr>
  </w:style>
  <w:style w:type="character" w:customStyle="1" w:styleId="Heading1Char">
    <w:name w:val="Heading 1 Char"/>
    <w:link w:val="Heading1"/>
    <w:uiPriority w:val="9"/>
    <w:rsid w:val="00CA690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CA6901"/>
    <w:rPr>
      <w:rFonts w:ascii="Cambria" w:eastAsia="Times New Roman" w:hAnsi="Cambria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61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3ED"/>
  </w:style>
  <w:style w:type="paragraph" w:styleId="Footer">
    <w:name w:val="footer"/>
    <w:basedOn w:val="Normal"/>
    <w:link w:val="FooterChar"/>
    <w:uiPriority w:val="99"/>
    <w:unhideWhenUsed/>
    <w:rsid w:val="00F61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3ED"/>
  </w:style>
  <w:style w:type="character" w:customStyle="1" w:styleId="Heading2Char">
    <w:name w:val="Heading 2 Char"/>
    <w:link w:val="Heading2"/>
    <w:uiPriority w:val="9"/>
    <w:semiHidden/>
    <w:rsid w:val="00CA69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A690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A690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A690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A690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A690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A690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D25B60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690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A690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90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A690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A6901"/>
    <w:rPr>
      <w:b/>
      <w:bCs/>
    </w:rPr>
  </w:style>
  <w:style w:type="character" w:styleId="Emphasis">
    <w:name w:val="Emphasis"/>
    <w:uiPriority w:val="20"/>
    <w:qFormat/>
    <w:rsid w:val="00CA69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A69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690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A69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9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A6901"/>
    <w:rPr>
      <w:b/>
      <w:bCs/>
      <w:i/>
      <w:iCs/>
    </w:rPr>
  </w:style>
  <w:style w:type="character" w:styleId="SubtleEmphasis">
    <w:name w:val="Subtle Emphasis"/>
    <w:uiPriority w:val="19"/>
    <w:qFormat/>
    <w:rsid w:val="00CA6901"/>
    <w:rPr>
      <w:i/>
      <w:iCs/>
    </w:rPr>
  </w:style>
  <w:style w:type="character" w:styleId="IntenseEmphasis">
    <w:name w:val="Intense Emphasis"/>
    <w:uiPriority w:val="21"/>
    <w:qFormat/>
    <w:rsid w:val="00CA6901"/>
    <w:rPr>
      <w:b/>
      <w:bCs/>
    </w:rPr>
  </w:style>
  <w:style w:type="character" w:styleId="SubtleReference">
    <w:name w:val="Subtle Reference"/>
    <w:uiPriority w:val="31"/>
    <w:qFormat/>
    <w:rsid w:val="00CA6901"/>
    <w:rPr>
      <w:smallCaps/>
    </w:rPr>
  </w:style>
  <w:style w:type="character" w:styleId="IntenseReference">
    <w:name w:val="Intense Reference"/>
    <w:uiPriority w:val="32"/>
    <w:qFormat/>
    <w:rsid w:val="00CA6901"/>
    <w:rPr>
      <w:smallCaps/>
      <w:spacing w:val="5"/>
      <w:u w:val="single"/>
    </w:rPr>
  </w:style>
  <w:style w:type="character" w:styleId="BookTitle">
    <w:name w:val="Book Title"/>
    <w:uiPriority w:val="33"/>
    <w:qFormat/>
    <w:rsid w:val="00CA69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901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C250D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90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90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90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90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90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90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90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90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90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901"/>
    <w:pPr>
      <w:ind w:left="720"/>
      <w:contextualSpacing/>
    </w:pPr>
  </w:style>
  <w:style w:type="paragraph" w:customStyle="1" w:styleId="Stylebulleted">
    <w:name w:val="Style bulleted"/>
    <w:basedOn w:val="Normal"/>
    <w:rsid w:val="00D006C1"/>
    <w:pPr>
      <w:numPr>
        <w:numId w:val="3"/>
      </w:numPr>
      <w:spacing w:before="80" w:after="80" w:line="252" w:lineRule="auto"/>
    </w:pPr>
    <w:rPr>
      <w:rFonts w:ascii="Times New Roman" w:hAnsi="Times New Roman"/>
      <w:sz w:val="24"/>
      <w:szCs w:val="24"/>
    </w:rPr>
  </w:style>
  <w:style w:type="paragraph" w:customStyle="1" w:styleId="BodyTextNumbered">
    <w:name w:val="Body Text_Numbered"/>
    <w:basedOn w:val="BodyText"/>
    <w:rsid w:val="00167DFD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67D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7DFD"/>
  </w:style>
  <w:style w:type="paragraph" w:customStyle="1" w:styleId="documenttitle">
    <w:name w:val="document title"/>
    <w:basedOn w:val="Normal"/>
    <w:rsid w:val="003D58C7"/>
    <w:pPr>
      <w:pBdr>
        <w:bottom w:val="single" w:sz="48" w:space="18" w:color="CC0000"/>
      </w:pBdr>
      <w:spacing w:after="100" w:afterAutospacing="1"/>
    </w:pPr>
    <w:rPr>
      <w:rFonts w:ascii="Arial" w:hAnsi="Arial"/>
      <w:sz w:val="40"/>
      <w:szCs w:val="24"/>
    </w:rPr>
  </w:style>
  <w:style w:type="character" w:customStyle="1" w:styleId="Heading1Char">
    <w:name w:val="Heading 1 Char"/>
    <w:link w:val="Heading1"/>
    <w:uiPriority w:val="9"/>
    <w:rsid w:val="00CA690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CA6901"/>
    <w:rPr>
      <w:rFonts w:ascii="Cambria" w:eastAsia="Times New Roman" w:hAnsi="Cambria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61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3ED"/>
  </w:style>
  <w:style w:type="paragraph" w:styleId="Footer">
    <w:name w:val="footer"/>
    <w:basedOn w:val="Normal"/>
    <w:link w:val="FooterChar"/>
    <w:uiPriority w:val="99"/>
    <w:unhideWhenUsed/>
    <w:rsid w:val="00F61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3ED"/>
  </w:style>
  <w:style w:type="character" w:customStyle="1" w:styleId="Heading2Char">
    <w:name w:val="Heading 2 Char"/>
    <w:link w:val="Heading2"/>
    <w:uiPriority w:val="9"/>
    <w:semiHidden/>
    <w:rsid w:val="00CA69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A690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A690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A690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A690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A690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A690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D25B60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690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A690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90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A690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A6901"/>
    <w:rPr>
      <w:b/>
      <w:bCs/>
    </w:rPr>
  </w:style>
  <w:style w:type="character" w:styleId="Emphasis">
    <w:name w:val="Emphasis"/>
    <w:uiPriority w:val="20"/>
    <w:qFormat/>
    <w:rsid w:val="00CA69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A69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690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A69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9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A6901"/>
    <w:rPr>
      <w:b/>
      <w:bCs/>
      <w:i/>
      <w:iCs/>
    </w:rPr>
  </w:style>
  <w:style w:type="character" w:styleId="SubtleEmphasis">
    <w:name w:val="Subtle Emphasis"/>
    <w:uiPriority w:val="19"/>
    <w:qFormat/>
    <w:rsid w:val="00CA6901"/>
    <w:rPr>
      <w:i/>
      <w:iCs/>
    </w:rPr>
  </w:style>
  <w:style w:type="character" w:styleId="IntenseEmphasis">
    <w:name w:val="Intense Emphasis"/>
    <w:uiPriority w:val="21"/>
    <w:qFormat/>
    <w:rsid w:val="00CA6901"/>
    <w:rPr>
      <w:b/>
      <w:bCs/>
    </w:rPr>
  </w:style>
  <w:style w:type="character" w:styleId="SubtleReference">
    <w:name w:val="Subtle Reference"/>
    <w:uiPriority w:val="31"/>
    <w:qFormat/>
    <w:rsid w:val="00CA6901"/>
    <w:rPr>
      <w:smallCaps/>
    </w:rPr>
  </w:style>
  <w:style w:type="character" w:styleId="IntenseReference">
    <w:name w:val="Intense Reference"/>
    <w:uiPriority w:val="32"/>
    <w:qFormat/>
    <w:rsid w:val="00CA6901"/>
    <w:rPr>
      <w:smallCaps/>
      <w:spacing w:val="5"/>
      <w:u w:val="single"/>
    </w:rPr>
  </w:style>
  <w:style w:type="character" w:styleId="BookTitle">
    <w:name w:val="Book Title"/>
    <w:uiPriority w:val="33"/>
    <w:qFormat/>
    <w:rsid w:val="00CA69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901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C250D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Ushma Patel</dc:creator>
  <cp:lastModifiedBy>Frentzel</cp:lastModifiedBy>
  <cp:revision>2</cp:revision>
  <cp:lastPrinted>2010-06-22T15:30:00Z</cp:lastPrinted>
  <dcterms:created xsi:type="dcterms:W3CDTF">2014-01-24T12:57:00Z</dcterms:created>
  <dcterms:modified xsi:type="dcterms:W3CDTF">2014-01-24T12:57:00Z</dcterms:modified>
</cp:coreProperties>
</file>