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CE" w:rsidRDefault="005340CE" w:rsidP="005340CE">
      <w:pPr>
        <w:rPr>
          <w:sz w:val="28"/>
          <w:szCs w:val="28"/>
        </w:rPr>
      </w:pPr>
    </w:p>
    <w:p w:rsidR="005340CE" w:rsidRDefault="005340CE" w:rsidP="005340CE">
      <w:pPr>
        <w:rPr>
          <w:sz w:val="28"/>
          <w:szCs w:val="28"/>
        </w:rPr>
      </w:pPr>
      <w:r>
        <w:rPr>
          <w:sz w:val="28"/>
          <w:szCs w:val="28"/>
        </w:rPr>
        <w:t xml:space="preserve">This material </w:t>
      </w:r>
      <w:proofErr w:type="gramStart"/>
      <w:r>
        <w:rPr>
          <w:sz w:val="28"/>
          <w:szCs w:val="28"/>
        </w:rPr>
        <w:t>is  _</w:t>
      </w:r>
      <w:proofErr w:type="gramEnd"/>
      <w:r>
        <w:rPr>
          <w:sz w:val="28"/>
          <w:szCs w:val="28"/>
        </w:rPr>
        <w:t>_________  to understand.</w:t>
      </w:r>
    </w:p>
    <w:p w:rsidR="005340CE" w:rsidRDefault="005340CE" w:rsidP="005340C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40CE" w:rsidTr="00F75022">
        <w:trPr>
          <w:trHeight w:val="1026"/>
        </w:trPr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Easy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Somewhat easy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Neither easy nor difficult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Somewhat difficult</w:t>
            </w:r>
          </w:p>
        </w:tc>
        <w:tc>
          <w:tcPr>
            <w:tcW w:w="1916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Difficult</w:t>
            </w:r>
          </w:p>
        </w:tc>
      </w:tr>
      <w:tr w:rsidR="005340CE" w:rsidTr="00F75022">
        <w:trPr>
          <w:trHeight w:val="1431"/>
        </w:trPr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:rsidR="005340CE" w:rsidRDefault="005340CE" w:rsidP="00F7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10049" w:rsidRDefault="00F51066">
      <w:bookmarkStart w:id="0" w:name="_GoBack"/>
      <w:bookmarkEnd w:id="0"/>
    </w:p>
    <w:sectPr w:rsidR="00F1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CE"/>
    <w:rsid w:val="005340CE"/>
    <w:rsid w:val="00CD7238"/>
    <w:rsid w:val="00E24D15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92221D5B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 Burke</dc:creator>
  <cp:lastModifiedBy>Erica L Olmsted Hawala</cp:lastModifiedBy>
  <cp:revision>2</cp:revision>
  <dcterms:created xsi:type="dcterms:W3CDTF">2016-06-09T14:09:00Z</dcterms:created>
  <dcterms:modified xsi:type="dcterms:W3CDTF">2016-06-09T14:09:00Z</dcterms:modified>
</cp:coreProperties>
</file>