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471D" w:rsidRPr="002D4CB5" w:rsidRDefault="0068471D" w:rsidP="0068471D">
      <w:pPr>
        <w:spacing w:after="0"/>
        <w:jc w:val="center"/>
        <w:rPr>
          <w:sz w:val="44"/>
          <w:szCs w:val="44"/>
        </w:rPr>
      </w:pPr>
      <w:r>
        <w:rPr>
          <w:sz w:val="44"/>
          <w:szCs w:val="44"/>
        </w:rPr>
        <w:t>National Food Study Report for May 2012</w:t>
      </w:r>
    </w:p>
    <w:p w:rsidR="0068471D" w:rsidRPr="003968B2" w:rsidRDefault="0068471D" w:rsidP="0068471D">
      <w:pPr>
        <w:spacing w:after="0"/>
        <w:rPr>
          <w:rFonts w:ascii="Harlow Solid Italic" w:hAnsi="Harlow Solid Italic"/>
        </w:rPr>
      </w:pPr>
    </w:p>
    <w:p w:rsidR="0068471D" w:rsidRDefault="0068471D" w:rsidP="0068471D">
      <w:pPr>
        <w:spacing w:after="0" w:line="360" w:lineRule="auto"/>
        <w:jc w:val="center"/>
      </w:pPr>
    </w:p>
    <w:tbl>
      <w:tblPr>
        <w:tblStyle w:val="TableGrid"/>
        <w:tblW w:w="89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8"/>
        <w:gridCol w:w="7918"/>
      </w:tblGrid>
      <w:tr w:rsidR="0068471D" w:rsidTr="00686456">
        <w:tc>
          <w:tcPr>
            <w:tcW w:w="1048" w:type="dxa"/>
          </w:tcPr>
          <w:p w:rsidR="0068471D" w:rsidRDefault="0068471D" w:rsidP="00686456">
            <w:pPr>
              <w:spacing w:line="360" w:lineRule="auto"/>
            </w:pPr>
            <w:r>
              <w:t>To:</w:t>
            </w:r>
          </w:p>
        </w:tc>
        <w:tc>
          <w:tcPr>
            <w:tcW w:w="7918" w:type="dxa"/>
          </w:tcPr>
          <w:p w:rsidR="0068471D" w:rsidRDefault="0068471D" w:rsidP="00686456">
            <w:pPr>
              <w:spacing w:line="360" w:lineRule="auto"/>
            </w:pPr>
            <w:r>
              <w:t>Jennifer Park, OMB</w:t>
            </w:r>
          </w:p>
        </w:tc>
      </w:tr>
      <w:tr w:rsidR="0068471D" w:rsidTr="00686456">
        <w:tc>
          <w:tcPr>
            <w:tcW w:w="1048" w:type="dxa"/>
          </w:tcPr>
          <w:p w:rsidR="0068471D" w:rsidRDefault="0068471D" w:rsidP="00686456">
            <w:pPr>
              <w:spacing w:line="360" w:lineRule="auto"/>
            </w:pPr>
            <w:r>
              <w:t>From:</w:t>
            </w:r>
          </w:p>
        </w:tc>
        <w:tc>
          <w:tcPr>
            <w:tcW w:w="7918" w:type="dxa"/>
          </w:tcPr>
          <w:p w:rsidR="0068471D" w:rsidRDefault="0068471D" w:rsidP="00686456">
            <w:pPr>
              <w:spacing w:line="360" w:lineRule="auto"/>
            </w:pPr>
            <w:r>
              <w:t>Mark Denbaly, ERS</w:t>
            </w:r>
          </w:p>
        </w:tc>
      </w:tr>
      <w:tr w:rsidR="0068471D" w:rsidTr="00686456">
        <w:tc>
          <w:tcPr>
            <w:tcW w:w="1048" w:type="dxa"/>
          </w:tcPr>
          <w:p w:rsidR="0068471D" w:rsidRDefault="0068471D" w:rsidP="00686456">
            <w:pPr>
              <w:spacing w:line="360" w:lineRule="auto"/>
            </w:pPr>
            <w:r>
              <w:t>Subject:</w:t>
            </w:r>
          </w:p>
        </w:tc>
        <w:tc>
          <w:tcPr>
            <w:tcW w:w="7918" w:type="dxa"/>
          </w:tcPr>
          <w:p w:rsidR="0068471D" w:rsidRDefault="0068471D" w:rsidP="00686456">
            <w:pPr>
              <w:spacing w:line="360" w:lineRule="auto"/>
            </w:pPr>
            <w:r>
              <w:t>Monthly Update on National Food Study</w:t>
            </w:r>
          </w:p>
        </w:tc>
      </w:tr>
      <w:tr w:rsidR="0068471D" w:rsidTr="00686456">
        <w:tc>
          <w:tcPr>
            <w:tcW w:w="1048" w:type="dxa"/>
          </w:tcPr>
          <w:p w:rsidR="0068471D" w:rsidRDefault="0068471D" w:rsidP="00686456">
            <w:pPr>
              <w:spacing w:line="360" w:lineRule="auto"/>
            </w:pPr>
            <w:r>
              <w:t>Date:</w:t>
            </w:r>
          </w:p>
        </w:tc>
        <w:tc>
          <w:tcPr>
            <w:tcW w:w="7918" w:type="dxa"/>
          </w:tcPr>
          <w:p w:rsidR="0068471D" w:rsidRDefault="0068471D" w:rsidP="00686456">
            <w:pPr>
              <w:spacing w:line="360" w:lineRule="auto"/>
            </w:pPr>
            <w:r>
              <w:t>June 8, 2012</w:t>
            </w:r>
          </w:p>
        </w:tc>
      </w:tr>
    </w:tbl>
    <w:p w:rsidR="0068471D" w:rsidRDefault="0068471D" w:rsidP="0068471D"/>
    <w:p w:rsidR="0068471D" w:rsidRDefault="0068471D" w:rsidP="0068471D">
      <w:r>
        <w:t xml:space="preserve">This is the first in a series of monthly reports designed to provide summary information about the progress of USDA’s National Food Survey, being conducted under contract by Mathematica Policy Research. </w:t>
      </w:r>
    </w:p>
    <w:p w:rsidR="0068471D" w:rsidRDefault="0068471D" w:rsidP="0068471D">
      <w:r>
        <w:t>The National Food Study is a nationally representative survey designed to collection information from a sample of 5,000 households about the foods they acquire over a seven-day period.   Data collection began in April 2012 and is scheduled to end in October 2012.</w:t>
      </w:r>
    </w:p>
    <w:p w:rsidR="0068471D" w:rsidRDefault="00686456" w:rsidP="0068471D">
      <w:r>
        <w:t>The two attached tables present information, respectively, on Screening interviews and Initial and Final interviews among screened households determined to be eligible for the survey.  Each table shows information for the survey as a whole (TOTAL), for the two sample frames individually (SNAP and ABS), and for each sample release separately.  Because survey operations in the east started earlier than those in the west, Releas</w:t>
      </w:r>
      <w:r w:rsidR="00A24502">
        <w:t>e 0 covers east coast operation</w:t>
      </w:r>
      <w:r>
        <w:t>s only.</w:t>
      </w:r>
    </w:p>
    <w:p w:rsidR="00686456" w:rsidRPr="00686456" w:rsidRDefault="00686456" w:rsidP="00FA20EB">
      <w:pPr>
        <w:spacing w:after="0"/>
        <w:rPr>
          <w:b/>
        </w:rPr>
      </w:pPr>
      <w:r w:rsidRPr="00686456">
        <w:rPr>
          <w:b/>
        </w:rPr>
        <w:t>Screener Status (Table 1)</w:t>
      </w:r>
    </w:p>
    <w:p w:rsidR="00686456" w:rsidRDefault="00686456" w:rsidP="00FA20EB">
      <w:pPr>
        <w:spacing w:after="0"/>
      </w:pPr>
      <w:r>
        <w:t>As of June 5, 2012, 5,052 sampled addresses</w:t>
      </w:r>
      <w:r w:rsidR="007C3F91">
        <w:t xml:space="preserve"> had been released to the field: 1,440 from the SNAP frame and 3,612 from the address-based sample (ABS) frame</w:t>
      </w:r>
      <w:r>
        <w:t>.</w:t>
      </w:r>
      <w:r>
        <w:rPr>
          <w:rStyle w:val="FootnoteReference"/>
        </w:rPr>
        <w:footnoteReference w:id="1"/>
      </w:r>
      <w:r>
        <w:t xml:space="preserve">  </w:t>
      </w:r>
      <w:r w:rsidR="007C3F91">
        <w:t xml:space="preserve"> Of the total, 7.1% were found to be not eligible for screening, 48.7% are “pending,” 30.4% have reached a status of “complete,” 12.8% refused to answer the screener, and initial (Phase 1) efforts to contact households have ended for </w:t>
      </w:r>
      <w:r w:rsidR="0028596B">
        <w:t>0.8%.</w:t>
      </w:r>
    </w:p>
    <w:p w:rsidR="0028596B" w:rsidRDefault="0028596B" w:rsidP="0068471D">
      <w:r>
        <w:t>80.2% of households that have been screened have been found eligible to participate in the survey: 70.8% have agreed to participate in the one-week data collection effort and 9.4% have refused.  The remaining households were ineligible for the data collection.</w:t>
      </w:r>
    </w:p>
    <w:p w:rsidR="00FA20EB" w:rsidRPr="00FA20EB" w:rsidRDefault="00FA20EB" w:rsidP="00FA20EB">
      <w:pPr>
        <w:spacing w:after="0"/>
        <w:rPr>
          <w:b/>
        </w:rPr>
      </w:pPr>
      <w:r w:rsidRPr="00FA20EB">
        <w:rPr>
          <w:b/>
        </w:rPr>
        <w:t>Interview Status (Table 2)</w:t>
      </w:r>
    </w:p>
    <w:p w:rsidR="00FA20EB" w:rsidRDefault="00FA20EB" w:rsidP="00FA20EB">
      <w:pPr>
        <w:spacing w:after="0"/>
      </w:pPr>
      <w:r>
        <w:t xml:space="preserve">Of the 1,087 households that initially agreed to participate, 1,027 have entered the interview process.  Of the 1,027, 77.6% have completed their initial interview and 7.1% have refused (though only 1.7% </w:t>
      </w:r>
      <w:proofErr w:type="gramStart"/>
      <w:r>
        <w:t>h</w:t>
      </w:r>
      <w:r w:rsidR="00A24502">
        <w:t>ave</w:t>
      </w:r>
      <w:proofErr w:type="gramEnd"/>
      <w:r w:rsidR="00A24502">
        <w:t xml:space="preserve"> reached a status of “R</w:t>
      </w:r>
      <w:r>
        <w:t>efused</w:t>
      </w:r>
      <w:r w:rsidR="00A24502">
        <w:t>, final</w:t>
      </w:r>
      <w:r>
        <w:t xml:space="preserve">.”).  The final interview process has started for 638 households, of which 93.1% have been completed.  There also have been a few refusals at this stage of data </w:t>
      </w:r>
      <w:r>
        <w:lastRenderedPageBreak/>
        <w:t>collection.  There are 159 households (i.e., 797 minus 638) that have completed the initial interview but have not started the final interview process.</w:t>
      </w:r>
    </w:p>
    <w:p w:rsidR="00975F54" w:rsidRDefault="00975F54" w:rsidP="00FA20EB">
      <w:pPr>
        <w:spacing w:after="0"/>
      </w:pPr>
    </w:p>
    <w:p w:rsidR="00686456" w:rsidRDefault="00FA20EB" w:rsidP="00975F54">
      <w:pPr>
        <w:spacing w:after="0"/>
      </w:pPr>
      <w:r>
        <w:t xml:space="preserve">The bottom section of Table 2 shows the distribution of days covered by </w:t>
      </w:r>
      <w:r w:rsidR="00A24502">
        <w:t xml:space="preserve">telephone </w:t>
      </w:r>
      <w:r>
        <w:t>calls to the Survey Operations Center (SOC)</w:t>
      </w:r>
      <w:r w:rsidR="00975F54">
        <w:t xml:space="preserve"> by the 592 households that have completed their final interview.</w:t>
      </w:r>
      <w:r w:rsidR="00975F54">
        <w:rPr>
          <w:rStyle w:val="FootnoteReference"/>
        </w:rPr>
        <w:footnoteReference w:id="2"/>
      </w:r>
      <w:r w:rsidR="00975F54">
        <w:t xml:space="preserve">  Nearly half (48.8%) provided data on food-away-from-home (FAFH) for all seven days of data collection, and another 30.6% provided FAFH information on 4-6 days of data collection.  Data entry on information in households’ food booklets is just beginning, so we do not yet know how many households entered FAFH information in the red pages of their booklets but did not call that information in to the SOC.</w:t>
      </w:r>
    </w:p>
    <w:p w:rsidR="00975F54" w:rsidRDefault="00975F54" w:rsidP="00975F54">
      <w:pPr>
        <w:spacing w:after="0"/>
      </w:pPr>
    </w:p>
    <w:p w:rsidR="00975F54" w:rsidRPr="00975F54" w:rsidRDefault="00975F54" w:rsidP="00975F54">
      <w:pPr>
        <w:spacing w:after="0"/>
        <w:rPr>
          <w:b/>
        </w:rPr>
      </w:pPr>
      <w:r w:rsidRPr="00975F54">
        <w:rPr>
          <w:b/>
        </w:rPr>
        <w:t>Conclusion</w:t>
      </w:r>
    </w:p>
    <w:p w:rsidR="00975F54" w:rsidRDefault="00975F54" w:rsidP="00975F54">
      <w:pPr>
        <w:spacing w:after="0"/>
      </w:pPr>
      <w:r>
        <w:t>No major data collection issues have been encountered, although overall productivity is somewhat lower than expected at this point due to staff attrition and a shortage of scanners in areas where recruitment has been high.  More interviewers are being trained this week, and the contractor has purchased an additional 100 scanners.</w:t>
      </w:r>
    </w:p>
    <w:p w:rsidR="00975F54" w:rsidRDefault="00975F54" w:rsidP="00975F54">
      <w:pPr>
        <w:spacing w:after="0"/>
      </w:pPr>
    </w:p>
    <w:p w:rsidR="00975F54" w:rsidRDefault="00DE2D0C" w:rsidP="00975F54">
      <w:pPr>
        <w:spacing w:after="0"/>
      </w:pPr>
      <w:r>
        <w:t xml:space="preserve">At this point the rates of refusal appear to be within expected ranges even though there has been little time yet spent on refusal conversion.  No Phase 2 activities to reach </w:t>
      </w:r>
      <w:proofErr w:type="spellStart"/>
      <w:r>
        <w:t>uncontacted</w:t>
      </w:r>
      <w:proofErr w:type="spellEnd"/>
      <w:r>
        <w:t xml:space="preserve"> households have begun, so it is too early to estimate an expected screener or interview response rate.</w:t>
      </w:r>
    </w:p>
    <w:p w:rsidR="00AE5692" w:rsidRDefault="00AE5692"/>
    <w:p w:rsidR="00AE5692" w:rsidRDefault="00AE5692"/>
    <w:p w:rsidR="00AE5692" w:rsidRDefault="00AE5692"/>
    <w:p w:rsidR="00AE5692" w:rsidRDefault="00AE5692"/>
    <w:p w:rsidR="00AE5692" w:rsidRDefault="00AE5692">
      <w:pPr>
        <w:sectPr w:rsidR="00AE5692" w:rsidSect="00727575">
          <w:footerReference w:type="default" r:id="rId7"/>
          <w:pgSz w:w="12240" w:h="15840"/>
          <w:pgMar w:top="1440" w:right="1440" w:bottom="1440" w:left="1440" w:header="720" w:footer="720" w:gutter="0"/>
          <w:cols w:space="720"/>
          <w:docGrid w:linePitch="360"/>
        </w:sectPr>
      </w:pPr>
    </w:p>
    <w:tbl>
      <w:tblPr>
        <w:tblW w:w="13313" w:type="dxa"/>
        <w:tblLook w:val="04A0"/>
      </w:tblPr>
      <w:tblGrid>
        <w:gridCol w:w="3094"/>
        <w:gridCol w:w="830"/>
        <w:gridCol w:w="810"/>
        <w:gridCol w:w="830"/>
        <w:gridCol w:w="810"/>
        <w:gridCol w:w="830"/>
        <w:gridCol w:w="810"/>
        <w:gridCol w:w="852"/>
        <w:gridCol w:w="831"/>
        <w:gridCol w:w="851"/>
        <w:gridCol w:w="831"/>
        <w:gridCol w:w="851"/>
        <w:gridCol w:w="1083"/>
      </w:tblGrid>
      <w:tr w:rsidR="00AE5692" w:rsidRPr="00AE5692" w:rsidTr="00686456">
        <w:tc>
          <w:tcPr>
            <w:tcW w:w="13313" w:type="dxa"/>
            <w:gridSpan w:val="13"/>
            <w:hideMark/>
          </w:tcPr>
          <w:p w:rsidR="00AE5692" w:rsidRPr="00AE5692" w:rsidRDefault="00AE5692" w:rsidP="00AE5692">
            <w:pPr>
              <w:spacing w:after="0"/>
              <w:rPr>
                <w:rFonts w:ascii="Arial" w:hAnsi="Arial" w:cs="Arial"/>
                <w:sz w:val="18"/>
                <w:szCs w:val="18"/>
              </w:rPr>
            </w:pPr>
            <w:r w:rsidRPr="00AE5692">
              <w:rPr>
                <w:rFonts w:ascii="Arial" w:hAnsi="Arial" w:cs="Arial"/>
                <w:b/>
                <w:bCs/>
                <w:sz w:val="18"/>
                <w:szCs w:val="18"/>
              </w:rPr>
              <w:lastRenderedPageBreak/>
              <w:t>Table 1 Screener Status As of June 5, 2012</w:t>
            </w:r>
          </w:p>
        </w:tc>
      </w:tr>
      <w:tr w:rsidR="00AE5692" w:rsidRPr="00AE5692" w:rsidTr="00686456">
        <w:tc>
          <w:tcPr>
            <w:tcW w:w="0" w:type="auto"/>
            <w:vMerge w:val="restart"/>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 </w:t>
            </w:r>
          </w:p>
        </w:tc>
        <w:tc>
          <w:tcPr>
            <w:tcW w:w="0" w:type="auto"/>
            <w:gridSpan w:val="2"/>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 </w:t>
            </w:r>
          </w:p>
        </w:tc>
        <w:tc>
          <w:tcPr>
            <w:tcW w:w="0" w:type="auto"/>
            <w:gridSpan w:val="4"/>
            <w:hideMark/>
          </w:tcPr>
          <w:p w:rsidR="00AE5692" w:rsidRPr="00AE5692" w:rsidRDefault="00AE5692" w:rsidP="00AE5692">
            <w:pPr>
              <w:spacing w:after="0"/>
              <w:rPr>
                <w:rFonts w:ascii="Arial" w:hAnsi="Arial" w:cs="Arial"/>
                <w:b/>
                <w:sz w:val="18"/>
                <w:szCs w:val="18"/>
              </w:rPr>
            </w:pPr>
            <w:r w:rsidRPr="00AE5692">
              <w:rPr>
                <w:rFonts w:ascii="Arial" w:hAnsi="Arial" w:cs="Arial"/>
                <w:b/>
                <w:sz w:val="18"/>
                <w:szCs w:val="18"/>
              </w:rPr>
              <w:t>Frame</w:t>
            </w:r>
          </w:p>
        </w:tc>
        <w:tc>
          <w:tcPr>
            <w:tcW w:w="5404" w:type="dxa"/>
            <w:gridSpan w:val="6"/>
            <w:hideMark/>
          </w:tcPr>
          <w:p w:rsidR="00AE5692" w:rsidRPr="00AE5692" w:rsidRDefault="00AE5692" w:rsidP="00AE5692">
            <w:pPr>
              <w:spacing w:after="0"/>
              <w:rPr>
                <w:rFonts w:ascii="Arial" w:hAnsi="Arial" w:cs="Arial"/>
                <w:b/>
                <w:sz w:val="18"/>
                <w:szCs w:val="18"/>
              </w:rPr>
            </w:pPr>
            <w:r w:rsidRPr="00AE5692">
              <w:rPr>
                <w:rFonts w:ascii="Arial" w:hAnsi="Arial" w:cs="Arial"/>
                <w:b/>
                <w:sz w:val="18"/>
                <w:szCs w:val="18"/>
              </w:rPr>
              <w:t>Release</w:t>
            </w:r>
          </w:p>
        </w:tc>
      </w:tr>
      <w:tr w:rsidR="00AE5692" w:rsidRPr="00AE5692" w:rsidTr="00686456">
        <w:tc>
          <w:tcPr>
            <w:tcW w:w="0" w:type="auto"/>
            <w:vMerge/>
            <w:hideMark/>
          </w:tcPr>
          <w:p w:rsidR="00AE5692" w:rsidRPr="00AE5692" w:rsidRDefault="00AE5692" w:rsidP="00AE5692">
            <w:pPr>
              <w:spacing w:after="0"/>
              <w:rPr>
                <w:rFonts w:ascii="Arial" w:hAnsi="Arial" w:cs="Arial"/>
                <w:sz w:val="18"/>
                <w:szCs w:val="18"/>
              </w:rPr>
            </w:pPr>
          </w:p>
        </w:tc>
        <w:tc>
          <w:tcPr>
            <w:tcW w:w="0" w:type="auto"/>
            <w:gridSpan w:val="2"/>
            <w:hideMark/>
          </w:tcPr>
          <w:p w:rsidR="00AE5692" w:rsidRPr="00AE5692" w:rsidRDefault="00AE5692" w:rsidP="00AE5692">
            <w:pPr>
              <w:spacing w:after="0"/>
              <w:rPr>
                <w:rFonts w:ascii="Arial" w:hAnsi="Arial" w:cs="Arial"/>
                <w:b/>
                <w:sz w:val="18"/>
                <w:szCs w:val="18"/>
              </w:rPr>
            </w:pPr>
            <w:r w:rsidRPr="00AE5692">
              <w:rPr>
                <w:rFonts w:ascii="Arial" w:hAnsi="Arial" w:cs="Arial"/>
                <w:b/>
                <w:sz w:val="18"/>
                <w:szCs w:val="18"/>
              </w:rPr>
              <w:t>Total</w:t>
            </w:r>
          </w:p>
        </w:tc>
        <w:tc>
          <w:tcPr>
            <w:tcW w:w="0" w:type="auto"/>
            <w:gridSpan w:val="2"/>
            <w:hideMark/>
          </w:tcPr>
          <w:p w:rsidR="00AE5692" w:rsidRPr="00AE5692" w:rsidRDefault="00AE5692" w:rsidP="00AE5692">
            <w:pPr>
              <w:spacing w:after="0"/>
              <w:rPr>
                <w:rFonts w:ascii="Arial" w:hAnsi="Arial" w:cs="Arial"/>
                <w:b/>
                <w:sz w:val="18"/>
                <w:szCs w:val="18"/>
              </w:rPr>
            </w:pPr>
            <w:r w:rsidRPr="00AE5692">
              <w:rPr>
                <w:rFonts w:ascii="Arial" w:hAnsi="Arial" w:cs="Arial"/>
                <w:b/>
                <w:sz w:val="18"/>
                <w:szCs w:val="18"/>
              </w:rPr>
              <w:t>SNAP</w:t>
            </w:r>
          </w:p>
        </w:tc>
        <w:tc>
          <w:tcPr>
            <w:tcW w:w="0" w:type="auto"/>
            <w:gridSpan w:val="2"/>
            <w:hideMark/>
          </w:tcPr>
          <w:p w:rsidR="00AE5692" w:rsidRPr="00AE5692" w:rsidRDefault="00AE5692" w:rsidP="00AE5692">
            <w:pPr>
              <w:spacing w:after="0"/>
              <w:rPr>
                <w:rFonts w:ascii="Arial" w:hAnsi="Arial" w:cs="Arial"/>
                <w:b/>
                <w:sz w:val="18"/>
                <w:szCs w:val="18"/>
              </w:rPr>
            </w:pPr>
            <w:r w:rsidRPr="00AE5692">
              <w:rPr>
                <w:rFonts w:ascii="Arial" w:hAnsi="Arial" w:cs="Arial"/>
                <w:b/>
                <w:sz w:val="18"/>
                <w:szCs w:val="18"/>
              </w:rPr>
              <w:t>ABS</w:t>
            </w:r>
          </w:p>
        </w:tc>
        <w:tc>
          <w:tcPr>
            <w:tcW w:w="0" w:type="auto"/>
            <w:gridSpan w:val="2"/>
            <w:hideMark/>
          </w:tcPr>
          <w:p w:rsidR="00AE5692" w:rsidRPr="00AE5692" w:rsidRDefault="00AE5692" w:rsidP="00AE5692">
            <w:pPr>
              <w:spacing w:after="0"/>
              <w:rPr>
                <w:rFonts w:ascii="Arial" w:hAnsi="Arial" w:cs="Arial"/>
                <w:b/>
                <w:sz w:val="18"/>
                <w:szCs w:val="18"/>
              </w:rPr>
            </w:pPr>
            <w:r w:rsidRPr="00AE5692">
              <w:rPr>
                <w:rFonts w:ascii="Arial" w:hAnsi="Arial" w:cs="Arial"/>
                <w:b/>
                <w:sz w:val="18"/>
                <w:szCs w:val="18"/>
              </w:rPr>
              <w:t>0</w:t>
            </w:r>
          </w:p>
        </w:tc>
        <w:tc>
          <w:tcPr>
            <w:tcW w:w="0" w:type="auto"/>
            <w:gridSpan w:val="2"/>
            <w:hideMark/>
          </w:tcPr>
          <w:p w:rsidR="00AE5692" w:rsidRPr="00AE5692" w:rsidRDefault="00AE5692" w:rsidP="00AE5692">
            <w:pPr>
              <w:spacing w:after="0"/>
              <w:rPr>
                <w:rFonts w:ascii="Arial" w:hAnsi="Arial" w:cs="Arial"/>
                <w:b/>
                <w:sz w:val="18"/>
                <w:szCs w:val="18"/>
              </w:rPr>
            </w:pPr>
            <w:r w:rsidRPr="00AE5692">
              <w:rPr>
                <w:rFonts w:ascii="Arial" w:hAnsi="Arial" w:cs="Arial"/>
                <w:b/>
                <w:sz w:val="18"/>
                <w:szCs w:val="18"/>
              </w:rPr>
              <w:t>1</w:t>
            </w:r>
          </w:p>
        </w:tc>
        <w:tc>
          <w:tcPr>
            <w:tcW w:w="1822" w:type="dxa"/>
            <w:gridSpan w:val="2"/>
            <w:hideMark/>
          </w:tcPr>
          <w:p w:rsidR="00AE5692" w:rsidRPr="00AE5692" w:rsidRDefault="00AE5692" w:rsidP="00AE5692">
            <w:pPr>
              <w:spacing w:after="0"/>
              <w:rPr>
                <w:rFonts w:ascii="Arial" w:hAnsi="Arial" w:cs="Arial"/>
                <w:b/>
                <w:sz w:val="18"/>
                <w:szCs w:val="18"/>
              </w:rPr>
            </w:pPr>
            <w:r w:rsidRPr="00AE5692">
              <w:rPr>
                <w:rFonts w:ascii="Arial" w:hAnsi="Arial" w:cs="Arial"/>
                <w:b/>
                <w:sz w:val="18"/>
                <w:szCs w:val="18"/>
              </w:rPr>
              <w:t>2</w:t>
            </w:r>
          </w:p>
        </w:tc>
      </w:tr>
      <w:tr w:rsidR="00AE5692" w:rsidRPr="00AE5692" w:rsidTr="00686456">
        <w:tc>
          <w:tcPr>
            <w:tcW w:w="0" w:type="auto"/>
            <w:vMerge/>
            <w:tcBorders>
              <w:bottom w:val="single" w:sz="4" w:space="0" w:color="auto"/>
            </w:tcBorders>
            <w:hideMark/>
          </w:tcPr>
          <w:p w:rsidR="00AE5692" w:rsidRPr="00AE5692" w:rsidRDefault="00AE5692" w:rsidP="00AE5692">
            <w:pPr>
              <w:spacing w:after="0"/>
              <w:rPr>
                <w:rFonts w:ascii="Arial" w:hAnsi="Arial" w:cs="Arial"/>
                <w:sz w:val="18"/>
                <w:szCs w:val="18"/>
              </w:rPr>
            </w:pPr>
          </w:p>
        </w:tc>
        <w:tc>
          <w:tcPr>
            <w:tcW w:w="0" w:type="auto"/>
            <w:tcBorders>
              <w:bottom w:val="single" w:sz="4" w:space="0" w:color="auto"/>
            </w:tcBorders>
            <w:tcMar>
              <w:left w:w="86" w:type="dxa"/>
              <w:right w:w="86" w:type="dxa"/>
            </w:tcMar>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Number</w:t>
            </w:r>
          </w:p>
        </w:tc>
        <w:tc>
          <w:tcPr>
            <w:tcW w:w="0" w:type="auto"/>
            <w:tcBorders>
              <w:bottom w:val="single" w:sz="4" w:space="0" w:color="auto"/>
            </w:tcBorders>
            <w:tcMar>
              <w:left w:w="86" w:type="dxa"/>
              <w:right w:w="86" w:type="dxa"/>
            </w:tcMar>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Percent</w:t>
            </w:r>
          </w:p>
        </w:tc>
        <w:tc>
          <w:tcPr>
            <w:tcW w:w="0" w:type="auto"/>
            <w:tcBorders>
              <w:bottom w:val="single" w:sz="4" w:space="0" w:color="auto"/>
            </w:tcBorders>
            <w:tcMar>
              <w:left w:w="86" w:type="dxa"/>
              <w:right w:w="86" w:type="dxa"/>
            </w:tcMar>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Number</w:t>
            </w:r>
          </w:p>
        </w:tc>
        <w:tc>
          <w:tcPr>
            <w:tcW w:w="0" w:type="auto"/>
            <w:tcBorders>
              <w:bottom w:val="single" w:sz="4" w:space="0" w:color="auto"/>
            </w:tcBorders>
            <w:tcMar>
              <w:left w:w="86" w:type="dxa"/>
              <w:right w:w="86" w:type="dxa"/>
            </w:tcMar>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Percent</w:t>
            </w:r>
          </w:p>
        </w:tc>
        <w:tc>
          <w:tcPr>
            <w:tcW w:w="0" w:type="auto"/>
            <w:tcBorders>
              <w:bottom w:val="single" w:sz="4" w:space="0" w:color="auto"/>
            </w:tcBorders>
            <w:tcMar>
              <w:left w:w="86" w:type="dxa"/>
              <w:right w:w="86" w:type="dxa"/>
            </w:tcMar>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Number</w:t>
            </w:r>
          </w:p>
        </w:tc>
        <w:tc>
          <w:tcPr>
            <w:tcW w:w="0" w:type="auto"/>
            <w:tcBorders>
              <w:bottom w:val="single" w:sz="4" w:space="0" w:color="auto"/>
            </w:tcBorders>
            <w:tcMar>
              <w:left w:w="86" w:type="dxa"/>
              <w:right w:w="86" w:type="dxa"/>
            </w:tcMar>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Percent</w:t>
            </w:r>
          </w:p>
        </w:tc>
        <w:tc>
          <w:tcPr>
            <w:tcW w:w="0" w:type="auto"/>
            <w:tcBorders>
              <w:bottom w:val="single" w:sz="4" w:space="0" w:color="auto"/>
            </w:tcBorders>
            <w:tcMar>
              <w:left w:w="86" w:type="dxa"/>
              <w:right w:w="86" w:type="dxa"/>
            </w:tcMar>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Number</w:t>
            </w:r>
          </w:p>
        </w:tc>
        <w:tc>
          <w:tcPr>
            <w:tcW w:w="0" w:type="auto"/>
            <w:tcBorders>
              <w:bottom w:val="single" w:sz="4" w:space="0" w:color="auto"/>
            </w:tcBorders>
            <w:tcMar>
              <w:left w:w="86" w:type="dxa"/>
              <w:right w:w="86" w:type="dxa"/>
            </w:tcMar>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Percent</w:t>
            </w:r>
          </w:p>
        </w:tc>
        <w:tc>
          <w:tcPr>
            <w:tcW w:w="0" w:type="auto"/>
            <w:tcBorders>
              <w:bottom w:val="single" w:sz="4" w:space="0" w:color="auto"/>
            </w:tcBorders>
            <w:tcMar>
              <w:left w:w="86" w:type="dxa"/>
              <w:right w:w="86" w:type="dxa"/>
            </w:tcMar>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Number</w:t>
            </w:r>
          </w:p>
        </w:tc>
        <w:tc>
          <w:tcPr>
            <w:tcW w:w="0" w:type="auto"/>
            <w:tcBorders>
              <w:bottom w:val="single" w:sz="4" w:space="0" w:color="auto"/>
            </w:tcBorders>
            <w:tcMar>
              <w:left w:w="86" w:type="dxa"/>
              <w:right w:w="86" w:type="dxa"/>
            </w:tcMar>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Percent</w:t>
            </w:r>
          </w:p>
        </w:tc>
        <w:tc>
          <w:tcPr>
            <w:tcW w:w="0" w:type="auto"/>
            <w:tcBorders>
              <w:bottom w:val="single" w:sz="4" w:space="0" w:color="auto"/>
            </w:tcBorders>
            <w:tcMar>
              <w:left w:w="86" w:type="dxa"/>
              <w:right w:w="86" w:type="dxa"/>
            </w:tcMar>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Number</w:t>
            </w:r>
          </w:p>
        </w:tc>
        <w:tc>
          <w:tcPr>
            <w:tcW w:w="1009" w:type="dxa"/>
            <w:tcBorders>
              <w:bottom w:val="single" w:sz="4" w:space="0" w:color="auto"/>
            </w:tcBorders>
            <w:tcMar>
              <w:left w:w="86" w:type="dxa"/>
              <w:right w:w="86" w:type="dxa"/>
            </w:tcMar>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Percent</w:t>
            </w:r>
          </w:p>
        </w:tc>
      </w:tr>
      <w:tr w:rsidR="00AE5692" w:rsidRPr="00AE5692" w:rsidTr="00686456">
        <w:tc>
          <w:tcPr>
            <w:tcW w:w="0" w:type="auto"/>
            <w:tcBorders>
              <w:top w:val="single" w:sz="4" w:space="0" w:color="auto"/>
              <w:bottom w:val="nil"/>
            </w:tcBorders>
            <w:hideMark/>
          </w:tcPr>
          <w:p w:rsidR="00AE5692" w:rsidRPr="00AE5692" w:rsidRDefault="00AE5692" w:rsidP="00AE5692">
            <w:pPr>
              <w:spacing w:after="0"/>
              <w:rPr>
                <w:rFonts w:ascii="Arial" w:hAnsi="Arial" w:cs="Arial"/>
                <w:sz w:val="18"/>
                <w:szCs w:val="18"/>
              </w:rPr>
            </w:pPr>
            <w:r w:rsidRPr="00AE5692">
              <w:rPr>
                <w:rFonts w:ascii="Arial" w:hAnsi="Arial" w:cs="Arial"/>
                <w:b/>
                <w:bCs/>
                <w:sz w:val="18"/>
                <w:szCs w:val="18"/>
              </w:rPr>
              <w:t>TOTAL</w:t>
            </w:r>
          </w:p>
        </w:tc>
        <w:tc>
          <w:tcPr>
            <w:tcW w:w="0" w:type="auto"/>
            <w:tcBorders>
              <w:top w:val="single" w:sz="4" w:space="0" w:color="auto"/>
              <w:bottom w:val="nil"/>
            </w:tcBorders>
            <w:hideMark/>
          </w:tcPr>
          <w:p w:rsidR="00AE5692" w:rsidRPr="00AE5692" w:rsidRDefault="00AE5692" w:rsidP="00AE5692">
            <w:pPr>
              <w:spacing w:after="0"/>
              <w:rPr>
                <w:rFonts w:ascii="Arial" w:hAnsi="Arial" w:cs="Arial"/>
                <w:b/>
                <w:sz w:val="18"/>
                <w:szCs w:val="18"/>
              </w:rPr>
            </w:pPr>
            <w:r w:rsidRPr="00AE5692">
              <w:rPr>
                <w:rFonts w:ascii="Arial" w:hAnsi="Arial" w:cs="Arial"/>
                <w:b/>
                <w:sz w:val="18"/>
                <w:szCs w:val="18"/>
              </w:rPr>
              <w:t>5,052</w:t>
            </w:r>
          </w:p>
        </w:tc>
        <w:tc>
          <w:tcPr>
            <w:tcW w:w="0" w:type="auto"/>
            <w:tcBorders>
              <w:top w:val="single" w:sz="4" w:space="0" w:color="auto"/>
              <w:bottom w:val="nil"/>
            </w:tcBorders>
            <w:hideMark/>
          </w:tcPr>
          <w:p w:rsidR="00AE5692" w:rsidRPr="00AE5692" w:rsidRDefault="00AE5692" w:rsidP="00AE5692">
            <w:pPr>
              <w:spacing w:after="0"/>
              <w:rPr>
                <w:rFonts w:ascii="Arial" w:hAnsi="Arial" w:cs="Arial"/>
                <w:b/>
                <w:sz w:val="18"/>
                <w:szCs w:val="18"/>
              </w:rPr>
            </w:pPr>
            <w:r w:rsidRPr="00AE5692">
              <w:rPr>
                <w:rFonts w:ascii="Arial" w:hAnsi="Arial" w:cs="Arial"/>
                <w:b/>
                <w:sz w:val="18"/>
                <w:szCs w:val="18"/>
              </w:rPr>
              <w:t>100.0</w:t>
            </w:r>
          </w:p>
        </w:tc>
        <w:tc>
          <w:tcPr>
            <w:tcW w:w="0" w:type="auto"/>
            <w:tcBorders>
              <w:top w:val="single" w:sz="4" w:space="0" w:color="auto"/>
              <w:bottom w:val="nil"/>
            </w:tcBorders>
            <w:hideMark/>
          </w:tcPr>
          <w:p w:rsidR="00AE5692" w:rsidRPr="00AE5692" w:rsidRDefault="00AE5692" w:rsidP="00AE5692">
            <w:pPr>
              <w:spacing w:after="0"/>
              <w:rPr>
                <w:rFonts w:ascii="Arial" w:hAnsi="Arial" w:cs="Arial"/>
                <w:b/>
                <w:sz w:val="18"/>
                <w:szCs w:val="18"/>
              </w:rPr>
            </w:pPr>
            <w:r w:rsidRPr="00AE5692">
              <w:rPr>
                <w:rFonts w:ascii="Arial" w:hAnsi="Arial" w:cs="Arial"/>
                <w:b/>
                <w:sz w:val="18"/>
                <w:szCs w:val="18"/>
              </w:rPr>
              <w:t>1,440</w:t>
            </w:r>
          </w:p>
        </w:tc>
        <w:tc>
          <w:tcPr>
            <w:tcW w:w="0" w:type="auto"/>
            <w:tcBorders>
              <w:top w:val="single" w:sz="4" w:space="0" w:color="auto"/>
              <w:bottom w:val="nil"/>
            </w:tcBorders>
            <w:hideMark/>
          </w:tcPr>
          <w:p w:rsidR="00AE5692" w:rsidRPr="00AE5692" w:rsidRDefault="00AE5692" w:rsidP="00AE5692">
            <w:pPr>
              <w:spacing w:after="0"/>
              <w:rPr>
                <w:rFonts w:ascii="Arial" w:hAnsi="Arial" w:cs="Arial"/>
                <w:b/>
                <w:sz w:val="18"/>
                <w:szCs w:val="18"/>
              </w:rPr>
            </w:pPr>
            <w:r w:rsidRPr="00AE5692">
              <w:rPr>
                <w:rFonts w:ascii="Arial" w:hAnsi="Arial" w:cs="Arial"/>
                <w:b/>
                <w:sz w:val="18"/>
                <w:szCs w:val="18"/>
              </w:rPr>
              <w:t>100.0</w:t>
            </w:r>
          </w:p>
        </w:tc>
        <w:tc>
          <w:tcPr>
            <w:tcW w:w="0" w:type="auto"/>
            <w:tcBorders>
              <w:top w:val="single" w:sz="4" w:space="0" w:color="auto"/>
              <w:bottom w:val="nil"/>
            </w:tcBorders>
            <w:hideMark/>
          </w:tcPr>
          <w:p w:rsidR="00AE5692" w:rsidRPr="00AE5692" w:rsidRDefault="00AE5692" w:rsidP="00AE5692">
            <w:pPr>
              <w:spacing w:after="0"/>
              <w:rPr>
                <w:rFonts w:ascii="Arial" w:hAnsi="Arial" w:cs="Arial"/>
                <w:b/>
                <w:sz w:val="18"/>
                <w:szCs w:val="18"/>
              </w:rPr>
            </w:pPr>
            <w:r w:rsidRPr="00AE5692">
              <w:rPr>
                <w:rFonts w:ascii="Arial" w:hAnsi="Arial" w:cs="Arial"/>
                <w:b/>
                <w:sz w:val="18"/>
                <w:szCs w:val="18"/>
              </w:rPr>
              <w:t>3,612</w:t>
            </w:r>
          </w:p>
        </w:tc>
        <w:tc>
          <w:tcPr>
            <w:tcW w:w="0" w:type="auto"/>
            <w:tcBorders>
              <w:top w:val="single" w:sz="4" w:space="0" w:color="auto"/>
              <w:bottom w:val="nil"/>
            </w:tcBorders>
            <w:hideMark/>
          </w:tcPr>
          <w:p w:rsidR="00AE5692" w:rsidRPr="00AE5692" w:rsidRDefault="00AE5692" w:rsidP="00AE5692">
            <w:pPr>
              <w:spacing w:after="0"/>
              <w:rPr>
                <w:rFonts w:ascii="Arial" w:hAnsi="Arial" w:cs="Arial"/>
                <w:b/>
                <w:sz w:val="18"/>
                <w:szCs w:val="18"/>
              </w:rPr>
            </w:pPr>
            <w:r w:rsidRPr="00AE5692">
              <w:rPr>
                <w:rFonts w:ascii="Arial" w:hAnsi="Arial" w:cs="Arial"/>
                <w:b/>
                <w:sz w:val="18"/>
                <w:szCs w:val="18"/>
              </w:rPr>
              <w:t>100.0</w:t>
            </w:r>
          </w:p>
        </w:tc>
        <w:tc>
          <w:tcPr>
            <w:tcW w:w="0" w:type="auto"/>
            <w:tcBorders>
              <w:top w:val="single" w:sz="4" w:space="0" w:color="auto"/>
              <w:bottom w:val="nil"/>
            </w:tcBorders>
            <w:hideMark/>
          </w:tcPr>
          <w:p w:rsidR="00AE5692" w:rsidRPr="00AE5692" w:rsidRDefault="00AE5692" w:rsidP="00AE5692">
            <w:pPr>
              <w:spacing w:after="0"/>
              <w:rPr>
                <w:rFonts w:ascii="Arial" w:hAnsi="Arial" w:cs="Arial"/>
                <w:b/>
                <w:sz w:val="18"/>
                <w:szCs w:val="18"/>
              </w:rPr>
            </w:pPr>
            <w:r w:rsidRPr="00AE5692">
              <w:rPr>
                <w:rFonts w:ascii="Arial" w:hAnsi="Arial" w:cs="Arial"/>
                <w:b/>
                <w:sz w:val="18"/>
                <w:szCs w:val="18"/>
              </w:rPr>
              <w:t>771</w:t>
            </w:r>
          </w:p>
        </w:tc>
        <w:tc>
          <w:tcPr>
            <w:tcW w:w="0" w:type="auto"/>
            <w:tcBorders>
              <w:top w:val="single" w:sz="4" w:space="0" w:color="auto"/>
              <w:bottom w:val="nil"/>
            </w:tcBorders>
            <w:hideMark/>
          </w:tcPr>
          <w:p w:rsidR="00AE5692" w:rsidRPr="00AE5692" w:rsidRDefault="00AE5692" w:rsidP="00AE5692">
            <w:pPr>
              <w:spacing w:after="0"/>
              <w:rPr>
                <w:rFonts w:ascii="Arial" w:hAnsi="Arial" w:cs="Arial"/>
                <w:b/>
                <w:sz w:val="18"/>
                <w:szCs w:val="18"/>
              </w:rPr>
            </w:pPr>
            <w:r w:rsidRPr="00AE5692">
              <w:rPr>
                <w:rFonts w:ascii="Arial" w:hAnsi="Arial" w:cs="Arial"/>
                <w:b/>
                <w:sz w:val="18"/>
                <w:szCs w:val="18"/>
              </w:rPr>
              <w:t>100.0</w:t>
            </w:r>
          </w:p>
        </w:tc>
        <w:tc>
          <w:tcPr>
            <w:tcW w:w="0" w:type="auto"/>
            <w:tcBorders>
              <w:top w:val="single" w:sz="4" w:space="0" w:color="auto"/>
              <w:bottom w:val="nil"/>
            </w:tcBorders>
            <w:hideMark/>
          </w:tcPr>
          <w:p w:rsidR="00AE5692" w:rsidRPr="00AE5692" w:rsidRDefault="00AE5692" w:rsidP="00AE5692">
            <w:pPr>
              <w:spacing w:after="0"/>
              <w:rPr>
                <w:rFonts w:ascii="Arial" w:hAnsi="Arial" w:cs="Arial"/>
                <w:b/>
                <w:sz w:val="18"/>
                <w:szCs w:val="18"/>
              </w:rPr>
            </w:pPr>
            <w:r w:rsidRPr="00AE5692">
              <w:rPr>
                <w:rFonts w:ascii="Arial" w:hAnsi="Arial" w:cs="Arial"/>
                <w:b/>
                <w:sz w:val="18"/>
                <w:szCs w:val="18"/>
              </w:rPr>
              <w:t>2,478</w:t>
            </w:r>
          </w:p>
        </w:tc>
        <w:tc>
          <w:tcPr>
            <w:tcW w:w="0" w:type="auto"/>
            <w:tcBorders>
              <w:top w:val="single" w:sz="4" w:space="0" w:color="auto"/>
              <w:bottom w:val="nil"/>
            </w:tcBorders>
            <w:hideMark/>
          </w:tcPr>
          <w:p w:rsidR="00AE5692" w:rsidRPr="00AE5692" w:rsidRDefault="00AE5692" w:rsidP="00AE5692">
            <w:pPr>
              <w:spacing w:after="0"/>
              <w:rPr>
                <w:rFonts w:ascii="Arial" w:hAnsi="Arial" w:cs="Arial"/>
                <w:b/>
                <w:sz w:val="18"/>
                <w:szCs w:val="18"/>
              </w:rPr>
            </w:pPr>
            <w:r w:rsidRPr="00AE5692">
              <w:rPr>
                <w:rFonts w:ascii="Arial" w:hAnsi="Arial" w:cs="Arial"/>
                <w:b/>
                <w:sz w:val="18"/>
                <w:szCs w:val="18"/>
              </w:rPr>
              <w:t>100.0</w:t>
            </w:r>
          </w:p>
        </w:tc>
        <w:tc>
          <w:tcPr>
            <w:tcW w:w="0" w:type="auto"/>
            <w:tcBorders>
              <w:top w:val="single" w:sz="4" w:space="0" w:color="auto"/>
              <w:bottom w:val="nil"/>
            </w:tcBorders>
            <w:hideMark/>
          </w:tcPr>
          <w:p w:rsidR="00AE5692" w:rsidRPr="00AE5692" w:rsidRDefault="00AE5692" w:rsidP="00AE5692">
            <w:pPr>
              <w:spacing w:after="0"/>
              <w:rPr>
                <w:rFonts w:ascii="Arial" w:hAnsi="Arial" w:cs="Arial"/>
                <w:b/>
                <w:sz w:val="18"/>
                <w:szCs w:val="18"/>
              </w:rPr>
            </w:pPr>
            <w:r w:rsidRPr="00AE5692">
              <w:rPr>
                <w:rFonts w:ascii="Arial" w:hAnsi="Arial" w:cs="Arial"/>
                <w:b/>
                <w:sz w:val="18"/>
                <w:szCs w:val="18"/>
              </w:rPr>
              <w:t>1,803</w:t>
            </w:r>
          </w:p>
        </w:tc>
        <w:tc>
          <w:tcPr>
            <w:tcW w:w="1009" w:type="dxa"/>
            <w:tcBorders>
              <w:top w:val="single" w:sz="4" w:space="0" w:color="auto"/>
              <w:bottom w:val="nil"/>
            </w:tcBorders>
            <w:hideMark/>
          </w:tcPr>
          <w:p w:rsidR="00AE5692" w:rsidRPr="00AE5692" w:rsidRDefault="00AE5692" w:rsidP="00AE5692">
            <w:pPr>
              <w:spacing w:after="0"/>
              <w:rPr>
                <w:rFonts w:ascii="Arial" w:hAnsi="Arial" w:cs="Arial"/>
                <w:b/>
                <w:sz w:val="18"/>
                <w:szCs w:val="18"/>
              </w:rPr>
            </w:pPr>
            <w:r w:rsidRPr="00AE5692">
              <w:rPr>
                <w:rFonts w:ascii="Arial" w:hAnsi="Arial" w:cs="Arial"/>
                <w:b/>
                <w:sz w:val="18"/>
                <w:szCs w:val="18"/>
              </w:rPr>
              <w:t>100.0</w:t>
            </w:r>
          </w:p>
        </w:tc>
      </w:tr>
      <w:tr w:rsidR="00AE5692" w:rsidRPr="00AE5692" w:rsidTr="00686456">
        <w:tc>
          <w:tcPr>
            <w:tcW w:w="0" w:type="auto"/>
            <w:tcBorders>
              <w:top w:val="nil"/>
            </w:tcBorders>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Released in error</w:t>
            </w:r>
          </w:p>
        </w:tc>
        <w:tc>
          <w:tcPr>
            <w:tcW w:w="0" w:type="auto"/>
            <w:tcBorders>
              <w:top w:val="nil"/>
            </w:tcBorders>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0</w:t>
            </w:r>
          </w:p>
        </w:tc>
        <w:tc>
          <w:tcPr>
            <w:tcW w:w="0" w:type="auto"/>
            <w:tcBorders>
              <w:top w:val="nil"/>
            </w:tcBorders>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0.0</w:t>
            </w:r>
          </w:p>
        </w:tc>
        <w:tc>
          <w:tcPr>
            <w:tcW w:w="0" w:type="auto"/>
            <w:tcBorders>
              <w:top w:val="nil"/>
            </w:tcBorders>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0</w:t>
            </w:r>
          </w:p>
        </w:tc>
        <w:tc>
          <w:tcPr>
            <w:tcW w:w="0" w:type="auto"/>
            <w:tcBorders>
              <w:top w:val="nil"/>
            </w:tcBorders>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0.0</w:t>
            </w:r>
          </w:p>
        </w:tc>
        <w:tc>
          <w:tcPr>
            <w:tcW w:w="0" w:type="auto"/>
            <w:tcBorders>
              <w:top w:val="nil"/>
            </w:tcBorders>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0</w:t>
            </w:r>
          </w:p>
        </w:tc>
        <w:tc>
          <w:tcPr>
            <w:tcW w:w="0" w:type="auto"/>
            <w:tcBorders>
              <w:top w:val="nil"/>
            </w:tcBorders>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0.0</w:t>
            </w:r>
          </w:p>
        </w:tc>
        <w:tc>
          <w:tcPr>
            <w:tcW w:w="0" w:type="auto"/>
            <w:tcBorders>
              <w:top w:val="nil"/>
            </w:tcBorders>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0</w:t>
            </w:r>
          </w:p>
        </w:tc>
        <w:tc>
          <w:tcPr>
            <w:tcW w:w="0" w:type="auto"/>
            <w:tcBorders>
              <w:top w:val="nil"/>
            </w:tcBorders>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0.0</w:t>
            </w:r>
          </w:p>
        </w:tc>
        <w:tc>
          <w:tcPr>
            <w:tcW w:w="0" w:type="auto"/>
            <w:tcBorders>
              <w:top w:val="nil"/>
            </w:tcBorders>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0</w:t>
            </w:r>
          </w:p>
        </w:tc>
        <w:tc>
          <w:tcPr>
            <w:tcW w:w="0" w:type="auto"/>
            <w:tcBorders>
              <w:top w:val="nil"/>
            </w:tcBorders>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0.0</w:t>
            </w:r>
          </w:p>
        </w:tc>
        <w:tc>
          <w:tcPr>
            <w:tcW w:w="0" w:type="auto"/>
            <w:tcBorders>
              <w:top w:val="nil"/>
            </w:tcBorders>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0</w:t>
            </w:r>
          </w:p>
        </w:tc>
        <w:tc>
          <w:tcPr>
            <w:tcW w:w="1009" w:type="dxa"/>
            <w:tcBorders>
              <w:top w:val="nil"/>
            </w:tcBorders>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0.0</w:t>
            </w:r>
          </w:p>
        </w:tc>
      </w:tr>
      <w:tr w:rsidR="00AE5692" w:rsidRPr="00AE5692" w:rsidTr="00686456">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b/>
                <w:bCs/>
                <w:sz w:val="18"/>
                <w:szCs w:val="18"/>
              </w:rPr>
              <w:t>NET TOTAL</w:t>
            </w:r>
          </w:p>
        </w:tc>
        <w:tc>
          <w:tcPr>
            <w:tcW w:w="0" w:type="auto"/>
            <w:hideMark/>
          </w:tcPr>
          <w:p w:rsidR="00AE5692" w:rsidRPr="00AE5692" w:rsidRDefault="00AE5692" w:rsidP="00AE5692">
            <w:pPr>
              <w:spacing w:after="0"/>
              <w:rPr>
                <w:rFonts w:ascii="Arial" w:hAnsi="Arial" w:cs="Arial"/>
                <w:b/>
                <w:sz w:val="18"/>
                <w:szCs w:val="18"/>
              </w:rPr>
            </w:pPr>
            <w:r w:rsidRPr="00AE5692">
              <w:rPr>
                <w:rFonts w:ascii="Arial" w:hAnsi="Arial" w:cs="Arial"/>
                <w:b/>
                <w:sz w:val="18"/>
                <w:szCs w:val="18"/>
              </w:rPr>
              <w:t>5,052</w:t>
            </w:r>
          </w:p>
        </w:tc>
        <w:tc>
          <w:tcPr>
            <w:tcW w:w="0" w:type="auto"/>
            <w:hideMark/>
          </w:tcPr>
          <w:p w:rsidR="00AE5692" w:rsidRPr="00AE5692" w:rsidRDefault="00AE5692" w:rsidP="00AE5692">
            <w:pPr>
              <w:spacing w:after="0"/>
              <w:rPr>
                <w:rFonts w:ascii="Arial" w:hAnsi="Arial" w:cs="Arial"/>
                <w:b/>
                <w:sz w:val="18"/>
                <w:szCs w:val="18"/>
              </w:rPr>
            </w:pPr>
            <w:r w:rsidRPr="00AE5692">
              <w:rPr>
                <w:rFonts w:ascii="Arial" w:hAnsi="Arial" w:cs="Arial"/>
                <w:b/>
                <w:sz w:val="18"/>
                <w:szCs w:val="18"/>
              </w:rPr>
              <w:t>100.0</w:t>
            </w:r>
          </w:p>
        </w:tc>
        <w:tc>
          <w:tcPr>
            <w:tcW w:w="0" w:type="auto"/>
            <w:hideMark/>
          </w:tcPr>
          <w:p w:rsidR="00AE5692" w:rsidRPr="00AE5692" w:rsidRDefault="00AE5692" w:rsidP="00AE5692">
            <w:pPr>
              <w:spacing w:after="0"/>
              <w:rPr>
                <w:rFonts w:ascii="Arial" w:hAnsi="Arial" w:cs="Arial"/>
                <w:b/>
                <w:sz w:val="18"/>
                <w:szCs w:val="18"/>
              </w:rPr>
            </w:pPr>
            <w:r w:rsidRPr="00AE5692">
              <w:rPr>
                <w:rFonts w:ascii="Arial" w:hAnsi="Arial" w:cs="Arial"/>
                <w:b/>
                <w:sz w:val="18"/>
                <w:szCs w:val="18"/>
              </w:rPr>
              <w:t>1,440</w:t>
            </w:r>
          </w:p>
        </w:tc>
        <w:tc>
          <w:tcPr>
            <w:tcW w:w="0" w:type="auto"/>
            <w:hideMark/>
          </w:tcPr>
          <w:p w:rsidR="00AE5692" w:rsidRPr="00AE5692" w:rsidRDefault="00AE5692" w:rsidP="00AE5692">
            <w:pPr>
              <w:spacing w:after="0"/>
              <w:rPr>
                <w:rFonts w:ascii="Arial" w:hAnsi="Arial" w:cs="Arial"/>
                <w:b/>
                <w:sz w:val="18"/>
                <w:szCs w:val="18"/>
              </w:rPr>
            </w:pPr>
            <w:r w:rsidRPr="00AE5692">
              <w:rPr>
                <w:rFonts w:ascii="Arial" w:hAnsi="Arial" w:cs="Arial"/>
                <w:b/>
                <w:sz w:val="18"/>
                <w:szCs w:val="18"/>
              </w:rPr>
              <w:t>100.0</w:t>
            </w:r>
          </w:p>
        </w:tc>
        <w:tc>
          <w:tcPr>
            <w:tcW w:w="0" w:type="auto"/>
            <w:hideMark/>
          </w:tcPr>
          <w:p w:rsidR="00AE5692" w:rsidRPr="00AE5692" w:rsidRDefault="00AE5692" w:rsidP="00AE5692">
            <w:pPr>
              <w:spacing w:after="0"/>
              <w:rPr>
                <w:rFonts w:ascii="Arial" w:hAnsi="Arial" w:cs="Arial"/>
                <w:b/>
                <w:sz w:val="18"/>
                <w:szCs w:val="18"/>
              </w:rPr>
            </w:pPr>
            <w:r w:rsidRPr="00AE5692">
              <w:rPr>
                <w:rFonts w:ascii="Arial" w:hAnsi="Arial" w:cs="Arial"/>
                <w:b/>
                <w:sz w:val="18"/>
                <w:szCs w:val="18"/>
              </w:rPr>
              <w:t>3,612</w:t>
            </w:r>
          </w:p>
        </w:tc>
        <w:tc>
          <w:tcPr>
            <w:tcW w:w="0" w:type="auto"/>
            <w:hideMark/>
          </w:tcPr>
          <w:p w:rsidR="00AE5692" w:rsidRPr="00AE5692" w:rsidRDefault="00AE5692" w:rsidP="00AE5692">
            <w:pPr>
              <w:spacing w:after="0"/>
              <w:rPr>
                <w:rFonts w:ascii="Arial" w:hAnsi="Arial" w:cs="Arial"/>
                <w:b/>
                <w:sz w:val="18"/>
                <w:szCs w:val="18"/>
              </w:rPr>
            </w:pPr>
            <w:r w:rsidRPr="00AE5692">
              <w:rPr>
                <w:rFonts w:ascii="Arial" w:hAnsi="Arial" w:cs="Arial"/>
                <w:b/>
                <w:sz w:val="18"/>
                <w:szCs w:val="18"/>
              </w:rPr>
              <w:t>100.0</w:t>
            </w:r>
          </w:p>
        </w:tc>
        <w:tc>
          <w:tcPr>
            <w:tcW w:w="0" w:type="auto"/>
            <w:hideMark/>
          </w:tcPr>
          <w:p w:rsidR="00AE5692" w:rsidRPr="00AE5692" w:rsidRDefault="00AE5692" w:rsidP="00AE5692">
            <w:pPr>
              <w:spacing w:after="0"/>
              <w:rPr>
                <w:rFonts w:ascii="Arial" w:hAnsi="Arial" w:cs="Arial"/>
                <w:b/>
                <w:sz w:val="18"/>
                <w:szCs w:val="18"/>
              </w:rPr>
            </w:pPr>
            <w:r w:rsidRPr="00AE5692">
              <w:rPr>
                <w:rFonts w:ascii="Arial" w:hAnsi="Arial" w:cs="Arial"/>
                <w:b/>
                <w:sz w:val="18"/>
                <w:szCs w:val="18"/>
              </w:rPr>
              <w:t>771</w:t>
            </w:r>
          </w:p>
        </w:tc>
        <w:tc>
          <w:tcPr>
            <w:tcW w:w="0" w:type="auto"/>
            <w:hideMark/>
          </w:tcPr>
          <w:p w:rsidR="00AE5692" w:rsidRPr="00AE5692" w:rsidRDefault="00AE5692" w:rsidP="00AE5692">
            <w:pPr>
              <w:spacing w:after="0"/>
              <w:rPr>
                <w:rFonts w:ascii="Arial" w:hAnsi="Arial" w:cs="Arial"/>
                <w:b/>
                <w:sz w:val="18"/>
                <w:szCs w:val="18"/>
              </w:rPr>
            </w:pPr>
            <w:r w:rsidRPr="00AE5692">
              <w:rPr>
                <w:rFonts w:ascii="Arial" w:hAnsi="Arial" w:cs="Arial"/>
                <w:b/>
                <w:sz w:val="18"/>
                <w:szCs w:val="18"/>
              </w:rPr>
              <w:t>100.0</w:t>
            </w:r>
          </w:p>
        </w:tc>
        <w:tc>
          <w:tcPr>
            <w:tcW w:w="0" w:type="auto"/>
            <w:hideMark/>
          </w:tcPr>
          <w:p w:rsidR="00AE5692" w:rsidRPr="00AE5692" w:rsidRDefault="00AE5692" w:rsidP="00AE5692">
            <w:pPr>
              <w:spacing w:after="0"/>
              <w:rPr>
                <w:rFonts w:ascii="Arial" w:hAnsi="Arial" w:cs="Arial"/>
                <w:b/>
                <w:sz w:val="18"/>
                <w:szCs w:val="18"/>
              </w:rPr>
            </w:pPr>
            <w:r w:rsidRPr="00AE5692">
              <w:rPr>
                <w:rFonts w:ascii="Arial" w:hAnsi="Arial" w:cs="Arial"/>
                <w:b/>
                <w:sz w:val="18"/>
                <w:szCs w:val="18"/>
              </w:rPr>
              <w:t>2,478</w:t>
            </w:r>
          </w:p>
        </w:tc>
        <w:tc>
          <w:tcPr>
            <w:tcW w:w="0" w:type="auto"/>
            <w:hideMark/>
          </w:tcPr>
          <w:p w:rsidR="00AE5692" w:rsidRPr="00AE5692" w:rsidRDefault="00AE5692" w:rsidP="00AE5692">
            <w:pPr>
              <w:spacing w:after="0"/>
              <w:rPr>
                <w:rFonts w:ascii="Arial" w:hAnsi="Arial" w:cs="Arial"/>
                <w:b/>
                <w:sz w:val="18"/>
                <w:szCs w:val="18"/>
              </w:rPr>
            </w:pPr>
            <w:r w:rsidRPr="00AE5692">
              <w:rPr>
                <w:rFonts w:ascii="Arial" w:hAnsi="Arial" w:cs="Arial"/>
                <w:b/>
                <w:sz w:val="18"/>
                <w:szCs w:val="18"/>
              </w:rPr>
              <w:t>100.0</w:t>
            </w:r>
          </w:p>
        </w:tc>
        <w:tc>
          <w:tcPr>
            <w:tcW w:w="0" w:type="auto"/>
            <w:hideMark/>
          </w:tcPr>
          <w:p w:rsidR="00AE5692" w:rsidRPr="00AE5692" w:rsidRDefault="00AE5692" w:rsidP="00AE5692">
            <w:pPr>
              <w:spacing w:after="0"/>
              <w:rPr>
                <w:rFonts w:ascii="Arial" w:hAnsi="Arial" w:cs="Arial"/>
                <w:b/>
                <w:sz w:val="18"/>
                <w:szCs w:val="18"/>
              </w:rPr>
            </w:pPr>
            <w:r w:rsidRPr="00AE5692">
              <w:rPr>
                <w:rFonts w:ascii="Arial" w:hAnsi="Arial" w:cs="Arial"/>
                <w:b/>
                <w:sz w:val="18"/>
                <w:szCs w:val="18"/>
              </w:rPr>
              <w:t>1,803</w:t>
            </w:r>
          </w:p>
        </w:tc>
        <w:tc>
          <w:tcPr>
            <w:tcW w:w="1009" w:type="dxa"/>
            <w:hideMark/>
          </w:tcPr>
          <w:p w:rsidR="00AE5692" w:rsidRPr="00AE5692" w:rsidRDefault="00AE5692" w:rsidP="00AE5692">
            <w:pPr>
              <w:spacing w:after="0"/>
              <w:rPr>
                <w:rFonts w:ascii="Arial" w:hAnsi="Arial" w:cs="Arial"/>
                <w:b/>
                <w:sz w:val="18"/>
                <w:szCs w:val="18"/>
              </w:rPr>
            </w:pPr>
            <w:r w:rsidRPr="00AE5692">
              <w:rPr>
                <w:rFonts w:ascii="Arial" w:hAnsi="Arial" w:cs="Arial"/>
                <w:b/>
                <w:sz w:val="18"/>
                <w:szCs w:val="18"/>
              </w:rPr>
              <w:t>100.0</w:t>
            </w:r>
          </w:p>
        </w:tc>
      </w:tr>
      <w:tr w:rsidR="00AE5692" w:rsidRPr="00AE5692" w:rsidTr="00686456">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b/>
                <w:bCs/>
                <w:sz w:val="18"/>
                <w:szCs w:val="18"/>
              </w:rPr>
              <w:t>NOT ELIGIBLE FOR SCREENING</w:t>
            </w:r>
          </w:p>
        </w:tc>
        <w:tc>
          <w:tcPr>
            <w:tcW w:w="0" w:type="auto"/>
            <w:vAlign w:val="bottom"/>
            <w:hideMark/>
          </w:tcPr>
          <w:p w:rsidR="00AE5692" w:rsidRPr="00AE5692" w:rsidRDefault="00AE5692" w:rsidP="00AE5692">
            <w:pPr>
              <w:spacing w:after="0"/>
              <w:rPr>
                <w:rFonts w:ascii="Arial" w:hAnsi="Arial" w:cs="Arial"/>
                <w:b/>
                <w:sz w:val="18"/>
                <w:szCs w:val="18"/>
              </w:rPr>
            </w:pPr>
            <w:r w:rsidRPr="00AE5692">
              <w:rPr>
                <w:rFonts w:ascii="Arial" w:hAnsi="Arial" w:cs="Arial"/>
                <w:b/>
                <w:sz w:val="18"/>
                <w:szCs w:val="18"/>
              </w:rPr>
              <w:t>358</w:t>
            </w:r>
          </w:p>
        </w:tc>
        <w:tc>
          <w:tcPr>
            <w:tcW w:w="0" w:type="auto"/>
            <w:vAlign w:val="bottom"/>
            <w:hideMark/>
          </w:tcPr>
          <w:p w:rsidR="00AE5692" w:rsidRPr="00AE5692" w:rsidRDefault="00AE5692" w:rsidP="00AE5692">
            <w:pPr>
              <w:spacing w:after="0"/>
              <w:rPr>
                <w:rFonts w:ascii="Arial" w:hAnsi="Arial" w:cs="Arial"/>
                <w:b/>
                <w:sz w:val="18"/>
                <w:szCs w:val="18"/>
              </w:rPr>
            </w:pPr>
            <w:r w:rsidRPr="00AE5692">
              <w:rPr>
                <w:rFonts w:ascii="Arial" w:hAnsi="Arial" w:cs="Arial"/>
                <w:b/>
                <w:sz w:val="18"/>
                <w:szCs w:val="18"/>
              </w:rPr>
              <w:t>7.1</w:t>
            </w:r>
          </w:p>
        </w:tc>
        <w:tc>
          <w:tcPr>
            <w:tcW w:w="0" w:type="auto"/>
            <w:vAlign w:val="bottom"/>
            <w:hideMark/>
          </w:tcPr>
          <w:p w:rsidR="00AE5692" w:rsidRPr="00AE5692" w:rsidRDefault="00AE5692" w:rsidP="00AE5692">
            <w:pPr>
              <w:spacing w:after="0"/>
              <w:rPr>
                <w:rFonts w:ascii="Arial" w:hAnsi="Arial" w:cs="Arial"/>
                <w:b/>
                <w:sz w:val="18"/>
                <w:szCs w:val="18"/>
              </w:rPr>
            </w:pPr>
            <w:r w:rsidRPr="00AE5692">
              <w:rPr>
                <w:rFonts w:ascii="Arial" w:hAnsi="Arial" w:cs="Arial"/>
                <w:b/>
                <w:sz w:val="18"/>
                <w:szCs w:val="18"/>
              </w:rPr>
              <w:t>126</w:t>
            </w:r>
          </w:p>
        </w:tc>
        <w:tc>
          <w:tcPr>
            <w:tcW w:w="0" w:type="auto"/>
            <w:vAlign w:val="bottom"/>
            <w:hideMark/>
          </w:tcPr>
          <w:p w:rsidR="00AE5692" w:rsidRPr="00AE5692" w:rsidRDefault="00AE5692" w:rsidP="00AE5692">
            <w:pPr>
              <w:spacing w:after="0"/>
              <w:rPr>
                <w:rFonts w:ascii="Arial" w:hAnsi="Arial" w:cs="Arial"/>
                <w:b/>
                <w:sz w:val="18"/>
                <w:szCs w:val="18"/>
              </w:rPr>
            </w:pPr>
            <w:r w:rsidRPr="00AE5692">
              <w:rPr>
                <w:rFonts w:ascii="Arial" w:hAnsi="Arial" w:cs="Arial"/>
                <w:b/>
                <w:sz w:val="18"/>
                <w:szCs w:val="18"/>
              </w:rPr>
              <w:t>8.8</w:t>
            </w:r>
          </w:p>
        </w:tc>
        <w:tc>
          <w:tcPr>
            <w:tcW w:w="0" w:type="auto"/>
            <w:vAlign w:val="bottom"/>
            <w:hideMark/>
          </w:tcPr>
          <w:p w:rsidR="00AE5692" w:rsidRPr="00AE5692" w:rsidRDefault="00AE5692" w:rsidP="00AE5692">
            <w:pPr>
              <w:spacing w:after="0"/>
              <w:rPr>
                <w:rFonts w:ascii="Arial" w:hAnsi="Arial" w:cs="Arial"/>
                <w:b/>
                <w:sz w:val="18"/>
                <w:szCs w:val="18"/>
              </w:rPr>
            </w:pPr>
            <w:r w:rsidRPr="00AE5692">
              <w:rPr>
                <w:rFonts w:ascii="Arial" w:hAnsi="Arial" w:cs="Arial"/>
                <w:b/>
                <w:sz w:val="18"/>
                <w:szCs w:val="18"/>
              </w:rPr>
              <w:t>232</w:t>
            </w:r>
          </w:p>
        </w:tc>
        <w:tc>
          <w:tcPr>
            <w:tcW w:w="0" w:type="auto"/>
            <w:vAlign w:val="bottom"/>
            <w:hideMark/>
          </w:tcPr>
          <w:p w:rsidR="00AE5692" w:rsidRPr="00AE5692" w:rsidRDefault="00AE5692" w:rsidP="00AE5692">
            <w:pPr>
              <w:spacing w:after="0"/>
              <w:rPr>
                <w:rFonts w:ascii="Arial" w:hAnsi="Arial" w:cs="Arial"/>
                <w:b/>
                <w:sz w:val="18"/>
                <w:szCs w:val="18"/>
              </w:rPr>
            </w:pPr>
            <w:r w:rsidRPr="00AE5692">
              <w:rPr>
                <w:rFonts w:ascii="Arial" w:hAnsi="Arial" w:cs="Arial"/>
                <w:b/>
                <w:sz w:val="18"/>
                <w:szCs w:val="18"/>
              </w:rPr>
              <w:t>6.4</w:t>
            </w:r>
          </w:p>
        </w:tc>
        <w:tc>
          <w:tcPr>
            <w:tcW w:w="0" w:type="auto"/>
            <w:vAlign w:val="bottom"/>
            <w:hideMark/>
          </w:tcPr>
          <w:p w:rsidR="00AE5692" w:rsidRPr="00AE5692" w:rsidRDefault="00AE5692" w:rsidP="00AE5692">
            <w:pPr>
              <w:spacing w:after="0"/>
              <w:rPr>
                <w:rFonts w:ascii="Arial" w:hAnsi="Arial" w:cs="Arial"/>
                <w:b/>
                <w:sz w:val="18"/>
                <w:szCs w:val="18"/>
              </w:rPr>
            </w:pPr>
            <w:r w:rsidRPr="00AE5692">
              <w:rPr>
                <w:rFonts w:ascii="Arial" w:hAnsi="Arial" w:cs="Arial"/>
                <w:b/>
                <w:sz w:val="18"/>
                <w:szCs w:val="18"/>
              </w:rPr>
              <w:t>68</w:t>
            </w:r>
          </w:p>
        </w:tc>
        <w:tc>
          <w:tcPr>
            <w:tcW w:w="0" w:type="auto"/>
            <w:vAlign w:val="bottom"/>
            <w:hideMark/>
          </w:tcPr>
          <w:p w:rsidR="00AE5692" w:rsidRPr="00AE5692" w:rsidRDefault="00AE5692" w:rsidP="00AE5692">
            <w:pPr>
              <w:spacing w:after="0"/>
              <w:rPr>
                <w:rFonts w:ascii="Arial" w:hAnsi="Arial" w:cs="Arial"/>
                <w:b/>
                <w:sz w:val="18"/>
                <w:szCs w:val="18"/>
              </w:rPr>
            </w:pPr>
            <w:r w:rsidRPr="00AE5692">
              <w:rPr>
                <w:rFonts w:ascii="Arial" w:hAnsi="Arial" w:cs="Arial"/>
                <w:b/>
                <w:sz w:val="18"/>
                <w:szCs w:val="18"/>
              </w:rPr>
              <w:t>8.8</w:t>
            </w:r>
          </w:p>
        </w:tc>
        <w:tc>
          <w:tcPr>
            <w:tcW w:w="0" w:type="auto"/>
            <w:vAlign w:val="bottom"/>
            <w:hideMark/>
          </w:tcPr>
          <w:p w:rsidR="00AE5692" w:rsidRPr="00AE5692" w:rsidRDefault="00AE5692" w:rsidP="00AE5692">
            <w:pPr>
              <w:spacing w:after="0"/>
              <w:rPr>
                <w:rFonts w:ascii="Arial" w:hAnsi="Arial" w:cs="Arial"/>
                <w:b/>
                <w:sz w:val="18"/>
                <w:szCs w:val="18"/>
              </w:rPr>
            </w:pPr>
            <w:r w:rsidRPr="00AE5692">
              <w:rPr>
                <w:rFonts w:ascii="Arial" w:hAnsi="Arial" w:cs="Arial"/>
                <w:b/>
                <w:sz w:val="18"/>
                <w:szCs w:val="18"/>
              </w:rPr>
              <w:t>213</w:t>
            </w:r>
          </w:p>
        </w:tc>
        <w:tc>
          <w:tcPr>
            <w:tcW w:w="0" w:type="auto"/>
            <w:vAlign w:val="bottom"/>
            <w:hideMark/>
          </w:tcPr>
          <w:p w:rsidR="00AE5692" w:rsidRPr="00AE5692" w:rsidRDefault="00AE5692" w:rsidP="00AE5692">
            <w:pPr>
              <w:spacing w:after="0"/>
              <w:rPr>
                <w:rFonts w:ascii="Arial" w:hAnsi="Arial" w:cs="Arial"/>
                <w:b/>
                <w:sz w:val="18"/>
                <w:szCs w:val="18"/>
              </w:rPr>
            </w:pPr>
            <w:r w:rsidRPr="00AE5692">
              <w:rPr>
                <w:rFonts w:ascii="Arial" w:hAnsi="Arial" w:cs="Arial"/>
                <w:b/>
                <w:sz w:val="18"/>
                <w:szCs w:val="18"/>
              </w:rPr>
              <w:t>8.6</w:t>
            </w:r>
          </w:p>
        </w:tc>
        <w:tc>
          <w:tcPr>
            <w:tcW w:w="0" w:type="auto"/>
            <w:vAlign w:val="bottom"/>
            <w:hideMark/>
          </w:tcPr>
          <w:p w:rsidR="00AE5692" w:rsidRPr="00AE5692" w:rsidRDefault="00AE5692" w:rsidP="00AE5692">
            <w:pPr>
              <w:spacing w:after="0"/>
              <w:rPr>
                <w:rFonts w:ascii="Arial" w:hAnsi="Arial" w:cs="Arial"/>
                <w:b/>
                <w:sz w:val="18"/>
                <w:szCs w:val="18"/>
              </w:rPr>
            </w:pPr>
            <w:r w:rsidRPr="00AE5692">
              <w:rPr>
                <w:rFonts w:ascii="Arial" w:hAnsi="Arial" w:cs="Arial"/>
                <w:b/>
                <w:sz w:val="18"/>
                <w:szCs w:val="18"/>
              </w:rPr>
              <w:t>77</w:t>
            </w:r>
          </w:p>
        </w:tc>
        <w:tc>
          <w:tcPr>
            <w:tcW w:w="1009" w:type="dxa"/>
            <w:vAlign w:val="bottom"/>
            <w:hideMark/>
          </w:tcPr>
          <w:p w:rsidR="00AE5692" w:rsidRPr="00AE5692" w:rsidRDefault="00AE5692" w:rsidP="00AE5692">
            <w:pPr>
              <w:spacing w:after="0"/>
              <w:rPr>
                <w:rFonts w:ascii="Arial" w:hAnsi="Arial" w:cs="Arial"/>
                <w:b/>
                <w:sz w:val="18"/>
                <w:szCs w:val="18"/>
              </w:rPr>
            </w:pPr>
            <w:r w:rsidRPr="00AE5692">
              <w:rPr>
                <w:rFonts w:ascii="Arial" w:hAnsi="Arial" w:cs="Arial"/>
                <w:b/>
                <w:sz w:val="18"/>
                <w:szCs w:val="18"/>
              </w:rPr>
              <w:t>4.3</w:t>
            </w:r>
          </w:p>
        </w:tc>
      </w:tr>
      <w:tr w:rsidR="00AE5692" w:rsidRPr="00AE5692" w:rsidTr="00686456">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No such address</w:t>
            </w:r>
          </w:p>
        </w:tc>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69</w:t>
            </w:r>
          </w:p>
        </w:tc>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19.3</w:t>
            </w:r>
          </w:p>
        </w:tc>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36</w:t>
            </w:r>
          </w:p>
        </w:tc>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28.6</w:t>
            </w:r>
          </w:p>
        </w:tc>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33</w:t>
            </w:r>
          </w:p>
        </w:tc>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14.2</w:t>
            </w:r>
          </w:p>
        </w:tc>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11</w:t>
            </w:r>
          </w:p>
        </w:tc>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16.2</w:t>
            </w:r>
          </w:p>
        </w:tc>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55</w:t>
            </w:r>
          </w:p>
        </w:tc>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25.8</w:t>
            </w:r>
          </w:p>
        </w:tc>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3</w:t>
            </w:r>
          </w:p>
        </w:tc>
        <w:tc>
          <w:tcPr>
            <w:tcW w:w="1009" w:type="dxa"/>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3.9</w:t>
            </w:r>
          </w:p>
        </w:tc>
      </w:tr>
      <w:tr w:rsidR="00AE5692" w:rsidRPr="00AE5692" w:rsidTr="00686456">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Vacant or demolished</w:t>
            </w:r>
          </w:p>
        </w:tc>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256</w:t>
            </w:r>
          </w:p>
        </w:tc>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71.5</w:t>
            </w:r>
          </w:p>
        </w:tc>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80</w:t>
            </w:r>
          </w:p>
        </w:tc>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63.5</w:t>
            </w:r>
          </w:p>
        </w:tc>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176</w:t>
            </w:r>
          </w:p>
        </w:tc>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75.9</w:t>
            </w:r>
          </w:p>
        </w:tc>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50</w:t>
            </w:r>
          </w:p>
        </w:tc>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73.5</w:t>
            </w:r>
          </w:p>
        </w:tc>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134</w:t>
            </w:r>
          </w:p>
        </w:tc>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62.9</w:t>
            </w:r>
          </w:p>
        </w:tc>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72</w:t>
            </w:r>
          </w:p>
        </w:tc>
        <w:tc>
          <w:tcPr>
            <w:tcW w:w="1009" w:type="dxa"/>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93.5</w:t>
            </w:r>
          </w:p>
        </w:tc>
      </w:tr>
      <w:tr w:rsidR="00AE5692" w:rsidRPr="00AE5692" w:rsidTr="00686456">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Group quarters</w:t>
            </w:r>
          </w:p>
        </w:tc>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17</w:t>
            </w:r>
          </w:p>
        </w:tc>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4.8</w:t>
            </w:r>
          </w:p>
        </w:tc>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3</w:t>
            </w:r>
          </w:p>
        </w:tc>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2.4</w:t>
            </w:r>
          </w:p>
        </w:tc>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14</w:t>
            </w:r>
          </w:p>
        </w:tc>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6.0</w:t>
            </w:r>
          </w:p>
        </w:tc>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3</w:t>
            </w:r>
          </w:p>
        </w:tc>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4.4</w:t>
            </w:r>
          </w:p>
        </w:tc>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12</w:t>
            </w:r>
          </w:p>
        </w:tc>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5.6</w:t>
            </w:r>
          </w:p>
        </w:tc>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2</w:t>
            </w:r>
          </w:p>
        </w:tc>
        <w:tc>
          <w:tcPr>
            <w:tcW w:w="1009" w:type="dxa"/>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2.6</w:t>
            </w:r>
          </w:p>
        </w:tc>
      </w:tr>
      <w:tr w:rsidR="00AE5692" w:rsidRPr="00AE5692" w:rsidTr="00686456">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Not a residence</w:t>
            </w:r>
          </w:p>
        </w:tc>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16</w:t>
            </w:r>
          </w:p>
        </w:tc>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4.5</w:t>
            </w:r>
          </w:p>
        </w:tc>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7</w:t>
            </w:r>
          </w:p>
        </w:tc>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5.6</w:t>
            </w:r>
          </w:p>
        </w:tc>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9</w:t>
            </w:r>
          </w:p>
        </w:tc>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3.9</w:t>
            </w:r>
          </w:p>
        </w:tc>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4</w:t>
            </w:r>
          </w:p>
        </w:tc>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5.9</w:t>
            </w:r>
          </w:p>
        </w:tc>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12</w:t>
            </w:r>
          </w:p>
        </w:tc>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5.6</w:t>
            </w:r>
          </w:p>
        </w:tc>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0</w:t>
            </w:r>
          </w:p>
        </w:tc>
        <w:tc>
          <w:tcPr>
            <w:tcW w:w="1009" w:type="dxa"/>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0.0</w:t>
            </w:r>
          </w:p>
        </w:tc>
      </w:tr>
      <w:tr w:rsidR="00AE5692" w:rsidRPr="00AE5692" w:rsidTr="00686456">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b/>
                <w:bCs/>
                <w:sz w:val="18"/>
                <w:szCs w:val="18"/>
              </w:rPr>
              <w:t>PENDING SCREENERS</w:t>
            </w:r>
          </w:p>
        </w:tc>
        <w:tc>
          <w:tcPr>
            <w:tcW w:w="0" w:type="auto"/>
            <w:vAlign w:val="bottom"/>
            <w:hideMark/>
          </w:tcPr>
          <w:p w:rsidR="00AE5692" w:rsidRPr="00AE5692" w:rsidRDefault="00AE5692" w:rsidP="00AE5692">
            <w:pPr>
              <w:spacing w:after="0"/>
              <w:rPr>
                <w:rFonts w:ascii="Arial" w:hAnsi="Arial" w:cs="Arial"/>
                <w:b/>
                <w:sz w:val="18"/>
                <w:szCs w:val="18"/>
              </w:rPr>
            </w:pPr>
            <w:r w:rsidRPr="00AE5692">
              <w:rPr>
                <w:rFonts w:ascii="Arial" w:hAnsi="Arial" w:cs="Arial"/>
                <w:b/>
                <w:sz w:val="18"/>
                <w:szCs w:val="18"/>
              </w:rPr>
              <w:t>2,461</w:t>
            </w:r>
          </w:p>
        </w:tc>
        <w:tc>
          <w:tcPr>
            <w:tcW w:w="0" w:type="auto"/>
            <w:vAlign w:val="bottom"/>
            <w:hideMark/>
          </w:tcPr>
          <w:p w:rsidR="00AE5692" w:rsidRPr="00AE5692" w:rsidRDefault="00AE5692" w:rsidP="00AE5692">
            <w:pPr>
              <w:spacing w:after="0"/>
              <w:rPr>
                <w:rFonts w:ascii="Arial" w:hAnsi="Arial" w:cs="Arial"/>
                <w:b/>
                <w:sz w:val="18"/>
                <w:szCs w:val="18"/>
              </w:rPr>
            </w:pPr>
            <w:r w:rsidRPr="00AE5692">
              <w:rPr>
                <w:rFonts w:ascii="Arial" w:hAnsi="Arial" w:cs="Arial"/>
                <w:b/>
                <w:sz w:val="18"/>
                <w:szCs w:val="18"/>
              </w:rPr>
              <w:t>48.7</w:t>
            </w:r>
          </w:p>
        </w:tc>
        <w:tc>
          <w:tcPr>
            <w:tcW w:w="0" w:type="auto"/>
            <w:vAlign w:val="bottom"/>
            <w:hideMark/>
          </w:tcPr>
          <w:p w:rsidR="00AE5692" w:rsidRPr="00AE5692" w:rsidRDefault="00AE5692" w:rsidP="00AE5692">
            <w:pPr>
              <w:spacing w:after="0"/>
              <w:rPr>
                <w:rFonts w:ascii="Arial" w:hAnsi="Arial" w:cs="Arial"/>
                <w:b/>
                <w:sz w:val="18"/>
                <w:szCs w:val="18"/>
              </w:rPr>
            </w:pPr>
            <w:r w:rsidRPr="00AE5692">
              <w:rPr>
                <w:rFonts w:ascii="Arial" w:hAnsi="Arial" w:cs="Arial"/>
                <w:b/>
                <w:sz w:val="18"/>
                <w:szCs w:val="18"/>
              </w:rPr>
              <w:t>705</w:t>
            </w:r>
          </w:p>
        </w:tc>
        <w:tc>
          <w:tcPr>
            <w:tcW w:w="0" w:type="auto"/>
            <w:vAlign w:val="bottom"/>
            <w:hideMark/>
          </w:tcPr>
          <w:p w:rsidR="00AE5692" w:rsidRPr="00AE5692" w:rsidRDefault="00AE5692" w:rsidP="00AE5692">
            <w:pPr>
              <w:spacing w:after="0"/>
              <w:rPr>
                <w:rFonts w:ascii="Arial" w:hAnsi="Arial" w:cs="Arial"/>
                <w:b/>
                <w:sz w:val="18"/>
                <w:szCs w:val="18"/>
              </w:rPr>
            </w:pPr>
            <w:r w:rsidRPr="00AE5692">
              <w:rPr>
                <w:rFonts w:ascii="Arial" w:hAnsi="Arial" w:cs="Arial"/>
                <w:b/>
                <w:sz w:val="18"/>
                <w:szCs w:val="18"/>
              </w:rPr>
              <w:t>49.0</w:t>
            </w:r>
          </w:p>
        </w:tc>
        <w:tc>
          <w:tcPr>
            <w:tcW w:w="0" w:type="auto"/>
            <w:vAlign w:val="bottom"/>
            <w:hideMark/>
          </w:tcPr>
          <w:p w:rsidR="00AE5692" w:rsidRPr="00AE5692" w:rsidRDefault="00AE5692" w:rsidP="00AE5692">
            <w:pPr>
              <w:spacing w:after="0"/>
              <w:rPr>
                <w:rFonts w:ascii="Arial" w:hAnsi="Arial" w:cs="Arial"/>
                <w:b/>
                <w:sz w:val="18"/>
                <w:szCs w:val="18"/>
              </w:rPr>
            </w:pPr>
            <w:r w:rsidRPr="00AE5692">
              <w:rPr>
                <w:rFonts w:ascii="Arial" w:hAnsi="Arial" w:cs="Arial"/>
                <w:b/>
                <w:sz w:val="18"/>
                <w:szCs w:val="18"/>
              </w:rPr>
              <w:t>1,756</w:t>
            </w:r>
          </w:p>
        </w:tc>
        <w:tc>
          <w:tcPr>
            <w:tcW w:w="0" w:type="auto"/>
            <w:vAlign w:val="bottom"/>
            <w:hideMark/>
          </w:tcPr>
          <w:p w:rsidR="00AE5692" w:rsidRPr="00AE5692" w:rsidRDefault="00AE5692" w:rsidP="00AE5692">
            <w:pPr>
              <w:spacing w:after="0"/>
              <w:rPr>
                <w:rFonts w:ascii="Arial" w:hAnsi="Arial" w:cs="Arial"/>
                <w:b/>
                <w:sz w:val="18"/>
                <w:szCs w:val="18"/>
              </w:rPr>
            </w:pPr>
            <w:r w:rsidRPr="00AE5692">
              <w:rPr>
                <w:rFonts w:ascii="Arial" w:hAnsi="Arial" w:cs="Arial"/>
                <w:b/>
                <w:sz w:val="18"/>
                <w:szCs w:val="18"/>
              </w:rPr>
              <w:t>48.6</w:t>
            </w:r>
          </w:p>
        </w:tc>
        <w:tc>
          <w:tcPr>
            <w:tcW w:w="0" w:type="auto"/>
            <w:vAlign w:val="bottom"/>
            <w:hideMark/>
          </w:tcPr>
          <w:p w:rsidR="00AE5692" w:rsidRPr="00AE5692" w:rsidRDefault="00AE5692" w:rsidP="00AE5692">
            <w:pPr>
              <w:spacing w:after="0"/>
              <w:rPr>
                <w:rFonts w:ascii="Arial" w:hAnsi="Arial" w:cs="Arial"/>
                <w:b/>
                <w:sz w:val="18"/>
                <w:szCs w:val="18"/>
              </w:rPr>
            </w:pPr>
            <w:r w:rsidRPr="00AE5692">
              <w:rPr>
                <w:rFonts w:ascii="Arial" w:hAnsi="Arial" w:cs="Arial"/>
                <w:b/>
                <w:sz w:val="18"/>
                <w:szCs w:val="18"/>
              </w:rPr>
              <w:t>192</w:t>
            </w:r>
          </w:p>
        </w:tc>
        <w:tc>
          <w:tcPr>
            <w:tcW w:w="0" w:type="auto"/>
            <w:vAlign w:val="bottom"/>
            <w:hideMark/>
          </w:tcPr>
          <w:p w:rsidR="00AE5692" w:rsidRPr="00AE5692" w:rsidRDefault="00AE5692" w:rsidP="00AE5692">
            <w:pPr>
              <w:spacing w:after="0"/>
              <w:rPr>
                <w:rFonts w:ascii="Arial" w:hAnsi="Arial" w:cs="Arial"/>
                <w:b/>
                <w:sz w:val="18"/>
                <w:szCs w:val="18"/>
              </w:rPr>
            </w:pPr>
            <w:r w:rsidRPr="00AE5692">
              <w:rPr>
                <w:rFonts w:ascii="Arial" w:hAnsi="Arial" w:cs="Arial"/>
                <w:b/>
                <w:sz w:val="18"/>
                <w:szCs w:val="18"/>
              </w:rPr>
              <w:t>24.9</w:t>
            </w:r>
          </w:p>
        </w:tc>
        <w:tc>
          <w:tcPr>
            <w:tcW w:w="0" w:type="auto"/>
            <w:vAlign w:val="bottom"/>
            <w:hideMark/>
          </w:tcPr>
          <w:p w:rsidR="00AE5692" w:rsidRPr="00AE5692" w:rsidRDefault="00AE5692" w:rsidP="00AE5692">
            <w:pPr>
              <w:spacing w:after="0"/>
              <w:rPr>
                <w:rFonts w:ascii="Arial" w:hAnsi="Arial" w:cs="Arial"/>
                <w:b/>
                <w:sz w:val="18"/>
                <w:szCs w:val="18"/>
              </w:rPr>
            </w:pPr>
            <w:r w:rsidRPr="00AE5692">
              <w:rPr>
                <w:rFonts w:ascii="Arial" w:hAnsi="Arial" w:cs="Arial"/>
                <w:b/>
                <w:sz w:val="18"/>
                <w:szCs w:val="18"/>
              </w:rPr>
              <w:t>755</w:t>
            </w:r>
          </w:p>
        </w:tc>
        <w:tc>
          <w:tcPr>
            <w:tcW w:w="0" w:type="auto"/>
            <w:vAlign w:val="bottom"/>
            <w:hideMark/>
          </w:tcPr>
          <w:p w:rsidR="00AE5692" w:rsidRPr="00AE5692" w:rsidRDefault="00AE5692" w:rsidP="00AE5692">
            <w:pPr>
              <w:spacing w:after="0"/>
              <w:rPr>
                <w:rFonts w:ascii="Arial" w:hAnsi="Arial" w:cs="Arial"/>
                <w:b/>
                <w:sz w:val="18"/>
                <w:szCs w:val="18"/>
              </w:rPr>
            </w:pPr>
            <w:r w:rsidRPr="00AE5692">
              <w:rPr>
                <w:rFonts w:ascii="Arial" w:hAnsi="Arial" w:cs="Arial"/>
                <w:b/>
                <w:sz w:val="18"/>
                <w:szCs w:val="18"/>
              </w:rPr>
              <w:t>30.5</w:t>
            </w:r>
          </w:p>
        </w:tc>
        <w:tc>
          <w:tcPr>
            <w:tcW w:w="0" w:type="auto"/>
            <w:vAlign w:val="bottom"/>
            <w:hideMark/>
          </w:tcPr>
          <w:p w:rsidR="00AE5692" w:rsidRPr="00AE5692" w:rsidRDefault="00AE5692" w:rsidP="00AE5692">
            <w:pPr>
              <w:spacing w:after="0"/>
              <w:rPr>
                <w:rFonts w:ascii="Arial" w:hAnsi="Arial" w:cs="Arial"/>
                <w:b/>
                <w:sz w:val="18"/>
                <w:szCs w:val="18"/>
              </w:rPr>
            </w:pPr>
            <w:r w:rsidRPr="00AE5692">
              <w:rPr>
                <w:rFonts w:ascii="Arial" w:hAnsi="Arial" w:cs="Arial"/>
                <w:b/>
                <w:sz w:val="18"/>
                <w:szCs w:val="18"/>
              </w:rPr>
              <w:t>1,514</w:t>
            </w:r>
          </w:p>
        </w:tc>
        <w:tc>
          <w:tcPr>
            <w:tcW w:w="1009" w:type="dxa"/>
            <w:vAlign w:val="bottom"/>
            <w:hideMark/>
          </w:tcPr>
          <w:p w:rsidR="00AE5692" w:rsidRPr="00AE5692" w:rsidRDefault="00AE5692" w:rsidP="00AE5692">
            <w:pPr>
              <w:spacing w:after="0"/>
              <w:rPr>
                <w:rFonts w:ascii="Arial" w:hAnsi="Arial" w:cs="Arial"/>
                <w:b/>
                <w:sz w:val="18"/>
                <w:szCs w:val="18"/>
              </w:rPr>
            </w:pPr>
            <w:r w:rsidRPr="00AE5692">
              <w:rPr>
                <w:rFonts w:ascii="Arial" w:hAnsi="Arial" w:cs="Arial"/>
                <w:b/>
                <w:sz w:val="18"/>
                <w:szCs w:val="18"/>
              </w:rPr>
              <w:t>84.0</w:t>
            </w:r>
          </w:p>
        </w:tc>
      </w:tr>
      <w:tr w:rsidR="00AE5692" w:rsidRPr="00AE5692" w:rsidTr="00686456">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Untouched</w:t>
            </w:r>
          </w:p>
        </w:tc>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1,591</w:t>
            </w:r>
          </w:p>
        </w:tc>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64.6</w:t>
            </w:r>
          </w:p>
        </w:tc>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493</w:t>
            </w:r>
          </w:p>
        </w:tc>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69.9</w:t>
            </w:r>
          </w:p>
        </w:tc>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1,098</w:t>
            </w:r>
          </w:p>
        </w:tc>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62.5</w:t>
            </w:r>
          </w:p>
        </w:tc>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36</w:t>
            </w:r>
          </w:p>
        </w:tc>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18.8</w:t>
            </w:r>
          </w:p>
        </w:tc>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163</w:t>
            </w:r>
          </w:p>
        </w:tc>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21.6</w:t>
            </w:r>
          </w:p>
        </w:tc>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1,392</w:t>
            </w:r>
          </w:p>
        </w:tc>
        <w:tc>
          <w:tcPr>
            <w:tcW w:w="1009" w:type="dxa"/>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91.9</w:t>
            </w:r>
          </w:p>
        </w:tc>
      </w:tr>
      <w:tr w:rsidR="00AE5692" w:rsidRPr="00AE5692" w:rsidTr="00686456">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Not at home</w:t>
            </w:r>
          </w:p>
        </w:tc>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665</w:t>
            </w:r>
          </w:p>
        </w:tc>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27.0</w:t>
            </w:r>
          </w:p>
        </w:tc>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149</w:t>
            </w:r>
          </w:p>
        </w:tc>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21.1</w:t>
            </w:r>
          </w:p>
        </w:tc>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516</w:t>
            </w:r>
          </w:p>
        </w:tc>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29.4</w:t>
            </w:r>
          </w:p>
        </w:tc>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114</w:t>
            </w:r>
          </w:p>
        </w:tc>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59.4</w:t>
            </w:r>
          </w:p>
        </w:tc>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452</w:t>
            </w:r>
          </w:p>
        </w:tc>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59.9</w:t>
            </w:r>
          </w:p>
        </w:tc>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99</w:t>
            </w:r>
          </w:p>
        </w:tc>
        <w:tc>
          <w:tcPr>
            <w:tcW w:w="1009" w:type="dxa"/>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6.5</w:t>
            </w:r>
          </w:p>
        </w:tc>
      </w:tr>
      <w:tr w:rsidR="00AE5692" w:rsidRPr="00AE5692" w:rsidTr="00686456">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Language transfer</w:t>
            </w:r>
          </w:p>
        </w:tc>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30</w:t>
            </w:r>
          </w:p>
        </w:tc>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1.2</w:t>
            </w:r>
          </w:p>
        </w:tc>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19</w:t>
            </w:r>
          </w:p>
        </w:tc>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2.7</w:t>
            </w:r>
          </w:p>
        </w:tc>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11</w:t>
            </w:r>
          </w:p>
        </w:tc>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0.6</w:t>
            </w:r>
          </w:p>
        </w:tc>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6</w:t>
            </w:r>
          </w:p>
        </w:tc>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3.1</w:t>
            </w:r>
          </w:p>
        </w:tc>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23</w:t>
            </w:r>
          </w:p>
        </w:tc>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3.0</w:t>
            </w:r>
          </w:p>
        </w:tc>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1</w:t>
            </w:r>
          </w:p>
        </w:tc>
        <w:tc>
          <w:tcPr>
            <w:tcW w:w="1009" w:type="dxa"/>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0.1</w:t>
            </w:r>
          </w:p>
        </w:tc>
      </w:tr>
      <w:tr w:rsidR="00AE5692" w:rsidRPr="00AE5692" w:rsidTr="00686456">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Locked building</w:t>
            </w:r>
          </w:p>
        </w:tc>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43</w:t>
            </w:r>
          </w:p>
        </w:tc>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1.8</w:t>
            </w:r>
          </w:p>
        </w:tc>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9</w:t>
            </w:r>
          </w:p>
        </w:tc>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1.3</w:t>
            </w:r>
          </w:p>
        </w:tc>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34</w:t>
            </w:r>
          </w:p>
        </w:tc>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1.9</w:t>
            </w:r>
          </w:p>
        </w:tc>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6</w:t>
            </w:r>
          </w:p>
        </w:tc>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3.1</w:t>
            </w:r>
          </w:p>
        </w:tc>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32</w:t>
            </w:r>
          </w:p>
        </w:tc>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4.2</w:t>
            </w:r>
          </w:p>
        </w:tc>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5</w:t>
            </w:r>
          </w:p>
        </w:tc>
        <w:tc>
          <w:tcPr>
            <w:tcW w:w="1009" w:type="dxa"/>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0.3</w:t>
            </w:r>
          </w:p>
        </w:tc>
      </w:tr>
      <w:tr w:rsidR="00AE5692" w:rsidRPr="00AE5692" w:rsidTr="00686456">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Gated community</w:t>
            </w:r>
          </w:p>
        </w:tc>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42</w:t>
            </w:r>
          </w:p>
        </w:tc>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1.7</w:t>
            </w:r>
          </w:p>
        </w:tc>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5</w:t>
            </w:r>
          </w:p>
        </w:tc>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0.7</w:t>
            </w:r>
          </w:p>
        </w:tc>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37</w:t>
            </w:r>
          </w:p>
        </w:tc>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2.1</w:t>
            </w:r>
          </w:p>
        </w:tc>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11</w:t>
            </w:r>
          </w:p>
        </w:tc>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5.7</w:t>
            </w:r>
          </w:p>
        </w:tc>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28</w:t>
            </w:r>
          </w:p>
        </w:tc>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3.7</w:t>
            </w:r>
          </w:p>
        </w:tc>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3</w:t>
            </w:r>
          </w:p>
        </w:tc>
        <w:tc>
          <w:tcPr>
            <w:tcW w:w="1009" w:type="dxa"/>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0.2</w:t>
            </w:r>
          </w:p>
        </w:tc>
      </w:tr>
      <w:tr w:rsidR="00AE5692" w:rsidRPr="00AE5692" w:rsidTr="00686456">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Appointment, firm</w:t>
            </w:r>
          </w:p>
        </w:tc>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12</w:t>
            </w:r>
          </w:p>
        </w:tc>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0.5</w:t>
            </w:r>
          </w:p>
        </w:tc>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4</w:t>
            </w:r>
          </w:p>
        </w:tc>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0.6</w:t>
            </w:r>
          </w:p>
        </w:tc>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8</w:t>
            </w:r>
          </w:p>
        </w:tc>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0.5</w:t>
            </w:r>
          </w:p>
        </w:tc>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3</w:t>
            </w:r>
          </w:p>
        </w:tc>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1.6</w:t>
            </w:r>
          </w:p>
        </w:tc>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8</w:t>
            </w:r>
          </w:p>
        </w:tc>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1.1</w:t>
            </w:r>
          </w:p>
        </w:tc>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1</w:t>
            </w:r>
          </w:p>
        </w:tc>
        <w:tc>
          <w:tcPr>
            <w:tcW w:w="1009" w:type="dxa"/>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0.1</w:t>
            </w:r>
          </w:p>
        </w:tc>
      </w:tr>
      <w:tr w:rsidR="00AE5692" w:rsidRPr="00AE5692" w:rsidTr="00686456">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Appointment, soft</w:t>
            </w:r>
          </w:p>
        </w:tc>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78</w:t>
            </w:r>
          </w:p>
        </w:tc>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3.2</w:t>
            </w:r>
          </w:p>
        </w:tc>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26</w:t>
            </w:r>
          </w:p>
        </w:tc>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3.7</w:t>
            </w:r>
          </w:p>
        </w:tc>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52</w:t>
            </w:r>
          </w:p>
        </w:tc>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3.0</w:t>
            </w:r>
          </w:p>
        </w:tc>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16</w:t>
            </w:r>
          </w:p>
        </w:tc>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8.3</w:t>
            </w:r>
          </w:p>
        </w:tc>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49</w:t>
            </w:r>
          </w:p>
        </w:tc>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6.5</w:t>
            </w:r>
          </w:p>
        </w:tc>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13</w:t>
            </w:r>
          </w:p>
        </w:tc>
        <w:tc>
          <w:tcPr>
            <w:tcW w:w="1009" w:type="dxa"/>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0.9</w:t>
            </w:r>
          </w:p>
        </w:tc>
      </w:tr>
      <w:tr w:rsidR="00AE5692" w:rsidRPr="00AE5692" w:rsidTr="00686456">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b/>
                <w:bCs/>
                <w:sz w:val="18"/>
                <w:szCs w:val="18"/>
              </w:rPr>
              <w:t>COMPLETED SCREENERS</w:t>
            </w:r>
          </w:p>
        </w:tc>
        <w:tc>
          <w:tcPr>
            <w:tcW w:w="0" w:type="auto"/>
            <w:vAlign w:val="bottom"/>
            <w:hideMark/>
          </w:tcPr>
          <w:p w:rsidR="00AE5692" w:rsidRPr="00AE5692" w:rsidRDefault="00AE5692" w:rsidP="00AE5692">
            <w:pPr>
              <w:spacing w:after="0"/>
              <w:rPr>
                <w:rFonts w:ascii="Arial" w:hAnsi="Arial" w:cs="Arial"/>
                <w:b/>
                <w:sz w:val="18"/>
                <w:szCs w:val="18"/>
              </w:rPr>
            </w:pPr>
            <w:r w:rsidRPr="00AE5692">
              <w:rPr>
                <w:rFonts w:ascii="Arial" w:hAnsi="Arial" w:cs="Arial"/>
                <w:b/>
                <w:sz w:val="18"/>
                <w:szCs w:val="18"/>
              </w:rPr>
              <w:t>1,535</w:t>
            </w:r>
          </w:p>
        </w:tc>
        <w:tc>
          <w:tcPr>
            <w:tcW w:w="0" w:type="auto"/>
            <w:vAlign w:val="bottom"/>
            <w:hideMark/>
          </w:tcPr>
          <w:p w:rsidR="00AE5692" w:rsidRPr="00AE5692" w:rsidRDefault="00AE5692" w:rsidP="00AE5692">
            <w:pPr>
              <w:spacing w:after="0"/>
              <w:rPr>
                <w:rFonts w:ascii="Arial" w:hAnsi="Arial" w:cs="Arial"/>
                <w:b/>
                <w:sz w:val="18"/>
                <w:szCs w:val="18"/>
              </w:rPr>
            </w:pPr>
            <w:r w:rsidRPr="00AE5692">
              <w:rPr>
                <w:rFonts w:ascii="Arial" w:hAnsi="Arial" w:cs="Arial"/>
                <w:b/>
                <w:sz w:val="18"/>
                <w:szCs w:val="18"/>
              </w:rPr>
              <w:t>30.4</w:t>
            </w:r>
          </w:p>
        </w:tc>
        <w:tc>
          <w:tcPr>
            <w:tcW w:w="0" w:type="auto"/>
            <w:vAlign w:val="bottom"/>
            <w:hideMark/>
          </w:tcPr>
          <w:p w:rsidR="00AE5692" w:rsidRPr="00AE5692" w:rsidRDefault="00AE5692" w:rsidP="00AE5692">
            <w:pPr>
              <w:spacing w:after="0"/>
              <w:rPr>
                <w:rFonts w:ascii="Arial" w:hAnsi="Arial" w:cs="Arial"/>
                <w:b/>
                <w:sz w:val="18"/>
                <w:szCs w:val="18"/>
              </w:rPr>
            </w:pPr>
            <w:r w:rsidRPr="00AE5692">
              <w:rPr>
                <w:rFonts w:ascii="Arial" w:hAnsi="Arial" w:cs="Arial"/>
                <w:b/>
                <w:sz w:val="18"/>
                <w:szCs w:val="18"/>
              </w:rPr>
              <w:t>481</w:t>
            </w:r>
          </w:p>
        </w:tc>
        <w:tc>
          <w:tcPr>
            <w:tcW w:w="0" w:type="auto"/>
            <w:vAlign w:val="bottom"/>
            <w:hideMark/>
          </w:tcPr>
          <w:p w:rsidR="00AE5692" w:rsidRPr="00AE5692" w:rsidRDefault="00AE5692" w:rsidP="00AE5692">
            <w:pPr>
              <w:spacing w:after="0"/>
              <w:rPr>
                <w:rFonts w:ascii="Arial" w:hAnsi="Arial" w:cs="Arial"/>
                <w:b/>
                <w:sz w:val="18"/>
                <w:szCs w:val="18"/>
              </w:rPr>
            </w:pPr>
            <w:r w:rsidRPr="00AE5692">
              <w:rPr>
                <w:rFonts w:ascii="Arial" w:hAnsi="Arial" w:cs="Arial"/>
                <w:b/>
                <w:sz w:val="18"/>
                <w:szCs w:val="18"/>
              </w:rPr>
              <w:t>33.4</w:t>
            </w:r>
          </w:p>
        </w:tc>
        <w:tc>
          <w:tcPr>
            <w:tcW w:w="0" w:type="auto"/>
            <w:vAlign w:val="bottom"/>
            <w:hideMark/>
          </w:tcPr>
          <w:p w:rsidR="00AE5692" w:rsidRPr="00AE5692" w:rsidRDefault="00AE5692" w:rsidP="00AE5692">
            <w:pPr>
              <w:spacing w:after="0"/>
              <w:rPr>
                <w:rFonts w:ascii="Arial" w:hAnsi="Arial" w:cs="Arial"/>
                <w:b/>
                <w:sz w:val="18"/>
                <w:szCs w:val="18"/>
              </w:rPr>
            </w:pPr>
            <w:r w:rsidRPr="00AE5692">
              <w:rPr>
                <w:rFonts w:ascii="Arial" w:hAnsi="Arial" w:cs="Arial"/>
                <w:b/>
                <w:sz w:val="18"/>
                <w:szCs w:val="18"/>
              </w:rPr>
              <w:t>1,054</w:t>
            </w:r>
          </w:p>
        </w:tc>
        <w:tc>
          <w:tcPr>
            <w:tcW w:w="0" w:type="auto"/>
            <w:vAlign w:val="bottom"/>
            <w:hideMark/>
          </w:tcPr>
          <w:p w:rsidR="00AE5692" w:rsidRPr="00AE5692" w:rsidRDefault="00AE5692" w:rsidP="00AE5692">
            <w:pPr>
              <w:spacing w:after="0"/>
              <w:rPr>
                <w:rFonts w:ascii="Arial" w:hAnsi="Arial" w:cs="Arial"/>
                <w:b/>
                <w:sz w:val="18"/>
                <w:szCs w:val="18"/>
              </w:rPr>
            </w:pPr>
            <w:r w:rsidRPr="00AE5692">
              <w:rPr>
                <w:rFonts w:ascii="Arial" w:hAnsi="Arial" w:cs="Arial"/>
                <w:b/>
                <w:sz w:val="18"/>
                <w:szCs w:val="18"/>
              </w:rPr>
              <w:t>29.2</w:t>
            </w:r>
          </w:p>
        </w:tc>
        <w:tc>
          <w:tcPr>
            <w:tcW w:w="0" w:type="auto"/>
            <w:vAlign w:val="bottom"/>
            <w:hideMark/>
          </w:tcPr>
          <w:p w:rsidR="00AE5692" w:rsidRPr="00AE5692" w:rsidRDefault="00AE5692" w:rsidP="00AE5692">
            <w:pPr>
              <w:spacing w:after="0"/>
              <w:rPr>
                <w:rFonts w:ascii="Arial" w:hAnsi="Arial" w:cs="Arial"/>
                <w:b/>
                <w:sz w:val="18"/>
                <w:szCs w:val="18"/>
              </w:rPr>
            </w:pPr>
            <w:r w:rsidRPr="00AE5692">
              <w:rPr>
                <w:rFonts w:ascii="Arial" w:hAnsi="Arial" w:cs="Arial"/>
                <w:b/>
                <w:sz w:val="18"/>
                <w:szCs w:val="18"/>
              </w:rPr>
              <w:t>345</w:t>
            </w:r>
          </w:p>
        </w:tc>
        <w:tc>
          <w:tcPr>
            <w:tcW w:w="0" w:type="auto"/>
            <w:vAlign w:val="bottom"/>
            <w:hideMark/>
          </w:tcPr>
          <w:p w:rsidR="00AE5692" w:rsidRPr="00AE5692" w:rsidRDefault="00AE5692" w:rsidP="00AE5692">
            <w:pPr>
              <w:spacing w:after="0"/>
              <w:rPr>
                <w:rFonts w:ascii="Arial" w:hAnsi="Arial" w:cs="Arial"/>
                <w:b/>
                <w:sz w:val="18"/>
                <w:szCs w:val="18"/>
              </w:rPr>
            </w:pPr>
            <w:r w:rsidRPr="00AE5692">
              <w:rPr>
                <w:rFonts w:ascii="Arial" w:hAnsi="Arial" w:cs="Arial"/>
                <w:b/>
                <w:sz w:val="18"/>
                <w:szCs w:val="18"/>
              </w:rPr>
              <w:t>44.8</w:t>
            </w:r>
          </w:p>
        </w:tc>
        <w:tc>
          <w:tcPr>
            <w:tcW w:w="0" w:type="auto"/>
            <w:vAlign w:val="bottom"/>
            <w:hideMark/>
          </w:tcPr>
          <w:p w:rsidR="00AE5692" w:rsidRPr="00AE5692" w:rsidRDefault="00AE5692" w:rsidP="00AE5692">
            <w:pPr>
              <w:spacing w:after="0"/>
              <w:rPr>
                <w:rFonts w:ascii="Arial" w:hAnsi="Arial" w:cs="Arial"/>
                <w:b/>
                <w:sz w:val="18"/>
                <w:szCs w:val="18"/>
              </w:rPr>
            </w:pPr>
            <w:r w:rsidRPr="00AE5692">
              <w:rPr>
                <w:rFonts w:ascii="Arial" w:hAnsi="Arial" w:cs="Arial"/>
                <w:b/>
                <w:sz w:val="18"/>
                <w:szCs w:val="18"/>
              </w:rPr>
              <w:t>1,042</w:t>
            </w:r>
          </w:p>
        </w:tc>
        <w:tc>
          <w:tcPr>
            <w:tcW w:w="0" w:type="auto"/>
            <w:vAlign w:val="bottom"/>
            <w:hideMark/>
          </w:tcPr>
          <w:p w:rsidR="00AE5692" w:rsidRPr="00AE5692" w:rsidRDefault="00AE5692" w:rsidP="00AE5692">
            <w:pPr>
              <w:spacing w:after="0"/>
              <w:rPr>
                <w:rFonts w:ascii="Arial" w:hAnsi="Arial" w:cs="Arial"/>
                <w:b/>
                <w:sz w:val="18"/>
                <w:szCs w:val="18"/>
              </w:rPr>
            </w:pPr>
            <w:r w:rsidRPr="00AE5692">
              <w:rPr>
                <w:rFonts w:ascii="Arial" w:hAnsi="Arial" w:cs="Arial"/>
                <w:b/>
                <w:sz w:val="18"/>
                <w:szCs w:val="18"/>
              </w:rPr>
              <w:t>42.0</w:t>
            </w:r>
          </w:p>
        </w:tc>
        <w:tc>
          <w:tcPr>
            <w:tcW w:w="0" w:type="auto"/>
            <w:vAlign w:val="bottom"/>
            <w:hideMark/>
          </w:tcPr>
          <w:p w:rsidR="00AE5692" w:rsidRPr="00AE5692" w:rsidRDefault="00AE5692" w:rsidP="00AE5692">
            <w:pPr>
              <w:spacing w:after="0"/>
              <w:rPr>
                <w:rFonts w:ascii="Arial" w:hAnsi="Arial" w:cs="Arial"/>
                <w:b/>
                <w:sz w:val="18"/>
                <w:szCs w:val="18"/>
              </w:rPr>
            </w:pPr>
            <w:r w:rsidRPr="00AE5692">
              <w:rPr>
                <w:rFonts w:ascii="Arial" w:hAnsi="Arial" w:cs="Arial"/>
                <w:b/>
                <w:sz w:val="18"/>
                <w:szCs w:val="18"/>
              </w:rPr>
              <w:t>148</w:t>
            </w:r>
          </w:p>
        </w:tc>
        <w:tc>
          <w:tcPr>
            <w:tcW w:w="1009" w:type="dxa"/>
            <w:vAlign w:val="bottom"/>
            <w:hideMark/>
          </w:tcPr>
          <w:p w:rsidR="00AE5692" w:rsidRPr="00AE5692" w:rsidRDefault="00AE5692" w:rsidP="00AE5692">
            <w:pPr>
              <w:spacing w:after="0"/>
              <w:rPr>
                <w:rFonts w:ascii="Arial" w:hAnsi="Arial" w:cs="Arial"/>
                <w:b/>
                <w:sz w:val="18"/>
                <w:szCs w:val="18"/>
              </w:rPr>
            </w:pPr>
            <w:r w:rsidRPr="00AE5692">
              <w:rPr>
                <w:rFonts w:ascii="Arial" w:hAnsi="Arial" w:cs="Arial"/>
                <w:b/>
                <w:sz w:val="18"/>
                <w:szCs w:val="18"/>
              </w:rPr>
              <w:t>8.2</w:t>
            </w:r>
          </w:p>
        </w:tc>
      </w:tr>
      <w:tr w:rsidR="00AE5692" w:rsidRPr="00AE5692" w:rsidTr="00686456">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Eligible and agrees</w:t>
            </w:r>
          </w:p>
        </w:tc>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1,087</w:t>
            </w:r>
          </w:p>
        </w:tc>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70.8</w:t>
            </w:r>
          </w:p>
        </w:tc>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425</w:t>
            </w:r>
          </w:p>
        </w:tc>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88.4</w:t>
            </w:r>
          </w:p>
        </w:tc>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662</w:t>
            </w:r>
          </w:p>
        </w:tc>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62.8</w:t>
            </w:r>
          </w:p>
        </w:tc>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299</w:t>
            </w:r>
          </w:p>
        </w:tc>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86.7</w:t>
            </w:r>
          </w:p>
        </w:tc>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693</w:t>
            </w:r>
          </w:p>
        </w:tc>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66.5</w:t>
            </w:r>
          </w:p>
        </w:tc>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95</w:t>
            </w:r>
          </w:p>
        </w:tc>
        <w:tc>
          <w:tcPr>
            <w:tcW w:w="1009" w:type="dxa"/>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64.2</w:t>
            </w:r>
          </w:p>
        </w:tc>
      </w:tr>
      <w:tr w:rsidR="00AE5692" w:rsidRPr="00AE5692" w:rsidTr="00686456">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Eligible and refuses</w:t>
            </w:r>
          </w:p>
        </w:tc>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144</w:t>
            </w:r>
          </w:p>
        </w:tc>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9.4</w:t>
            </w:r>
          </w:p>
        </w:tc>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28</w:t>
            </w:r>
          </w:p>
        </w:tc>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5.8</w:t>
            </w:r>
          </w:p>
        </w:tc>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116</w:t>
            </w:r>
          </w:p>
        </w:tc>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11.0</w:t>
            </w:r>
          </w:p>
        </w:tc>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40</w:t>
            </w:r>
          </w:p>
        </w:tc>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11.6</w:t>
            </w:r>
          </w:p>
        </w:tc>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89</w:t>
            </w:r>
          </w:p>
        </w:tc>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8.5</w:t>
            </w:r>
          </w:p>
        </w:tc>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15</w:t>
            </w:r>
          </w:p>
        </w:tc>
        <w:tc>
          <w:tcPr>
            <w:tcW w:w="1009" w:type="dxa"/>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10.1</w:t>
            </w:r>
          </w:p>
        </w:tc>
      </w:tr>
      <w:tr w:rsidR="00AE5692" w:rsidRPr="00AE5692" w:rsidTr="00686456">
        <w:tc>
          <w:tcPr>
            <w:tcW w:w="0" w:type="auto"/>
            <w:hideMark/>
          </w:tcPr>
          <w:p w:rsidR="00AE5692" w:rsidRPr="00AE5692" w:rsidRDefault="00AE5692" w:rsidP="00AE5692">
            <w:pPr>
              <w:spacing w:after="0"/>
              <w:rPr>
                <w:rFonts w:ascii="Arial" w:hAnsi="Arial" w:cs="Arial"/>
                <w:sz w:val="18"/>
                <w:szCs w:val="18"/>
              </w:rPr>
            </w:pPr>
            <w:proofErr w:type="spellStart"/>
            <w:r w:rsidRPr="00AE5692">
              <w:rPr>
                <w:rFonts w:ascii="Arial" w:hAnsi="Arial" w:cs="Arial"/>
                <w:sz w:val="18"/>
                <w:szCs w:val="18"/>
              </w:rPr>
              <w:t>Inelig</w:t>
            </w:r>
            <w:proofErr w:type="spellEnd"/>
            <w:r w:rsidRPr="00AE5692">
              <w:rPr>
                <w:rFonts w:ascii="Arial" w:hAnsi="Arial" w:cs="Arial"/>
                <w:sz w:val="18"/>
                <w:szCs w:val="18"/>
              </w:rPr>
              <w:t>, income</w:t>
            </w:r>
          </w:p>
        </w:tc>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271</w:t>
            </w:r>
          </w:p>
        </w:tc>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17.6</w:t>
            </w:r>
          </w:p>
        </w:tc>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20</w:t>
            </w:r>
          </w:p>
        </w:tc>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4.2</w:t>
            </w:r>
          </w:p>
        </w:tc>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251</w:t>
            </w:r>
          </w:p>
        </w:tc>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23.8</w:t>
            </w:r>
          </w:p>
        </w:tc>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1</w:t>
            </w:r>
          </w:p>
        </w:tc>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0.3</w:t>
            </w:r>
          </w:p>
        </w:tc>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234</w:t>
            </w:r>
          </w:p>
        </w:tc>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22.5</w:t>
            </w:r>
          </w:p>
        </w:tc>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36</w:t>
            </w:r>
          </w:p>
        </w:tc>
        <w:tc>
          <w:tcPr>
            <w:tcW w:w="1009" w:type="dxa"/>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24.3</w:t>
            </w:r>
          </w:p>
        </w:tc>
      </w:tr>
      <w:tr w:rsidR="00AE5692" w:rsidRPr="00AE5692" w:rsidTr="00686456">
        <w:tc>
          <w:tcPr>
            <w:tcW w:w="0" w:type="auto"/>
            <w:hideMark/>
          </w:tcPr>
          <w:p w:rsidR="00AE5692" w:rsidRPr="00AE5692" w:rsidRDefault="00AE5692" w:rsidP="00AE5692">
            <w:pPr>
              <w:spacing w:after="0"/>
              <w:rPr>
                <w:rFonts w:ascii="Arial" w:hAnsi="Arial" w:cs="Arial"/>
                <w:sz w:val="18"/>
                <w:szCs w:val="18"/>
              </w:rPr>
            </w:pPr>
            <w:proofErr w:type="spellStart"/>
            <w:r w:rsidRPr="00AE5692">
              <w:rPr>
                <w:rFonts w:ascii="Arial" w:hAnsi="Arial" w:cs="Arial"/>
                <w:sz w:val="18"/>
                <w:szCs w:val="18"/>
              </w:rPr>
              <w:t>Inelig</w:t>
            </w:r>
            <w:proofErr w:type="spellEnd"/>
            <w:r w:rsidRPr="00AE5692">
              <w:rPr>
                <w:rFonts w:ascii="Arial" w:hAnsi="Arial" w:cs="Arial"/>
                <w:sz w:val="18"/>
                <w:szCs w:val="18"/>
              </w:rPr>
              <w:t>, seasonal</w:t>
            </w:r>
          </w:p>
        </w:tc>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23</w:t>
            </w:r>
          </w:p>
        </w:tc>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1.5</w:t>
            </w:r>
          </w:p>
        </w:tc>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5</w:t>
            </w:r>
          </w:p>
        </w:tc>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1.0</w:t>
            </w:r>
          </w:p>
        </w:tc>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18</w:t>
            </w:r>
          </w:p>
        </w:tc>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1.7</w:t>
            </w:r>
          </w:p>
        </w:tc>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4</w:t>
            </w:r>
          </w:p>
        </w:tc>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1.2</w:t>
            </w:r>
          </w:p>
        </w:tc>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17</w:t>
            </w:r>
          </w:p>
        </w:tc>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1.6</w:t>
            </w:r>
          </w:p>
        </w:tc>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2</w:t>
            </w:r>
          </w:p>
        </w:tc>
        <w:tc>
          <w:tcPr>
            <w:tcW w:w="1009" w:type="dxa"/>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1.4</w:t>
            </w:r>
          </w:p>
        </w:tc>
      </w:tr>
      <w:tr w:rsidR="00AE5692" w:rsidRPr="00AE5692" w:rsidTr="00686456">
        <w:tc>
          <w:tcPr>
            <w:tcW w:w="0" w:type="auto"/>
            <w:hideMark/>
          </w:tcPr>
          <w:p w:rsidR="00AE5692" w:rsidRPr="00AE5692" w:rsidRDefault="00AE5692" w:rsidP="00AE5692">
            <w:pPr>
              <w:spacing w:after="0"/>
              <w:rPr>
                <w:rFonts w:ascii="Arial" w:hAnsi="Arial" w:cs="Arial"/>
                <w:sz w:val="18"/>
                <w:szCs w:val="18"/>
              </w:rPr>
            </w:pPr>
            <w:proofErr w:type="spellStart"/>
            <w:r w:rsidRPr="00AE5692">
              <w:rPr>
                <w:rFonts w:ascii="Arial" w:hAnsi="Arial" w:cs="Arial"/>
                <w:sz w:val="18"/>
                <w:szCs w:val="18"/>
              </w:rPr>
              <w:t>Inelig</w:t>
            </w:r>
            <w:proofErr w:type="spellEnd"/>
            <w:r w:rsidRPr="00AE5692">
              <w:rPr>
                <w:rFonts w:ascii="Arial" w:hAnsi="Arial" w:cs="Arial"/>
                <w:sz w:val="18"/>
                <w:szCs w:val="18"/>
              </w:rPr>
              <w:t>, Chinese</w:t>
            </w:r>
          </w:p>
        </w:tc>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2</w:t>
            </w:r>
          </w:p>
        </w:tc>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0.1</w:t>
            </w:r>
          </w:p>
        </w:tc>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0</w:t>
            </w:r>
          </w:p>
        </w:tc>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0.0</w:t>
            </w:r>
          </w:p>
        </w:tc>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2</w:t>
            </w:r>
          </w:p>
        </w:tc>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0.2</w:t>
            </w:r>
          </w:p>
        </w:tc>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0</w:t>
            </w:r>
          </w:p>
        </w:tc>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0.0</w:t>
            </w:r>
          </w:p>
        </w:tc>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2</w:t>
            </w:r>
          </w:p>
        </w:tc>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0.2</w:t>
            </w:r>
          </w:p>
        </w:tc>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0</w:t>
            </w:r>
          </w:p>
        </w:tc>
        <w:tc>
          <w:tcPr>
            <w:tcW w:w="1009" w:type="dxa"/>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0.0</w:t>
            </w:r>
          </w:p>
        </w:tc>
      </w:tr>
      <w:tr w:rsidR="00AE5692" w:rsidRPr="00AE5692" w:rsidTr="00686456">
        <w:tc>
          <w:tcPr>
            <w:tcW w:w="0" w:type="auto"/>
            <w:hideMark/>
          </w:tcPr>
          <w:p w:rsidR="00AE5692" w:rsidRPr="00AE5692" w:rsidRDefault="00AE5692" w:rsidP="00AE5692">
            <w:pPr>
              <w:spacing w:after="0"/>
              <w:rPr>
                <w:rFonts w:ascii="Arial" w:hAnsi="Arial" w:cs="Arial"/>
                <w:sz w:val="18"/>
                <w:szCs w:val="18"/>
              </w:rPr>
            </w:pPr>
            <w:proofErr w:type="spellStart"/>
            <w:r w:rsidRPr="00AE5692">
              <w:rPr>
                <w:rFonts w:ascii="Arial" w:hAnsi="Arial" w:cs="Arial"/>
                <w:sz w:val="18"/>
                <w:szCs w:val="18"/>
              </w:rPr>
              <w:t>Inelig</w:t>
            </w:r>
            <w:proofErr w:type="spellEnd"/>
            <w:r w:rsidRPr="00AE5692">
              <w:rPr>
                <w:rFonts w:ascii="Arial" w:hAnsi="Arial" w:cs="Arial"/>
                <w:sz w:val="18"/>
                <w:szCs w:val="18"/>
              </w:rPr>
              <w:t>, non-study language</w:t>
            </w:r>
          </w:p>
        </w:tc>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8</w:t>
            </w:r>
          </w:p>
        </w:tc>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0.5</w:t>
            </w:r>
          </w:p>
        </w:tc>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3</w:t>
            </w:r>
          </w:p>
        </w:tc>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0.6</w:t>
            </w:r>
          </w:p>
        </w:tc>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5</w:t>
            </w:r>
          </w:p>
        </w:tc>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0.5</w:t>
            </w:r>
          </w:p>
        </w:tc>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1</w:t>
            </w:r>
          </w:p>
        </w:tc>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0.3</w:t>
            </w:r>
          </w:p>
        </w:tc>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7</w:t>
            </w:r>
          </w:p>
        </w:tc>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0.7</w:t>
            </w:r>
          </w:p>
        </w:tc>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0</w:t>
            </w:r>
          </w:p>
        </w:tc>
        <w:tc>
          <w:tcPr>
            <w:tcW w:w="1009" w:type="dxa"/>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0.0</w:t>
            </w:r>
          </w:p>
        </w:tc>
      </w:tr>
      <w:tr w:rsidR="00AE5692" w:rsidRPr="00AE5692" w:rsidTr="00686456">
        <w:tc>
          <w:tcPr>
            <w:tcW w:w="0" w:type="auto"/>
            <w:hideMark/>
          </w:tcPr>
          <w:p w:rsidR="00AE5692" w:rsidRPr="00AE5692" w:rsidRDefault="00AE5692" w:rsidP="00AE5692">
            <w:pPr>
              <w:spacing w:after="0"/>
              <w:rPr>
                <w:rFonts w:ascii="Arial" w:hAnsi="Arial" w:cs="Arial"/>
                <w:sz w:val="18"/>
                <w:szCs w:val="18"/>
              </w:rPr>
            </w:pPr>
            <w:proofErr w:type="spellStart"/>
            <w:r w:rsidRPr="00AE5692">
              <w:rPr>
                <w:rFonts w:ascii="Arial" w:hAnsi="Arial" w:cs="Arial"/>
                <w:sz w:val="18"/>
                <w:szCs w:val="18"/>
              </w:rPr>
              <w:t>Inelig</w:t>
            </w:r>
            <w:proofErr w:type="spellEnd"/>
            <w:r w:rsidRPr="00AE5692">
              <w:rPr>
                <w:rFonts w:ascii="Arial" w:hAnsi="Arial" w:cs="Arial"/>
                <w:sz w:val="18"/>
                <w:szCs w:val="18"/>
              </w:rPr>
              <w:t>, phys/</w:t>
            </w:r>
            <w:proofErr w:type="spellStart"/>
            <w:r w:rsidRPr="00AE5692">
              <w:rPr>
                <w:rFonts w:ascii="Arial" w:hAnsi="Arial" w:cs="Arial"/>
                <w:sz w:val="18"/>
                <w:szCs w:val="18"/>
              </w:rPr>
              <w:t>cogn</w:t>
            </w:r>
            <w:proofErr w:type="spellEnd"/>
            <w:r w:rsidRPr="00AE5692">
              <w:rPr>
                <w:rFonts w:ascii="Arial" w:hAnsi="Arial" w:cs="Arial"/>
                <w:sz w:val="18"/>
                <w:szCs w:val="18"/>
              </w:rPr>
              <w:t> barrier</w:t>
            </w:r>
          </w:p>
        </w:tc>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0</w:t>
            </w:r>
          </w:p>
        </w:tc>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0.0</w:t>
            </w:r>
          </w:p>
        </w:tc>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0</w:t>
            </w:r>
          </w:p>
        </w:tc>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0.0</w:t>
            </w:r>
          </w:p>
        </w:tc>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0</w:t>
            </w:r>
          </w:p>
        </w:tc>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0.0</w:t>
            </w:r>
          </w:p>
        </w:tc>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0</w:t>
            </w:r>
          </w:p>
        </w:tc>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0.0</w:t>
            </w:r>
          </w:p>
        </w:tc>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0</w:t>
            </w:r>
          </w:p>
        </w:tc>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0.0</w:t>
            </w:r>
          </w:p>
        </w:tc>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0</w:t>
            </w:r>
          </w:p>
        </w:tc>
        <w:tc>
          <w:tcPr>
            <w:tcW w:w="1009" w:type="dxa"/>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0.0</w:t>
            </w:r>
          </w:p>
        </w:tc>
      </w:tr>
      <w:tr w:rsidR="00AE5692" w:rsidRPr="00AE5692" w:rsidTr="00686456">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b/>
                <w:bCs/>
                <w:sz w:val="18"/>
                <w:szCs w:val="18"/>
              </w:rPr>
              <w:t>REFUSALS</w:t>
            </w:r>
          </w:p>
        </w:tc>
        <w:tc>
          <w:tcPr>
            <w:tcW w:w="0" w:type="auto"/>
            <w:hideMark/>
          </w:tcPr>
          <w:p w:rsidR="00AE5692" w:rsidRPr="00AE5692" w:rsidRDefault="00AE5692" w:rsidP="00AE5692">
            <w:pPr>
              <w:spacing w:after="0"/>
              <w:rPr>
                <w:rFonts w:ascii="Arial" w:hAnsi="Arial" w:cs="Arial"/>
                <w:b/>
                <w:sz w:val="18"/>
                <w:szCs w:val="18"/>
              </w:rPr>
            </w:pPr>
            <w:r w:rsidRPr="00AE5692">
              <w:rPr>
                <w:rFonts w:ascii="Arial" w:hAnsi="Arial" w:cs="Arial"/>
                <w:b/>
                <w:sz w:val="18"/>
                <w:szCs w:val="18"/>
              </w:rPr>
              <w:t>647</w:t>
            </w:r>
          </w:p>
        </w:tc>
        <w:tc>
          <w:tcPr>
            <w:tcW w:w="0" w:type="auto"/>
            <w:hideMark/>
          </w:tcPr>
          <w:p w:rsidR="00AE5692" w:rsidRPr="00AE5692" w:rsidRDefault="00AE5692" w:rsidP="00AE5692">
            <w:pPr>
              <w:spacing w:after="0"/>
              <w:rPr>
                <w:rFonts w:ascii="Arial" w:hAnsi="Arial" w:cs="Arial"/>
                <w:b/>
                <w:sz w:val="18"/>
                <w:szCs w:val="18"/>
              </w:rPr>
            </w:pPr>
            <w:r w:rsidRPr="00AE5692">
              <w:rPr>
                <w:rFonts w:ascii="Arial" w:hAnsi="Arial" w:cs="Arial"/>
                <w:b/>
                <w:sz w:val="18"/>
                <w:szCs w:val="18"/>
              </w:rPr>
              <w:t>12.8</w:t>
            </w:r>
          </w:p>
        </w:tc>
        <w:tc>
          <w:tcPr>
            <w:tcW w:w="0" w:type="auto"/>
            <w:hideMark/>
          </w:tcPr>
          <w:p w:rsidR="00AE5692" w:rsidRPr="00AE5692" w:rsidRDefault="00AE5692" w:rsidP="00AE5692">
            <w:pPr>
              <w:spacing w:after="0"/>
              <w:rPr>
                <w:rFonts w:ascii="Arial" w:hAnsi="Arial" w:cs="Arial"/>
                <w:b/>
                <w:sz w:val="18"/>
                <w:szCs w:val="18"/>
              </w:rPr>
            </w:pPr>
            <w:r w:rsidRPr="00AE5692">
              <w:rPr>
                <w:rFonts w:ascii="Arial" w:hAnsi="Arial" w:cs="Arial"/>
                <w:b/>
                <w:sz w:val="18"/>
                <w:szCs w:val="18"/>
              </w:rPr>
              <w:t>115</w:t>
            </w:r>
          </w:p>
        </w:tc>
        <w:tc>
          <w:tcPr>
            <w:tcW w:w="0" w:type="auto"/>
            <w:hideMark/>
          </w:tcPr>
          <w:p w:rsidR="00AE5692" w:rsidRPr="00AE5692" w:rsidRDefault="00AE5692" w:rsidP="00AE5692">
            <w:pPr>
              <w:spacing w:after="0"/>
              <w:rPr>
                <w:rFonts w:ascii="Arial" w:hAnsi="Arial" w:cs="Arial"/>
                <w:b/>
                <w:sz w:val="18"/>
                <w:szCs w:val="18"/>
              </w:rPr>
            </w:pPr>
            <w:r w:rsidRPr="00AE5692">
              <w:rPr>
                <w:rFonts w:ascii="Arial" w:hAnsi="Arial" w:cs="Arial"/>
                <w:b/>
                <w:sz w:val="18"/>
                <w:szCs w:val="18"/>
              </w:rPr>
              <w:t>8.0</w:t>
            </w:r>
          </w:p>
        </w:tc>
        <w:tc>
          <w:tcPr>
            <w:tcW w:w="0" w:type="auto"/>
            <w:hideMark/>
          </w:tcPr>
          <w:p w:rsidR="00AE5692" w:rsidRPr="00AE5692" w:rsidRDefault="00AE5692" w:rsidP="00AE5692">
            <w:pPr>
              <w:spacing w:after="0"/>
              <w:rPr>
                <w:rFonts w:ascii="Arial" w:hAnsi="Arial" w:cs="Arial"/>
                <w:b/>
                <w:sz w:val="18"/>
                <w:szCs w:val="18"/>
              </w:rPr>
            </w:pPr>
            <w:r w:rsidRPr="00AE5692">
              <w:rPr>
                <w:rFonts w:ascii="Arial" w:hAnsi="Arial" w:cs="Arial"/>
                <w:b/>
                <w:sz w:val="18"/>
                <w:szCs w:val="18"/>
              </w:rPr>
              <w:t>532</w:t>
            </w:r>
          </w:p>
        </w:tc>
        <w:tc>
          <w:tcPr>
            <w:tcW w:w="0" w:type="auto"/>
            <w:hideMark/>
          </w:tcPr>
          <w:p w:rsidR="00AE5692" w:rsidRPr="00AE5692" w:rsidRDefault="00AE5692" w:rsidP="00AE5692">
            <w:pPr>
              <w:spacing w:after="0"/>
              <w:rPr>
                <w:rFonts w:ascii="Arial" w:hAnsi="Arial" w:cs="Arial"/>
                <w:b/>
                <w:sz w:val="18"/>
                <w:szCs w:val="18"/>
              </w:rPr>
            </w:pPr>
            <w:r w:rsidRPr="00AE5692">
              <w:rPr>
                <w:rFonts w:ascii="Arial" w:hAnsi="Arial" w:cs="Arial"/>
                <w:b/>
                <w:sz w:val="18"/>
                <w:szCs w:val="18"/>
              </w:rPr>
              <w:t>14.7</w:t>
            </w:r>
          </w:p>
        </w:tc>
        <w:tc>
          <w:tcPr>
            <w:tcW w:w="0" w:type="auto"/>
            <w:hideMark/>
          </w:tcPr>
          <w:p w:rsidR="00AE5692" w:rsidRPr="00AE5692" w:rsidRDefault="00AE5692" w:rsidP="00AE5692">
            <w:pPr>
              <w:spacing w:after="0"/>
              <w:rPr>
                <w:rFonts w:ascii="Arial" w:hAnsi="Arial" w:cs="Arial"/>
                <w:b/>
                <w:sz w:val="18"/>
                <w:szCs w:val="18"/>
              </w:rPr>
            </w:pPr>
            <w:r w:rsidRPr="00AE5692">
              <w:rPr>
                <w:rFonts w:ascii="Arial" w:hAnsi="Arial" w:cs="Arial"/>
                <w:b/>
                <w:sz w:val="18"/>
                <w:szCs w:val="18"/>
              </w:rPr>
              <w:t>155</w:t>
            </w:r>
          </w:p>
        </w:tc>
        <w:tc>
          <w:tcPr>
            <w:tcW w:w="0" w:type="auto"/>
            <w:hideMark/>
          </w:tcPr>
          <w:p w:rsidR="00AE5692" w:rsidRPr="00AE5692" w:rsidRDefault="00AE5692" w:rsidP="00AE5692">
            <w:pPr>
              <w:spacing w:after="0"/>
              <w:rPr>
                <w:rFonts w:ascii="Arial" w:hAnsi="Arial" w:cs="Arial"/>
                <w:b/>
                <w:sz w:val="18"/>
                <w:szCs w:val="18"/>
              </w:rPr>
            </w:pPr>
            <w:r w:rsidRPr="00AE5692">
              <w:rPr>
                <w:rFonts w:ascii="Arial" w:hAnsi="Arial" w:cs="Arial"/>
                <w:b/>
                <w:sz w:val="18"/>
                <w:szCs w:val="18"/>
              </w:rPr>
              <w:t>20.1</w:t>
            </w:r>
          </w:p>
        </w:tc>
        <w:tc>
          <w:tcPr>
            <w:tcW w:w="0" w:type="auto"/>
            <w:hideMark/>
          </w:tcPr>
          <w:p w:rsidR="00AE5692" w:rsidRPr="00AE5692" w:rsidRDefault="00AE5692" w:rsidP="00AE5692">
            <w:pPr>
              <w:spacing w:after="0"/>
              <w:rPr>
                <w:rFonts w:ascii="Arial" w:hAnsi="Arial" w:cs="Arial"/>
                <w:b/>
                <w:sz w:val="18"/>
                <w:szCs w:val="18"/>
              </w:rPr>
            </w:pPr>
            <w:r w:rsidRPr="00AE5692">
              <w:rPr>
                <w:rFonts w:ascii="Arial" w:hAnsi="Arial" w:cs="Arial"/>
                <w:b/>
                <w:sz w:val="18"/>
                <w:szCs w:val="18"/>
              </w:rPr>
              <w:t>431</w:t>
            </w:r>
          </w:p>
        </w:tc>
        <w:tc>
          <w:tcPr>
            <w:tcW w:w="0" w:type="auto"/>
            <w:hideMark/>
          </w:tcPr>
          <w:p w:rsidR="00AE5692" w:rsidRPr="00AE5692" w:rsidRDefault="00AE5692" w:rsidP="00AE5692">
            <w:pPr>
              <w:spacing w:after="0"/>
              <w:rPr>
                <w:rFonts w:ascii="Arial" w:hAnsi="Arial" w:cs="Arial"/>
                <w:b/>
                <w:sz w:val="18"/>
                <w:szCs w:val="18"/>
              </w:rPr>
            </w:pPr>
            <w:r w:rsidRPr="00AE5692">
              <w:rPr>
                <w:rFonts w:ascii="Arial" w:hAnsi="Arial" w:cs="Arial"/>
                <w:b/>
                <w:sz w:val="18"/>
                <w:szCs w:val="18"/>
              </w:rPr>
              <w:t>17.4</w:t>
            </w:r>
          </w:p>
        </w:tc>
        <w:tc>
          <w:tcPr>
            <w:tcW w:w="0" w:type="auto"/>
            <w:hideMark/>
          </w:tcPr>
          <w:p w:rsidR="00AE5692" w:rsidRPr="00AE5692" w:rsidRDefault="00AE5692" w:rsidP="00AE5692">
            <w:pPr>
              <w:spacing w:after="0"/>
              <w:rPr>
                <w:rFonts w:ascii="Arial" w:hAnsi="Arial" w:cs="Arial"/>
                <w:b/>
                <w:sz w:val="18"/>
                <w:szCs w:val="18"/>
              </w:rPr>
            </w:pPr>
            <w:r w:rsidRPr="00AE5692">
              <w:rPr>
                <w:rFonts w:ascii="Arial" w:hAnsi="Arial" w:cs="Arial"/>
                <w:b/>
                <w:sz w:val="18"/>
                <w:szCs w:val="18"/>
              </w:rPr>
              <w:t>61</w:t>
            </w:r>
          </w:p>
        </w:tc>
        <w:tc>
          <w:tcPr>
            <w:tcW w:w="1009" w:type="dxa"/>
            <w:hideMark/>
          </w:tcPr>
          <w:p w:rsidR="00AE5692" w:rsidRPr="00AE5692" w:rsidRDefault="00AE5692" w:rsidP="00AE5692">
            <w:pPr>
              <w:spacing w:after="0"/>
              <w:rPr>
                <w:rFonts w:ascii="Arial" w:hAnsi="Arial" w:cs="Arial"/>
                <w:b/>
                <w:sz w:val="18"/>
                <w:szCs w:val="18"/>
              </w:rPr>
            </w:pPr>
            <w:r w:rsidRPr="00AE5692">
              <w:rPr>
                <w:rFonts w:ascii="Arial" w:hAnsi="Arial" w:cs="Arial"/>
                <w:b/>
                <w:sz w:val="18"/>
                <w:szCs w:val="18"/>
              </w:rPr>
              <w:t>3.4</w:t>
            </w:r>
          </w:p>
        </w:tc>
      </w:tr>
      <w:tr w:rsidR="00AE5692" w:rsidRPr="00AE5692" w:rsidTr="00686456">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Refusal, initial</w:t>
            </w:r>
          </w:p>
        </w:tc>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278</w:t>
            </w:r>
          </w:p>
        </w:tc>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43.0</w:t>
            </w:r>
          </w:p>
        </w:tc>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46</w:t>
            </w:r>
          </w:p>
        </w:tc>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40.0</w:t>
            </w:r>
          </w:p>
        </w:tc>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232</w:t>
            </w:r>
          </w:p>
        </w:tc>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43.6</w:t>
            </w:r>
          </w:p>
        </w:tc>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63</w:t>
            </w:r>
          </w:p>
        </w:tc>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40.6</w:t>
            </w:r>
          </w:p>
        </w:tc>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186</w:t>
            </w:r>
          </w:p>
        </w:tc>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43.2</w:t>
            </w:r>
          </w:p>
        </w:tc>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29</w:t>
            </w:r>
          </w:p>
        </w:tc>
        <w:tc>
          <w:tcPr>
            <w:tcW w:w="1009" w:type="dxa"/>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47.5</w:t>
            </w:r>
          </w:p>
        </w:tc>
      </w:tr>
      <w:tr w:rsidR="00AE5692" w:rsidRPr="00AE5692" w:rsidTr="00686456">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Refusal, hold for conversion</w:t>
            </w:r>
          </w:p>
        </w:tc>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186</w:t>
            </w:r>
          </w:p>
        </w:tc>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28.8</w:t>
            </w:r>
          </w:p>
        </w:tc>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34</w:t>
            </w:r>
          </w:p>
        </w:tc>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29.6</w:t>
            </w:r>
          </w:p>
        </w:tc>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152</w:t>
            </w:r>
          </w:p>
        </w:tc>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28.6</w:t>
            </w:r>
          </w:p>
        </w:tc>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51</w:t>
            </w:r>
          </w:p>
        </w:tc>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32.9</w:t>
            </w:r>
          </w:p>
        </w:tc>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120</w:t>
            </w:r>
          </w:p>
        </w:tc>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27.8</w:t>
            </w:r>
          </w:p>
        </w:tc>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15</w:t>
            </w:r>
          </w:p>
        </w:tc>
        <w:tc>
          <w:tcPr>
            <w:tcW w:w="1009" w:type="dxa"/>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24.6</w:t>
            </w:r>
          </w:p>
        </w:tc>
      </w:tr>
      <w:tr w:rsidR="00AE5692" w:rsidRPr="00AE5692" w:rsidTr="00686456">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Refusal, release for conversion</w:t>
            </w:r>
          </w:p>
        </w:tc>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10</w:t>
            </w:r>
          </w:p>
        </w:tc>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1.6</w:t>
            </w:r>
          </w:p>
        </w:tc>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7</w:t>
            </w:r>
          </w:p>
        </w:tc>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6.1</w:t>
            </w:r>
          </w:p>
        </w:tc>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3</w:t>
            </w:r>
          </w:p>
        </w:tc>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0.6</w:t>
            </w:r>
          </w:p>
        </w:tc>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4</w:t>
            </w:r>
          </w:p>
        </w:tc>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2.6</w:t>
            </w:r>
          </w:p>
        </w:tc>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6</w:t>
            </w:r>
          </w:p>
        </w:tc>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1.4</w:t>
            </w:r>
          </w:p>
        </w:tc>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0</w:t>
            </w:r>
          </w:p>
        </w:tc>
        <w:tc>
          <w:tcPr>
            <w:tcW w:w="1009" w:type="dxa"/>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0.0</w:t>
            </w:r>
          </w:p>
        </w:tc>
      </w:tr>
      <w:tr w:rsidR="00AE5692" w:rsidRPr="00AE5692" w:rsidTr="00686456">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Refusal, final</w:t>
            </w:r>
          </w:p>
        </w:tc>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173</w:t>
            </w:r>
          </w:p>
        </w:tc>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26.7</w:t>
            </w:r>
          </w:p>
        </w:tc>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28</w:t>
            </w:r>
          </w:p>
        </w:tc>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24.4</w:t>
            </w:r>
          </w:p>
        </w:tc>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145</w:t>
            </w:r>
          </w:p>
        </w:tc>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27.3</w:t>
            </w:r>
          </w:p>
        </w:tc>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37</w:t>
            </w:r>
          </w:p>
        </w:tc>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23.9</w:t>
            </w:r>
          </w:p>
        </w:tc>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119</w:t>
            </w:r>
          </w:p>
        </w:tc>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27.6</w:t>
            </w:r>
          </w:p>
        </w:tc>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17</w:t>
            </w:r>
          </w:p>
        </w:tc>
        <w:tc>
          <w:tcPr>
            <w:tcW w:w="1009" w:type="dxa"/>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27.9</w:t>
            </w:r>
          </w:p>
        </w:tc>
      </w:tr>
      <w:tr w:rsidR="00AE5692" w:rsidRPr="00AE5692" w:rsidTr="00686456">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b/>
                <w:bCs/>
                <w:sz w:val="18"/>
                <w:szCs w:val="18"/>
              </w:rPr>
              <w:t>EFFORT ENDED</w:t>
            </w:r>
          </w:p>
        </w:tc>
        <w:tc>
          <w:tcPr>
            <w:tcW w:w="0" w:type="auto"/>
            <w:vAlign w:val="bottom"/>
            <w:hideMark/>
          </w:tcPr>
          <w:p w:rsidR="00AE5692" w:rsidRPr="00AE5692" w:rsidRDefault="00AE5692" w:rsidP="00AE5692">
            <w:pPr>
              <w:spacing w:after="0"/>
              <w:rPr>
                <w:rFonts w:ascii="Arial" w:hAnsi="Arial" w:cs="Arial"/>
                <w:b/>
                <w:sz w:val="18"/>
                <w:szCs w:val="18"/>
              </w:rPr>
            </w:pPr>
            <w:r w:rsidRPr="00AE5692">
              <w:rPr>
                <w:rFonts w:ascii="Arial" w:hAnsi="Arial" w:cs="Arial"/>
                <w:b/>
                <w:sz w:val="18"/>
                <w:szCs w:val="18"/>
              </w:rPr>
              <w:t>41</w:t>
            </w:r>
          </w:p>
        </w:tc>
        <w:tc>
          <w:tcPr>
            <w:tcW w:w="0" w:type="auto"/>
            <w:vAlign w:val="bottom"/>
            <w:hideMark/>
          </w:tcPr>
          <w:p w:rsidR="00AE5692" w:rsidRPr="00AE5692" w:rsidRDefault="00AE5692" w:rsidP="00AE5692">
            <w:pPr>
              <w:spacing w:after="0"/>
              <w:rPr>
                <w:rFonts w:ascii="Arial" w:hAnsi="Arial" w:cs="Arial"/>
                <w:b/>
                <w:sz w:val="18"/>
                <w:szCs w:val="18"/>
              </w:rPr>
            </w:pPr>
            <w:r w:rsidRPr="00AE5692">
              <w:rPr>
                <w:rFonts w:ascii="Arial" w:hAnsi="Arial" w:cs="Arial"/>
                <w:b/>
                <w:sz w:val="18"/>
                <w:szCs w:val="18"/>
              </w:rPr>
              <w:t>0.8</w:t>
            </w:r>
          </w:p>
        </w:tc>
        <w:tc>
          <w:tcPr>
            <w:tcW w:w="0" w:type="auto"/>
            <w:vAlign w:val="bottom"/>
            <w:hideMark/>
          </w:tcPr>
          <w:p w:rsidR="00AE5692" w:rsidRPr="00AE5692" w:rsidRDefault="00AE5692" w:rsidP="00AE5692">
            <w:pPr>
              <w:spacing w:after="0"/>
              <w:rPr>
                <w:rFonts w:ascii="Arial" w:hAnsi="Arial" w:cs="Arial"/>
                <w:b/>
                <w:sz w:val="18"/>
                <w:szCs w:val="18"/>
              </w:rPr>
            </w:pPr>
            <w:r w:rsidRPr="00AE5692">
              <w:rPr>
                <w:rFonts w:ascii="Arial" w:hAnsi="Arial" w:cs="Arial"/>
                <w:b/>
                <w:sz w:val="18"/>
                <w:szCs w:val="18"/>
              </w:rPr>
              <w:t>9</w:t>
            </w:r>
          </w:p>
        </w:tc>
        <w:tc>
          <w:tcPr>
            <w:tcW w:w="0" w:type="auto"/>
            <w:vAlign w:val="bottom"/>
            <w:hideMark/>
          </w:tcPr>
          <w:p w:rsidR="00AE5692" w:rsidRPr="00AE5692" w:rsidRDefault="00AE5692" w:rsidP="00AE5692">
            <w:pPr>
              <w:spacing w:after="0"/>
              <w:rPr>
                <w:rFonts w:ascii="Arial" w:hAnsi="Arial" w:cs="Arial"/>
                <w:b/>
                <w:sz w:val="18"/>
                <w:szCs w:val="18"/>
              </w:rPr>
            </w:pPr>
            <w:r w:rsidRPr="00AE5692">
              <w:rPr>
                <w:rFonts w:ascii="Arial" w:hAnsi="Arial" w:cs="Arial"/>
                <w:b/>
                <w:sz w:val="18"/>
                <w:szCs w:val="18"/>
              </w:rPr>
              <w:t>0.6</w:t>
            </w:r>
          </w:p>
        </w:tc>
        <w:tc>
          <w:tcPr>
            <w:tcW w:w="0" w:type="auto"/>
            <w:vAlign w:val="bottom"/>
            <w:hideMark/>
          </w:tcPr>
          <w:p w:rsidR="00AE5692" w:rsidRPr="00AE5692" w:rsidRDefault="00AE5692" w:rsidP="00AE5692">
            <w:pPr>
              <w:spacing w:after="0"/>
              <w:rPr>
                <w:rFonts w:ascii="Arial" w:hAnsi="Arial" w:cs="Arial"/>
                <w:b/>
                <w:sz w:val="18"/>
                <w:szCs w:val="18"/>
              </w:rPr>
            </w:pPr>
            <w:r w:rsidRPr="00AE5692">
              <w:rPr>
                <w:rFonts w:ascii="Arial" w:hAnsi="Arial" w:cs="Arial"/>
                <w:b/>
                <w:sz w:val="18"/>
                <w:szCs w:val="18"/>
              </w:rPr>
              <w:t>32</w:t>
            </w:r>
          </w:p>
        </w:tc>
        <w:tc>
          <w:tcPr>
            <w:tcW w:w="0" w:type="auto"/>
            <w:vAlign w:val="bottom"/>
            <w:hideMark/>
          </w:tcPr>
          <w:p w:rsidR="00AE5692" w:rsidRPr="00AE5692" w:rsidRDefault="00AE5692" w:rsidP="00AE5692">
            <w:pPr>
              <w:spacing w:after="0"/>
              <w:rPr>
                <w:rFonts w:ascii="Arial" w:hAnsi="Arial" w:cs="Arial"/>
                <w:b/>
                <w:sz w:val="18"/>
                <w:szCs w:val="18"/>
              </w:rPr>
            </w:pPr>
            <w:r w:rsidRPr="00AE5692">
              <w:rPr>
                <w:rFonts w:ascii="Arial" w:hAnsi="Arial" w:cs="Arial"/>
                <w:b/>
                <w:sz w:val="18"/>
                <w:szCs w:val="18"/>
              </w:rPr>
              <w:t>0.9</w:t>
            </w:r>
          </w:p>
        </w:tc>
        <w:tc>
          <w:tcPr>
            <w:tcW w:w="0" w:type="auto"/>
            <w:vAlign w:val="bottom"/>
            <w:hideMark/>
          </w:tcPr>
          <w:p w:rsidR="00AE5692" w:rsidRPr="00AE5692" w:rsidRDefault="00AE5692" w:rsidP="00AE5692">
            <w:pPr>
              <w:spacing w:after="0"/>
              <w:rPr>
                <w:rFonts w:ascii="Arial" w:hAnsi="Arial" w:cs="Arial"/>
                <w:b/>
                <w:sz w:val="18"/>
                <w:szCs w:val="18"/>
              </w:rPr>
            </w:pPr>
            <w:r w:rsidRPr="00AE5692">
              <w:rPr>
                <w:rFonts w:ascii="Arial" w:hAnsi="Arial" w:cs="Arial"/>
                <w:b/>
                <w:sz w:val="18"/>
                <w:szCs w:val="18"/>
              </w:rPr>
              <w:t>8</w:t>
            </w:r>
          </w:p>
        </w:tc>
        <w:tc>
          <w:tcPr>
            <w:tcW w:w="0" w:type="auto"/>
            <w:vAlign w:val="bottom"/>
            <w:hideMark/>
          </w:tcPr>
          <w:p w:rsidR="00AE5692" w:rsidRPr="00AE5692" w:rsidRDefault="00AE5692" w:rsidP="00AE5692">
            <w:pPr>
              <w:spacing w:after="0"/>
              <w:rPr>
                <w:rFonts w:ascii="Arial" w:hAnsi="Arial" w:cs="Arial"/>
                <w:b/>
                <w:sz w:val="18"/>
                <w:szCs w:val="18"/>
              </w:rPr>
            </w:pPr>
            <w:r w:rsidRPr="00AE5692">
              <w:rPr>
                <w:rFonts w:ascii="Arial" w:hAnsi="Arial" w:cs="Arial"/>
                <w:b/>
                <w:sz w:val="18"/>
                <w:szCs w:val="18"/>
              </w:rPr>
              <w:t>1.0</w:t>
            </w:r>
          </w:p>
        </w:tc>
        <w:tc>
          <w:tcPr>
            <w:tcW w:w="0" w:type="auto"/>
            <w:vAlign w:val="bottom"/>
            <w:hideMark/>
          </w:tcPr>
          <w:p w:rsidR="00AE5692" w:rsidRPr="00AE5692" w:rsidRDefault="00AE5692" w:rsidP="00AE5692">
            <w:pPr>
              <w:spacing w:after="0"/>
              <w:rPr>
                <w:rFonts w:ascii="Arial" w:hAnsi="Arial" w:cs="Arial"/>
                <w:b/>
                <w:sz w:val="18"/>
                <w:szCs w:val="18"/>
              </w:rPr>
            </w:pPr>
            <w:r w:rsidRPr="00AE5692">
              <w:rPr>
                <w:rFonts w:ascii="Arial" w:hAnsi="Arial" w:cs="Arial"/>
                <w:b/>
                <w:sz w:val="18"/>
                <w:szCs w:val="18"/>
              </w:rPr>
              <w:t>30</w:t>
            </w:r>
          </w:p>
        </w:tc>
        <w:tc>
          <w:tcPr>
            <w:tcW w:w="0" w:type="auto"/>
            <w:vAlign w:val="bottom"/>
            <w:hideMark/>
          </w:tcPr>
          <w:p w:rsidR="00AE5692" w:rsidRPr="00AE5692" w:rsidRDefault="00AE5692" w:rsidP="00AE5692">
            <w:pPr>
              <w:spacing w:after="0"/>
              <w:rPr>
                <w:rFonts w:ascii="Arial" w:hAnsi="Arial" w:cs="Arial"/>
                <w:b/>
                <w:sz w:val="18"/>
                <w:szCs w:val="18"/>
              </w:rPr>
            </w:pPr>
            <w:r w:rsidRPr="00AE5692">
              <w:rPr>
                <w:rFonts w:ascii="Arial" w:hAnsi="Arial" w:cs="Arial"/>
                <w:b/>
                <w:sz w:val="18"/>
                <w:szCs w:val="18"/>
              </w:rPr>
              <w:t>1.2</w:t>
            </w:r>
          </w:p>
        </w:tc>
        <w:tc>
          <w:tcPr>
            <w:tcW w:w="0" w:type="auto"/>
            <w:vAlign w:val="bottom"/>
            <w:hideMark/>
          </w:tcPr>
          <w:p w:rsidR="00AE5692" w:rsidRPr="00AE5692" w:rsidRDefault="00AE5692" w:rsidP="00AE5692">
            <w:pPr>
              <w:spacing w:after="0"/>
              <w:rPr>
                <w:rFonts w:ascii="Arial" w:hAnsi="Arial" w:cs="Arial"/>
                <w:b/>
                <w:sz w:val="18"/>
                <w:szCs w:val="18"/>
              </w:rPr>
            </w:pPr>
            <w:r w:rsidRPr="00AE5692">
              <w:rPr>
                <w:rFonts w:ascii="Arial" w:hAnsi="Arial" w:cs="Arial"/>
                <w:b/>
                <w:sz w:val="18"/>
                <w:szCs w:val="18"/>
              </w:rPr>
              <w:t>3</w:t>
            </w:r>
          </w:p>
        </w:tc>
        <w:tc>
          <w:tcPr>
            <w:tcW w:w="1009" w:type="dxa"/>
            <w:vAlign w:val="bottom"/>
            <w:hideMark/>
          </w:tcPr>
          <w:p w:rsidR="00AE5692" w:rsidRPr="00AE5692" w:rsidRDefault="00AE5692" w:rsidP="00AE5692">
            <w:pPr>
              <w:spacing w:after="0"/>
              <w:rPr>
                <w:rFonts w:ascii="Arial" w:hAnsi="Arial" w:cs="Arial"/>
                <w:b/>
                <w:sz w:val="18"/>
                <w:szCs w:val="18"/>
              </w:rPr>
            </w:pPr>
            <w:r w:rsidRPr="00AE5692">
              <w:rPr>
                <w:rFonts w:ascii="Arial" w:hAnsi="Arial" w:cs="Arial"/>
                <w:b/>
                <w:sz w:val="18"/>
                <w:szCs w:val="18"/>
              </w:rPr>
              <w:t>0.2</w:t>
            </w:r>
          </w:p>
        </w:tc>
      </w:tr>
      <w:tr w:rsidR="00AE5692" w:rsidRPr="00AE5692" w:rsidTr="00686456">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Effort ended phase 1</w:t>
            </w:r>
          </w:p>
        </w:tc>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41</w:t>
            </w:r>
          </w:p>
        </w:tc>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100.0</w:t>
            </w:r>
          </w:p>
        </w:tc>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9</w:t>
            </w:r>
          </w:p>
        </w:tc>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100.0</w:t>
            </w:r>
          </w:p>
        </w:tc>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32</w:t>
            </w:r>
          </w:p>
        </w:tc>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100.0</w:t>
            </w:r>
          </w:p>
        </w:tc>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8</w:t>
            </w:r>
          </w:p>
        </w:tc>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100.0</w:t>
            </w:r>
          </w:p>
        </w:tc>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30</w:t>
            </w:r>
          </w:p>
        </w:tc>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100.0</w:t>
            </w:r>
          </w:p>
        </w:tc>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3</w:t>
            </w:r>
          </w:p>
        </w:tc>
        <w:tc>
          <w:tcPr>
            <w:tcW w:w="1009" w:type="dxa"/>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100.0</w:t>
            </w:r>
          </w:p>
        </w:tc>
      </w:tr>
      <w:tr w:rsidR="00AE5692" w:rsidRPr="00AE5692" w:rsidTr="00686456">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Reactivated for phase 2</w:t>
            </w:r>
          </w:p>
        </w:tc>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0</w:t>
            </w:r>
          </w:p>
        </w:tc>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0.0</w:t>
            </w:r>
          </w:p>
        </w:tc>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0</w:t>
            </w:r>
          </w:p>
        </w:tc>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0.0</w:t>
            </w:r>
          </w:p>
        </w:tc>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0</w:t>
            </w:r>
          </w:p>
        </w:tc>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0.0</w:t>
            </w:r>
          </w:p>
        </w:tc>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0</w:t>
            </w:r>
          </w:p>
        </w:tc>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0.0</w:t>
            </w:r>
          </w:p>
        </w:tc>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0</w:t>
            </w:r>
          </w:p>
        </w:tc>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0.0</w:t>
            </w:r>
          </w:p>
        </w:tc>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0</w:t>
            </w:r>
          </w:p>
        </w:tc>
        <w:tc>
          <w:tcPr>
            <w:tcW w:w="1009" w:type="dxa"/>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0.0</w:t>
            </w:r>
          </w:p>
        </w:tc>
      </w:tr>
      <w:tr w:rsidR="00AE5692" w:rsidRPr="00AE5692" w:rsidTr="00686456">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Effort ended final</w:t>
            </w:r>
          </w:p>
        </w:tc>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0</w:t>
            </w:r>
          </w:p>
        </w:tc>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0.0</w:t>
            </w:r>
          </w:p>
        </w:tc>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0</w:t>
            </w:r>
          </w:p>
        </w:tc>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0.0</w:t>
            </w:r>
          </w:p>
        </w:tc>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0</w:t>
            </w:r>
          </w:p>
        </w:tc>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0.0</w:t>
            </w:r>
          </w:p>
        </w:tc>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0</w:t>
            </w:r>
          </w:p>
        </w:tc>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0.0</w:t>
            </w:r>
          </w:p>
        </w:tc>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0</w:t>
            </w:r>
          </w:p>
        </w:tc>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0.0</w:t>
            </w:r>
          </w:p>
        </w:tc>
        <w:tc>
          <w:tcPr>
            <w:tcW w:w="0" w:type="auto"/>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0</w:t>
            </w:r>
          </w:p>
        </w:tc>
        <w:tc>
          <w:tcPr>
            <w:tcW w:w="1009" w:type="dxa"/>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0.0</w:t>
            </w:r>
          </w:p>
        </w:tc>
      </w:tr>
      <w:tr w:rsidR="00AE5692" w:rsidRPr="00AE5692" w:rsidTr="00686456">
        <w:tc>
          <w:tcPr>
            <w:tcW w:w="13313" w:type="dxa"/>
            <w:gridSpan w:val="13"/>
            <w:hideMark/>
          </w:tcPr>
          <w:p w:rsidR="00AE5692" w:rsidRPr="00AE5692" w:rsidRDefault="00AE5692" w:rsidP="00AE5692">
            <w:pPr>
              <w:spacing w:after="0"/>
              <w:rPr>
                <w:rFonts w:ascii="Arial" w:hAnsi="Arial" w:cs="Arial"/>
                <w:sz w:val="18"/>
                <w:szCs w:val="18"/>
              </w:rPr>
            </w:pPr>
            <w:r w:rsidRPr="00AE5692">
              <w:rPr>
                <w:rFonts w:ascii="Arial" w:hAnsi="Arial" w:cs="Arial"/>
                <w:sz w:val="18"/>
                <w:szCs w:val="18"/>
              </w:rPr>
              <w:t>Notes:  Percentages on highlighted rows are the percentage of total cases; percentages on non-highlighted rows are the percentage within the category.</w:t>
            </w:r>
          </w:p>
        </w:tc>
      </w:tr>
    </w:tbl>
    <w:p w:rsidR="00AE5692" w:rsidRDefault="00AE5692"/>
    <w:tbl>
      <w:tblPr>
        <w:tblStyle w:val="SMPRTableRed"/>
        <w:tblW w:w="13313" w:type="dxa"/>
        <w:tblLook w:val="04A0"/>
      </w:tblPr>
      <w:tblGrid>
        <w:gridCol w:w="3563"/>
        <w:gridCol w:w="800"/>
        <w:gridCol w:w="780"/>
        <w:gridCol w:w="800"/>
        <w:gridCol w:w="780"/>
        <w:gridCol w:w="800"/>
        <w:gridCol w:w="780"/>
        <w:gridCol w:w="800"/>
        <w:gridCol w:w="780"/>
        <w:gridCol w:w="800"/>
        <w:gridCol w:w="780"/>
        <w:gridCol w:w="800"/>
        <w:gridCol w:w="1050"/>
      </w:tblGrid>
      <w:tr w:rsidR="00AE5692" w:rsidRPr="00AD11BE" w:rsidTr="00686456">
        <w:trPr>
          <w:cnfStyle w:val="100000000000"/>
        </w:trPr>
        <w:tc>
          <w:tcPr>
            <w:tcW w:w="13313" w:type="dxa"/>
            <w:gridSpan w:val="13"/>
            <w:hideMark/>
          </w:tcPr>
          <w:p w:rsidR="00AE5692" w:rsidRPr="00AD11BE" w:rsidRDefault="00AE5692" w:rsidP="00686456">
            <w:pPr>
              <w:rPr>
                <w:szCs w:val="20"/>
              </w:rPr>
            </w:pPr>
            <w:r w:rsidRPr="00AD11BE">
              <w:rPr>
                <w:rFonts w:ascii="Arial" w:hAnsi="Arial" w:cs="Arial"/>
                <w:b/>
                <w:bCs/>
                <w:szCs w:val="20"/>
              </w:rPr>
              <w:lastRenderedPageBreak/>
              <w:t>Table 2 Completed Initial and Final Interviews As of June 5, 2012</w:t>
            </w:r>
          </w:p>
        </w:tc>
      </w:tr>
      <w:tr w:rsidR="00AE5692" w:rsidRPr="00AD11BE" w:rsidTr="00686456">
        <w:tc>
          <w:tcPr>
            <w:tcW w:w="0" w:type="auto"/>
            <w:vMerge w:val="restart"/>
            <w:hideMark/>
          </w:tcPr>
          <w:p w:rsidR="00AE5692" w:rsidRPr="00AD11BE" w:rsidRDefault="00AE5692" w:rsidP="00686456">
            <w:pPr>
              <w:jc w:val="center"/>
              <w:rPr>
                <w:sz w:val="18"/>
                <w:szCs w:val="18"/>
              </w:rPr>
            </w:pPr>
            <w:r w:rsidRPr="00AD11BE">
              <w:rPr>
                <w:sz w:val="18"/>
                <w:szCs w:val="18"/>
              </w:rPr>
              <w:t> </w:t>
            </w:r>
          </w:p>
        </w:tc>
        <w:tc>
          <w:tcPr>
            <w:tcW w:w="0" w:type="auto"/>
            <w:gridSpan w:val="2"/>
            <w:hideMark/>
          </w:tcPr>
          <w:p w:rsidR="00AE5692" w:rsidRPr="00C61BFD" w:rsidRDefault="00AE5692" w:rsidP="00686456">
            <w:pPr>
              <w:spacing w:before="20" w:after="20"/>
              <w:jc w:val="center"/>
              <w:rPr>
                <w:b/>
                <w:sz w:val="18"/>
                <w:szCs w:val="18"/>
              </w:rPr>
            </w:pPr>
            <w:r w:rsidRPr="00C61BFD">
              <w:rPr>
                <w:b/>
                <w:sz w:val="18"/>
                <w:szCs w:val="18"/>
              </w:rPr>
              <w:t> </w:t>
            </w:r>
          </w:p>
        </w:tc>
        <w:tc>
          <w:tcPr>
            <w:tcW w:w="0" w:type="auto"/>
            <w:gridSpan w:val="4"/>
            <w:hideMark/>
          </w:tcPr>
          <w:p w:rsidR="00AE5692" w:rsidRPr="00C61BFD" w:rsidRDefault="00AE5692" w:rsidP="00686456">
            <w:pPr>
              <w:spacing w:before="20" w:after="20"/>
              <w:jc w:val="center"/>
              <w:rPr>
                <w:b/>
                <w:sz w:val="18"/>
                <w:szCs w:val="18"/>
              </w:rPr>
            </w:pPr>
            <w:r w:rsidRPr="00C61BFD">
              <w:rPr>
                <w:rFonts w:ascii="Arial" w:hAnsi="Arial" w:cs="Arial"/>
                <w:b/>
                <w:sz w:val="18"/>
                <w:szCs w:val="18"/>
              </w:rPr>
              <w:t>Frame</w:t>
            </w:r>
          </w:p>
        </w:tc>
        <w:tc>
          <w:tcPr>
            <w:tcW w:w="4995" w:type="dxa"/>
            <w:gridSpan w:val="6"/>
            <w:hideMark/>
          </w:tcPr>
          <w:p w:rsidR="00AE5692" w:rsidRPr="00C61BFD" w:rsidRDefault="00AE5692" w:rsidP="00686456">
            <w:pPr>
              <w:spacing w:before="20" w:after="20"/>
              <w:jc w:val="center"/>
              <w:rPr>
                <w:b/>
                <w:sz w:val="18"/>
                <w:szCs w:val="18"/>
              </w:rPr>
            </w:pPr>
            <w:r w:rsidRPr="00C61BFD">
              <w:rPr>
                <w:rFonts w:ascii="Arial" w:hAnsi="Arial" w:cs="Arial"/>
                <w:b/>
                <w:sz w:val="18"/>
                <w:szCs w:val="18"/>
              </w:rPr>
              <w:t>Release</w:t>
            </w:r>
          </w:p>
        </w:tc>
      </w:tr>
      <w:tr w:rsidR="00AE5692" w:rsidRPr="00AD11BE" w:rsidTr="00686456">
        <w:tc>
          <w:tcPr>
            <w:tcW w:w="0" w:type="auto"/>
            <w:vMerge/>
            <w:hideMark/>
          </w:tcPr>
          <w:p w:rsidR="00AE5692" w:rsidRPr="00AD11BE" w:rsidRDefault="00AE5692" w:rsidP="00686456">
            <w:pPr>
              <w:rPr>
                <w:sz w:val="18"/>
                <w:szCs w:val="18"/>
              </w:rPr>
            </w:pPr>
          </w:p>
        </w:tc>
        <w:tc>
          <w:tcPr>
            <w:tcW w:w="0" w:type="auto"/>
            <w:gridSpan w:val="2"/>
            <w:hideMark/>
          </w:tcPr>
          <w:p w:rsidR="00AE5692" w:rsidRPr="00C61BFD" w:rsidRDefault="00AE5692" w:rsidP="00686456">
            <w:pPr>
              <w:spacing w:before="20" w:after="20"/>
              <w:jc w:val="center"/>
              <w:rPr>
                <w:b/>
                <w:sz w:val="18"/>
                <w:szCs w:val="18"/>
              </w:rPr>
            </w:pPr>
            <w:r w:rsidRPr="00C61BFD">
              <w:rPr>
                <w:rFonts w:ascii="Arial" w:hAnsi="Arial" w:cs="Arial"/>
                <w:b/>
                <w:sz w:val="18"/>
                <w:szCs w:val="18"/>
              </w:rPr>
              <w:t>Total</w:t>
            </w:r>
          </w:p>
        </w:tc>
        <w:tc>
          <w:tcPr>
            <w:tcW w:w="0" w:type="auto"/>
            <w:gridSpan w:val="2"/>
            <w:hideMark/>
          </w:tcPr>
          <w:p w:rsidR="00AE5692" w:rsidRPr="00C61BFD" w:rsidRDefault="00AE5692" w:rsidP="00686456">
            <w:pPr>
              <w:spacing w:before="20" w:after="20"/>
              <w:jc w:val="center"/>
              <w:rPr>
                <w:b/>
                <w:sz w:val="18"/>
                <w:szCs w:val="18"/>
              </w:rPr>
            </w:pPr>
            <w:r w:rsidRPr="00C61BFD">
              <w:rPr>
                <w:rFonts w:ascii="Arial" w:hAnsi="Arial" w:cs="Arial"/>
                <w:b/>
                <w:sz w:val="18"/>
                <w:szCs w:val="18"/>
              </w:rPr>
              <w:t>SNAP</w:t>
            </w:r>
          </w:p>
        </w:tc>
        <w:tc>
          <w:tcPr>
            <w:tcW w:w="0" w:type="auto"/>
            <w:gridSpan w:val="2"/>
            <w:hideMark/>
          </w:tcPr>
          <w:p w:rsidR="00AE5692" w:rsidRPr="00C61BFD" w:rsidRDefault="00AE5692" w:rsidP="00686456">
            <w:pPr>
              <w:spacing w:before="20" w:after="20"/>
              <w:jc w:val="center"/>
              <w:rPr>
                <w:b/>
                <w:sz w:val="18"/>
                <w:szCs w:val="18"/>
              </w:rPr>
            </w:pPr>
            <w:r w:rsidRPr="00C61BFD">
              <w:rPr>
                <w:rFonts w:ascii="Arial" w:hAnsi="Arial" w:cs="Arial"/>
                <w:b/>
                <w:sz w:val="18"/>
                <w:szCs w:val="18"/>
              </w:rPr>
              <w:t>ABS</w:t>
            </w:r>
          </w:p>
        </w:tc>
        <w:tc>
          <w:tcPr>
            <w:tcW w:w="0" w:type="auto"/>
            <w:gridSpan w:val="2"/>
            <w:hideMark/>
          </w:tcPr>
          <w:p w:rsidR="00AE5692" w:rsidRPr="00C61BFD" w:rsidRDefault="00AE5692" w:rsidP="00686456">
            <w:pPr>
              <w:spacing w:before="20" w:after="20"/>
              <w:jc w:val="center"/>
              <w:rPr>
                <w:b/>
                <w:sz w:val="18"/>
                <w:szCs w:val="18"/>
              </w:rPr>
            </w:pPr>
            <w:r w:rsidRPr="00C61BFD">
              <w:rPr>
                <w:rFonts w:ascii="Arial" w:hAnsi="Arial" w:cs="Arial"/>
                <w:b/>
                <w:sz w:val="18"/>
                <w:szCs w:val="18"/>
              </w:rPr>
              <w:t>0</w:t>
            </w:r>
          </w:p>
        </w:tc>
        <w:tc>
          <w:tcPr>
            <w:tcW w:w="0" w:type="auto"/>
            <w:gridSpan w:val="2"/>
            <w:hideMark/>
          </w:tcPr>
          <w:p w:rsidR="00AE5692" w:rsidRPr="00C61BFD" w:rsidRDefault="00AE5692" w:rsidP="00686456">
            <w:pPr>
              <w:spacing w:before="20" w:after="20"/>
              <w:jc w:val="center"/>
              <w:rPr>
                <w:b/>
                <w:sz w:val="18"/>
                <w:szCs w:val="18"/>
              </w:rPr>
            </w:pPr>
            <w:r w:rsidRPr="00C61BFD">
              <w:rPr>
                <w:rFonts w:ascii="Arial" w:hAnsi="Arial" w:cs="Arial"/>
                <w:b/>
                <w:sz w:val="18"/>
                <w:szCs w:val="18"/>
              </w:rPr>
              <w:t>1</w:t>
            </w:r>
          </w:p>
        </w:tc>
        <w:tc>
          <w:tcPr>
            <w:tcW w:w="1831" w:type="dxa"/>
            <w:gridSpan w:val="2"/>
            <w:hideMark/>
          </w:tcPr>
          <w:p w:rsidR="00AE5692" w:rsidRPr="00C61BFD" w:rsidRDefault="00AE5692" w:rsidP="00686456">
            <w:pPr>
              <w:spacing w:before="20" w:after="20"/>
              <w:jc w:val="center"/>
              <w:rPr>
                <w:b/>
                <w:sz w:val="18"/>
                <w:szCs w:val="18"/>
              </w:rPr>
            </w:pPr>
            <w:r w:rsidRPr="00C61BFD">
              <w:rPr>
                <w:rFonts w:ascii="Arial" w:hAnsi="Arial" w:cs="Arial"/>
                <w:b/>
                <w:sz w:val="18"/>
                <w:szCs w:val="18"/>
              </w:rPr>
              <w:t>2</w:t>
            </w:r>
          </w:p>
        </w:tc>
      </w:tr>
      <w:tr w:rsidR="00AE5692" w:rsidRPr="00AD11BE" w:rsidTr="00686456">
        <w:tc>
          <w:tcPr>
            <w:tcW w:w="0" w:type="auto"/>
            <w:vMerge/>
            <w:tcBorders>
              <w:bottom w:val="single" w:sz="4" w:space="0" w:color="auto"/>
            </w:tcBorders>
            <w:hideMark/>
          </w:tcPr>
          <w:p w:rsidR="00AE5692" w:rsidRPr="00AD11BE" w:rsidRDefault="00AE5692" w:rsidP="00686456">
            <w:pPr>
              <w:rPr>
                <w:sz w:val="18"/>
                <w:szCs w:val="18"/>
              </w:rPr>
            </w:pPr>
          </w:p>
        </w:tc>
        <w:tc>
          <w:tcPr>
            <w:tcW w:w="0" w:type="auto"/>
            <w:tcBorders>
              <w:bottom w:val="single" w:sz="4" w:space="0" w:color="auto"/>
            </w:tcBorders>
            <w:tcMar>
              <w:left w:w="72" w:type="dxa"/>
              <w:right w:w="72" w:type="dxa"/>
            </w:tcMar>
            <w:hideMark/>
          </w:tcPr>
          <w:p w:rsidR="00AE5692" w:rsidRPr="00AD11BE" w:rsidRDefault="00AE5692" w:rsidP="00686456">
            <w:pPr>
              <w:jc w:val="center"/>
              <w:rPr>
                <w:sz w:val="18"/>
                <w:szCs w:val="18"/>
              </w:rPr>
            </w:pPr>
            <w:r w:rsidRPr="00AD11BE">
              <w:rPr>
                <w:rFonts w:ascii="Arial" w:hAnsi="Arial" w:cs="Arial"/>
                <w:sz w:val="18"/>
                <w:szCs w:val="18"/>
              </w:rPr>
              <w:t>Number</w:t>
            </w:r>
          </w:p>
        </w:tc>
        <w:tc>
          <w:tcPr>
            <w:tcW w:w="0" w:type="auto"/>
            <w:tcBorders>
              <w:bottom w:val="single" w:sz="4" w:space="0" w:color="auto"/>
            </w:tcBorders>
            <w:tcMar>
              <w:left w:w="72" w:type="dxa"/>
              <w:right w:w="72" w:type="dxa"/>
            </w:tcMar>
            <w:hideMark/>
          </w:tcPr>
          <w:p w:rsidR="00AE5692" w:rsidRPr="00AD11BE" w:rsidRDefault="00AE5692" w:rsidP="00686456">
            <w:pPr>
              <w:jc w:val="center"/>
              <w:rPr>
                <w:sz w:val="18"/>
                <w:szCs w:val="18"/>
              </w:rPr>
            </w:pPr>
            <w:r w:rsidRPr="00AD11BE">
              <w:rPr>
                <w:rFonts w:ascii="Arial" w:hAnsi="Arial" w:cs="Arial"/>
                <w:sz w:val="18"/>
                <w:szCs w:val="18"/>
              </w:rPr>
              <w:t>Percent</w:t>
            </w:r>
          </w:p>
        </w:tc>
        <w:tc>
          <w:tcPr>
            <w:tcW w:w="0" w:type="auto"/>
            <w:tcBorders>
              <w:bottom w:val="single" w:sz="4" w:space="0" w:color="auto"/>
            </w:tcBorders>
            <w:tcMar>
              <w:left w:w="72" w:type="dxa"/>
              <w:right w:w="72" w:type="dxa"/>
            </w:tcMar>
            <w:hideMark/>
          </w:tcPr>
          <w:p w:rsidR="00AE5692" w:rsidRPr="00AD11BE" w:rsidRDefault="00AE5692" w:rsidP="00686456">
            <w:pPr>
              <w:jc w:val="center"/>
              <w:rPr>
                <w:sz w:val="18"/>
                <w:szCs w:val="18"/>
              </w:rPr>
            </w:pPr>
            <w:r w:rsidRPr="00AD11BE">
              <w:rPr>
                <w:rFonts w:ascii="Arial" w:hAnsi="Arial" w:cs="Arial"/>
                <w:sz w:val="18"/>
                <w:szCs w:val="18"/>
              </w:rPr>
              <w:t>Number</w:t>
            </w:r>
          </w:p>
        </w:tc>
        <w:tc>
          <w:tcPr>
            <w:tcW w:w="0" w:type="auto"/>
            <w:tcBorders>
              <w:bottom w:val="single" w:sz="4" w:space="0" w:color="auto"/>
            </w:tcBorders>
            <w:tcMar>
              <w:left w:w="72" w:type="dxa"/>
              <w:right w:w="72" w:type="dxa"/>
            </w:tcMar>
            <w:hideMark/>
          </w:tcPr>
          <w:p w:rsidR="00AE5692" w:rsidRPr="00AD11BE" w:rsidRDefault="00AE5692" w:rsidP="00686456">
            <w:pPr>
              <w:jc w:val="center"/>
              <w:rPr>
                <w:sz w:val="18"/>
                <w:szCs w:val="18"/>
              </w:rPr>
            </w:pPr>
            <w:r w:rsidRPr="00AD11BE">
              <w:rPr>
                <w:rFonts w:ascii="Arial" w:hAnsi="Arial" w:cs="Arial"/>
                <w:sz w:val="18"/>
                <w:szCs w:val="18"/>
              </w:rPr>
              <w:t>Percent</w:t>
            </w:r>
          </w:p>
        </w:tc>
        <w:tc>
          <w:tcPr>
            <w:tcW w:w="0" w:type="auto"/>
            <w:tcBorders>
              <w:bottom w:val="single" w:sz="4" w:space="0" w:color="auto"/>
            </w:tcBorders>
            <w:tcMar>
              <w:left w:w="72" w:type="dxa"/>
              <w:right w:w="72" w:type="dxa"/>
            </w:tcMar>
            <w:hideMark/>
          </w:tcPr>
          <w:p w:rsidR="00AE5692" w:rsidRPr="00AD11BE" w:rsidRDefault="00AE5692" w:rsidP="00686456">
            <w:pPr>
              <w:jc w:val="center"/>
              <w:rPr>
                <w:sz w:val="18"/>
                <w:szCs w:val="18"/>
              </w:rPr>
            </w:pPr>
            <w:r w:rsidRPr="00AD11BE">
              <w:rPr>
                <w:rFonts w:ascii="Arial" w:hAnsi="Arial" w:cs="Arial"/>
                <w:sz w:val="18"/>
                <w:szCs w:val="18"/>
              </w:rPr>
              <w:t>Number</w:t>
            </w:r>
          </w:p>
        </w:tc>
        <w:tc>
          <w:tcPr>
            <w:tcW w:w="0" w:type="auto"/>
            <w:tcBorders>
              <w:bottom w:val="single" w:sz="4" w:space="0" w:color="auto"/>
            </w:tcBorders>
            <w:tcMar>
              <w:left w:w="72" w:type="dxa"/>
              <w:right w:w="72" w:type="dxa"/>
            </w:tcMar>
            <w:hideMark/>
          </w:tcPr>
          <w:p w:rsidR="00AE5692" w:rsidRPr="00AD11BE" w:rsidRDefault="00AE5692" w:rsidP="00686456">
            <w:pPr>
              <w:jc w:val="center"/>
              <w:rPr>
                <w:sz w:val="18"/>
                <w:szCs w:val="18"/>
              </w:rPr>
            </w:pPr>
            <w:r w:rsidRPr="00AD11BE">
              <w:rPr>
                <w:rFonts w:ascii="Arial" w:hAnsi="Arial" w:cs="Arial"/>
                <w:sz w:val="18"/>
                <w:szCs w:val="18"/>
              </w:rPr>
              <w:t>Percent</w:t>
            </w:r>
          </w:p>
        </w:tc>
        <w:tc>
          <w:tcPr>
            <w:tcW w:w="0" w:type="auto"/>
            <w:tcBorders>
              <w:bottom w:val="single" w:sz="4" w:space="0" w:color="auto"/>
            </w:tcBorders>
            <w:tcMar>
              <w:left w:w="72" w:type="dxa"/>
              <w:right w:w="72" w:type="dxa"/>
            </w:tcMar>
            <w:hideMark/>
          </w:tcPr>
          <w:p w:rsidR="00AE5692" w:rsidRPr="00AD11BE" w:rsidRDefault="00AE5692" w:rsidP="00686456">
            <w:pPr>
              <w:jc w:val="center"/>
              <w:rPr>
                <w:sz w:val="18"/>
                <w:szCs w:val="18"/>
              </w:rPr>
            </w:pPr>
            <w:r w:rsidRPr="00AD11BE">
              <w:rPr>
                <w:rFonts w:ascii="Arial" w:hAnsi="Arial" w:cs="Arial"/>
                <w:sz w:val="18"/>
                <w:szCs w:val="18"/>
              </w:rPr>
              <w:t>Number</w:t>
            </w:r>
          </w:p>
        </w:tc>
        <w:tc>
          <w:tcPr>
            <w:tcW w:w="0" w:type="auto"/>
            <w:tcBorders>
              <w:bottom w:val="single" w:sz="4" w:space="0" w:color="auto"/>
            </w:tcBorders>
            <w:tcMar>
              <w:left w:w="72" w:type="dxa"/>
              <w:right w:w="72" w:type="dxa"/>
            </w:tcMar>
            <w:hideMark/>
          </w:tcPr>
          <w:p w:rsidR="00AE5692" w:rsidRPr="00AD11BE" w:rsidRDefault="00AE5692" w:rsidP="00686456">
            <w:pPr>
              <w:jc w:val="center"/>
              <w:rPr>
                <w:sz w:val="18"/>
                <w:szCs w:val="18"/>
              </w:rPr>
            </w:pPr>
            <w:r w:rsidRPr="00AD11BE">
              <w:rPr>
                <w:rFonts w:ascii="Arial" w:hAnsi="Arial" w:cs="Arial"/>
                <w:sz w:val="18"/>
                <w:szCs w:val="18"/>
              </w:rPr>
              <w:t>Percent</w:t>
            </w:r>
          </w:p>
        </w:tc>
        <w:tc>
          <w:tcPr>
            <w:tcW w:w="0" w:type="auto"/>
            <w:tcBorders>
              <w:bottom w:val="single" w:sz="4" w:space="0" w:color="auto"/>
            </w:tcBorders>
            <w:tcMar>
              <w:left w:w="72" w:type="dxa"/>
              <w:right w:w="72" w:type="dxa"/>
            </w:tcMar>
            <w:hideMark/>
          </w:tcPr>
          <w:p w:rsidR="00AE5692" w:rsidRPr="00AD11BE" w:rsidRDefault="00AE5692" w:rsidP="00686456">
            <w:pPr>
              <w:jc w:val="center"/>
              <w:rPr>
                <w:sz w:val="18"/>
                <w:szCs w:val="18"/>
              </w:rPr>
            </w:pPr>
            <w:r w:rsidRPr="00AD11BE">
              <w:rPr>
                <w:rFonts w:ascii="Arial" w:hAnsi="Arial" w:cs="Arial"/>
                <w:sz w:val="18"/>
                <w:szCs w:val="18"/>
              </w:rPr>
              <w:t>Number</w:t>
            </w:r>
          </w:p>
        </w:tc>
        <w:tc>
          <w:tcPr>
            <w:tcW w:w="0" w:type="auto"/>
            <w:tcBorders>
              <w:bottom w:val="single" w:sz="4" w:space="0" w:color="auto"/>
            </w:tcBorders>
            <w:tcMar>
              <w:left w:w="72" w:type="dxa"/>
              <w:right w:w="72" w:type="dxa"/>
            </w:tcMar>
            <w:hideMark/>
          </w:tcPr>
          <w:p w:rsidR="00AE5692" w:rsidRPr="00AD11BE" w:rsidRDefault="00AE5692" w:rsidP="00686456">
            <w:pPr>
              <w:jc w:val="center"/>
              <w:rPr>
                <w:sz w:val="18"/>
                <w:szCs w:val="18"/>
              </w:rPr>
            </w:pPr>
            <w:r w:rsidRPr="00AD11BE">
              <w:rPr>
                <w:rFonts w:ascii="Arial" w:hAnsi="Arial" w:cs="Arial"/>
                <w:sz w:val="18"/>
                <w:szCs w:val="18"/>
              </w:rPr>
              <w:t>Percent</w:t>
            </w:r>
          </w:p>
        </w:tc>
        <w:tc>
          <w:tcPr>
            <w:tcW w:w="0" w:type="auto"/>
            <w:tcBorders>
              <w:bottom w:val="single" w:sz="4" w:space="0" w:color="auto"/>
            </w:tcBorders>
            <w:tcMar>
              <w:left w:w="72" w:type="dxa"/>
              <w:right w:w="72" w:type="dxa"/>
            </w:tcMar>
            <w:hideMark/>
          </w:tcPr>
          <w:p w:rsidR="00AE5692" w:rsidRPr="00AD11BE" w:rsidRDefault="00AE5692" w:rsidP="00686456">
            <w:pPr>
              <w:jc w:val="center"/>
              <w:rPr>
                <w:sz w:val="18"/>
                <w:szCs w:val="18"/>
              </w:rPr>
            </w:pPr>
            <w:r w:rsidRPr="00AD11BE">
              <w:rPr>
                <w:rFonts w:ascii="Arial" w:hAnsi="Arial" w:cs="Arial"/>
                <w:sz w:val="18"/>
                <w:szCs w:val="18"/>
              </w:rPr>
              <w:t>Number</w:t>
            </w:r>
          </w:p>
        </w:tc>
        <w:tc>
          <w:tcPr>
            <w:tcW w:w="1030" w:type="dxa"/>
            <w:tcBorders>
              <w:bottom w:val="single" w:sz="4" w:space="0" w:color="auto"/>
            </w:tcBorders>
            <w:tcMar>
              <w:left w:w="72" w:type="dxa"/>
              <w:right w:w="72" w:type="dxa"/>
            </w:tcMar>
            <w:hideMark/>
          </w:tcPr>
          <w:p w:rsidR="00AE5692" w:rsidRPr="00AD11BE" w:rsidRDefault="00AE5692" w:rsidP="00686456">
            <w:pPr>
              <w:jc w:val="center"/>
              <w:rPr>
                <w:sz w:val="18"/>
                <w:szCs w:val="18"/>
              </w:rPr>
            </w:pPr>
            <w:r w:rsidRPr="00AD11BE">
              <w:rPr>
                <w:rFonts w:ascii="Arial" w:hAnsi="Arial" w:cs="Arial"/>
                <w:sz w:val="18"/>
                <w:szCs w:val="18"/>
              </w:rPr>
              <w:t>Percent</w:t>
            </w:r>
          </w:p>
        </w:tc>
      </w:tr>
      <w:tr w:rsidR="00AE5692" w:rsidRPr="00AD11BE" w:rsidTr="00686456">
        <w:tc>
          <w:tcPr>
            <w:tcW w:w="0" w:type="auto"/>
            <w:tcBorders>
              <w:top w:val="single" w:sz="4" w:space="0" w:color="auto"/>
              <w:bottom w:val="nil"/>
            </w:tcBorders>
            <w:hideMark/>
          </w:tcPr>
          <w:p w:rsidR="00AE5692" w:rsidRPr="00AD11BE" w:rsidRDefault="00AE5692" w:rsidP="00686456">
            <w:pPr>
              <w:rPr>
                <w:sz w:val="18"/>
                <w:szCs w:val="18"/>
              </w:rPr>
            </w:pPr>
            <w:r w:rsidRPr="00AD11BE">
              <w:rPr>
                <w:rFonts w:ascii="Arial" w:hAnsi="Arial" w:cs="Arial"/>
                <w:b/>
                <w:bCs/>
                <w:sz w:val="18"/>
                <w:szCs w:val="18"/>
              </w:rPr>
              <w:t>TOTAL</w:t>
            </w:r>
          </w:p>
        </w:tc>
        <w:tc>
          <w:tcPr>
            <w:tcW w:w="0" w:type="auto"/>
            <w:tcBorders>
              <w:top w:val="single" w:sz="4" w:space="0" w:color="auto"/>
              <w:bottom w:val="nil"/>
            </w:tcBorders>
            <w:hideMark/>
          </w:tcPr>
          <w:p w:rsidR="00AE5692" w:rsidRPr="002C65A2" w:rsidRDefault="00AE5692" w:rsidP="00686456">
            <w:pPr>
              <w:jc w:val="right"/>
              <w:rPr>
                <w:b/>
                <w:sz w:val="18"/>
                <w:szCs w:val="18"/>
              </w:rPr>
            </w:pPr>
            <w:r w:rsidRPr="002C65A2">
              <w:rPr>
                <w:rFonts w:ascii="Arial" w:hAnsi="Arial" w:cs="Arial"/>
                <w:b/>
                <w:sz w:val="18"/>
                <w:szCs w:val="18"/>
              </w:rPr>
              <w:t>1,087</w:t>
            </w:r>
          </w:p>
        </w:tc>
        <w:tc>
          <w:tcPr>
            <w:tcW w:w="0" w:type="auto"/>
            <w:tcBorders>
              <w:top w:val="single" w:sz="4" w:space="0" w:color="auto"/>
              <w:bottom w:val="nil"/>
            </w:tcBorders>
            <w:hideMark/>
          </w:tcPr>
          <w:p w:rsidR="00AE5692" w:rsidRPr="002C65A2" w:rsidRDefault="00AE5692" w:rsidP="00686456">
            <w:pPr>
              <w:jc w:val="right"/>
              <w:rPr>
                <w:b/>
                <w:sz w:val="18"/>
                <w:szCs w:val="18"/>
              </w:rPr>
            </w:pPr>
            <w:r w:rsidRPr="002C65A2">
              <w:rPr>
                <w:rFonts w:ascii="Arial" w:hAnsi="Arial" w:cs="Arial"/>
                <w:b/>
                <w:sz w:val="18"/>
                <w:szCs w:val="18"/>
              </w:rPr>
              <w:t>100.0</w:t>
            </w:r>
          </w:p>
        </w:tc>
        <w:tc>
          <w:tcPr>
            <w:tcW w:w="0" w:type="auto"/>
            <w:tcBorders>
              <w:top w:val="single" w:sz="4" w:space="0" w:color="auto"/>
              <w:bottom w:val="nil"/>
            </w:tcBorders>
            <w:hideMark/>
          </w:tcPr>
          <w:p w:rsidR="00AE5692" w:rsidRPr="002C65A2" w:rsidRDefault="00AE5692" w:rsidP="00686456">
            <w:pPr>
              <w:jc w:val="right"/>
              <w:rPr>
                <w:b/>
                <w:sz w:val="18"/>
                <w:szCs w:val="18"/>
              </w:rPr>
            </w:pPr>
            <w:r w:rsidRPr="002C65A2">
              <w:rPr>
                <w:rFonts w:ascii="Arial" w:hAnsi="Arial" w:cs="Arial"/>
                <w:b/>
                <w:sz w:val="18"/>
                <w:szCs w:val="18"/>
              </w:rPr>
              <w:t>425</w:t>
            </w:r>
          </w:p>
        </w:tc>
        <w:tc>
          <w:tcPr>
            <w:tcW w:w="0" w:type="auto"/>
            <w:tcBorders>
              <w:top w:val="single" w:sz="4" w:space="0" w:color="auto"/>
              <w:bottom w:val="nil"/>
            </w:tcBorders>
            <w:hideMark/>
          </w:tcPr>
          <w:p w:rsidR="00AE5692" w:rsidRPr="002C65A2" w:rsidRDefault="00AE5692" w:rsidP="00686456">
            <w:pPr>
              <w:jc w:val="right"/>
              <w:rPr>
                <w:b/>
                <w:sz w:val="18"/>
                <w:szCs w:val="18"/>
              </w:rPr>
            </w:pPr>
            <w:r w:rsidRPr="002C65A2">
              <w:rPr>
                <w:rFonts w:ascii="Arial" w:hAnsi="Arial" w:cs="Arial"/>
                <w:b/>
                <w:sz w:val="18"/>
                <w:szCs w:val="18"/>
              </w:rPr>
              <w:t>100.0</w:t>
            </w:r>
          </w:p>
        </w:tc>
        <w:tc>
          <w:tcPr>
            <w:tcW w:w="0" w:type="auto"/>
            <w:tcBorders>
              <w:top w:val="single" w:sz="4" w:space="0" w:color="auto"/>
              <w:bottom w:val="nil"/>
            </w:tcBorders>
            <w:hideMark/>
          </w:tcPr>
          <w:p w:rsidR="00AE5692" w:rsidRPr="002C65A2" w:rsidRDefault="00AE5692" w:rsidP="00686456">
            <w:pPr>
              <w:jc w:val="right"/>
              <w:rPr>
                <w:b/>
                <w:sz w:val="18"/>
                <w:szCs w:val="18"/>
              </w:rPr>
            </w:pPr>
            <w:r w:rsidRPr="002C65A2">
              <w:rPr>
                <w:rFonts w:ascii="Arial" w:hAnsi="Arial" w:cs="Arial"/>
                <w:b/>
                <w:sz w:val="18"/>
                <w:szCs w:val="18"/>
              </w:rPr>
              <w:t>662</w:t>
            </w:r>
          </w:p>
        </w:tc>
        <w:tc>
          <w:tcPr>
            <w:tcW w:w="0" w:type="auto"/>
            <w:tcBorders>
              <w:top w:val="single" w:sz="4" w:space="0" w:color="auto"/>
              <w:bottom w:val="nil"/>
            </w:tcBorders>
            <w:hideMark/>
          </w:tcPr>
          <w:p w:rsidR="00AE5692" w:rsidRPr="002C65A2" w:rsidRDefault="00AE5692" w:rsidP="00686456">
            <w:pPr>
              <w:jc w:val="right"/>
              <w:rPr>
                <w:b/>
                <w:sz w:val="18"/>
                <w:szCs w:val="18"/>
              </w:rPr>
            </w:pPr>
            <w:r w:rsidRPr="002C65A2">
              <w:rPr>
                <w:rFonts w:ascii="Arial" w:hAnsi="Arial" w:cs="Arial"/>
                <w:b/>
                <w:sz w:val="18"/>
                <w:szCs w:val="18"/>
              </w:rPr>
              <w:t>100.0</w:t>
            </w:r>
          </w:p>
        </w:tc>
        <w:tc>
          <w:tcPr>
            <w:tcW w:w="0" w:type="auto"/>
            <w:tcBorders>
              <w:top w:val="single" w:sz="4" w:space="0" w:color="auto"/>
              <w:bottom w:val="nil"/>
            </w:tcBorders>
            <w:hideMark/>
          </w:tcPr>
          <w:p w:rsidR="00AE5692" w:rsidRPr="002C65A2" w:rsidRDefault="00AE5692" w:rsidP="00686456">
            <w:pPr>
              <w:jc w:val="right"/>
              <w:rPr>
                <w:b/>
                <w:sz w:val="18"/>
                <w:szCs w:val="18"/>
              </w:rPr>
            </w:pPr>
            <w:r w:rsidRPr="002C65A2">
              <w:rPr>
                <w:rFonts w:ascii="Arial" w:hAnsi="Arial" w:cs="Arial"/>
                <w:b/>
                <w:sz w:val="18"/>
                <w:szCs w:val="18"/>
              </w:rPr>
              <w:t>299</w:t>
            </w:r>
          </w:p>
        </w:tc>
        <w:tc>
          <w:tcPr>
            <w:tcW w:w="0" w:type="auto"/>
            <w:tcBorders>
              <w:top w:val="single" w:sz="4" w:space="0" w:color="auto"/>
              <w:bottom w:val="nil"/>
            </w:tcBorders>
            <w:hideMark/>
          </w:tcPr>
          <w:p w:rsidR="00AE5692" w:rsidRPr="002C65A2" w:rsidRDefault="00AE5692" w:rsidP="00686456">
            <w:pPr>
              <w:jc w:val="right"/>
              <w:rPr>
                <w:b/>
                <w:sz w:val="18"/>
                <w:szCs w:val="18"/>
              </w:rPr>
            </w:pPr>
            <w:r w:rsidRPr="002C65A2">
              <w:rPr>
                <w:rFonts w:ascii="Arial" w:hAnsi="Arial" w:cs="Arial"/>
                <w:b/>
                <w:sz w:val="18"/>
                <w:szCs w:val="18"/>
              </w:rPr>
              <w:t>100.0</w:t>
            </w:r>
          </w:p>
        </w:tc>
        <w:tc>
          <w:tcPr>
            <w:tcW w:w="0" w:type="auto"/>
            <w:tcBorders>
              <w:top w:val="single" w:sz="4" w:space="0" w:color="auto"/>
              <w:bottom w:val="nil"/>
            </w:tcBorders>
            <w:hideMark/>
          </w:tcPr>
          <w:p w:rsidR="00AE5692" w:rsidRPr="002C65A2" w:rsidRDefault="00AE5692" w:rsidP="00686456">
            <w:pPr>
              <w:jc w:val="right"/>
              <w:rPr>
                <w:b/>
                <w:sz w:val="18"/>
                <w:szCs w:val="18"/>
              </w:rPr>
            </w:pPr>
            <w:r w:rsidRPr="002C65A2">
              <w:rPr>
                <w:rFonts w:ascii="Arial" w:hAnsi="Arial" w:cs="Arial"/>
                <w:b/>
                <w:sz w:val="18"/>
                <w:szCs w:val="18"/>
              </w:rPr>
              <w:t>693</w:t>
            </w:r>
          </w:p>
        </w:tc>
        <w:tc>
          <w:tcPr>
            <w:tcW w:w="0" w:type="auto"/>
            <w:tcBorders>
              <w:top w:val="single" w:sz="4" w:space="0" w:color="auto"/>
              <w:bottom w:val="nil"/>
            </w:tcBorders>
            <w:hideMark/>
          </w:tcPr>
          <w:p w:rsidR="00AE5692" w:rsidRPr="002C65A2" w:rsidRDefault="00AE5692" w:rsidP="00686456">
            <w:pPr>
              <w:jc w:val="right"/>
              <w:rPr>
                <w:b/>
                <w:sz w:val="18"/>
                <w:szCs w:val="18"/>
              </w:rPr>
            </w:pPr>
            <w:r w:rsidRPr="002C65A2">
              <w:rPr>
                <w:rFonts w:ascii="Arial" w:hAnsi="Arial" w:cs="Arial"/>
                <w:b/>
                <w:sz w:val="18"/>
                <w:szCs w:val="18"/>
              </w:rPr>
              <w:t>100.0</w:t>
            </w:r>
          </w:p>
        </w:tc>
        <w:tc>
          <w:tcPr>
            <w:tcW w:w="0" w:type="auto"/>
            <w:tcBorders>
              <w:top w:val="single" w:sz="4" w:space="0" w:color="auto"/>
              <w:bottom w:val="nil"/>
            </w:tcBorders>
            <w:hideMark/>
          </w:tcPr>
          <w:p w:rsidR="00AE5692" w:rsidRPr="002C65A2" w:rsidRDefault="00AE5692" w:rsidP="00686456">
            <w:pPr>
              <w:jc w:val="right"/>
              <w:rPr>
                <w:b/>
                <w:sz w:val="18"/>
                <w:szCs w:val="18"/>
              </w:rPr>
            </w:pPr>
            <w:r w:rsidRPr="002C65A2">
              <w:rPr>
                <w:rFonts w:ascii="Arial" w:hAnsi="Arial" w:cs="Arial"/>
                <w:b/>
                <w:sz w:val="18"/>
                <w:szCs w:val="18"/>
              </w:rPr>
              <w:t>95</w:t>
            </w:r>
          </w:p>
        </w:tc>
        <w:tc>
          <w:tcPr>
            <w:tcW w:w="1030" w:type="dxa"/>
            <w:tcBorders>
              <w:top w:val="single" w:sz="4" w:space="0" w:color="auto"/>
              <w:bottom w:val="nil"/>
            </w:tcBorders>
            <w:hideMark/>
          </w:tcPr>
          <w:p w:rsidR="00AE5692" w:rsidRPr="002C65A2" w:rsidRDefault="00AE5692" w:rsidP="00686456">
            <w:pPr>
              <w:jc w:val="right"/>
              <w:rPr>
                <w:b/>
                <w:sz w:val="18"/>
                <w:szCs w:val="18"/>
              </w:rPr>
            </w:pPr>
            <w:r w:rsidRPr="002C65A2">
              <w:rPr>
                <w:rFonts w:ascii="Arial" w:hAnsi="Arial" w:cs="Arial"/>
                <w:b/>
                <w:sz w:val="18"/>
                <w:szCs w:val="18"/>
              </w:rPr>
              <w:t>100.0</w:t>
            </w:r>
          </w:p>
        </w:tc>
      </w:tr>
      <w:tr w:rsidR="00AE5692" w:rsidRPr="00AD11BE" w:rsidTr="00686456">
        <w:tc>
          <w:tcPr>
            <w:tcW w:w="0" w:type="auto"/>
            <w:tcBorders>
              <w:top w:val="nil"/>
            </w:tcBorders>
            <w:hideMark/>
          </w:tcPr>
          <w:p w:rsidR="00AE5692" w:rsidRPr="00AD11BE" w:rsidRDefault="00AE5692" w:rsidP="00686456">
            <w:pPr>
              <w:rPr>
                <w:sz w:val="18"/>
                <w:szCs w:val="18"/>
              </w:rPr>
            </w:pPr>
            <w:r w:rsidRPr="00AD11BE">
              <w:rPr>
                <w:rFonts w:ascii="Arial" w:hAnsi="Arial" w:cs="Arial"/>
                <w:sz w:val="18"/>
                <w:szCs w:val="18"/>
              </w:rPr>
              <w:br/>
            </w:r>
            <w:r w:rsidRPr="00AD11BE">
              <w:rPr>
                <w:rFonts w:ascii="Arial" w:hAnsi="Arial" w:cs="Arial"/>
                <w:b/>
                <w:bCs/>
                <w:sz w:val="18"/>
                <w:szCs w:val="18"/>
              </w:rPr>
              <w:t>INITIAL INTERVIEWS</w:t>
            </w:r>
          </w:p>
        </w:tc>
        <w:tc>
          <w:tcPr>
            <w:tcW w:w="0" w:type="auto"/>
            <w:tcBorders>
              <w:top w:val="nil"/>
            </w:tcBorders>
            <w:vAlign w:val="bottom"/>
            <w:hideMark/>
          </w:tcPr>
          <w:p w:rsidR="00AE5692" w:rsidRPr="002C65A2" w:rsidRDefault="00AE5692" w:rsidP="00686456">
            <w:pPr>
              <w:jc w:val="right"/>
              <w:rPr>
                <w:b/>
                <w:sz w:val="18"/>
                <w:szCs w:val="18"/>
              </w:rPr>
            </w:pPr>
            <w:r w:rsidRPr="002C65A2">
              <w:rPr>
                <w:rFonts w:ascii="Arial" w:hAnsi="Arial" w:cs="Arial"/>
                <w:b/>
                <w:sz w:val="18"/>
                <w:szCs w:val="18"/>
              </w:rPr>
              <w:t>1,027</w:t>
            </w:r>
          </w:p>
        </w:tc>
        <w:tc>
          <w:tcPr>
            <w:tcW w:w="0" w:type="auto"/>
            <w:tcBorders>
              <w:top w:val="nil"/>
            </w:tcBorders>
            <w:vAlign w:val="bottom"/>
            <w:hideMark/>
          </w:tcPr>
          <w:p w:rsidR="00AE5692" w:rsidRPr="002C65A2" w:rsidRDefault="00AE5692" w:rsidP="00686456">
            <w:pPr>
              <w:jc w:val="right"/>
              <w:rPr>
                <w:b/>
                <w:sz w:val="18"/>
                <w:szCs w:val="18"/>
              </w:rPr>
            </w:pPr>
            <w:r w:rsidRPr="002C65A2">
              <w:rPr>
                <w:rFonts w:ascii="Arial" w:hAnsi="Arial" w:cs="Arial"/>
                <w:b/>
                <w:sz w:val="18"/>
                <w:szCs w:val="18"/>
              </w:rPr>
              <w:t>100.0</w:t>
            </w:r>
          </w:p>
        </w:tc>
        <w:tc>
          <w:tcPr>
            <w:tcW w:w="0" w:type="auto"/>
            <w:tcBorders>
              <w:top w:val="nil"/>
            </w:tcBorders>
            <w:vAlign w:val="bottom"/>
            <w:hideMark/>
          </w:tcPr>
          <w:p w:rsidR="00AE5692" w:rsidRPr="002C65A2" w:rsidRDefault="00AE5692" w:rsidP="00686456">
            <w:pPr>
              <w:jc w:val="right"/>
              <w:rPr>
                <w:b/>
                <w:sz w:val="18"/>
                <w:szCs w:val="18"/>
              </w:rPr>
            </w:pPr>
            <w:r w:rsidRPr="002C65A2">
              <w:rPr>
                <w:rFonts w:ascii="Arial" w:hAnsi="Arial" w:cs="Arial"/>
                <w:b/>
                <w:sz w:val="18"/>
                <w:szCs w:val="18"/>
              </w:rPr>
              <w:t>403</w:t>
            </w:r>
          </w:p>
        </w:tc>
        <w:tc>
          <w:tcPr>
            <w:tcW w:w="0" w:type="auto"/>
            <w:tcBorders>
              <w:top w:val="nil"/>
            </w:tcBorders>
            <w:vAlign w:val="bottom"/>
            <w:hideMark/>
          </w:tcPr>
          <w:p w:rsidR="00AE5692" w:rsidRPr="002C65A2" w:rsidRDefault="00AE5692" w:rsidP="00686456">
            <w:pPr>
              <w:jc w:val="right"/>
              <w:rPr>
                <w:b/>
                <w:sz w:val="18"/>
                <w:szCs w:val="18"/>
              </w:rPr>
            </w:pPr>
            <w:r w:rsidRPr="002C65A2">
              <w:rPr>
                <w:rFonts w:ascii="Arial" w:hAnsi="Arial" w:cs="Arial"/>
                <w:b/>
                <w:sz w:val="18"/>
                <w:szCs w:val="18"/>
              </w:rPr>
              <w:t>100.0</w:t>
            </w:r>
          </w:p>
        </w:tc>
        <w:tc>
          <w:tcPr>
            <w:tcW w:w="0" w:type="auto"/>
            <w:tcBorders>
              <w:top w:val="nil"/>
            </w:tcBorders>
            <w:vAlign w:val="bottom"/>
            <w:hideMark/>
          </w:tcPr>
          <w:p w:rsidR="00AE5692" w:rsidRPr="002C65A2" w:rsidRDefault="00AE5692" w:rsidP="00686456">
            <w:pPr>
              <w:jc w:val="right"/>
              <w:rPr>
                <w:b/>
                <w:sz w:val="18"/>
                <w:szCs w:val="18"/>
              </w:rPr>
            </w:pPr>
            <w:r w:rsidRPr="002C65A2">
              <w:rPr>
                <w:rFonts w:ascii="Arial" w:hAnsi="Arial" w:cs="Arial"/>
                <w:b/>
                <w:sz w:val="18"/>
                <w:szCs w:val="18"/>
              </w:rPr>
              <w:t>624</w:t>
            </w:r>
          </w:p>
        </w:tc>
        <w:tc>
          <w:tcPr>
            <w:tcW w:w="0" w:type="auto"/>
            <w:tcBorders>
              <w:top w:val="nil"/>
            </w:tcBorders>
            <w:vAlign w:val="bottom"/>
            <w:hideMark/>
          </w:tcPr>
          <w:p w:rsidR="00AE5692" w:rsidRPr="002C65A2" w:rsidRDefault="00AE5692" w:rsidP="00686456">
            <w:pPr>
              <w:jc w:val="right"/>
              <w:rPr>
                <w:b/>
                <w:sz w:val="18"/>
                <w:szCs w:val="18"/>
              </w:rPr>
            </w:pPr>
            <w:r w:rsidRPr="002C65A2">
              <w:rPr>
                <w:rFonts w:ascii="Arial" w:hAnsi="Arial" w:cs="Arial"/>
                <w:b/>
                <w:sz w:val="18"/>
                <w:szCs w:val="18"/>
              </w:rPr>
              <w:t>100.0</w:t>
            </w:r>
          </w:p>
        </w:tc>
        <w:tc>
          <w:tcPr>
            <w:tcW w:w="0" w:type="auto"/>
            <w:tcBorders>
              <w:top w:val="nil"/>
            </w:tcBorders>
            <w:vAlign w:val="bottom"/>
            <w:hideMark/>
          </w:tcPr>
          <w:p w:rsidR="00AE5692" w:rsidRPr="002C65A2" w:rsidRDefault="00AE5692" w:rsidP="00686456">
            <w:pPr>
              <w:jc w:val="right"/>
              <w:rPr>
                <w:b/>
                <w:sz w:val="18"/>
                <w:szCs w:val="18"/>
              </w:rPr>
            </w:pPr>
            <w:r w:rsidRPr="002C65A2">
              <w:rPr>
                <w:rFonts w:ascii="Arial" w:hAnsi="Arial" w:cs="Arial"/>
                <w:b/>
                <w:sz w:val="18"/>
                <w:szCs w:val="18"/>
              </w:rPr>
              <w:t>287</w:t>
            </w:r>
          </w:p>
        </w:tc>
        <w:tc>
          <w:tcPr>
            <w:tcW w:w="0" w:type="auto"/>
            <w:tcBorders>
              <w:top w:val="nil"/>
            </w:tcBorders>
            <w:vAlign w:val="bottom"/>
            <w:hideMark/>
          </w:tcPr>
          <w:p w:rsidR="00AE5692" w:rsidRPr="002C65A2" w:rsidRDefault="00AE5692" w:rsidP="00686456">
            <w:pPr>
              <w:jc w:val="right"/>
              <w:rPr>
                <w:b/>
                <w:sz w:val="18"/>
                <w:szCs w:val="18"/>
              </w:rPr>
            </w:pPr>
            <w:r w:rsidRPr="002C65A2">
              <w:rPr>
                <w:rFonts w:ascii="Arial" w:hAnsi="Arial" w:cs="Arial"/>
                <w:b/>
                <w:sz w:val="18"/>
                <w:szCs w:val="18"/>
              </w:rPr>
              <w:t>100.0</w:t>
            </w:r>
          </w:p>
        </w:tc>
        <w:tc>
          <w:tcPr>
            <w:tcW w:w="0" w:type="auto"/>
            <w:tcBorders>
              <w:top w:val="nil"/>
            </w:tcBorders>
            <w:vAlign w:val="bottom"/>
            <w:hideMark/>
          </w:tcPr>
          <w:p w:rsidR="00AE5692" w:rsidRPr="002C65A2" w:rsidRDefault="00AE5692" w:rsidP="00686456">
            <w:pPr>
              <w:jc w:val="right"/>
              <w:rPr>
                <w:b/>
                <w:sz w:val="18"/>
                <w:szCs w:val="18"/>
              </w:rPr>
            </w:pPr>
            <w:r w:rsidRPr="002C65A2">
              <w:rPr>
                <w:rFonts w:ascii="Arial" w:hAnsi="Arial" w:cs="Arial"/>
                <w:b/>
                <w:sz w:val="18"/>
                <w:szCs w:val="18"/>
              </w:rPr>
              <w:t>659</w:t>
            </w:r>
          </w:p>
        </w:tc>
        <w:tc>
          <w:tcPr>
            <w:tcW w:w="0" w:type="auto"/>
            <w:tcBorders>
              <w:top w:val="nil"/>
            </w:tcBorders>
            <w:vAlign w:val="bottom"/>
            <w:hideMark/>
          </w:tcPr>
          <w:p w:rsidR="00AE5692" w:rsidRPr="002C65A2" w:rsidRDefault="00AE5692" w:rsidP="00686456">
            <w:pPr>
              <w:jc w:val="right"/>
              <w:rPr>
                <w:b/>
                <w:sz w:val="18"/>
                <w:szCs w:val="18"/>
              </w:rPr>
            </w:pPr>
            <w:r w:rsidRPr="002C65A2">
              <w:rPr>
                <w:rFonts w:ascii="Arial" w:hAnsi="Arial" w:cs="Arial"/>
                <w:b/>
                <w:sz w:val="18"/>
                <w:szCs w:val="18"/>
              </w:rPr>
              <w:t>100.0</w:t>
            </w:r>
          </w:p>
        </w:tc>
        <w:tc>
          <w:tcPr>
            <w:tcW w:w="0" w:type="auto"/>
            <w:tcBorders>
              <w:top w:val="nil"/>
            </w:tcBorders>
            <w:vAlign w:val="bottom"/>
            <w:hideMark/>
          </w:tcPr>
          <w:p w:rsidR="00AE5692" w:rsidRPr="002C65A2" w:rsidRDefault="00AE5692" w:rsidP="00686456">
            <w:pPr>
              <w:jc w:val="right"/>
              <w:rPr>
                <w:b/>
                <w:sz w:val="18"/>
                <w:szCs w:val="18"/>
              </w:rPr>
            </w:pPr>
            <w:r w:rsidRPr="002C65A2">
              <w:rPr>
                <w:rFonts w:ascii="Arial" w:hAnsi="Arial" w:cs="Arial"/>
                <w:b/>
                <w:sz w:val="18"/>
                <w:szCs w:val="18"/>
              </w:rPr>
              <w:t>81</w:t>
            </w:r>
          </w:p>
        </w:tc>
        <w:tc>
          <w:tcPr>
            <w:tcW w:w="1030" w:type="dxa"/>
            <w:tcBorders>
              <w:top w:val="nil"/>
            </w:tcBorders>
            <w:vAlign w:val="bottom"/>
            <w:hideMark/>
          </w:tcPr>
          <w:p w:rsidR="00AE5692" w:rsidRPr="002C65A2" w:rsidRDefault="00AE5692" w:rsidP="00686456">
            <w:pPr>
              <w:jc w:val="right"/>
              <w:rPr>
                <w:b/>
                <w:sz w:val="18"/>
                <w:szCs w:val="18"/>
              </w:rPr>
            </w:pPr>
            <w:r w:rsidRPr="002C65A2">
              <w:rPr>
                <w:rFonts w:ascii="Arial" w:hAnsi="Arial" w:cs="Arial"/>
                <w:b/>
                <w:sz w:val="18"/>
                <w:szCs w:val="18"/>
              </w:rPr>
              <w:t>100.0</w:t>
            </w:r>
          </w:p>
        </w:tc>
      </w:tr>
      <w:tr w:rsidR="00AE5692" w:rsidRPr="00AD11BE" w:rsidTr="00686456">
        <w:tc>
          <w:tcPr>
            <w:tcW w:w="0" w:type="auto"/>
            <w:hideMark/>
          </w:tcPr>
          <w:p w:rsidR="00AE5692" w:rsidRPr="00AD11BE" w:rsidRDefault="00AE5692" w:rsidP="00686456">
            <w:pPr>
              <w:spacing w:before="20" w:after="20"/>
              <w:rPr>
                <w:sz w:val="18"/>
                <w:szCs w:val="18"/>
              </w:rPr>
            </w:pPr>
            <w:r w:rsidRPr="00AD11BE">
              <w:rPr>
                <w:rFonts w:ascii="Arial" w:hAnsi="Arial" w:cs="Arial"/>
                <w:sz w:val="18"/>
                <w:szCs w:val="18"/>
              </w:rPr>
              <w:t>Complete (020)</w:t>
            </w:r>
          </w:p>
        </w:tc>
        <w:tc>
          <w:tcPr>
            <w:tcW w:w="0" w:type="auto"/>
            <w:hideMark/>
          </w:tcPr>
          <w:p w:rsidR="00AE5692" w:rsidRPr="00AD11BE" w:rsidRDefault="00AE5692" w:rsidP="00686456">
            <w:pPr>
              <w:spacing w:before="20" w:after="20"/>
              <w:jc w:val="right"/>
              <w:rPr>
                <w:sz w:val="18"/>
                <w:szCs w:val="18"/>
              </w:rPr>
            </w:pPr>
            <w:r w:rsidRPr="00AD11BE">
              <w:rPr>
                <w:rFonts w:ascii="Arial" w:hAnsi="Arial" w:cs="Arial"/>
                <w:sz w:val="18"/>
                <w:szCs w:val="18"/>
              </w:rPr>
              <w:t>797</w:t>
            </w:r>
          </w:p>
        </w:tc>
        <w:tc>
          <w:tcPr>
            <w:tcW w:w="0" w:type="auto"/>
            <w:hideMark/>
          </w:tcPr>
          <w:p w:rsidR="00AE5692" w:rsidRPr="00AD11BE" w:rsidRDefault="00AE5692" w:rsidP="00686456">
            <w:pPr>
              <w:spacing w:before="20" w:after="20"/>
              <w:jc w:val="right"/>
              <w:rPr>
                <w:sz w:val="18"/>
                <w:szCs w:val="18"/>
              </w:rPr>
            </w:pPr>
            <w:r w:rsidRPr="00AD11BE">
              <w:rPr>
                <w:rFonts w:ascii="Arial" w:hAnsi="Arial" w:cs="Arial"/>
                <w:sz w:val="18"/>
                <w:szCs w:val="18"/>
              </w:rPr>
              <w:t>77.6</w:t>
            </w:r>
          </w:p>
        </w:tc>
        <w:tc>
          <w:tcPr>
            <w:tcW w:w="0" w:type="auto"/>
            <w:hideMark/>
          </w:tcPr>
          <w:p w:rsidR="00AE5692" w:rsidRPr="00AD11BE" w:rsidRDefault="00AE5692" w:rsidP="00686456">
            <w:pPr>
              <w:spacing w:before="20" w:after="20"/>
              <w:jc w:val="right"/>
              <w:rPr>
                <w:sz w:val="18"/>
                <w:szCs w:val="18"/>
              </w:rPr>
            </w:pPr>
            <w:r w:rsidRPr="00AD11BE">
              <w:rPr>
                <w:rFonts w:ascii="Arial" w:hAnsi="Arial" w:cs="Arial"/>
                <w:sz w:val="18"/>
                <w:szCs w:val="18"/>
              </w:rPr>
              <w:t>336</w:t>
            </w:r>
          </w:p>
        </w:tc>
        <w:tc>
          <w:tcPr>
            <w:tcW w:w="0" w:type="auto"/>
            <w:hideMark/>
          </w:tcPr>
          <w:p w:rsidR="00AE5692" w:rsidRPr="00AD11BE" w:rsidRDefault="00AE5692" w:rsidP="00686456">
            <w:pPr>
              <w:spacing w:before="20" w:after="20"/>
              <w:jc w:val="right"/>
              <w:rPr>
                <w:sz w:val="18"/>
                <w:szCs w:val="18"/>
              </w:rPr>
            </w:pPr>
            <w:r w:rsidRPr="00AD11BE">
              <w:rPr>
                <w:rFonts w:ascii="Arial" w:hAnsi="Arial" w:cs="Arial"/>
                <w:sz w:val="18"/>
                <w:szCs w:val="18"/>
              </w:rPr>
              <w:t>83.4</w:t>
            </w:r>
          </w:p>
        </w:tc>
        <w:tc>
          <w:tcPr>
            <w:tcW w:w="0" w:type="auto"/>
            <w:hideMark/>
          </w:tcPr>
          <w:p w:rsidR="00AE5692" w:rsidRPr="00AD11BE" w:rsidRDefault="00AE5692" w:rsidP="00686456">
            <w:pPr>
              <w:spacing w:before="20" w:after="20"/>
              <w:jc w:val="right"/>
              <w:rPr>
                <w:sz w:val="18"/>
                <w:szCs w:val="18"/>
              </w:rPr>
            </w:pPr>
            <w:r w:rsidRPr="00AD11BE">
              <w:rPr>
                <w:rFonts w:ascii="Arial" w:hAnsi="Arial" w:cs="Arial"/>
                <w:sz w:val="18"/>
                <w:szCs w:val="18"/>
              </w:rPr>
              <w:t>461</w:t>
            </w:r>
          </w:p>
        </w:tc>
        <w:tc>
          <w:tcPr>
            <w:tcW w:w="0" w:type="auto"/>
            <w:hideMark/>
          </w:tcPr>
          <w:p w:rsidR="00AE5692" w:rsidRPr="00AD11BE" w:rsidRDefault="00AE5692" w:rsidP="00686456">
            <w:pPr>
              <w:spacing w:before="20" w:after="20"/>
              <w:jc w:val="right"/>
              <w:rPr>
                <w:sz w:val="18"/>
                <w:szCs w:val="18"/>
              </w:rPr>
            </w:pPr>
            <w:r w:rsidRPr="00AD11BE">
              <w:rPr>
                <w:rFonts w:ascii="Arial" w:hAnsi="Arial" w:cs="Arial"/>
                <w:sz w:val="18"/>
                <w:szCs w:val="18"/>
              </w:rPr>
              <w:t>73.9</w:t>
            </w:r>
          </w:p>
        </w:tc>
        <w:tc>
          <w:tcPr>
            <w:tcW w:w="0" w:type="auto"/>
            <w:hideMark/>
          </w:tcPr>
          <w:p w:rsidR="00AE5692" w:rsidRPr="00AD11BE" w:rsidRDefault="00AE5692" w:rsidP="00686456">
            <w:pPr>
              <w:spacing w:before="20" w:after="20"/>
              <w:jc w:val="right"/>
              <w:rPr>
                <w:sz w:val="18"/>
                <w:szCs w:val="18"/>
              </w:rPr>
            </w:pPr>
            <w:r w:rsidRPr="00AD11BE">
              <w:rPr>
                <w:rFonts w:ascii="Arial" w:hAnsi="Arial" w:cs="Arial"/>
                <w:sz w:val="18"/>
                <w:szCs w:val="18"/>
              </w:rPr>
              <w:t>220</w:t>
            </w:r>
          </w:p>
        </w:tc>
        <w:tc>
          <w:tcPr>
            <w:tcW w:w="0" w:type="auto"/>
            <w:hideMark/>
          </w:tcPr>
          <w:p w:rsidR="00AE5692" w:rsidRPr="00AD11BE" w:rsidRDefault="00AE5692" w:rsidP="00686456">
            <w:pPr>
              <w:spacing w:before="20" w:after="20"/>
              <w:jc w:val="right"/>
              <w:rPr>
                <w:sz w:val="18"/>
                <w:szCs w:val="18"/>
              </w:rPr>
            </w:pPr>
            <w:r w:rsidRPr="00AD11BE">
              <w:rPr>
                <w:rFonts w:ascii="Arial" w:hAnsi="Arial" w:cs="Arial"/>
                <w:sz w:val="18"/>
                <w:szCs w:val="18"/>
              </w:rPr>
              <w:t>76.7</w:t>
            </w:r>
          </w:p>
        </w:tc>
        <w:tc>
          <w:tcPr>
            <w:tcW w:w="0" w:type="auto"/>
            <w:hideMark/>
          </w:tcPr>
          <w:p w:rsidR="00AE5692" w:rsidRPr="00AD11BE" w:rsidRDefault="00AE5692" w:rsidP="00686456">
            <w:pPr>
              <w:spacing w:before="20" w:after="20"/>
              <w:jc w:val="right"/>
              <w:rPr>
                <w:sz w:val="18"/>
                <w:szCs w:val="18"/>
              </w:rPr>
            </w:pPr>
            <w:r w:rsidRPr="00AD11BE">
              <w:rPr>
                <w:rFonts w:ascii="Arial" w:hAnsi="Arial" w:cs="Arial"/>
                <w:sz w:val="18"/>
                <w:szCs w:val="18"/>
              </w:rPr>
              <w:t>515</w:t>
            </w:r>
          </w:p>
        </w:tc>
        <w:tc>
          <w:tcPr>
            <w:tcW w:w="0" w:type="auto"/>
            <w:hideMark/>
          </w:tcPr>
          <w:p w:rsidR="00AE5692" w:rsidRPr="00AD11BE" w:rsidRDefault="00AE5692" w:rsidP="00686456">
            <w:pPr>
              <w:spacing w:before="20" w:after="20"/>
              <w:jc w:val="right"/>
              <w:rPr>
                <w:sz w:val="18"/>
                <w:szCs w:val="18"/>
              </w:rPr>
            </w:pPr>
            <w:r w:rsidRPr="00AD11BE">
              <w:rPr>
                <w:rFonts w:ascii="Arial" w:hAnsi="Arial" w:cs="Arial"/>
                <w:sz w:val="18"/>
                <w:szCs w:val="18"/>
              </w:rPr>
              <w:t>78.2</w:t>
            </w:r>
          </w:p>
        </w:tc>
        <w:tc>
          <w:tcPr>
            <w:tcW w:w="0" w:type="auto"/>
            <w:hideMark/>
          </w:tcPr>
          <w:p w:rsidR="00AE5692" w:rsidRPr="00AD11BE" w:rsidRDefault="00AE5692" w:rsidP="00686456">
            <w:pPr>
              <w:spacing w:before="20" w:after="20"/>
              <w:jc w:val="right"/>
              <w:rPr>
                <w:sz w:val="18"/>
                <w:szCs w:val="18"/>
              </w:rPr>
            </w:pPr>
            <w:r w:rsidRPr="00AD11BE">
              <w:rPr>
                <w:rFonts w:ascii="Arial" w:hAnsi="Arial" w:cs="Arial"/>
                <w:sz w:val="18"/>
                <w:szCs w:val="18"/>
              </w:rPr>
              <w:t>62</w:t>
            </w:r>
          </w:p>
        </w:tc>
        <w:tc>
          <w:tcPr>
            <w:tcW w:w="1030" w:type="dxa"/>
            <w:hideMark/>
          </w:tcPr>
          <w:p w:rsidR="00AE5692" w:rsidRPr="00AD11BE" w:rsidRDefault="00AE5692" w:rsidP="00686456">
            <w:pPr>
              <w:spacing w:before="20" w:after="20"/>
              <w:jc w:val="right"/>
              <w:rPr>
                <w:sz w:val="18"/>
                <w:szCs w:val="18"/>
              </w:rPr>
            </w:pPr>
            <w:r w:rsidRPr="00AD11BE">
              <w:rPr>
                <w:rFonts w:ascii="Arial" w:hAnsi="Arial" w:cs="Arial"/>
                <w:sz w:val="18"/>
                <w:szCs w:val="18"/>
              </w:rPr>
              <w:t>76.5</w:t>
            </w:r>
          </w:p>
        </w:tc>
      </w:tr>
      <w:tr w:rsidR="00AE5692" w:rsidRPr="00AD11BE" w:rsidTr="00686456">
        <w:tc>
          <w:tcPr>
            <w:tcW w:w="0" w:type="auto"/>
            <w:hideMark/>
          </w:tcPr>
          <w:p w:rsidR="00AE5692" w:rsidRPr="00AD11BE" w:rsidRDefault="00AE5692" w:rsidP="00686456">
            <w:pPr>
              <w:spacing w:before="20" w:after="20"/>
              <w:rPr>
                <w:sz w:val="18"/>
                <w:szCs w:val="18"/>
              </w:rPr>
            </w:pPr>
            <w:r w:rsidRPr="00AD11BE">
              <w:rPr>
                <w:rFonts w:ascii="Arial" w:hAnsi="Arial" w:cs="Arial"/>
                <w:sz w:val="18"/>
                <w:szCs w:val="18"/>
              </w:rPr>
              <w:t>Pending (358,567,568,650,800,820)</w:t>
            </w:r>
          </w:p>
        </w:tc>
        <w:tc>
          <w:tcPr>
            <w:tcW w:w="0" w:type="auto"/>
            <w:hideMark/>
          </w:tcPr>
          <w:p w:rsidR="00AE5692" w:rsidRPr="00AD11BE" w:rsidRDefault="00AE5692" w:rsidP="00686456">
            <w:pPr>
              <w:spacing w:before="20" w:after="20"/>
              <w:jc w:val="right"/>
              <w:rPr>
                <w:sz w:val="18"/>
                <w:szCs w:val="18"/>
              </w:rPr>
            </w:pPr>
            <w:r w:rsidRPr="00AD11BE">
              <w:rPr>
                <w:rFonts w:ascii="Arial" w:hAnsi="Arial" w:cs="Arial"/>
                <w:sz w:val="18"/>
                <w:szCs w:val="18"/>
              </w:rPr>
              <w:t>158</w:t>
            </w:r>
          </w:p>
        </w:tc>
        <w:tc>
          <w:tcPr>
            <w:tcW w:w="0" w:type="auto"/>
            <w:hideMark/>
          </w:tcPr>
          <w:p w:rsidR="00AE5692" w:rsidRPr="00AD11BE" w:rsidRDefault="00AE5692" w:rsidP="00686456">
            <w:pPr>
              <w:spacing w:before="20" w:after="20"/>
              <w:jc w:val="right"/>
              <w:rPr>
                <w:sz w:val="18"/>
                <w:szCs w:val="18"/>
              </w:rPr>
            </w:pPr>
            <w:r w:rsidRPr="00AD11BE">
              <w:rPr>
                <w:rFonts w:ascii="Arial" w:hAnsi="Arial" w:cs="Arial"/>
                <w:sz w:val="18"/>
                <w:szCs w:val="18"/>
              </w:rPr>
              <w:t>15.4</w:t>
            </w:r>
          </w:p>
        </w:tc>
        <w:tc>
          <w:tcPr>
            <w:tcW w:w="0" w:type="auto"/>
            <w:hideMark/>
          </w:tcPr>
          <w:p w:rsidR="00AE5692" w:rsidRPr="00AD11BE" w:rsidRDefault="00AE5692" w:rsidP="00686456">
            <w:pPr>
              <w:spacing w:before="20" w:after="20"/>
              <w:jc w:val="right"/>
              <w:rPr>
                <w:sz w:val="18"/>
                <w:szCs w:val="18"/>
              </w:rPr>
            </w:pPr>
            <w:r w:rsidRPr="00AD11BE">
              <w:rPr>
                <w:rFonts w:ascii="Arial" w:hAnsi="Arial" w:cs="Arial"/>
                <w:sz w:val="18"/>
                <w:szCs w:val="18"/>
              </w:rPr>
              <w:t>49</w:t>
            </w:r>
          </w:p>
        </w:tc>
        <w:tc>
          <w:tcPr>
            <w:tcW w:w="0" w:type="auto"/>
            <w:hideMark/>
          </w:tcPr>
          <w:p w:rsidR="00AE5692" w:rsidRPr="00AD11BE" w:rsidRDefault="00AE5692" w:rsidP="00686456">
            <w:pPr>
              <w:spacing w:before="20" w:after="20"/>
              <w:jc w:val="right"/>
              <w:rPr>
                <w:sz w:val="18"/>
                <w:szCs w:val="18"/>
              </w:rPr>
            </w:pPr>
            <w:r w:rsidRPr="00AD11BE">
              <w:rPr>
                <w:rFonts w:ascii="Arial" w:hAnsi="Arial" w:cs="Arial"/>
                <w:sz w:val="18"/>
                <w:szCs w:val="18"/>
              </w:rPr>
              <w:t>12.2</w:t>
            </w:r>
          </w:p>
        </w:tc>
        <w:tc>
          <w:tcPr>
            <w:tcW w:w="0" w:type="auto"/>
            <w:hideMark/>
          </w:tcPr>
          <w:p w:rsidR="00AE5692" w:rsidRPr="00AD11BE" w:rsidRDefault="00AE5692" w:rsidP="00686456">
            <w:pPr>
              <w:spacing w:before="20" w:after="20"/>
              <w:jc w:val="right"/>
              <w:rPr>
                <w:sz w:val="18"/>
                <w:szCs w:val="18"/>
              </w:rPr>
            </w:pPr>
            <w:r w:rsidRPr="00AD11BE">
              <w:rPr>
                <w:rFonts w:ascii="Arial" w:hAnsi="Arial" w:cs="Arial"/>
                <w:sz w:val="18"/>
                <w:szCs w:val="18"/>
              </w:rPr>
              <w:t>109</w:t>
            </w:r>
          </w:p>
        </w:tc>
        <w:tc>
          <w:tcPr>
            <w:tcW w:w="0" w:type="auto"/>
            <w:hideMark/>
          </w:tcPr>
          <w:p w:rsidR="00AE5692" w:rsidRPr="00AD11BE" w:rsidRDefault="00AE5692" w:rsidP="00686456">
            <w:pPr>
              <w:spacing w:before="20" w:after="20"/>
              <w:jc w:val="right"/>
              <w:rPr>
                <w:sz w:val="18"/>
                <w:szCs w:val="18"/>
              </w:rPr>
            </w:pPr>
            <w:r w:rsidRPr="00AD11BE">
              <w:rPr>
                <w:rFonts w:ascii="Arial" w:hAnsi="Arial" w:cs="Arial"/>
                <w:sz w:val="18"/>
                <w:szCs w:val="18"/>
              </w:rPr>
              <w:t>17.5</w:t>
            </w:r>
          </w:p>
        </w:tc>
        <w:tc>
          <w:tcPr>
            <w:tcW w:w="0" w:type="auto"/>
            <w:hideMark/>
          </w:tcPr>
          <w:p w:rsidR="00AE5692" w:rsidRPr="00AD11BE" w:rsidRDefault="00AE5692" w:rsidP="00686456">
            <w:pPr>
              <w:spacing w:before="20" w:after="20"/>
              <w:jc w:val="right"/>
              <w:rPr>
                <w:sz w:val="18"/>
                <w:szCs w:val="18"/>
              </w:rPr>
            </w:pPr>
            <w:r w:rsidRPr="00AD11BE">
              <w:rPr>
                <w:rFonts w:ascii="Arial" w:hAnsi="Arial" w:cs="Arial"/>
                <w:sz w:val="18"/>
                <w:szCs w:val="18"/>
              </w:rPr>
              <w:t>46</w:t>
            </w:r>
          </w:p>
        </w:tc>
        <w:tc>
          <w:tcPr>
            <w:tcW w:w="0" w:type="auto"/>
            <w:hideMark/>
          </w:tcPr>
          <w:p w:rsidR="00AE5692" w:rsidRPr="00AD11BE" w:rsidRDefault="00AE5692" w:rsidP="00686456">
            <w:pPr>
              <w:spacing w:before="20" w:after="20"/>
              <w:jc w:val="right"/>
              <w:rPr>
                <w:sz w:val="18"/>
                <w:szCs w:val="18"/>
              </w:rPr>
            </w:pPr>
            <w:r w:rsidRPr="00AD11BE">
              <w:rPr>
                <w:rFonts w:ascii="Arial" w:hAnsi="Arial" w:cs="Arial"/>
                <w:sz w:val="18"/>
                <w:szCs w:val="18"/>
              </w:rPr>
              <w:t>16.0</w:t>
            </w:r>
          </w:p>
        </w:tc>
        <w:tc>
          <w:tcPr>
            <w:tcW w:w="0" w:type="auto"/>
            <w:hideMark/>
          </w:tcPr>
          <w:p w:rsidR="00AE5692" w:rsidRPr="00AD11BE" w:rsidRDefault="00AE5692" w:rsidP="00686456">
            <w:pPr>
              <w:spacing w:before="20" w:after="20"/>
              <w:jc w:val="right"/>
              <w:rPr>
                <w:sz w:val="18"/>
                <w:szCs w:val="18"/>
              </w:rPr>
            </w:pPr>
            <w:r w:rsidRPr="00AD11BE">
              <w:rPr>
                <w:rFonts w:ascii="Arial" w:hAnsi="Arial" w:cs="Arial"/>
                <w:sz w:val="18"/>
                <w:szCs w:val="18"/>
              </w:rPr>
              <w:t>98</w:t>
            </w:r>
          </w:p>
        </w:tc>
        <w:tc>
          <w:tcPr>
            <w:tcW w:w="0" w:type="auto"/>
            <w:hideMark/>
          </w:tcPr>
          <w:p w:rsidR="00AE5692" w:rsidRPr="00AD11BE" w:rsidRDefault="00AE5692" w:rsidP="00686456">
            <w:pPr>
              <w:spacing w:before="20" w:after="20"/>
              <w:jc w:val="right"/>
              <w:rPr>
                <w:sz w:val="18"/>
                <w:szCs w:val="18"/>
              </w:rPr>
            </w:pPr>
            <w:r w:rsidRPr="00AD11BE">
              <w:rPr>
                <w:rFonts w:ascii="Arial" w:hAnsi="Arial" w:cs="Arial"/>
                <w:sz w:val="18"/>
                <w:szCs w:val="18"/>
              </w:rPr>
              <w:t>14.9</w:t>
            </w:r>
          </w:p>
        </w:tc>
        <w:tc>
          <w:tcPr>
            <w:tcW w:w="0" w:type="auto"/>
            <w:hideMark/>
          </w:tcPr>
          <w:p w:rsidR="00AE5692" w:rsidRPr="00AD11BE" w:rsidRDefault="00AE5692" w:rsidP="00686456">
            <w:pPr>
              <w:spacing w:before="20" w:after="20"/>
              <w:jc w:val="right"/>
              <w:rPr>
                <w:sz w:val="18"/>
                <w:szCs w:val="18"/>
              </w:rPr>
            </w:pPr>
            <w:r w:rsidRPr="00AD11BE">
              <w:rPr>
                <w:rFonts w:ascii="Arial" w:hAnsi="Arial" w:cs="Arial"/>
                <w:sz w:val="18"/>
                <w:szCs w:val="18"/>
              </w:rPr>
              <w:t>14</w:t>
            </w:r>
          </w:p>
        </w:tc>
        <w:tc>
          <w:tcPr>
            <w:tcW w:w="1030" w:type="dxa"/>
            <w:hideMark/>
          </w:tcPr>
          <w:p w:rsidR="00AE5692" w:rsidRPr="00AD11BE" w:rsidRDefault="00AE5692" w:rsidP="00686456">
            <w:pPr>
              <w:spacing w:before="20" w:after="20"/>
              <w:jc w:val="right"/>
              <w:rPr>
                <w:sz w:val="18"/>
                <w:szCs w:val="18"/>
              </w:rPr>
            </w:pPr>
            <w:r w:rsidRPr="00AD11BE">
              <w:rPr>
                <w:rFonts w:ascii="Arial" w:hAnsi="Arial" w:cs="Arial"/>
                <w:sz w:val="18"/>
                <w:szCs w:val="18"/>
              </w:rPr>
              <w:t>17.3</w:t>
            </w:r>
          </w:p>
        </w:tc>
      </w:tr>
      <w:tr w:rsidR="00AE5692" w:rsidRPr="00AD11BE" w:rsidTr="00686456">
        <w:tc>
          <w:tcPr>
            <w:tcW w:w="0" w:type="auto"/>
            <w:hideMark/>
          </w:tcPr>
          <w:p w:rsidR="00AE5692" w:rsidRPr="00AD11BE" w:rsidRDefault="00AE5692" w:rsidP="00686456">
            <w:pPr>
              <w:spacing w:before="20" w:after="20"/>
              <w:rPr>
                <w:sz w:val="18"/>
                <w:szCs w:val="18"/>
              </w:rPr>
            </w:pPr>
            <w:r w:rsidRPr="00AD11BE">
              <w:rPr>
                <w:rFonts w:ascii="Arial" w:hAnsi="Arial" w:cs="Arial"/>
                <w:sz w:val="18"/>
                <w:szCs w:val="18"/>
              </w:rPr>
              <w:t>Complete, Refused training (221)</w:t>
            </w:r>
          </w:p>
        </w:tc>
        <w:tc>
          <w:tcPr>
            <w:tcW w:w="0" w:type="auto"/>
            <w:hideMark/>
          </w:tcPr>
          <w:p w:rsidR="00AE5692" w:rsidRPr="00AD11BE" w:rsidRDefault="00AE5692" w:rsidP="00686456">
            <w:pPr>
              <w:spacing w:before="20" w:after="20"/>
              <w:jc w:val="right"/>
              <w:rPr>
                <w:sz w:val="18"/>
                <w:szCs w:val="18"/>
              </w:rPr>
            </w:pPr>
            <w:r w:rsidRPr="00AD11BE">
              <w:rPr>
                <w:rFonts w:ascii="Arial" w:hAnsi="Arial" w:cs="Arial"/>
                <w:sz w:val="18"/>
                <w:szCs w:val="18"/>
              </w:rPr>
              <w:t>0</w:t>
            </w:r>
          </w:p>
        </w:tc>
        <w:tc>
          <w:tcPr>
            <w:tcW w:w="0" w:type="auto"/>
            <w:hideMark/>
          </w:tcPr>
          <w:p w:rsidR="00AE5692" w:rsidRPr="00AD11BE" w:rsidRDefault="00AE5692" w:rsidP="00686456">
            <w:pPr>
              <w:spacing w:before="20" w:after="20"/>
              <w:jc w:val="right"/>
              <w:rPr>
                <w:sz w:val="18"/>
                <w:szCs w:val="18"/>
              </w:rPr>
            </w:pPr>
            <w:r w:rsidRPr="00AD11BE">
              <w:rPr>
                <w:rFonts w:ascii="Arial" w:hAnsi="Arial" w:cs="Arial"/>
                <w:sz w:val="18"/>
                <w:szCs w:val="18"/>
              </w:rPr>
              <w:t>0.0</w:t>
            </w:r>
          </w:p>
        </w:tc>
        <w:tc>
          <w:tcPr>
            <w:tcW w:w="0" w:type="auto"/>
            <w:hideMark/>
          </w:tcPr>
          <w:p w:rsidR="00AE5692" w:rsidRPr="00AD11BE" w:rsidRDefault="00AE5692" w:rsidP="00686456">
            <w:pPr>
              <w:spacing w:before="20" w:after="20"/>
              <w:jc w:val="right"/>
              <w:rPr>
                <w:sz w:val="18"/>
                <w:szCs w:val="18"/>
              </w:rPr>
            </w:pPr>
            <w:r w:rsidRPr="00AD11BE">
              <w:rPr>
                <w:rFonts w:ascii="Arial" w:hAnsi="Arial" w:cs="Arial"/>
                <w:sz w:val="18"/>
                <w:szCs w:val="18"/>
              </w:rPr>
              <w:t>0</w:t>
            </w:r>
          </w:p>
        </w:tc>
        <w:tc>
          <w:tcPr>
            <w:tcW w:w="0" w:type="auto"/>
            <w:hideMark/>
          </w:tcPr>
          <w:p w:rsidR="00AE5692" w:rsidRPr="00AD11BE" w:rsidRDefault="00AE5692" w:rsidP="00686456">
            <w:pPr>
              <w:spacing w:before="20" w:after="20"/>
              <w:jc w:val="right"/>
              <w:rPr>
                <w:sz w:val="18"/>
                <w:szCs w:val="18"/>
              </w:rPr>
            </w:pPr>
            <w:r w:rsidRPr="00AD11BE">
              <w:rPr>
                <w:rFonts w:ascii="Arial" w:hAnsi="Arial" w:cs="Arial"/>
                <w:sz w:val="18"/>
                <w:szCs w:val="18"/>
              </w:rPr>
              <w:t>0.0</w:t>
            </w:r>
          </w:p>
        </w:tc>
        <w:tc>
          <w:tcPr>
            <w:tcW w:w="0" w:type="auto"/>
            <w:hideMark/>
          </w:tcPr>
          <w:p w:rsidR="00AE5692" w:rsidRPr="00AD11BE" w:rsidRDefault="00AE5692" w:rsidP="00686456">
            <w:pPr>
              <w:spacing w:before="20" w:after="20"/>
              <w:jc w:val="right"/>
              <w:rPr>
                <w:sz w:val="18"/>
                <w:szCs w:val="18"/>
              </w:rPr>
            </w:pPr>
            <w:r w:rsidRPr="00AD11BE">
              <w:rPr>
                <w:rFonts w:ascii="Arial" w:hAnsi="Arial" w:cs="Arial"/>
                <w:sz w:val="18"/>
                <w:szCs w:val="18"/>
              </w:rPr>
              <w:t>0</w:t>
            </w:r>
          </w:p>
        </w:tc>
        <w:tc>
          <w:tcPr>
            <w:tcW w:w="0" w:type="auto"/>
            <w:hideMark/>
          </w:tcPr>
          <w:p w:rsidR="00AE5692" w:rsidRPr="00AD11BE" w:rsidRDefault="00AE5692" w:rsidP="00686456">
            <w:pPr>
              <w:spacing w:before="20" w:after="20"/>
              <w:jc w:val="right"/>
              <w:rPr>
                <w:sz w:val="18"/>
                <w:szCs w:val="18"/>
              </w:rPr>
            </w:pPr>
            <w:r w:rsidRPr="00AD11BE">
              <w:rPr>
                <w:rFonts w:ascii="Arial" w:hAnsi="Arial" w:cs="Arial"/>
                <w:sz w:val="18"/>
                <w:szCs w:val="18"/>
              </w:rPr>
              <w:t>0.0</w:t>
            </w:r>
          </w:p>
        </w:tc>
        <w:tc>
          <w:tcPr>
            <w:tcW w:w="0" w:type="auto"/>
            <w:hideMark/>
          </w:tcPr>
          <w:p w:rsidR="00AE5692" w:rsidRPr="00AD11BE" w:rsidRDefault="00AE5692" w:rsidP="00686456">
            <w:pPr>
              <w:spacing w:before="20" w:after="20"/>
              <w:jc w:val="right"/>
              <w:rPr>
                <w:sz w:val="18"/>
                <w:szCs w:val="18"/>
              </w:rPr>
            </w:pPr>
            <w:r w:rsidRPr="00AD11BE">
              <w:rPr>
                <w:rFonts w:ascii="Arial" w:hAnsi="Arial" w:cs="Arial"/>
                <w:sz w:val="18"/>
                <w:szCs w:val="18"/>
              </w:rPr>
              <w:t>0</w:t>
            </w:r>
          </w:p>
        </w:tc>
        <w:tc>
          <w:tcPr>
            <w:tcW w:w="0" w:type="auto"/>
            <w:hideMark/>
          </w:tcPr>
          <w:p w:rsidR="00AE5692" w:rsidRPr="00AD11BE" w:rsidRDefault="00AE5692" w:rsidP="00686456">
            <w:pPr>
              <w:spacing w:before="20" w:after="20"/>
              <w:jc w:val="right"/>
              <w:rPr>
                <w:sz w:val="18"/>
                <w:szCs w:val="18"/>
              </w:rPr>
            </w:pPr>
            <w:r w:rsidRPr="00AD11BE">
              <w:rPr>
                <w:rFonts w:ascii="Arial" w:hAnsi="Arial" w:cs="Arial"/>
                <w:sz w:val="18"/>
                <w:szCs w:val="18"/>
              </w:rPr>
              <w:t>0.0</w:t>
            </w:r>
          </w:p>
        </w:tc>
        <w:tc>
          <w:tcPr>
            <w:tcW w:w="0" w:type="auto"/>
            <w:hideMark/>
          </w:tcPr>
          <w:p w:rsidR="00AE5692" w:rsidRPr="00AD11BE" w:rsidRDefault="00AE5692" w:rsidP="00686456">
            <w:pPr>
              <w:spacing w:before="20" w:after="20"/>
              <w:jc w:val="right"/>
              <w:rPr>
                <w:sz w:val="18"/>
                <w:szCs w:val="18"/>
              </w:rPr>
            </w:pPr>
            <w:r w:rsidRPr="00AD11BE">
              <w:rPr>
                <w:rFonts w:ascii="Arial" w:hAnsi="Arial" w:cs="Arial"/>
                <w:sz w:val="18"/>
                <w:szCs w:val="18"/>
              </w:rPr>
              <w:t>0</w:t>
            </w:r>
          </w:p>
        </w:tc>
        <w:tc>
          <w:tcPr>
            <w:tcW w:w="0" w:type="auto"/>
            <w:hideMark/>
          </w:tcPr>
          <w:p w:rsidR="00AE5692" w:rsidRPr="00AD11BE" w:rsidRDefault="00AE5692" w:rsidP="00686456">
            <w:pPr>
              <w:spacing w:before="20" w:after="20"/>
              <w:jc w:val="right"/>
              <w:rPr>
                <w:sz w:val="18"/>
                <w:szCs w:val="18"/>
              </w:rPr>
            </w:pPr>
            <w:r w:rsidRPr="00AD11BE">
              <w:rPr>
                <w:rFonts w:ascii="Arial" w:hAnsi="Arial" w:cs="Arial"/>
                <w:sz w:val="18"/>
                <w:szCs w:val="18"/>
              </w:rPr>
              <w:t>0.0</w:t>
            </w:r>
          </w:p>
        </w:tc>
        <w:tc>
          <w:tcPr>
            <w:tcW w:w="0" w:type="auto"/>
            <w:hideMark/>
          </w:tcPr>
          <w:p w:rsidR="00AE5692" w:rsidRPr="00AD11BE" w:rsidRDefault="00AE5692" w:rsidP="00686456">
            <w:pPr>
              <w:spacing w:before="20" w:after="20"/>
              <w:jc w:val="right"/>
              <w:rPr>
                <w:sz w:val="18"/>
                <w:szCs w:val="18"/>
              </w:rPr>
            </w:pPr>
            <w:r w:rsidRPr="00AD11BE">
              <w:rPr>
                <w:rFonts w:ascii="Arial" w:hAnsi="Arial" w:cs="Arial"/>
                <w:sz w:val="18"/>
                <w:szCs w:val="18"/>
              </w:rPr>
              <w:t>0</w:t>
            </w:r>
          </w:p>
        </w:tc>
        <w:tc>
          <w:tcPr>
            <w:tcW w:w="1030" w:type="dxa"/>
            <w:hideMark/>
          </w:tcPr>
          <w:p w:rsidR="00AE5692" w:rsidRPr="00AD11BE" w:rsidRDefault="00AE5692" w:rsidP="00686456">
            <w:pPr>
              <w:spacing w:before="20" w:after="20"/>
              <w:jc w:val="right"/>
              <w:rPr>
                <w:sz w:val="18"/>
                <w:szCs w:val="18"/>
              </w:rPr>
            </w:pPr>
            <w:r w:rsidRPr="00AD11BE">
              <w:rPr>
                <w:rFonts w:ascii="Arial" w:hAnsi="Arial" w:cs="Arial"/>
                <w:sz w:val="18"/>
                <w:szCs w:val="18"/>
              </w:rPr>
              <w:t>0.0</w:t>
            </w:r>
          </w:p>
        </w:tc>
      </w:tr>
      <w:tr w:rsidR="00AE5692" w:rsidRPr="00AD11BE" w:rsidTr="00686456">
        <w:tc>
          <w:tcPr>
            <w:tcW w:w="0" w:type="auto"/>
            <w:hideMark/>
          </w:tcPr>
          <w:p w:rsidR="00AE5692" w:rsidRPr="00AD11BE" w:rsidRDefault="00AE5692" w:rsidP="00686456">
            <w:pPr>
              <w:spacing w:before="20" w:after="20"/>
              <w:rPr>
                <w:sz w:val="18"/>
                <w:szCs w:val="18"/>
              </w:rPr>
            </w:pPr>
            <w:r w:rsidRPr="00AD11BE">
              <w:rPr>
                <w:rFonts w:ascii="Arial" w:hAnsi="Arial" w:cs="Arial"/>
                <w:sz w:val="18"/>
                <w:szCs w:val="18"/>
              </w:rPr>
              <w:t>Ineligible, phys/</w:t>
            </w:r>
            <w:proofErr w:type="spellStart"/>
            <w:r w:rsidRPr="00AD11BE">
              <w:rPr>
                <w:rFonts w:ascii="Arial" w:hAnsi="Arial" w:cs="Arial"/>
                <w:sz w:val="18"/>
                <w:szCs w:val="18"/>
              </w:rPr>
              <w:t>cogn</w:t>
            </w:r>
            <w:proofErr w:type="spellEnd"/>
            <w:r w:rsidRPr="00AD11BE">
              <w:rPr>
                <w:rFonts w:ascii="Arial" w:hAnsi="Arial" w:cs="Arial"/>
                <w:sz w:val="18"/>
                <w:szCs w:val="18"/>
              </w:rPr>
              <w:t> barrier (410)</w:t>
            </w:r>
          </w:p>
        </w:tc>
        <w:tc>
          <w:tcPr>
            <w:tcW w:w="0" w:type="auto"/>
            <w:hideMark/>
          </w:tcPr>
          <w:p w:rsidR="00AE5692" w:rsidRPr="00AD11BE" w:rsidRDefault="00AE5692" w:rsidP="00686456">
            <w:pPr>
              <w:spacing w:before="20" w:after="20"/>
              <w:jc w:val="right"/>
              <w:rPr>
                <w:sz w:val="18"/>
                <w:szCs w:val="18"/>
              </w:rPr>
            </w:pPr>
            <w:r w:rsidRPr="00AD11BE">
              <w:rPr>
                <w:rFonts w:ascii="Arial" w:hAnsi="Arial" w:cs="Arial"/>
                <w:sz w:val="18"/>
                <w:szCs w:val="18"/>
              </w:rPr>
              <w:t>0</w:t>
            </w:r>
          </w:p>
        </w:tc>
        <w:tc>
          <w:tcPr>
            <w:tcW w:w="0" w:type="auto"/>
            <w:hideMark/>
          </w:tcPr>
          <w:p w:rsidR="00AE5692" w:rsidRPr="00AD11BE" w:rsidRDefault="00AE5692" w:rsidP="00686456">
            <w:pPr>
              <w:spacing w:before="20" w:after="20"/>
              <w:jc w:val="right"/>
              <w:rPr>
                <w:sz w:val="18"/>
                <w:szCs w:val="18"/>
              </w:rPr>
            </w:pPr>
            <w:r w:rsidRPr="00AD11BE">
              <w:rPr>
                <w:rFonts w:ascii="Arial" w:hAnsi="Arial" w:cs="Arial"/>
                <w:sz w:val="18"/>
                <w:szCs w:val="18"/>
              </w:rPr>
              <w:t>0.0</w:t>
            </w:r>
          </w:p>
        </w:tc>
        <w:tc>
          <w:tcPr>
            <w:tcW w:w="0" w:type="auto"/>
            <w:hideMark/>
          </w:tcPr>
          <w:p w:rsidR="00AE5692" w:rsidRPr="00AD11BE" w:rsidRDefault="00AE5692" w:rsidP="00686456">
            <w:pPr>
              <w:spacing w:before="20" w:after="20"/>
              <w:jc w:val="right"/>
              <w:rPr>
                <w:sz w:val="18"/>
                <w:szCs w:val="18"/>
              </w:rPr>
            </w:pPr>
            <w:r w:rsidRPr="00AD11BE">
              <w:rPr>
                <w:rFonts w:ascii="Arial" w:hAnsi="Arial" w:cs="Arial"/>
                <w:sz w:val="18"/>
                <w:szCs w:val="18"/>
              </w:rPr>
              <w:t>0</w:t>
            </w:r>
          </w:p>
        </w:tc>
        <w:tc>
          <w:tcPr>
            <w:tcW w:w="0" w:type="auto"/>
            <w:hideMark/>
          </w:tcPr>
          <w:p w:rsidR="00AE5692" w:rsidRPr="00AD11BE" w:rsidRDefault="00AE5692" w:rsidP="00686456">
            <w:pPr>
              <w:spacing w:before="20" w:after="20"/>
              <w:jc w:val="right"/>
              <w:rPr>
                <w:sz w:val="18"/>
                <w:szCs w:val="18"/>
              </w:rPr>
            </w:pPr>
            <w:r w:rsidRPr="00AD11BE">
              <w:rPr>
                <w:rFonts w:ascii="Arial" w:hAnsi="Arial" w:cs="Arial"/>
                <w:sz w:val="18"/>
                <w:szCs w:val="18"/>
              </w:rPr>
              <w:t>0.0</w:t>
            </w:r>
          </w:p>
        </w:tc>
        <w:tc>
          <w:tcPr>
            <w:tcW w:w="0" w:type="auto"/>
            <w:hideMark/>
          </w:tcPr>
          <w:p w:rsidR="00AE5692" w:rsidRPr="00AD11BE" w:rsidRDefault="00AE5692" w:rsidP="00686456">
            <w:pPr>
              <w:spacing w:before="20" w:after="20"/>
              <w:jc w:val="right"/>
              <w:rPr>
                <w:sz w:val="18"/>
                <w:szCs w:val="18"/>
              </w:rPr>
            </w:pPr>
            <w:r w:rsidRPr="00AD11BE">
              <w:rPr>
                <w:rFonts w:ascii="Arial" w:hAnsi="Arial" w:cs="Arial"/>
                <w:sz w:val="18"/>
                <w:szCs w:val="18"/>
              </w:rPr>
              <w:t>0</w:t>
            </w:r>
          </w:p>
        </w:tc>
        <w:tc>
          <w:tcPr>
            <w:tcW w:w="0" w:type="auto"/>
            <w:hideMark/>
          </w:tcPr>
          <w:p w:rsidR="00AE5692" w:rsidRPr="00AD11BE" w:rsidRDefault="00AE5692" w:rsidP="00686456">
            <w:pPr>
              <w:spacing w:before="20" w:after="20"/>
              <w:jc w:val="right"/>
              <w:rPr>
                <w:sz w:val="18"/>
                <w:szCs w:val="18"/>
              </w:rPr>
            </w:pPr>
            <w:r w:rsidRPr="00AD11BE">
              <w:rPr>
                <w:rFonts w:ascii="Arial" w:hAnsi="Arial" w:cs="Arial"/>
                <w:sz w:val="18"/>
                <w:szCs w:val="18"/>
              </w:rPr>
              <w:t>0.0</w:t>
            </w:r>
          </w:p>
        </w:tc>
        <w:tc>
          <w:tcPr>
            <w:tcW w:w="0" w:type="auto"/>
            <w:hideMark/>
          </w:tcPr>
          <w:p w:rsidR="00AE5692" w:rsidRPr="00AD11BE" w:rsidRDefault="00AE5692" w:rsidP="00686456">
            <w:pPr>
              <w:spacing w:before="20" w:after="20"/>
              <w:jc w:val="right"/>
              <w:rPr>
                <w:sz w:val="18"/>
                <w:szCs w:val="18"/>
              </w:rPr>
            </w:pPr>
            <w:r w:rsidRPr="00AD11BE">
              <w:rPr>
                <w:rFonts w:ascii="Arial" w:hAnsi="Arial" w:cs="Arial"/>
                <w:sz w:val="18"/>
                <w:szCs w:val="18"/>
              </w:rPr>
              <w:t>0</w:t>
            </w:r>
          </w:p>
        </w:tc>
        <w:tc>
          <w:tcPr>
            <w:tcW w:w="0" w:type="auto"/>
            <w:hideMark/>
          </w:tcPr>
          <w:p w:rsidR="00AE5692" w:rsidRPr="00AD11BE" w:rsidRDefault="00AE5692" w:rsidP="00686456">
            <w:pPr>
              <w:spacing w:before="20" w:after="20"/>
              <w:jc w:val="right"/>
              <w:rPr>
                <w:sz w:val="18"/>
                <w:szCs w:val="18"/>
              </w:rPr>
            </w:pPr>
            <w:r w:rsidRPr="00AD11BE">
              <w:rPr>
                <w:rFonts w:ascii="Arial" w:hAnsi="Arial" w:cs="Arial"/>
                <w:sz w:val="18"/>
                <w:szCs w:val="18"/>
              </w:rPr>
              <w:t>0.0</w:t>
            </w:r>
          </w:p>
        </w:tc>
        <w:tc>
          <w:tcPr>
            <w:tcW w:w="0" w:type="auto"/>
            <w:hideMark/>
          </w:tcPr>
          <w:p w:rsidR="00AE5692" w:rsidRPr="00AD11BE" w:rsidRDefault="00AE5692" w:rsidP="00686456">
            <w:pPr>
              <w:spacing w:before="20" w:after="20"/>
              <w:jc w:val="right"/>
              <w:rPr>
                <w:sz w:val="18"/>
                <w:szCs w:val="18"/>
              </w:rPr>
            </w:pPr>
            <w:r w:rsidRPr="00AD11BE">
              <w:rPr>
                <w:rFonts w:ascii="Arial" w:hAnsi="Arial" w:cs="Arial"/>
                <w:sz w:val="18"/>
                <w:szCs w:val="18"/>
              </w:rPr>
              <w:t>0</w:t>
            </w:r>
          </w:p>
        </w:tc>
        <w:tc>
          <w:tcPr>
            <w:tcW w:w="0" w:type="auto"/>
            <w:hideMark/>
          </w:tcPr>
          <w:p w:rsidR="00AE5692" w:rsidRPr="00AD11BE" w:rsidRDefault="00AE5692" w:rsidP="00686456">
            <w:pPr>
              <w:spacing w:before="20" w:after="20"/>
              <w:jc w:val="right"/>
              <w:rPr>
                <w:sz w:val="18"/>
                <w:szCs w:val="18"/>
              </w:rPr>
            </w:pPr>
            <w:r w:rsidRPr="00AD11BE">
              <w:rPr>
                <w:rFonts w:ascii="Arial" w:hAnsi="Arial" w:cs="Arial"/>
                <w:sz w:val="18"/>
                <w:szCs w:val="18"/>
              </w:rPr>
              <w:t>0.0</w:t>
            </w:r>
          </w:p>
        </w:tc>
        <w:tc>
          <w:tcPr>
            <w:tcW w:w="0" w:type="auto"/>
            <w:hideMark/>
          </w:tcPr>
          <w:p w:rsidR="00AE5692" w:rsidRPr="00AD11BE" w:rsidRDefault="00AE5692" w:rsidP="00686456">
            <w:pPr>
              <w:spacing w:before="20" w:after="20"/>
              <w:jc w:val="right"/>
              <w:rPr>
                <w:sz w:val="18"/>
                <w:szCs w:val="18"/>
              </w:rPr>
            </w:pPr>
            <w:r w:rsidRPr="00AD11BE">
              <w:rPr>
                <w:rFonts w:ascii="Arial" w:hAnsi="Arial" w:cs="Arial"/>
                <w:sz w:val="18"/>
                <w:szCs w:val="18"/>
              </w:rPr>
              <w:t>0</w:t>
            </w:r>
          </w:p>
        </w:tc>
        <w:tc>
          <w:tcPr>
            <w:tcW w:w="1030" w:type="dxa"/>
            <w:hideMark/>
          </w:tcPr>
          <w:p w:rsidR="00AE5692" w:rsidRPr="00AD11BE" w:rsidRDefault="00AE5692" w:rsidP="00686456">
            <w:pPr>
              <w:spacing w:before="20" w:after="20"/>
              <w:jc w:val="right"/>
              <w:rPr>
                <w:sz w:val="18"/>
                <w:szCs w:val="18"/>
              </w:rPr>
            </w:pPr>
            <w:r w:rsidRPr="00AD11BE">
              <w:rPr>
                <w:rFonts w:ascii="Arial" w:hAnsi="Arial" w:cs="Arial"/>
                <w:sz w:val="18"/>
                <w:szCs w:val="18"/>
              </w:rPr>
              <w:t>0.0</w:t>
            </w:r>
          </w:p>
        </w:tc>
      </w:tr>
      <w:tr w:rsidR="00AE5692" w:rsidRPr="00AD11BE" w:rsidTr="00686456">
        <w:tc>
          <w:tcPr>
            <w:tcW w:w="0" w:type="auto"/>
            <w:hideMark/>
          </w:tcPr>
          <w:p w:rsidR="00AE5692" w:rsidRPr="00AD11BE" w:rsidRDefault="00AE5692" w:rsidP="00686456">
            <w:pPr>
              <w:spacing w:before="20" w:after="20"/>
              <w:rPr>
                <w:sz w:val="18"/>
                <w:szCs w:val="18"/>
              </w:rPr>
            </w:pPr>
            <w:r w:rsidRPr="00AD11BE">
              <w:rPr>
                <w:rFonts w:ascii="Arial" w:hAnsi="Arial" w:cs="Arial"/>
                <w:sz w:val="18"/>
                <w:szCs w:val="18"/>
              </w:rPr>
              <w:t>Refused, initial refusal (220)</w:t>
            </w:r>
          </w:p>
        </w:tc>
        <w:tc>
          <w:tcPr>
            <w:tcW w:w="0" w:type="auto"/>
            <w:hideMark/>
          </w:tcPr>
          <w:p w:rsidR="00AE5692" w:rsidRPr="00AD11BE" w:rsidRDefault="00AE5692" w:rsidP="00686456">
            <w:pPr>
              <w:spacing w:before="20" w:after="20"/>
              <w:jc w:val="right"/>
              <w:rPr>
                <w:sz w:val="18"/>
                <w:szCs w:val="18"/>
              </w:rPr>
            </w:pPr>
            <w:r w:rsidRPr="00AD11BE">
              <w:rPr>
                <w:rFonts w:ascii="Arial" w:hAnsi="Arial" w:cs="Arial"/>
                <w:sz w:val="18"/>
                <w:szCs w:val="18"/>
              </w:rPr>
              <w:t>48</w:t>
            </w:r>
          </w:p>
        </w:tc>
        <w:tc>
          <w:tcPr>
            <w:tcW w:w="0" w:type="auto"/>
            <w:hideMark/>
          </w:tcPr>
          <w:p w:rsidR="00AE5692" w:rsidRPr="00AD11BE" w:rsidRDefault="00AE5692" w:rsidP="00686456">
            <w:pPr>
              <w:spacing w:before="20" w:after="20"/>
              <w:jc w:val="right"/>
              <w:rPr>
                <w:sz w:val="18"/>
                <w:szCs w:val="18"/>
              </w:rPr>
            </w:pPr>
            <w:r w:rsidRPr="00AD11BE">
              <w:rPr>
                <w:rFonts w:ascii="Arial" w:hAnsi="Arial" w:cs="Arial"/>
                <w:sz w:val="18"/>
                <w:szCs w:val="18"/>
              </w:rPr>
              <w:t>4.7</w:t>
            </w:r>
          </w:p>
        </w:tc>
        <w:tc>
          <w:tcPr>
            <w:tcW w:w="0" w:type="auto"/>
            <w:hideMark/>
          </w:tcPr>
          <w:p w:rsidR="00AE5692" w:rsidRPr="00AD11BE" w:rsidRDefault="00AE5692" w:rsidP="00686456">
            <w:pPr>
              <w:spacing w:before="20" w:after="20"/>
              <w:jc w:val="right"/>
              <w:rPr>
                <w:sz w:val="18"/>
                <w:szCs w:val="18"/>
              </w:rPr>
            </w:pPr>
            <w:r w:rsidRPr="00AD11BE">
              <w:rPr>
                <w:rFonts w:ascii="Arial" w:hAnsi="Arial" w:cs="Arial"/>
                <w:sz w:val="18"/>
                <w:szCs w:val="18"/>
              </w:rPr>
              <w:t>10</w:t>
            </w:r>
          </w:p>
        </w:tc>
        <w:tc>
          <w:tcPr>
            <w:tcW w:w="0" w:type="auto"/>
            <w:hideMark/>
          </w:tcPr>
          <w:p w:rsidR="00AE5692" w:rsidRPr="00AD11BE" w:rsidRDefault="00AE5692" w:rsidP="00686456">
            <w:pPr>
              <w:spacing w:before="20" w:after="20"/>
              <w:jc w:val="right"/>
              <w:rPr>
                <w:sz w:val="18"/>
                <w:szCs w:val="18"/>
              </w:rPr>
            </w:pPr>
            <w:r w:rsidRPr="00AD11BE">
              <w:rPr>
                <w:rFonts w:ascii="Arial" w:hAnsi="Arial" w:cs="Arial"/>
                <w:sz w:val="18"/>
                <w:szCs w:val="18"/>
              </w:rPr>
              <w:t>2.5</w:t>
            </w:r>
          </w:p>
        </w:tc>
        <w:tc>
          <w:tcPr>
            <w:tcW w:w="0" w:type="auto"/>
            <w:hideMark/>
          </w:tcPr>
          <w:p w:rsidR="00AE5692" w:rsidRPr="00AD11BE" w:rsidRDefault="00AE5692" w:rsidP="00686456">
            <w:pPr>
              <w:spacing w:before="20" w:after="20"/>
              <w:jc w:val="right"/>
              <w:rPr>
                <w:sz w:val="18"/>
                <w:szCs w:val="18"/>
              </w:rPr>
            </w:pPr>
            <w:r w:rsidRPr="00AD11BE">
              <w:rPr>
                <w:rFonts w:ascii="Arial" w:hAnsi="Arial" w:cs="Arial"/>
                <w:sz w:val="18"/>
                <w:szCs w:val="18"/>
              </w:rPr>
              <w:t>38</w:t>
            </w:r>
          </w:p>
        </w:tc>
        <w:tc>
          <w:tcPr>
            <w:tcW w:w="0" w:type="auto"/>
            <w:hideMark/>
          </w:tcPr>
          <w:p w:rsidR="00AE5692" w:rsidRPr="00AD11BE" w:rsidRDefault="00AE5692" w:rsidP="00686456">
            <w:pPr>
              <w:spacing w:before="20" w:after="20"/>
              <w:jc w:val="right"/>
              <w:rPr>
                <w:sz w:val="18"/>
                <w:szCs w:val="18"/>
              </w:rPr>
            </w:pPr>
            <w:r w:rsidRPr="00AD11BE">
              <w:rPr>
                <w:rFonts w:ascii="Arial" w:hAnsi="Arial" w:cs="Arial"/>
                <w:sz w:val="18"/>
                <w:szCs w:val="18"/>
              </w:rPr>
              <w:t>6.1</w:t>
            </w:r>
          </w:p>
        </w:tc>
        <w:tc>
          <w:tcPr>
            <w:tcW w:w="0" w:type="auto"/>
            <w:hideMark/>
          </w:tcPr>
          <w:p w:rsidR="00AE5692" w:rsidRPr="00AD11BE" w:rsidRDefault="00AE5692" w:rsidP="00686456">
            <w:pPr>
              <w:spacing w:before="20" w:after="20"/>
              <w:jc w:val="right"/>
              <w:rPr>
                <w:sz w:val="18"/>
                <w:szCs w:val="18"/>
              </w:rPr>
            </w:pPr>
            <w:r w:rsidRPr="00AD11BE">
              <w:rPr>
                <w:rFonts w:ascii="Arial" w:hAnsi="Arial" w:cs="Arial"/>
                <w:sz w:val="18"/>
                <w:szCs w:val="18"/>
              </w:rPr>
              <w:t>13</w:t>
            </w:r>
          </w:p>
        </w:tc>
        <w:tc>
          <w:tcPr>
            <w:tcW w:w="0" w:type="auto"/>
            <w:hideMark/>
          </w:tcPr>
          <w:p w:rsidR="00AE5692" w:rsidRPr="00AD11BE" w:rsidRDefault="00AE5692" w:rsidP="00686456">
            <w:pPr>
              <w:spacing w:before="20" w:after="20"/>
              <w:jc w:val="right"/>
              <w:rPr>
                <w:sz w:val="18"/>
                <w:szCs w:val="18"/>
              </w:rPr>
            </w:pPr>
            <w:r w:rsidRPr="00AD11BE">
              <w:rPr>
                <w:rFonts w:ascii="Arial" w:hAnsi="Arial" w:cs="Arial"/>
                <w:sz w:val="18"/>
                <w:szCs w:val="18"/>
              </w:rPr>
              <w:t>4.5</w:t>
            </w:r>
          </w:p>
        </w:tc>
        <w:tc>
          <w:tcPr>
            <w:tcW w:w="0" w:type="auto"/>
            <w:hideMark/>
          </w:tcPr>
          <w:p w:rsidR="00AE5692" w:rsidRPr="00AD11BE" w:rsidRDefault="00AE5692" w:rsidP="00686456">
            <w:pPr>
              <w:spacing w:before="20" w:after="20"/>
              <w:jc w:val="right"/>
              <w:rPr>
                <w:sz w:val="18"/>
                <w:szCs w:val="18"/>
              </w:rPr>
            </w:pPr>
            <w:r w:rsidRPr="00AD11BE">
              <w:rPr>
                <w:rFonts w:ascii="Arial" w:hAnsi="Arial" w:cs="Arial"/>
                <w:sz w:val="18"/>
                <w:szCs w:val="18"/>
              </w:rPr>
              <w:t>30</w:t>
            </w:r>
          </w:p>
        </w:tc>
        <w:tc>
          <w:tcPr>
            <w:tcW w:w="0" w:type="auto"/>
            <w:hideMark/>
          </w:tcPr>
          <w:p w:rsidR="00AE5692" w:rsidRPr="00AD11BE" w:rsidRDefault="00AE5692" w:rsidP="00686456">
            <w:pPr>
              <w:spacing w:before="20" w:after="20"/>
              <w:jc w:val="right"/>
              <w:rPr>
                <w:sz w:val="18"/>
                <w:szCs w:val="18"/>
              </w:rPr>
            </w:pPr>
            <w:r w:rsidRPr="00AD11BE">
              <w:rPr>
                <w:rFonts w:ascii="Arial" w:hAnsi="Arial" w:cs="Arial"/>
                <w:sz w:val="18"/>
                <w:szCs w:val="18"/>
              </w:rPr>
              <w:t>4.6</w:t>
            </w:r>
          </w:p>
        </w:tc>
        <w:tc>
          <w:tcPr>
            <w:tcW w:w="0" w:type="auto"/>
            <w:hideMark/>
          </w:tcPr>
          <w:p w:rsidR="00AE5692" w:rsidRPr="00AD11BE" w:rsidRDefault="00AE5692" w:rsidP="00686456">
            <w:pPr>
              <w:spacing w:before="20" w:after="20"/>
              <w:jc w:val="right"/>
              <w:rPr>
                <w:sz w:val="18"/>
                <w:szCs w:val="18"/>
              </w:rPr>
            </w:pPr>
            <w:r w:rsidRPr="00AD11BE">
              <w:rPr>
                <w:rFonts w:ascii="Arial" w:hAnsi="Arial" w:cs="Arial"/>
                <w:sz w:val="18"/>
                <w:szCs w:val="18"/>
              </w:rPr>
              <w:t>5</w:t>
            </w:r>
          </w:p>
        </w:tc>
        <w:tc>
          <w:tcPr>
            <w:tcW w:w="1030" w:type="dxa"/>
            <w:hideMark/>
          </w:tcPr>
          <w:p w:rsidR="00AE5692" w:rsidRPr="00AD11BE" w:rsidRDefault="00AE5692" w:rsidP="00686456">
            <w:pPr>
              <w:spacing w:before="20" w:after="20"/>
              <w:jc w:val="right"/>
              <w:rPr>
                <w:sz w:val="18"/>
                <w:szCs w:val="18"/>
              </w:rPr>
            </w:pPr>
            <w:r w:rsidRPr="00AD11BE">
              <w:rPr>
                <w:rFonts w:ascii="Arial" w:hAnsi="Arial" w:cs="Arial"/>
                <w:sz w:val="18"/>
                <w:szCs w:val="18"/>
              </w:rPr>
              <w:t>6.2</w:t>
            </w:r>
          </w:p>
        </w:tc>
      </w:tr>
      <w:tr w:rsidR="00AE5692" w:rsidRPr="00AD11BE" w:rsidTr="00686456">
        <w:tc>
          <w:tcPr>
            <w:tcW w:w="0" w:type="auto"/>
            <w:hideMark/>
          </w:tcPr>
          <w:p w:rsidR="00AE5692" w:rsidRPr="00AD11BE" w:rsidRDefault="00AE5692" w:rsidP="00686456">
            <w:pPr>
              <w:spacing w:before="20" w:after="20"/>
              <w:rPr>
                <w:sz w:val="18"/>
                <w:szCs w:val="18"/>
              </w:rPr>
            </w:pPr>
            <w:r w:rsidRPr="00AD11BE">
              <w:rPr>
                <w:rFonts w:ascii="Arial" w:hAnsi="Arial" w:cs="Arial"/>
                <w:sz w:val="18"/>
                <w:szCs w:val="18"/>
              </w:rPr>
              <w:t>Refused, hold for conversion (225)</w:t>
            </w:r>
          </w:p>
        </w:tc>
        <w:tc>
          <w:tcPr>
            <w:tcW w:w="0" w:type="auto"/>
            <w:hideMark/>
          </w:tcPr>
          <w:p w:rsidR="00AE5692" w:rsidRPr="00AD11BE" w:rsidRDefault="00AE5692" w:rsidP="00686456">
            <w:pPr>
              <w:spacing w:before="20" w:after="20"/>
              <w:jc w:val="right"/>
              <w:rPr>
                <w:sz w:val="18"/>
                <w:szCs w:val="18"/>
              </w:rPr>
            </w:pPr>
            <w:r w:rsidRPr="00AD11BE">
              <w:rPr>
                <w:rFonts w:ascii="Arial" w:hAnsi="Arial" w:cs="Arial"/>
                <w:sz w:val="18"/>
                <w:szCs w:val="18"/>
              </w:rPr>
              <w:t>0</w:t>
            </w:r>
          </w:p>
        </w:tc>
        <w:tc>
          <w:tcPr>
            <w:tcW w:w="0" w:type="auto"/>
            <w:hideMark/>
          </w:tcPr>
          <w:p w:rsidR="00AE5692" w:rsidRPr="00AD11BE" w:rsidRDefault="00AE5692" w:rsidP="00686456">
            <w:pPr>
              <w:spacing w:before="20" w:after="20"/>
              <w:jc w:val="right"/>
              <w:rPr>
                <w:sz w:val="18"/>
                <w:szCs w:val="18"/>
              </w:rPr>
            </w:pPr>
            <w:r w:rsidRPr="00AD11BE">
              <w:rPr>
                <w:rFonts w:ascii="Arial" w:hAnsi="Arial" w:cs="Arial"/>
                <w:sz w:val="18"/>
                <w:szCs w:val="18"/>
              </w:rPr>
              <w:t>0.0</w:t>
            </w:r>
          </w:p>
        </w:tc>
        <w:tc>
          <w:tcPr>
            <w:tcW w:w="0" w:type="auto"/>
            <w:hideMark/>
          </w:tcPr>
          <w:p w:rsidR="00AE5692" w:rsidRPr="00AD11BE" w:rsidRDefault="00AE5692" w:rsidP="00686456">
            <w:pPr>
              <w:spacing w:before="20" w:after="20"/>
              <w:jc w:val="right"/>
              <w:rPr>
                <w:sz w:val="18"/>
                <w:szCs w:val="18"/>
              </w:rPr>
            </w:pPr>
            <w:r w:rsidRPr="00AD11BE">
              <w:rPr>
                <w:rFonts w:ascii="Arial" w:hAnsi="Arial" w:cs="Arial"/>
                <w:sz w:val="18"/>
                <w:szCs w:val="18"/>
              </w:rPr>
              <w:t>0</w:t>
            </w:r>
          </w:p>
        </w:tc>
        <w:tc>
          <w:tcPr>
            <w:tcW w:w="0" w:type="auto"/>
            <w:hideMark/>
          </w:tcPr>
          <w:p w:rsidR="00AE5692" w:rsidRPr="00AD11BE" w:rsidRDefault="00AE5692" w:rsidP="00686456">
            <w:pPr>
              <w:spacing w:before="20" w:after="20"/>
              <w:jc w:val="right"/>
              <w:rPr>
                <w:sz w:val="18"/>
                <w:szCs w:val="18"/>
              </w:rPr>
            </w:pPr>
            <w:r w:rsidRPr="00AD11BE">
              <w:rPr>
                <w:rFonts w:ascii="Arial" w:hAnsi="Arial" w:cs="Arial"/>
                <w:sz w:val="18"/>
                <w:szCs w:val="18"/>
              </w:rPr>
              <w:t>0.0</w:t>
            </w:r>
          </w:p>
        </w:tc>
        <w:tc>
          <w:tcPr>
            <w:tcW w:w="0" w:type="auto"/>
            <w:hideMark/>
          </w:tcPr>
          <w:p w:rsidR="00AE5692" w:rsidRPr="00AD11BE" w:rsidRDefault="00AE5692" w:rsidP="00686456">
            <w:pPr>
              <w:spacing w:before="20" w:after="20"/>
              <w:jc w:val="right"/>
              <w:rPr>
                <w:sz w:val="18"/>
                <w:szCs w:val="18"/>
              </w:rPr>
            </w:pPr>
            <w:r w:rsidRPr="00AD11BE">
              <w:rPr>
                <w:rFonts w:ascii="Arial" w:hAnsi="Arial" w:cs="Arial"/>
                <w:sz w:val="18"/>
                <w:szCs w:val="18"/>
              </w:rPr>
              <w:t>0</w:t>
            </w:r>
          </w:p>
        </w:tc>
        <w:tc>
          <w:tcPr>
            <w:tcW w:w="0" w:type="auto"/>
            <w:hideMark/>
          </w:tcPr>
          <w:p w:rsidR="00AE5692" w:rsidRPr="00AD11BE" w:rsidRDefault="00AE5692" w:rsidP="00686456">
            <w:pPr>
              <w:spacing w:before="20" w:after="20"/>
              <w:jc w:val="right"/>
              <w:rPr>
                <w:sz w:val="18"/>
                <w:szCs w:val="18"/>
              </w:rPr>
            </w:pPr>
            <w:r w:rsidRPr="00AD11BE">
              <w:rPr>
                <w:rFonts w:ascii="Arial" w:hAnsi="Arial" w:cs="Arial"/>
                <w:sz w:val="18"/>
                <w:szCs w:val="18"/>
              </w:rPr>
              <w:t>0.0</w:t>
            </w:r>
          </w:p>
        </w:tc>
        <w:tc>
          <w:tcPr>
            <w:tcW w:w="0" w:type="auto"/>
            <w:hideMark/>
          </w:tcPr>
          <w:p w:rsidR="00AE5692" w:rsidRPr="00AD11BE" w:rsidRDefault="00AE5692" w:rsidP="00686456">
            <w:pPr>
              <w:spacing w:before="20" w:after="20"/>
              <w:jc w:val="right"/>
              <w:rPr>
                <w:sz w:val="18"/>
                <w:szCs w:val="18"/>
              </w:rPr>
            </w:pPr>
            <w:r w:rsidRPr="00AD11BE">
              <w:rPr>
                <w:rFonts w:ascii="Arial" w:hAnsi="Arial" w:cs="Arial"/>
                <w:sz w:val="18"/>
                <w:szCs w:val="18"/>
              </w:rPr>
              <w:t>0</w:t>
            </w:r>
          </w:p>
        </w:tc>
        <w:tc>
          <w:tcPr>
            <w:tcW w:w="0" w:type="auto"/>
            <w:hideMark/>
          </w:tcPr>
          <w:p w:rsidR="00AE5692" w:rsidRPr="00AD11BE" w:rsidRDefault="00AE5692" w:rsidP="00686456">
            <w:pPr>
              <w:spacing w:before="20" w:after="20"/>
              <w:jc w:val="right"/>
              <w:rPr>
                <w:sz w:val="18"/>
                <w:szCs w:val="18"/>
              </w:rPr>
            </w:pPr>
            <w:r w:rsidRPr="00AD11BE">
              <w:rPr>
                <w:rFonts w:ascii="Arial" w:hAnsi="Arial" w:cs="Arial"/>
                <w:sz w:val="18"/>
                <w:szCs w:val="18"/>
              </w:rPr>
              <w:t>0.0</w:t>
            </w:r>
          </w:p>
        </w:tc>
        <w:tc>
          <w:tcPr>
            <w:tcW w:w="0" w:type="auto"/>
            <w:hideMark/>
          </w:tcPr>
          <w:p w:rsidR="00AE5692" w:rsidRPr="00AD11BE" w:rsidRDefault="00AE5692" w:rsidP="00686456">
            <w:pPr>
              <w:spacing w:before="20" w:after="20"/>
              <w:jc w:val="right"/>
              <w:rPr>
                <w:sz w:val="18"/>
                <w:szCs w:val="18"/>
              </w:rPr>
            </w:pPr>
            <w:r w:rsidRPr="00AD11BE">
              <w:rPr>
                <w:rFonts w:ascii="Arial" w:hAnsi="Arial" w:cs="Arial"/>
                <w:sz w:val="18"/>
                <w:szCs w:val="18"/>
              </w:rPr>
              <w:t>0</w:t>
            </w:r>
          </w:p>
        </w:tc>
        <w:tc>
          <w:tcPr>
            <w:tcW w:w="0" w:type="auto"/>
            <w:hideMark/>
          </w:tcPr>
          <w:p w:rsidR="00AE5692" w:rsidRPr="00AD11BE" w:rsidRDefault="00AE5692" w:rsidP="00686456">
            <w:pPr>
              <w:spacing w:before="20" w:after="20"/>
              <w:jc w:val="right"/>
              <w:rPr>
                <w:sz w:val="18"/>
                <w:szCs w:val="18"/>
              </w:rPr>
            </w:pPr>
            <w:r w:rsidRPr="00AD11BE">
              <w:rPr>
                <w:rFonts w:ascii="Arial" w:hAnsi="Arial" w:cs="Arial"/>
                <w:sz w:val="18"/>
                <w:szCs w:val="18"/>
              </w:rPr>
              <w:t>0.0</w:t>
            </w:r>
          </w:p>
        </w:tc>
        <w:tc>
          <w:tcPr>
            <w:tcW w:w="0" w:type="auto"/>
            <w:hideMark/>
          </w:tcPr>
          <w:p w:rsidR="00AE5692" w:rsidRPr="00AD11BE" w:rsidRDefault="00AE5692" w:rsidP="00686456">
            <w:pPr>
              <w:spacing w:before="20" w:after="20"/>
              <w:jc w:val="right"/>
              <w:rPr>
                <w:sz w:val="18"/>
                <w:szCs w:val="18"/>
              </w:rPr>
            </w:pPr>
            <w:r w:rsidRPr="00AD11BE">
              <w:rPr>
                <w:rFonts w:ascii="Arial" w:hAnsi="Arial" w:cs="Arial"/>
                <w:sz w:val="18"/>
                <w:szCs w:val="18"/>
              </w:rPr>
              <w:t>0</w:t>
            </w:r>
          </w:p>
        </w:tc>
        <w:tc>
          <w:tcPr>
            <w:tcW w:w="1030" w:type="dxa"/>
            <w:hideMark/>
          </w:tcPr>
          <w:p w:rsidR="00AE5692" w:rsidRPr="00AD11BE" w:rsidRDefault="00AE5692" w:rsidP="00686456">
            <w:pPr>
              <w:spacing w:before="20" w:after="20"/>
              <w:jc w:val="right"/>
              <w:rPr>
                <w:sz w:val="18"/>
                <w:szCs w:val="18"/>
              </w:rPr>
            </w:pPr>
            <w:r w:rsidRPr="00AD11BE">
              <w:rPr>
                <w:rFonts w:ascii="Arial" w:hAnsi="Arial" w:cs="Arial"/>
                <w:sz w:val="18"/>
                <w:szCs w:val="18"/>
              </w:rPr>
              <w:t>0.0</w:t>
            </w:r>
          </w:p>
        </w:tc>
      </w:tr>
      <w:tr w:rsidR="00AE5692" w:rsidRPr="00AD11BE" w:rsidTr="00686456">
        <w:tc>
          <w:tcPr>
            <w:tcW w:w="0" w:type="auto"/>
            <w:hideMark/>
          </w:tcPr>
          <w:p w:rsidR="00AE5692" w:rsidRPr="00AD11BE" w:rsidRDefault="00AE5692" w:rsidP="00686456">
            <w:pPr>
              <w:spacing w:before="20" w:after="20"/>
              <w:rPr>
                <w:sz w:val="18"/>
                <w:szCs w:val="18"/>
              </w:rPr>
            </w:pPr>
            <w:r w:rsidRPr="00AD11BE">
              <w:rPr>
                <w:rFonts w:ascii="Arial" w:hAnsi="Arial" w:cs="Arial"/>
                <w:sz w:val="18"/>
                <w:szCs w:val="18"/>
              </w:rPr>
              <w:t>Refused, released for conversion (226)</w:t>
            </w:r>
          </w:p>
        </w:tc>
        <w:tc>
          <w:tcPr>
            <w:tcW w:w="0" w:type="auto"/>
            <w:hideMark/>
          </w:tcPr>
          <w:p w:rsidR="00AE5692" w:rsidRPr="00AD11BE" w:rsidRDefault="00AE5692" w:rsidP="00686456">
            <w:pPr>
              <w:spacing w:before="20" w:after="20"/>
              <w:jc w:val="right"/>
              <w:rPr>
                <w:sz w:val="18"/>
                <w:szCs w:val="18"/>
              </w:rPr>
            </w:pPr>
            <w:r w:rsidRPr="00AD11BE">
              <w:rPr>
                <w:rFonts w:ascii="Arial" w:hAnsi="Arial" w:cs="Arial"/>
                <w:sz w:val="18"/>
                <w:szCs w:val="18"/>
              </w:rPr>
              <w:t>7</w:t>
            </w:r>
          </w:p>
        </w:tc>
        <w:tc>
          <w:tcPr>
            <w:tcW w:w="0" w:type="auto"/>
            <w:hideMark/>
          </w:tcPr>
          <w:p w:rsidR="00AE5692" w:rsidRPr="00AD11BE" w:rsidRDefault="00AE5692" w:rsidP="00686456">
            <w:pPr>
              <w:spacing w:before="20" w:after="20"/>
              <w:jc w:val="right"/>
              <w:rPr>
                <w:sz w:val="18"/>
                <w:szCs w:val="18"/>
              </w:rPr>
            </w:pPr>
            <w:r w:rsidRPr="00AD11BE">
              <w:rPr>
                <w:rFonts w:ascii="Arial" w:hAnsi="Arial" w:cs="Arial"/>
                <w:sz w:val="18"/>
                <w:szCs w:val="18"/>
              </w:rPr>
              <w:t>0.7</w:t>
            </w:r>
          </w:p>
        </w:tc>
        <w:tc>
          <w:tcPr>
            <w:tcW w:w="0" w:type="auto"/>
            <w:hideMark/>
          </w:tcPr>
          <w:p w:rsidR="00AE5692" w:rsidRPr="00AD11BE" w:rsidRDefault="00AE5692" w:rsidP="00686456">
            <w:pPr>
              <w:spacing w:before="20" w:after="20"/>
              <w:jc w:val="right"/>
              <w:rPr>
                <w:sz w:val="18"/>
                <w:szCs w:val="18"/>
              </w:rPr>
            </w:pPr>
            <w:r w:rsidRPr="00AD11BE">
              <w:rPr>
                <w:rFonts w:ascii="Arial" w:hAnsi="Arial" w:cs="Arial"/>
                <w:sz w:val="18"/>
                <w:szCs w:val="18"/>
              </w:rPr>
              <w:t>3</w:t>
            </w:r>
          </w:p>
        </w:tc>
        <w:tc>
          <w:tcPr>
            <w:tcW w:w="0" w:type="auto"/>
            <w:hideMark/>
          </w:tcPr>
          <w:p w:rsidR="00AE5692" w:rsidRPr="00AD11BE" w:rsidRDefault="00AE5692" w:rsidP="00686456">
            <w:pPr>
              <w:spacing w:before="20" w:after="20"/>
              <w:jc w:val="right"/>
              <w:rPr>
                <w:sz w:val="18"/>
                <w:szCs w:val="18"/>
              </w:rPr>
            </w:pPr>
            <w:r w:rsidRPr="00AD11BE">
              <w:rPr>
                <w:rFonts w:ascii="Arial" w:hAnsi="Arial" w:cs="Arial"/>
                <w:sz w:val="18"/>
                <w:szCs w:val="18"/>
              </w:rPr>
              <w:t>0.7</w:t>
            </w:r>
          </w:p>
        </w:tc>
        <w:tc>
          <w:tcPr>
            <w:tcW w:w="0" w:type="auto"/>
            <w:hideMark/>
          </w:tcPr>
          <w:p w:rsidR="00AE5692" w:rsidRPr="00AD11BE" w:rsidRDefault="00AE5692" w:rsidP="00686456">
            <w:pPr>
              <w:spacing w:before="20" w:after="20"/>
              <w:jc w:val="right"/>
              <w:rPr>
                <w:sz w:val="18"/>
                <w:szCs w:val="18"/>
              </w:rPr>
            </w:pPr>
            <w:r w:rsidRPr="00AD11BE">
              <w:rPr>
                <w:rFonts w:ascii="Arial" w:hAnsi="Arial" w:cs="Arial"/>
                <w:sz w:val="18"/>
                <w:szCs w:val="18"/>
              </w:rPr>
              <w:t>4</w:t>
            </w:r>
          </w:p>
        </w:tc>
        <w:tc>
          <w:tcPr>
            <w:tcW w:w="0" w:type="auto"/>
            <w:hideMark/>
          </w:tcPr>
          <w:p w:rsidR="00AE5692" w:rsidRPr="00AD11BE" w:rsidRDefault="00AE5692" w:rsidP="00686456">
            <w:pPr>
              <w:spacing w:before="20" w:after="20"/>
              <w:jc w:val="right"/>
              <w:rPr>
                <w:sz w:val="18"/>
                <w:szCs w:val="18"/>
              </w:rPr>
            </w:pPr>
            <w:r w:rsidRPr="00AD11BE">
              <w:rPr>
                <w:rFonts w:ascii="Arial" w:hAnsi="Arial" w:cs="Arial"/>
                <w:sz w:val="18"/>
                <w:szCs w:val="18"/>
              </w:rPr>
              <w:t>0.6</w:t>
            </w:r>
          </w:p>
        </w:tc>
        <w:tc>
          <w:tcPr>
            <w:tcW w:w="0" w:type="auto"/>
            <w:hideMark/>
          </w:tcPr>
          <w:p w:rsidR="00AE5692" w:rsidRPr="00AD11BE" w:rsidRDefault="00AE5692" w:rsidP="00686456">
            <w:pPr>
              <w:spacing w:before="20" w:after="20"/>
              <w:jc w:val="right"/>
              <w:rPr>
                <w:sz w:val="18"/>
                <w:szCs w:val="18"/>
              </w:rPr>
            </w:pPr>
            <w:r w:rsidRPr="00AD11BE">
              <w:rPr>
                <w:rFonts w:ascii="Arial" w:hAnsi="Arial" w:cs="Arial"/>
                <w:sz w:val="18"/>
                <w:szCs w:val="18"/>
              </w:rPr>
              <w:t>2</w:t>
            </w:r>
          </w:p>
        </w:tc>
        <w:tc>
          <w:tcPr>
            <w:tcW w:w="0" w:type="auto"/>
            <w:hideMark/>
          </w:tcPr>
          <w:p w:rsidR="00AE5692" w:rsidRPr="00AD11BE" w:rsidRDefault="00AE5692" w:rsidP="00686456">
            <w:pPr>
              <w:spacing w:before="20" w:after="20"/>
              <w:jc w:val="right"/>
              <w:rPr>
                <w:sz w:val="18"/>
                <w:szCs w:val="18"/>
              </w:rPr>
            </w:pPr>
            <w:r w:rsidRPr="00AD11BE">
              <w:rPr>
                <w:rFonts w:ascii="Arial" w:hAnsi="Arial" w:cs="Arial"/>
                <w:sz w:val="18"/>
                <w:szCs w:val="18"/>
              </w:rPr>
              <w:t>0.7</w:t>
            </w:r>
          </w:p>
        </w:tc>
        <w:tc>
          <w:tcPr>
            <w:tcW w:w="0" w:type="auto"/>
            <w:hideMark/>
          </w:tcPr>
          <w:p w:rsidR="00AE5692" w:rsidRPr="00AD11BE" w:rsidRDefault="00AE5692" w:rsidP="00686456">
            <w:pPr>
              <w:spacing w:before="20" w:after="20"/>
              <w:jc w:val="right"/>
              <w:rPr>
                <w:sz w:val="18"/>
                <w:szCs w:val="18"/>
              </w:rPr>
            </w:pPr>
            <w:r w:rsidRPr="00AD11BE">
              <w:rPr>
                <w:rFonts w:ascii="Arial" w:hAnsi="Arial" w:cs="Arial"/>
                <w:sz w:val="18"/>
                <w:szCs w:val="18"/>
              </w:rPr>
              <w:t>5</w:t>
            </w:r>
          </w:p>
        </w:tc>
        <w:tc>
          <w:tcPr>
            <w:tcW w:w="0" w:type="auto"/>
            <w:hideMark/>
          </w:tcPr>
          <w:p w:rsidR="00AE5692" w:rsidRPr="00AD11BE" w:rsidRDefault="00AE5692" w:rsidP="00686456">
            <w:pPr>
              <w:spacing w:before="20" w:after="20"/>
              <w:jc w:val="right"/>
              <w:rPr>
                <w:sz w:val="18"/>
                <w:szCs w:val="18"/>
              </w:rPr>
            </w:pPr>
            <w:r w:rsidRPr="00AD11BE">
              <w:rPr>
                <w:rFonts w:ascii="Arial" w:hAnsi="Arial" w:cs="Arial"/>
                <w:sz w:val="18"/>
                <w:szCs w:val="18"/>
              </w:rPr>
              <w:t>0.8</w:t>
            </w:r>
          </w:p>
        </w:tc>
        <w:tc>
          <w:tcPr>
            <w:tcW w:w="0" w:type="auto"/>
            <w:hideMark/>
          </w:tcPr>
          <w:p w:rsidR="00AE5692" w:rsidRPr="00AD11BE" w:rsidRDefault="00AE5692" w:rsidP="00686456">
            <w:pPr>
              <w:spacing w:before="20" w:after="20"/>
              <w:jc w:val="right"/>
              <w:rPr>
                <w:sz w:val="18"/>
                <w:szCs w:val="18"/>
              </w:rPr>
            </w:pPr>
            <w:r w:rsidRPr="00AD11BE">
              <w:rPr>
                <w:rFonts w:ascii="Arial" w:hAnsi="Arial" w:cs="Arial"/>
                <w:sz w:val="18"/>
                <w:szCs w:val="18"/>
              </w:rPr>
              <w:t>0</w:t>
            </w:r>
          </w:p>
        </w:tc>
        <w:tc>
          <w:tcPr>
            <w:tcW w:w="1030" w:type="dxa"/>
            <w:hideMark/>
          </w:tcPr>
          <w:p w:rsidR="00AE5692" w:rsidRPr="00AD11BE" w:rsidRDefault="00AE5692" w:rsidP="00686456">
            <w:pPr>
              <w:spacing w:before="20" w:after="20"/>
              <w:jc w:val="right"/>
              <w:rPr>
                <w:sz w:val="18"/>
                <w:szCs w:val="18"/>
              </w:rPr>
            </w:pPr>
            <w:r w:rsidRPr="00AD11BE">
              <w:rPr>
                <w:rFonts w:ascii="Arial" w:hAnsi="Arial" w:cs="Arial"/>
                <w:sz w:val="18"/>
                <w:szCs w:val="18"/>
              </w:rPr>
              <w:t>0.0</w:t>
            </w:r>
          </w:p>
        </w:tc>
      </w:tr>
      <w:tr w:rsidR="00AE5692" w:rsidRPr="00AD11BE" w:rsidTr="00686456">
        <w:tc>
          <w:tcPr>
            <w:tcW w:w="0" w:type="auto"/>
            <w:hideMark/>
          </w:tcPr>
          <w:p w:rsidR="00AE5692" w:rsidRPr="00AD11BE" w:rsidRDefault="00AE5692" w:rsidP="00686456">
            <w:pPr>
              <w:spacing w:before="20" w:after="20"/>
              <w:rPr>
                <w:sz w:val="18"/>
                <w:szCs w:val="18"/>
              </w:rPr>
            </w:pPr>
            <w:r w:rsidRPr="00AD11BE">
              <w:rPr>
                <w:rFonts w:ascii="Arial" w:hAnsi="Arial" w:cs="Arial"/>
                <w:sz w:val="18"/>
                <w:szCs w:val="18"/>
              </w:rPr>
              <w:t>Refused, final (229)</w:t>
            </w:r>
          </w:p>
        </w:tc>
        <w:tc>
          <w:tcPr>
            <w:tcW w:w="0" w:type="auto"/>
            <w:hideMark/>
          </w:tcPr>
          <w:p w:rsidR="00AE5692" w:rsidRPr="00AD11BE" w:rsidRDefault="00AE5692" w:rsidP="00686456">
            <w:pPr>
              <w:spacing w:before="20" w:after="20"/>
              <w:jc w:val="right"/>
              <w:rPr>
                <w:sz w:val="18"/>
                <w:szCs w:val="18"/>
              </w:rPr>
            </w:pPr>
            <w:r w:rsidRPr="00AD11BE">
              <w:rPr>
                <w:rFonts w:ascii="Arial" w:hAnsi="Arial" w:cs="Arial"/>
                <w:sz w:val="18"/>
                <w:szCs w:val="18"/>
              </w:rPr>
              <w:t>17</w:t>
            </w:r>
          </w:p>
        </w:tc>
        <w:tc>
          <w:tcPr>
            <w:tcW w:w="0" w:type="auto"/>
            <w:hideMark/>
          </w:tcPr>
          <w:p w:rsidR="00AE5692" w:rsidRPr="00AD11BE" w:rsidRDefault="00AE5692" w:rsidP="00686456">
            <w:pPr>
              <w:spacing w:before="20" w:after="20"/>
              <w:jc w:val="right"/>
              <w:rPr>
                <w:sz w:val="18"/>
                <w:szCs w:val="18"/>
              </w:rPr>
            </w:pPr>
            <w:r w:rsidRPr="00AD11BE">
              <w:rPr>
                <w:rFonts w:ascii="Arial" w:hAnsi="Arial" w:cs="Arial"/>
                <w:sz w:val="18"/>
                <w:szCs w:val="18"/>
              </w:rPr>
              <w:t>1.7</w:t>
            </w:r>
          </w:p>
        </w:tc>
        <w:tc>
          <w:tcPr>
            <w:tcW w:w="0" w:type="auto"/>
            <w:hideMark/>
          </w:tcPr>
          <w:p w:rsidR="00AE5692" w:rsidRPr="00AD11BE" w:rsidRDefault="00AE5692" w:rsidP="00686456">
            <w:pPr>
              <w:spacing w:before="20" w:after="20"/>
              <w:jc w:val="right"/>
              <w:rPr>
                <w:sz w:val="18"/>
                <w:szCs w:val="18"/>
              </w:rPr>
            </w:pPr>
            <w:r w:rsidRPr="00AD11BE">
              <w:rPr>
                <w:rFonts w:ascii="Arial" w:hAnsi="Arial" w:cs="Arial"/>
                <w:sz w:val="18"/>
                <w:szCs w:val="18"/>
              </w:rPr>
              <w:t>5</w:t>
            </w:r>
          </w:p>
        </w:tc>
        <w:tc>
          <w:tcPr>
            <w:tcW w:w="0" w:type="auto"/>
            <w:hideMark/>
          </w:tcPr>
          <w:p w:rsidR="00AE5692" w:rsidRPr="00AD11BE" w:rsidRDefault="00AE5692" w:rsidP="00686456">
            <w:pPr>
              <w:spacing w:before="20" w:after="20"/>
              <w:jc w:val="right"/>
              <w:rPr>
                <w:sz w:val="18"/>
                <w:szCs w:val="18"/>
              </w:rPr>
            </w:pPr>
            <w:r w:rsidRPr="00AD11BE">
              <w:rPr>
                <w:rFonts w:ascii="Arial" w:hAnsi="Arial" w:cs="Arial"/>
                <w:sz w:val="18"/>
                <w:szCs w:val="18"/>
              </w:rPr>
              <w:t>1.2</w:t>
            </w:r>
          </w:p>
        </w:tc>
        <w:tc>
          <w:tcPr>
            <w:tcW w:w="0" w:type="auto"/>
            <w:hideMark/>
          </w:tcPr>
          <w:p w:rsidR="00AE5692" w:rsidRPr="00AD11BE" w:rsidRDefault="00AE5692" w:rsidP="00686456">
            <w:pPr>
              <w:spacing w:before="20" w:after="20"/>
              <w:jc w:val="right"/>
              <w:rPr>
                <w:sz w:val="18"/>
                <w:szCs w:val="18"/>
              </w:rPr>
            </w:pPr>
            <w:r w:rsidRPr="00AD11BE">
              <w:rPr>
                <w:rFonts w:ascii="Arial" w:hAnsi="Arial" w:cs="Arial"/>
                <w:sz w:val="18"/>
                <w:szCs w:val="18"/>
              </w:rPr>
              <w:t>12</w:t>
            </w:r>
          </w:p>
        </w:tc>
        <w:tc>
          <w:tcPr>
            <w:tcW w:w="0" w:type="auto"/>
            <w:hideMark/>
          </w:tcPr>
          <w:p w:rsidR="00AE5692" w:rsidRPr="00AD11BE" w:rsidRDefault="00AE5692" w:rsidP="00686456">
            <w:pPr>
              <w:spacing w:before="20" w:after="20"/>
              <w:jc w:val="right"/>
              <w:rPr>
                <w:sz w:val="18"/>
                <w:szCs w:val="18"/>
              </w:rPr>
            </w:pPr>
            <w:r w:rsidRPr="00AD11BE">
              <w:rPr>
                <w:rFonts w:ascii="Arial" w:hAnsi="Arial" w:cs="Arial"/>
                <w:sz w:val="18"/>
                <w:szCs w:val="18"/>
              </w:rPr>
              <w:t>1.9</w:t>
            </w:r>
          </w:p>
        </w:tc>
        <w:tc>
          <w:tcPr>
            <w:tcW w:w="0" w:type="auto"/>
            <w:hideMark/>
          </w:tcPr>
          <w:p w:rsidR="00AE5692" w:rsidRPr="00AD11BE" w:rsidRDefault="00AE5692" w:rsidP="00686456">
            <w:pPr>
              <w:spacing w:before="20" w:after="20"/>
              <w:jc w:val="right"/>
              <w:rPr>
                <w:sz w:val="18"/>
                <w:szCs w:val="18"/>
              </w:rPr>
            </w:pPr>
            <w:r w:rsidRPr="00AD11BE">
              <w:rPr>
                <w:rFonts w:ascii="Arial" w:hAnsi="Arial" w:cs="Arial"/>
                <w:sz w:val="18"/>
                <w:szCs w:val="18"/>
              </w:rPr>
              <w:t>6</w:t>
            </w:r>
          </w:p>
        </w:tc>
        <w:tc>
          <w:tcPr>
            <w:tcW w:w="0" w:type="auto"/>
            <w:hideMark/>
          </w:tcPr>
          <w:p w:rsidR="00AE5692" w:rsidRPr="00AD11BE" w:rsidRDefault="00AE5692" w:rsidP="00686456">
            <w:pPr>
              <w:spacing w:before="20" w:after="20"/>
              <w:jc w:val="right"/>
              <w:rPr>
                <w:sz w:val="18"/>
                <w:szCs w:val="18"/>
              </w:rPr>
            </w:pPr>
            <w:r w:rsidRPr="00AD11BE">
              <w:rPr>
                <w:rFonts w:ascii="Arial" w:hAnsi="Arial" w:cs="Arial"/>
                <w:sz w:val="18"/>
                <w:szCs w:val="18"/>
              </w:rPr>
              <w:t>2.1</w:t>
            </w:r>
          </w:p>
        </w:tc>
        <w:tc>
          <w:tcPr>
            <w:tcW w:w="0" w:type="auto"/>
            <w:hideMark/>
          </w:tcPr>
          <w:p w:rsidR="00AE5692" w:rsidRPr="00AD11BE" w:rsidRDefault="00AE5692" w:rsidP="00686456">
            <w:pPr>
              <w:spacing w:before="20" w:after="20"/>
              <w:jc w:val="right"/>
              <w:rPr>
                <w:sz w:val="18"/>
                <w:szCs w:val="18"/>
              </w:rPr>
            </w:pPr>
            <w:r w:rsidRPr="00AD11BE">
              <w:rPr>
                <w:rFonts w:ascii="Arial" w:hAnsi="Arial" w:cs="Arial"/>
                <w:sz w:val="18"/>
                <w:szCs w:val="18"/>
              </w:rPr>
              <w:t>11</w:t>
            </w:r>
          </w:p>
        </w:tc>
        <w:tc>
          <w:tcPr>
            <w:tcW w:w="0" w:type="auto"/>
            <w:hideMark/>
          </w:tcPr>
          <w:p w:rsidR="00AE5692" w:rsidRPr="00AD11BE" w:rsidRDefault="00AE5692" w:rsidP="00686456">
            <w:pPr>
              <w:spacing w:before="20" w:after="20"/>
              <w:jc w:val="right"/>
              <w:rPr>
                <w:sz w:val="18"/>
                <w:szCs w:val="18"/>
              </w:rPr>
            </w:pPr>
            <w:r w:rsidRPr="00AD11BE">
              <w:rPr>
                <w:rFonts w:ascii="Arial" w:hAnsi="Arial" w:cs="Arial"/>
                <w:sz w:val="18"/>
                <w:szCs w:val="18"/>
              </w:rPr>
              <w:t>1.7</w:t>
            </w:r>
          </w:p>
        </w:tc>
        <w:tc>
          <w:tcPr>
            <w:tcW w:w="0" w:type="auto"/>
            <w:hideMark/>
          </w:tcPr>
          <w:p w:rsidR="00AE5692" w:rsidRPr="00AD11BE" w:rsidRDefault="00AE5692" w:rsidP="00686456">
            <w:pPr>
              <w:spacing w:before="20" w:after="20"/>
              <w:jc w:val="right"/>
              <w:rPr>
                <w:sz w:val="18"/>
                <w:szCs w:val="18"/>
              </w:rPr>
            </w:pPr>
            <w:r w:rsidRPr="00AD11BE">
              <w:rPr>
                <w:rFonts w:ascii="Arial" w:hAnsi="Arial" w:cs="Arial"/>
                <w:sz w:val="18"/>
                <w:szCs w:val="18"/>
              </w:rPr>
              <w:t>0</w:t>
            </w:r>
          </w:p>
        </w:tc>
        <w:tc>
          <w:tcPr>
            <w:tcW w:w="1030" w:type="dxa"/>
            <w:hideMark/>
          </w:tcPr>
          <w:p w:rsidR="00AE5692" w:rsidRPr="00AD11BE" w:rsidRDefault="00AE5692" w:rsidP="00686456">
            <w:pPr>
              <w:spacing w:before="20" w:after="20"/>
              <w:jc w:val="right"/>
              <w:rPr>
                <w:sz w:val="18"/>
                <w:szCs w:val="18"/>
              </w:rPr>
            </w:pPr>
            <w:r w:rsidRPr="00AD11BE">
              <w:rPr>
                <w:rFonts w:ascii="Arial" w:hAnsi="Arial" w:cs="Arial"/>
                <w:sz w:val="18"/>
                <w:szCs w:val="18"/>
              </w:rPr>
              <w:t>0.0</w:t>
            </w:r>
          </w:p>
        </w:tc>
      </w:tr>
      <w:tr w:rsidR="00AE5692" w:rsidRPr="00AD11BE" w:rsidTr="00686456">
        <w:tc>
          <w:tcPr>
            <w:tcW w:w="0" w:type="auto"/>
            <w:hideMark/>
          </w:tcPr>
          <w:p w:rsidR="00AE5692" w:rsidRPr="00AD11BE" w:rsidRDefault="00AE5692" w:rsidP="00686456">
            <w:pPr>
              <w:spacing w:before="20" w:after="20"/>
              <w:rPr>
                <w:sz w:val="18"/>
                <w:szCs w:val="18"/>
              </w:rPr>
            </w:pPr>
            <w:r w:rsidRPr="00AD11BE">
              <w:rPr>
                <w:rFonts w:ascii="Arial" w:hAnsi="Arial" w:cs="Arial"/>
                <w:sz w:val="18"/>
                <w:szCs w:val="18"/>
              </w:rPr>
              <w:br/>
            </w:r>
            <w:r w:rsidRPr="00AD11BE">
              <w:rPr>
                <w:rFonts w:ascii="Arial" w:hAnsi="Arial" w:cs="Arial"/>
                <w:b/>
                <w:bCs/>
                <w:sz w:val="18"/>
                <w:szCs w:val="18"/>
              </w:rPr>
              <w:t>FINAL INTERVIEWS</w:t>
            </w:r>
          </w:p>
        </w:tc>
        <w:tc>
          <w:tcPr>
            <w:tcW w:w="0" w:type="auto"/>
            <w:vAlign w:val="bottom"/>
            <w:hideMark/>
          </w:tcPr>
          <w:p w:rsidR="00AE5692" w:rsidRPr="002C65A2" w:rsidRDefault="00AE5692" w:rsidP="00686456">
            <w:pPr>
              <w:spacing w:before="20" w:after="20"/>
              <w:jc w:val="right"/>
              <w:rPr>
                <w:b/>
                <w:sz w:val="18"/>
                <w:szCs w:val="18"/>
              </w:rPr>
            </w:pPr>
            <w:r w:rsidRPr="002C65A2">
              <w:rPr>
                <w:rFonts w:ascii="Arial" w:hAnsi="Arial" w:cs="Arial"/>
                <w:b/>
                <w:sz w:val="18"/>
                <w:szCs w:val="18"/>
              </w:rPr>
              <w:t>638</w:t>
            </w:r>
          </w:p>
        </w:tc>
        <w:tc>
          <w:tcPr>
            <w:tcW w:w="0" w:type="auto"/>
            <w:vAlign w:val="bottom"/>
            <w:hideMark/>
          </w:tcPr>
          <w:p w:rsidR="00AE5692" w:rsidRPr="002C65A2" w:rsidRDefault="00AE5692" w:rsidP="00686456">
            <w:pPr>
              <w:spacing w:before="20" w:after="20"/>
              <w:jc w:val="right"/>
              <w:rPr>
                <w:b/>
                <w:sz w:val="18"/>
                <w:szCs w:val="18"/>
              </w:rPr>
            </w:pPr>
            <w:r w:rsidRPr="002C65A2">
              <w:rPr>
                <w:rFonts w:ascii="Arial" w:hAnsi="Arial" w:cs="Arial"/>
                <w:b/>
                <w:sz w:val="18"/>
                <w:szCs w:val="18"/>
              </w:rPr>
              <w:t>100.0</w:t>
            </w:r>
          </w:p>
        </w:tc>
        <w:tc>
          <w:tcPr>
            <w:tcW w:w="0" w:type="auto"/>
            <w:vAlign w:val="bottom"/>
            <w:hideMark/>
          </w:tcPr>
          <w:p w:rsidR="00AE5692" w:rsidRPr="002C65A2" w:rsidRDefault="00AE5692" w:rsidP="00686456">
            <w:pPr>
              <w:spacing w:before="20" w:after="20"/>
              <w:jc w:val="right"/>
              <w:rPr>
                <w:b/>
                <w:sz w:val="18"/>
                <w:szCs w:val="18"/>
              </w:rPr>
            </w:pPr>
            <w:r w:rsidRPr="002C65A2">
              <w:rPr>
                <w:rFonts w:ascii="Arial" w:hAnsi="Arial" w:cs="Arial"/>
                <w:b/>
                <w:sz w:val="18"/>
                <w:szCs w:val="18"/>
              </w:rPr>
              <w:t>270</w:t>
            </w:r>
          </w:p>
        </w:tc>
        <w:tc>
          <w:tcPr>
            <w:tcW w:w="0" w:type="auto"/>
            <w:vAlign w:val="bottom"/>
            <w:hideMark/>
          </w:tcPr>
          <w:p w:rsidR="00AE5692" w:rsidRPr="002C65A2" w:rsidRDefault="00AE5692" w:rsidP="00686456">
            <w:pPr>
              <w:spacing w:before="20" w:after="20"/>
              <w:jc w:val="right"/>
              <w:rPr>
                <w:b/>
                <w:sz w:val="18"/>
                <w:szCs w:val="18"/>
              </w:rPr>
            </w:pPr>
            <w:r w:rsidRPr="002C65A2">
              <w:rPr>
                <w:rFonts w:ascii="Arial" w:hAnsi="Arial" w:cs="Arial"/>
                <w:b/>
                <w:sz w:val="18"/>
                <w:szCs w:val="18"/>
              </w:rPr>
              <w:t>100.0</w:t>
            </w:r>
          </w:p>
        </w:tc>
        <w:tc>
          <w:tcPr>
            <w:tcW w:w="0" w:type="auto"/>
            <w:vAlign w:val="bottom"/>
            <w:hideMark/>
          </w:tcPr>
          <w:p w:rsidR="00AE5692" w:rsidRPr="002C65A2" w:rsidRDefault="00AE5692" w:rsidP="00686456">
            <w:pPr>
              <w:spacing w:before="20" w:after="20"/>
              <w:jc w:val="right"/>
              <w:rPr>
                <w:b/>
                <w:sz w:val="18"/>
                <w:szCs w:val="18"/>
              </w:rPr>
            </w:pPr>
            <w:r w:rsidRPr="002C65A2">
              <w:rPr>
                <w:rFonts w:ascii="Arial" w:hAnsi="Arial" w:cs="Arial"/>
                <w:b/>
                <w:sz w:val="18"/>
                <w:szCs w:val="18"/>
              </w:rPr>
              <w:t>368</w:t>
            </w:r>
          </w:p>
        </w:tc>
        <w:tc>
          <w:tcPr>
            <w:tcW w:w="0" w:type="auto"/>
            <w:vAlign w:val="bottom"/>
            <w:hideMark/>
          </w:tcPr>
          <w:p w:rsidR="00AE5692" w:rsidRPr="002C65A2" w:rsidRDefault="00AE5692" w:rsidP="00686456">
            <w:pPr>
              <w:spacing w:before="20" w:after="20"/>
              <w:jc w:val="right"/>
              <w:rPr>
                <w:b/>
                <w:sz w:val="18"/>
                <w:szCs w:val="18"/>
              </w:rPr>
            </w:pPr>
            <w:r w:rsidRPr="002C65A2">
              <w:rPr>
                <w:rFonts w:ascii="Arial" w:hAnsi="Arial" w:cs="Arial"/>
                <w:b/>
                <w:sz w:val="18"/>
                <w:szCs w:val="18"/>
              </w:rPr>
              <w:t>100.0</w:t>
            </w:r>
          </w:p>
        </w:tc>
        <w:tc>
          <w:tcPr>
            <w:tcW w:w="0" w:type="auto"/>
            <w:vAlign w:val="bottom"/>
            <w:hideMark/>
          </w:tcPr>
          <w:p w:rsidR="00AE5692" w:rsidRPr="002C65A2" w:rsidRDefault="00AE5692" w:rsidP="00686456">
            <w:pPr>
              <w:spacing w:before="20" w:after="20"/>
              <w:jc w:val="right"/>
              <w:rPr>
                <w:b/>
                <w:sz w:val="18"/>
                <w:szCs w:val="18"/>
              </w:rPr>
            </w:pPr>
            <w:r w:rsidRPr="002C65A2">
              <w:rPr>
                <w:rFonts w:ascii="Arial" w:hAnsi="Arial" w:cs="Arial"/>
                <w:b/>
                <w:sz w:val="18"/>
                <w:szCs w:val="18"/>
              </w:rPr>
              <w:t>184</w:t>
            </w:r>
          </w:p>
        </w:tc>
        <w:tc>
          <w:tcPr>
            <w:tcW w:w="0" w:type="auto"/>
            <w:vAlign w:val="bottom"/>
            <w:hideMark/>
          </w:tcPr>
          <w:p w:rsidR="00AE5692" w:rsidRPr="002C65A2" w:rsidRDefault="00AE5692" w:rsidP="00686456">
            <w:pPr>
              <w:spacing w:before="20" w:after="20"/>
              <w:jc w:val="right"/>
              <w:rPr>
                <w:b/>
                <w:sz w:val="18"/>
                <w:szCs w:val="18"/>
              </w:rPr>
            </w:pPr>
            <w:r w:rsidRPr="002C65A2">
              <w:rPr>
                <w:rFonts w:ascii="Arial" w:hAnsi="Arial" w:cs="Arial"/>
                <w:b/>
                <w:sz w:val="18"/>
                <w:szCs w:val="18"/>
              </w:rPr>
              <w:t>100.0</w:t>
            </w:r>
          </w:p>
        </w:tc>
        <w:tc>
          <w:tcPr>
            <w:tcW w:w="0" w:type="auto"/>
            <w:vAlign w:val="bottom"/>
            <w:hideMark/>
          </w:tcPr>
          <w:p w:rsidR="00AE5692" w:rsidRPr="002C65A2" w:rsidRDefault="00AE5692" w:rsidP="00686456">
            <w:pPr>
              <w:spacing w:before="20" w:after="20"/>
              <w:jc w:val="right"/>
              <w:rPr>
                <w:b/>
                <w:sz w:val="18"/>
                <w:szCs w:val="18"/>
              </w:rPr>
            </w:pPr>
            <w:r w:rsidRPr="002C65A2">
              <w:rPr>
                <w:rFonts w:ascii="Arial" w:hAnsi="Arial" w:cs="Arial"/>
                <w:b/>
                <w:sz w:val="18"/>
                <w:szCs w:val="18"/>
              </w:rPr>
              <w:t>412</w:t>
            </w:r>
          </w:p>
        </w:tc>
        <w:tc>
          <w:tcPr>
            <w:tcW w:w="0" w:type="auto"/>
            <w:vAlign w:val="bottom"/>
            <w:hideMark/>
          </w:tcPr>
          <w:p w:rsidR="00AE5692" w:rsidRPr="002C65A2" w:rsidRDefault="00AE5692" w:rsidP="00686456">
            <w:pPr>
              <w:spacing w:before="20" w:after="20"/>
              <w:jc w:val="right"/>
              <w:rPr>
                <w:b/>
                <w:sz w:val="18"/>
                <w:szCs w:val="18"/>
              </w:rPr>
            </w:pPr>
            <w:r w:rsidRPr="002C65A2">
              <w:rPr>
                <w:rFonts w:ascii="Arial" w:hAnsi="Arial" w:cs="Arial"/>
                <w:b/>
                <w:sz w:val="18"/>
                <w:szCs w:val="18"/>
              </w:rPr>
              <w:t>100.0</w:t>
            </w:r>
          </w:p>
        </w:tc>
        <w:tc>
          <w:tcPr>
            <w:tcW w:w="0" w:type="auto"/>
            <w:vAlign w:val="bottom"/>
            <w:hideMark/>
          </w:tcPr>
          <w:p w:rsidR="00AE5692" w:rsidRPr="002C65A2" w:rsidRDefault="00AE5692" w:rsidP="00686456">
            <w:pPr>
              <w:spacing w:before="20" w:after="20"/>
              <w:jc w:val="right"/>
              <w:rPr>
                <w:b/>
                <w:sz w:val="18"/>
                <w:szCs w:val="18"/>
              </w:rPr>
            </w:pPr>
            <w:r w:rsidRPr="002C65A2">
              <w:rPr>
                <w:rFonts w:ascii="Arial" w:hAnsi="Arial" w:cs="Arial"/>
                <w:b/>
                <w:sz w:val="18"/>
                <w:szCs w:val="18"/>
              </w:rPr>
              <w:t>42</w:t>
            </w:r>
          </w:p>
        </w:tc>
        <w:tc>
          <w:tcPr>
            <w:tcW w:w="1030" w:type="dxa"/>
            <w:vAlign w:val="bottom"/>
            <w:hideMark/>
          </w:tcPr>
          <w:p w:rsidR="00AE5692" w:rsidRPr="002C65A2" w:rsidRDefault="00AE5692" w:rsidP="00686456">
            <w:pPr>
              <w:spacing w:before="20" w:after="20"/>
              <w:jc w:val="right"/>
              <w:rPr>
                <w:b/>
                <w:sz w:val="18"/>
                <w:szCs w:val="18"/>
              </w:rPr>
            </w:pPr>
            <w:r w:rsidRPr="002C65A2">
              <w:rPr>
                <w:rFonts w:ascii="Arial" w:hAnsi="Arial" w:cs="Arial"/>
                <w:b/>
                <w:sz w:val="18"/>
                <w:szCs w:val="18"/>
              </w:rPr>
              <w:t>100.0</w:t>
            </w:r>
          </w:p>
        </w:tc>
      </w:tr>
      <w:tr w:rsidR="00AE5692" w:rsidRPr="00AD11BE" w:rsidTr="00686456">
        <w:tc>
          <w:tcPr>
            <w:tcW w:w="0" w:type="auto"/>
            <w:hideMark/>
          </w:tcPr>
          <w:p w:rsidR="00AE5692" w:rsidRPr="00AD11BE" w:rsidRDefault="00AE5692" w:rsidP="00686456">
            <w:pPr>
              <w:spacing w:before="20" w:after="20"/>
              <w:rPr>
                <w:sz w:val="18"/>
                <w:szCs w:val="18"/>
              </w:rPr>
            </w:pPr>
            <w:r w:rsidRPr="00AD11BE">
              <w:rPr>
                <w:rFonts w:ascii="Arial" w:hAnsi="Arial" w:cs="Arial"/>
                <w:sz w:val="18"/>
                <w:szCs w:val="18"/>
              </w:rPr>
              <w:t>Complete (020)</w:t>
            </w:r>
          </w:p>
        </w:tc>
        <w:tc>
          <w:tcPr>
            <w:tcW w:w="0" w:type="auto"/>
            <w:hideMark/>
          </w:tcPr>
          <w:p w:rsidR="00AE5692" w:rsidRPr="00AD11BE" w:rsidRDefault="00AE5692" w:rsidP="00686456">
            <w:pPr>
              <w:spacing w:before="20" w:after="20"/>
              <w:jc w:val="right"/>
              <w:rPr>
                <w:sz w:val="18"/>
                <w:szCs w:val="18"/>
              </w:rPr>
            </w:pPr>
            <w:r w:rsidRPr="00AD11BE">
              <w:rPr>
                <w:rFonts w:ascii="Arial" w:hAnsi="Arial" w:cs="Arial"/>
                <w:sz w:val="18"/>
                <w:szCs w:val="18"/>
              </w:rPr>
              <w:t>594</w:t>
            </w:r>
          </w:p>
        </w:tc>
        <w:tc>
          <w:tcPr>
            <w:tcW w:w="0" w:type="auto"/>
            <w:hideMark/>
          </w:tcPr>
          <w:p w:rsidR="00AE5692" w:rsidRPr="00AD11BE" w:rsidRDefault="00AE5692" w:rsidP="00686456">
            <w:pPr>
              <w:spacing w:before="20" w:after="20"/>
              <w:jc w:val="right"/>
              <w:rPr>
                <w:sz w:val="18"/>
                <w:szCs w:val="18"/>
              </w:rPr>
            </w:pPr>
            <w:r w:rsidRPr="00AD11BE">
              <w:rPr>
                <w:rFonts w:ascii="Arial" w:hAnsi="Arial" w:cs="Arial"/>
                <w:sz w:val="18"/>
                <w:szCs w:val="18"/>
              </w:rPr>
              <w:t>93.1</w:t>
            </w:r>
          </w:p>
        </w:tc>
        <w:tc>
          <w:tcPr>
            <w:tcW w:w="0" w:type="auto"/>
            <w:hideMark/>
          </w:tcPr>
          <w:p w:rsidR="00AE5692" w:rsidRPr="00AD11BE" w:rsidRDefault="00AE5692" w:rsidP="00686456">
            <w:pPr>
              <w:spacing w:before="20" w:after="20"/>
              <w:jc w:val="right"/>
              <w:rPr>
                <w:sz w:val="18"/>
                <w:szCs w:val="18"/>
              </w:rPr>
            </w:pPr>
            <w:r w:rsidRPr="00AD11BE">
              <w:rPr>
                <w:rFonts w:ascii="Arial" w:hAnsi="Arial" w:cs="Arial"/>
                <w:sz w:val="18"/>
                <w:szCs w:val="18"/>
              </w:rPr>
              <w:t>251</w:t>
            </w:r>
          </w:p>
        </w:tc>
        <w:tc>
          <w:tcPr>
            <w:tcW w:w="0" w:type="auto"/>
            <w:hideMark/>
          </w:tcPr>
          <w:p w:rsidR="00AE5692" w:rsidRPr="00AD11BE" w:rsidRDefault="00AE5692" w:rsidP="00686456">
            <w:pPr>
              <w:spacing w:before="20" w:after="20"/>
              <w:jc w:val="right"/>
              <w:rPr>
                <w:sz w:val="18"/>
                <w:szCs w:val="18"/>
              </w:rPr>
            </w:pPr>
            <w:r w:rsidRPr="00AD11BE">
              <w:rPr>
                <w:rFonts w:ascii="Arial" w:hAnsi="Arial" w:cs="Arial"/>
                <w:sz w:val="18"/>
                <w:szCs w:val="18"/>
              </w:rPr>
              <w:t>93.0</w:t>
            </w:r>
          </w:p>
        </w:tc>
        <w:tc>
          <w:tcPr>
            <w:tcW w:w="0" w:type="auto"/>
            <w:hideMark/>
          </w:tcPr>
          <w:p w:rsidR="00AE5692" w:rsidRPr="00AD11BE" w:rsidRDefault="00AE5692" w:rsidP="00686456">
            <w:pPr>
              <w:spacing w:before="20" w:after="20"/>
              <w:jc w:val="right"/>
              <w:rPr>
                <w:sz w:val="18"/>
                <w:szCs w:val="18"/>
              </w:rPr>
            </w:pPr>
            <w:r w:rsidRPr="00AD11BE">
              <w:rPr>
                <w:rFonts w:ascii="Arial" w:hAnsi="Arial" w:cs="Arial"/>
                <w:sz w:val="18"/>
                <w:szCs w:val="18"/>
              </w:rPr>
              <w:t>343</w:t>
            </w:r>
          </w:p>
        </w:tc>
        <w:tc>
          <w:tcPr>
            <w:tcW w:w="0" w:type="auto"/>
            <w:hideMark/>
          </w:tcPr>
          <w:p w:rsidR="00AE5692" w:rsidRPr="00AD11BE" w:rsidRDefault="00AE5692" w:rsidP="00686456">
            <w:pPr>
              <w:spacing w:before="20" w:after="20"/>
              <w:jc w:val="right"/>
              <w:rPr>
                <w:sz w:val="18"/>
                <w:szCs w:val="18"/>
              </w:rPr>
            </w:pPr>
            <w:r w:rsidRPr="00AD11BE">
              <w:rPr>
                <w:rFonts w:ascii="Arial" w:hAnsi="Arial" w:cs="Arial"/>
                <w:sz w:val="18"/>
                <w:szCs w:val="18"/>
              </w:rPr>
              <w:t>93.2</w:t>
            </w:r>
          </w:p>
        </w:tc>
        <w:tc>
          <w:tcPr>
            <w:tcW w:w="0" w:type="auto"/>
            <w:hideMark/>
          </w:tcPr>
          <w:p w:rsidR="00AE5692" w:rsidRPr="00AD11BE" w:rsidRDefault="00AE5692" w:rsidP="00686456">
            <w:pPr>
              <w:spacing w:before="20" w:after="20"/>
              <w:jc w:val="right"/>
              <w:rPr>
                <w:sz w:val="18"/>
                <w:szCs w:val="18"/>
              </w:rPr>
            </w:pPr>
            <w:r w:rsidRPr="00AD11BE">
              <w:rPr>
                <w:rFonts w:ascii="Arial" w:hAnsi="Arial" w:cs="Arial"/>
                <w:sz w:val="18"/>
                <w:szCs w:val="18"/>
              </w:rPr>
              <w:t>177</w:t>
            </w:r>
          </w:p>
        </w:tc>
        <w:tc>
          <w:tcPr>
            <w:tcW w:w="0" w:type="auto"/>
            <w:hideMark/>
          </w:tcPr>
          <w:p w:rsidR="00AE5692" w:rsidRPr="00AD11BE" w:rsidRDefault="00AE5692" w:rsidP="00686456">
            <w:pPr>
              <w:spacing w:before="20" w:after="20"/>
              <w:jc w:val="right"/>
              <w:rPr>
                <w:sz w:val="18"/>
                <w:szCs w:val="18"/>
              </w:rPr>
            </w:pPr>
            <w:r w:rsidRPr="00AD11BE">
              <w:rPr>
                <w:rFonts w:ascii="Arial" w:hAnsi="Arial" w:cs="Arial"/>
                <w:sz w:val="18"/>
                <w:szCs w:val="18"/>
              </w:rPr>
              <w:t>96.2</w:t>
            </w:r>
          </w:p>
        </w:tc>
        <w:tc>
          <w:tcPr>
            <w:tcW w:w="0" w:type="auto"/>
            <w:hideMark/>
          </w:tcPr>
          <w:p w:rsidR="00AE5692" w:rsidRPr="00AD11BE" w:rsidRDefault="00AE5692" w:rsidP="00686456">
            <w:pPr>
              <w:spacing w:before="20" w:after="20"/>
              <w:jc w:val="right"/>
              <w:rPr>
                <w:sz w:val="18"/>
                <w:szCs w:val="18"/>
              </w:rPr>
            </w:pPr>
            <w:r w:rsidRPr="00AD11BE">
              <w:rPr>
                <w:rFonts w:ascii="Arial" w:hAnsi="Arial" w:cs="Arial"/>
                <w:sz w:val="18"/>
                <w:szCs w:val="18"/>
              </w:rPr>
              <w:t>380</w:t>
            </w:r>
          </w:p>
        </w:tc>
        <w:tc>
          <w:tcPr>
            <w:tcW w:w="0" w:type="auto"/>
            <w:hideMark/>
          </w:tcPr>
          <w:p w:rsidR="00AE5692" w:rsidRPr="00AD11BE" w:rsidRDefault="00AE5692" w:rsidP="00686456">
            <w:pPr>
              <w:spacing w:before="20" w:after="20"/>
              <w:jc w:val="right"/>
              <w:rPr>
                <w:sz w:val="18"/>
                <w:szCs w:val="18"/>
              </w:rPr>
            </w:pPr>
            <w:r w:rsidRPr="00AD11BE">
              <w:rPr>
                <w:rFonts w:ascii="Arial" w:hAnsi="Arial" w:cs="Arial"/>
                <w:sz w:val="18"/>
                <w:szCs w:val="18"/>
              </w:rPr>
              <w:t>92.2</w:t>
            </w:r>
          </w:p>
        </w:tc>
        <w:tc>
          <w:tcPr>
            <w:tcW w:w="0" w:type="auto"/>
            <w:hideMark/>
          </w:tcPr>
          <w:p w:rsidR="00AE5692" w:rsidRPr="00AD11BE" w:rsidRDefault="00AE5692" w:rsidP="00686456">
            <w:pPr>
              <w:spacing w:before="20" w:after="20"/>
              <w:jc w:val="right"/>
              <w:rPr>
                <w:sz w:val="18"/>
                <w:szCs w:val="18"/>
              </w:rPr>
            </w:pPr>
            <w:r w:rsidRPr="00AD11BE">
              <w:rPr>
                <w:rFonts w:ascii="Arial" w:hAnsi="Arial" w:cs="Arial"/>
                <w:sz w:val="18"/>
                <w:szCs w:val="18"/>
              </w:rPr>
              <w:t>37</w:t>
            </w:r>
          </w:p>
        </w:tc>
        <w:tc>
          <w:tcPr>
            <w:tcW w:w="1030" w:type="dxa"/>
            <w:hideMark/>
          </w:tcPr>
          <w:p w:rsidR="00AE5692" w:rsidRPr="00AD11BE" w:rsidRDefault="00AE5692" w:rsidP="00686456">
            <w:pPr>
              <w:spacing w:before="20" w:after="20"/>
              <w:jc w:val="right"/>
              <w:rPr>
                <w:sz w:val="18"/>
                <w:szCs w:val="18"/>
              </w:rPr>
            </w:pPr>
            <w:r w:rsidRPr="00AD11BE">
              <w:rPr>
                <w:rFonts w:ascii="Arial" w:hAnsi="Arial" w:cs="Arial"/>
                <w:sz w:val="18"/>
                <w:szCs w:val="18"/>
              </w:rPr>
              <w:t>88.1</w:t>
            </w:r>
          </w:p>
        </w:tc>
      </w:tr>
      <w:tr w:rsidR="00AE5692" w:rsidRPr="00AD11BE" w:rsidTr="00686456">
        <w:tc>
          <w:tcPr>
            <w:tcW w:w="0" w:type="auto"/>
            <w:hideMark/>
          </w:tcPr>
          <w:p w:rsidR="00AE5692" w:rsidRPr="00AD11BE" w:rsidRDefault="00AE5692" w:rsidP="00686456">
            <w:pPr>
              <w:spacing w:before="20" w:after="20"/>
              <w:rPr>
                <w:sz w:val="18"/>
                <w:szCs w:val="18"/>
              </w:rPr>
            </w:pPr>
            <w:r w:rsidRPr="00AD11BE">
              <w:rPr>
                <w:rFonts w:ascii="Arial" w:hAnsi="Arial" w:cs="Arial"/>
                <w:sz w:val="18"/>
                <w:szCs w:val="18"/>
              </w:rPr>
              <w:t>Pending (358,567,568,650,800,820)</w:t>
            </w:r>
          </w:p>
        </w:tc>
        <w:tc>
          <w:tcPr>
            <w:tcW w:w="0" w:type="auto"/>
            <w:hideMark/>
          </w:tcPr>
          <w:p w:rsidR="00AE5692" w:rsidRPr="00AD11BE" w:rsidRDefault="00AE5692" w:rsidP="00686456">
            <w:pPr>
              <w:spacing w:before="20" w:after="20"/>
              <w:jc w:val="right"/>
              <w:rPr>
                <w:sz w:val="18"/>
                <w:szCs w:val="18"/>
              </w:rPr>
            </w:pPr>
            <w:r w:rsidRPr="00AD11BE">
              <w:rPr>
                <w:rFonts w:ascii="Arial" w:hAnsi="Arial" w:cs="Arial"/>
                <w:sz w:val="18"/>
                <w:szCs w:val="18"/>
              </w:rPr>
              <w:t>37</w:t>
            </w:r>
          </w:p>
        </w:tc>
        <w:tc>
          <w:tcPr>
            <w:tcW w:w="0" w:type="auto"/>
            <w:hideMark/>
          </w:tcPr>
          <w:p w:rsidR="00AE5692" w:rsidRPr="00AD11BE" w:rsidRDefault="00AE5692" w:rsidP="00686456">
            <w:pPr>
              <w:spacing w:before="20" w:after="20"/>
              <w:jc w:val="right"/>
              <w:rPr>
                <w:sz w:val="18"/>
                <w:szCs w:val="18"/>
              </w:rPr>
            </w:pPr>
            <w:r w:rsidRPr="00AD11BE">
              <w:rPr>
                <w:rFonts w:ascii="Arial" w:hAnsi="Arial" w:cs="Arial"/>
                <w:sz w:val="18"/>
                <w:szCs w:val="18"/>
              </w:rPr>
              <w:t>5.8</w:t>
            </w:r>
          </w:p>
        </w:tc>
        <w:tc>
          <w:tcPr>
            <w:tcW w:w="0" w:type="auto"/>
            <w:hideMark/>
          </w:tcPr>
          <w:p w:rsidR="00AE5692" w:rsidRPr="00AD11BE" w:rsidRDefault="00AE5692" w:rsidP="00686456">
            <w:pPr>
              <w:spacing w:before="20" w:after="20"/>
              <w:jc w:val="right"/>
              <w:rPr>
                <w:sz w:val="18"/>
                <w:szCs w:val="18"/>
              </w:rPr>
            </w:pPr>
            <w:r w:rsidRPr="00AD11BE">
              <w:rPr>
                <w:rFonts w:ascii="Arial" w:hAnsi="Arial" w:cs="Arial"/>
                <w:sz w:val="18"/>
                <w:szCs w:val="18"/>
              </w:rPr>
              <w:t>16</w:t>
            </w:r>
          </w:p>
        </w:tc>
        <w:tc>
          <w:tcPr>
            <w:tcW w:w="0" w:type="auto"/>
            <w:hideMark/>
          </w:tcPr>
          <w:p w:rsidR="00AE5692" w:rsidRPr="00AD11BE" w:rsidRDefault="00AE5692" w:rsidP="00686456">
            <w:pPr>
              <w:spacing w:before="20" w:after="20"/>
              <w:jc w:val="right"/>
              <w:rPr>
                <w:sz w:val="18"/>
                <w:szCs w:val="18"/>
              </w:rPr>
            </w:pPr>
            <w:r w:rsidRPr="00AD11BE">
              <w:rPr>
                <w:rFonts w:ascii="Arial" w:hAnsi="Arial" w:cs="Arial"/>
                <w:sz w:val="18"/>
                <w:szCs w:val="18"/>
              </w:rPr>
              <w:t>5.9</w:t>
            </w:r>
          </w:p>
        </w:tc>
        <w:tc>
          <w:tcPr>
            <w:tcW w:w="0" w:type="auto"/>
            <w:hideMark/>
          </w:tcPr>
          <w:p w:rsidR="00AE5692" w:rsidRPr="00AD11BE" w:rsidRDefault="00AE5692" w:rsidP="00686456">
            <w:pPr>
              <w:spacing w:before="20" w:after="20"/>
              <w:jc w:val="right"/>
              <w:rPr>
                <w:sz w:val="18"/>
                <w:szCs w:val="18"/>
              </w:rPr>
            </w:pPr>
            <w:r w:rsidRPr="00AD11BE">
              <w:rPr>
                <w:rFonts w:ascii="Arial" w:hAnsi="Arial" w:cs="Arial"/>
                <w:sz w:val="18"/>
                <w:szCs w:val="18"/>
              </w:rPr>
              <w:t>21</w:t>
            </w:r>
          </w:p>
        </w:tc>
        <w:tc>
          <w:tcPr>
            <w:tcW w:w="0" w:type="auto"/>
            <w:hideMark/>
          </w:tcPr>
          <w:p w:rsidR="00AE5692" w:rsidRPr="00AD11BE" w:rsidRDefault="00AE5692" w:rsidP="00686456">
            <w:pPr>
              <w:spacing w:before="20" w:after="20"/>
              <w:jc w:val="right"/>
              <w:rPr>
                <w:sz w:val="18"/>
                <w:szCs w:val="18"/>
              </w:rPr>
            </w:pPr>
            <w:r w:rsidRPr="00AD11BE">
              <w:rPr>
                <w:rFonts w:ascii="Arial" w:hAnsi="Arial" w:cs="Arial"/>
                <w:sz w:val="18"/>
                <w:szCs w:val="18"/>
              </w:rPr>
              <w:t>5.7</w:t>
            </w:r>
          </w:p>
        </w:tc>
        <w:tc>
          <w:tcPr>
            <w:tcW w:w="0" w:type="auto"/>
            <w:hideMark/>
          </w:tcPr>
          <w:p w:rsidR="00AE5692" w:rsidRPr="00AD11BE" w:rsidRDefault="00AE5692" w:rsidP="00686456">
            <w:pPr>
              <w:spacing w:before="20" w:after="20"/>
              <w:jc w:val="right"/>
              <w:rPr>
                <w:sz w:val="18"/>
                <w:szCs w:val="18"/>
              </w:rPr>
            </w:pPr>
            <w:r w:rsidRPr="00AD11BE">
              <w:rPr>
                <w:rFonts w:ascii="Arial" w:hAnsi="Arial" w:cs="Arial"/>
                <w:sz w:val="18"/>
                <w:szCs w:val="18"/>
              </w:rPr>
              <w:t>5</w:t>
            </w:r>
          </w:p>
        </w:tc>
        <w:tc>
          <w:tcPr>
            <w:tcW w:w="0" w:type="auto"/>
            <w:hideMark/>
          </w:tcPr>
          <w:p w:rsidR="00AE5692" w:rsidRPr="00AD11BE" w:rsidRDefault="00AE5692" w:rsidP="00686456">
            <w:pPr>
              <w:spacing w:before="20" w:after="20"/>
              <w:jc w:val="right"/>
              <w:rPr>
                <w:sz w:val="18"/>
                <w:szCs w:val="18"/>
              </w:rPr>
            </w:pPr>
            <w:r w:rsidRPr="00AD11BE">
              <w:rPr>
                <w:rFonts w:ascii="Arial" w:hAnsi="Arial" w:cs="Arial"/>
                <w:sz w:val="18"/>
                <w:szCs w:val="18"/>
              </w:rPr>
              <w:t>2.7</w:t>
            </w:r>
          </w:p>
        </w:tc>
        <w:tc>
          <w:tcPr>
            <w:tcW w:w="0" w:type="auto"/>
            <w:hideMark/>
          </w:tcPr>
          <w:p w:rsidR="00AE5692" w:rsidRPr="00AD11BE" w:rsidRDefault="00AE5692" w:rsidP="00686456">
            <w:pPr>
              <w:spacing w:before="20" w:after="20"/>
              <w:jc w:val="right"/>
              <w:rPr>
                <w:sz w:val="18"/>
                <w:szCs w:val="18"/>
              </w:rPr>
            </w:pPr>
            <w:r w:rsidRPr="00AD11BE">
              <w:rPr>
                <w:rFonts w:ascii="Arial" w:hAnsi="Arial" w:cs="Arial"/>
                <w:sz w:val="18"/>
                <w:szCs w:val="18"/>
              </w:rPr>
              <w:t>28</w:t>
            </w:r>
          </w:p>
        </w:tc>
        <w:tc>
          <w:tcPr>
            <w:tcW w:w="0" w:type="auto"/>
            <w:hideMark/>
          </w:tcPr>
          <w:p w:rsidR="00AE5692" w:rsidRPr="00AD11BE" w:rsidRDefault="00AE5692" w:rsidP="00686456">
            <w:pPr>
              <w:spacing w:before="20" w:after="20"/>
              <w:jc w:val="right"/>
              <w:rPr>
                <w:sz w:val="18"/>
                <w:szCs w:val="18"/>
              </w:rPr>
            </w:pPr>
            <w:r w:rsidRPr="00AD11BE">
              <w:rPr>
                <w:rFonts w:ascii="Arial" w:hAnsi="Arial" w:cs="Arial"/>
                <w:sz w:val="18"/>
                <w:szCs w:val="18"/>
              </w:rPr>
              <w:t>6.8</w:t>
            </w:r>
          </w:p>
        </w:tc>
        <w:tc>
          <w:tcPr>
            <w:tcW w:w="0" w:type="auto"/>
            <w:hideMark/>
          </w:tcPr>
          <w:p w:rsidR="00AE5692" w:rsidRPr="00AD11BE" w:rsidRDefault="00AE5692" w:rsidP="00686456">
            <w:pPr>
              <w:spacing w:before="20" w:after="20"/>
              <w:jc w:val="right"/>
              <w:rPr>
                <w:sz w:val="18"/>
                <w:szCs w:val="18"/>
              </w:rPr>
            </w:pPr>
            <w:r w:rsidRPr="00AD11BE">
              <w:rPr>
                <w:rFonts w:ascii="Arial" w:hAnsi="Arial" w:cs="Arial"/>
                <w:sz w:val="18"/>
                <w:szCs w:val="18"/>
              </w:rPr>
              <w:t>4</w:t>
            </w:r>
          </w:p>
        </w:tc>
        <w:tc>
          <w:tcPr>
            <w:tcW w:w="1030" w:type="dxa"/>
            <w:hideMark/>
          </w:tcPr>
          <w:p w:rsidR="00AE5692" w:rsidRPr="00AD11BE" w:rsidRDefault="00AE5692" w:rsidP="00686456">
            <w:pPr>
              <w:spacing w:before="20" w:after="20"/>
              <w:jc w:val="right"/>
              <w:rPr>
                <w:sz w:val="18"/>
                <w:szCs w:val="18"/>
              </w:rPr>
            </w:pPr>
            <w:r w:rsidRPr="00AD11BE">
              <w:rPr>
                <w:rFonts w:ascii="Arial" w:hAnsi="Arial" w:cs="Arial"/>
                <w:sz w:val="18"/>
                <w:szCs w:val="18"/>
              </w:rPr>
              <w:t>9.5</w:t>
            </w:r>
          </w:p>
        </w:tc>
      </w:tr>
      <w:tr w:rsidR="00AE5692" w:rsidRPr="00AD11BE" w:rsidTr="00686456">
        <w:tc>
          <w:tcPr>
            <w:tcW w:w="0" w:type="auto"/>
            <w:hideMark/>
          </w:tcPr>
          <w:p w:rsidR="00AE5692" w:rsidRPr="00AD11BE" w:rsidRDefault="00AE5692" w:rsidP="00686456">
            <w:pPr>
              <w:spacing w:before="20" w:after="20"/>
              <w:rPr>
                <w:sz w:val="18"/>
                <w:szCs w:val="18"/>
              </w:rPr>
            </w:pPr>
            <w:r w:rsidRPr="00AD11BE">
              <w:rPr>
                <w:rFonts w:ascii="Arial" w:hAnsi="Arial" w:cs="Arial"/>
                <w:sz w:val="18"/>
                <w:szCs w:val="18"/>
              </w:rPr>
              <w:t>Refused, initial refusal (220)</w:t>
            </w:r>
          </w:p>
        </w:tc>
        <w:tc>
          <w:tcPr>
            <w:tcW w:w="0" w:type="auto"/>
            <w:hideMark/>
          </w:tcPr>
          <w:p w:rsidR="00AE5692" w:rsidRPr="00AD11BE" w:rsidRDefault="00AE5692" w:rsidP="00686456">
            <w:pPr>
              <w:spacing w:before="20" w:after="20"/>
              <w:jc w:val="right"/>
              <w:rPr>
                <w:sz w:val="18"/>
                <w:szCs w:val="18"/>
              </w:rPr>
            </w:pPr>
            <w:r w:rsidRPr="00AD11BE">
              <w:rPr>
                <w:rFonts w:ascii="Arial" w:hAnsi="Arial" w:cs="Arial"/>
                <w:sz w:val="18"/>
                <w:szCs w:val="18"/>
              </w:rPr>
              <w:t>7</w:t>
            </w:r>
          </w:p>
        </w:tc>
        <w:tc>
          <w:tcPr>
            <w:tcW w:w="0" w:type="auto"/>
            <w:hideMark/>
          </w:tcPr>
          <w:p w:rsidR="00AE5692" w:rsidRPr="00AD11BE" w:rsidRDefault="00AE5692" w:rsidP="00686456">
            <w:pPr>
              <w:spacing w:before="20" w:after="20"/>
              <w:jc w:val="right"/>
              <w:rPr>
                <w:sz w:val="18"/>
                <w:szCs w:val="18"/>
              </w:rPr>
            </w:pPr>
            <w:r w:rsidRPr="00AD11BE">
              <w:rPr>
                <w:rFonts w:ascii="Arial" w:hAnsi="Arial" w:cs="Arial"/>
                <w:sz w:val="18"/>
                <w:szCs w:val="18"/>
              </w:rPr>
              <w:t>1.1</w:t>
            </w:r>
          </w:p>
        </w:tc>
        <w:tc>
          <w:tcPr>
            <w:tcW w:w="0" w:type="auto"/>
            <w:hideMark/>
          </w:tcPr>
          <w:p w:rsidR="00AE5692" w:rsidRPr="00AD11BE" w:rsidRDefault="00AE5692" w:rsidP="00686456">
            <w:pPr>
              <w:spacing w:before="20" w:after="20"/>
              <w:jc w:val="right"/>
              <w:rPr>
                <w:sz w:val="18"/>
                <w:szCs w:val="18"/>
              </w:rPr>
            </w:pPr>
            <w:r w:rsidRPr="00AD11BE">
              <w:rPr>
                <w:rFonts w:ascii="Arial" w:hAnsi="Arial" w:cs="Arial"/>
                <w:sz w:val="18"/>
                <w:szCs w:val="18"/>
              </w:rPr>
              <w:t>3</w:t>
            </w:r>
          </w:p>
        </w:tc>
        <w:tc>
          <w:tcPr>
            <w:tcW w:w="0" w:type="auto"/>
            <w:hideMark/>
          </w:tcPr>
          <w:p w:rsidR="00AE5692" w:rsidRPr="00AD11BE" w:rsidRDefault="00AE5692" w:rsidP="00686456">
            <w:pPr>
              <w:spacing w:before="20" w:after="20"/>
              <w:jc w:val="right"/>
              <w:rPr>
                <w:sz w:val="18"/>
                <w:szCs w:val="18"/>
              </w:rPr>
            </w:pPr>
            <w:r w:rsidRPr="00AD11BE">
              <w:rPr>
                <w:rFonts w:ascii="Arial" w:hAnsi="Arial" w:cs="Arial"/>
                <w:sz w:val="18"/>
                <w:szCs w:val="18"/>
              </w:rPr>
              <w:t>1.1</w:t>
            </w:r>
          </w:p>
        </w:tc>
        <w:tc>
          <w:tcPr>
            <w:tcW w:w="0" w:type="auto"/>
            <w:hideMark/>
          </w:tcPr>
          <w:p w:rsidR="00AE5692" w:rsidRPr="00AD11BE" w:rsidRDefault="00AE5692" w:rsidP="00686456">
            <w:pPr>
              <w:spacing w:before="20" w:after="20"/>
              <w:jc w:val="right"/>
              <w:rPr>
                <w:sz w:val="18"/>
                <w:szCs w:val="18"/>
              </w:rPr>
            </w:pPr>
            <w:r w:rsidRPr="00AD11BE">
              <w:rPr>
                <w:rFonts w:ascii="Arial" w:hAnsi="Arial" w:cs="Arial"/>
                <w:sz w:val="18"/>
                <w:szCs w:val="18"/>
              </w:rPr>
              <w:t>4</w:t>
            </w:r>
          </w:p>
        </w:tc>
        <w:tc>
          <w:tcPr>
            <w:tcW w:w="0" w:type="auto"/>
            <w:hideMark/>
          </w:tcPr>
          <w:p w:rsidR="00AE5692" w:rsidRPr="00AD11BE" w:rsidRDefault="00AE5692" w:rsidP="00686456">
            <w:pPr>
              <w:spacing w:before="20" w:after="20"/>
              <w:jc w:val="right"/>
              <w:rPr>
                <w:sz w:val="18"/>
                <w:szCs w:val="18"/>
              </w:rPr>
            </w:pPr>
            <w:r w:rsidRPr="00AD11BE">
              <w:rPr>
                <w:rFonts w:ascii="Arial" w:hAnsi="Arial" w:cs="Arial"/>
                <w:sz w:val="18"/>
                <w:szCs w:val="18"/>
              </w:rPr>
              <w:t>1.1</w:t>
            </w:r>
          </w:p>
        </w:tc>
        <w:tc>
          <w:tcPr>
            <w:tcW w:w="0" w:type="auto"/>
            <w:hideMark/>
          </w:tcPr>
          <w:p w:rsidR="00AE5692" w:rsidRPr="00AD11BE" w:rsidRDefault="00AE5692" w:rsidP="00686456">
            <w:pPr>
              <w:spacing w:before="20" w:after="20"/>
              <w:jc w:val="right"/>
              <w:rPr>
                <w:sz w:val="18"/>
                <w:szCs w:val="18"/>
              </w:rPr>
            </w:pPr>
            <w:r w:rsidRPr="00AD11BE">
              <w:rPr>
                <w:rFonts w:ascii="Arial" w:hAnsi="Arial" w:cs="Arial"/>
                <w:sz w:val="18"/>
                <w:szCs w:val="18"/>
              </w:rPr>
              <w:t>2</w:t>
            </w:r>
          </w:p>
        </w:tc>
        <w:tc>
          <w:tcPr>
            <w:tcW w:w="0" w:type="auto"/>
            <w:hideMark/>
          </w:tcPr>
          <w:p w:rsidR="00AE5692" w:rsidRPr="00AD11BE" w:rsidRDefault="00AE5692" w:rsidP="00686456">
            <w:pPr>
              <w:spacing w:before="20" w:after="20"/>
              <w:jc w:val="right"/>
              <w:rPr>
                <w:sz w:val="18"/>
                <w:szCs w:val="18"/>
              </w:rPr>
            </w:pPr>
            <w:r w:rsidRPr="00AD11BE">
              <w:rPr>
                <w:rFonts w:ascii="Arial" w:hAnsi="Arial" w:cs="Arial"/>
                <w:sz w:val="18"/>
                <w:szCs w:val="18"/>
              </w:rPr>
              <w:t>1.1</w:t>
            </w:r>
          </w:p>
        </w:tc>
        <w:tc>
          <w:tcPr>
            <w:tcW w:w="0" w:type="auto"/>
            <w:hideMark/>
          </w:tcPr>
          <w:p w:rsidR="00AE5692" w:rsidRPr="00AD11BE" w:rsidRDefault="00AE5692" w:rsidP="00686456">
            <w:pPr>
              <w:spacing w:before="20" w:after="20"/>
              <w:jc w:val="right"/>
              <w:rPr>
                <w:sz w:val="18"/>
                <w:szCs w:val="18"/>
              </w:rPr>
            </w:pPr>
            <w:r w:rsidRPr="00AD11BE">
              <w:rPr>
                <w:rFonts w:ascii="Arial" w:hAnsi="Arial" w:cs="Arial"/>
                <w:sz w:val="18"/>
                <w:szCs w:val="18"/>
              </w:rPr>
              <w:t>4</w:t>
            </w:r>
          </w:p>
        </w:tc>
        <w:tc>
          <w:tcPr>
            <w:tcW w:w="0" w:type="auto"/>
            <w:hideMark/>
          </w:tcPr>
          <w:p w:rsidR="00AE5692" w:rsidRPr="00AD11BE" w:rsidRDefault="00AE5692" w:rsidP="00686456">
            <w:pPr>
              <w:spacing w:before="20" w:after="20"/>
              <w:jc w:val="right"/>
              <w:rPr>
                <w:sz w:val="18"/>
                <w:szCs w:val="18"/>
              </w:rPr>
            </w:pPr>
            <w:r w:rsidRPr="00AD11BE">
              <w:rPr>
                <w:rFonts w:ascii="Arial" w:hAnsi="Arial" w:cs="Arial"/>
                <w:sz w:val="18"/>
                <w:szCs w:val="18"/>
              </w:rPr>
              <w:t>1.0</w:t>
            </w:r>
          </w:p>
        </w:tc>
        <w:tc>
          <w:tcPr>
            <w:tcW w:w="0" w:type="auto"/>
            <w:hideMark/>
          </w:tcPr>
          <w:p w:rsidR="00AE5692" w:rsidRPr="00AD11BE" w:rsidRDefault="00AE5692" w:rsidP="00686456">
            <w:pPr>
              <w:spacing w:before="20" w:after="20"/>
              <w:jc w:val="right"/>
              <w:rPr>
                <w:sz w:val="18"/>
                <w:szCs w:val="18"/>
              </w:rPr>
            </w:pPr>
            <w:r w:rsidRPr="00AD11BE">
              <w:rPr>
                <w:rFonts w:ascii="Arial" w:hAnsi="Arial" w:cs="Arial"/>
                <w:sz w:val="18"/>
                <w:szCs w:val="18"/>
              </w:rPr>
              <w:t>1</w:t>
            </w:r>
          </w:p>
        </w:tc>
        <w:tc>
          <w:tcPr>
            <w:tcW w:w="1030" w:type="dxa"/>
            <w:hideMark/>
          </w:tcPr>
          <w:p w:rsidR="00AE5692" w:rsidRPr="00AD11BE" w:rsidRDefault="00AE5692" w:rsidP="00686456">
            <w:pPr>
              <w:spacing w:before="20" w:after="20"/>
              <w:jc w:val="right"/>
              <w:rPr>
                <w:sz w:val="18"/>
                <w:szCs w:val="18"/>
              </w:rPr>
            </w:pPr>
            <w:r w:rsidRPr="00AD11BE">
              <w:rPr>
                <w:rFonts w:ascii="Arial" w:hAnsi="Arial" w:cs="Arial"/>
                <w:sz w:val="18"/>
                <w:szCs w:val="18"/>
              </w:rPr>
              <w:t>2.4</w:t>
            </w:r>
          </w:p>
        </w:tc>
      </w:tr>
      <w:tr w:rsidR="00AE5692" w:rsidRPr="00AD11BE" w:rsidTr="00686456">
        <w:tc>
          <w:tcPr>
            <w:tcW w:w="0" w:type="auto"/>
            <w:hideMark/>
          </w:tcPr>
          <w:p w:rsidR="00AE5692" w:rsidRPr="00AD11BE" w:rsidRDefault="00AE5692" w:rsidP="00686456">
            <w:pPr>
              <w:spacing w:before="20" w:after="20"/>
              <w:rPr>
                <w:sz w:val="18"/>
                <w:szCs w:val="18"/>
              </w:rPr>
            </w:pPr>
            <w:r w:rsidRPr="00AD11BE">
              <w:rPr>
                <w:rFonts w:ascii="Arial" w:hAnsi="Arial" w:cs="Arial"/>
                <w:sz w:val="18"/>
                <w:szCs w:val="18"/>
              </w:rPr>
              <w:t>Refused, hold for conversion (225)</w:t>
            </w:r>
          </w:p>
        </w:tc>
        <w:tc>
          <w:tcPr>
            <w:tcW w:w="0" w:type="auto"/>
            <w:hideMark/>
          </w:tcPr>
          <w:p w:rsidR="00AE5692" w:rsidRPr="00AD11BE" w:rsidRDefault="00AE5692" w:rsidP="00686456">
            <w:pPr>
              <w:spacing w:before="20" w:after="20"/>
              <w:jc w:val="right"/>
              <w:rPr>
                <w:sz w:val="18"/>
                <w:szCs w:val="18"/>
              </w:rPr>
            </w:pPr>
            <w:r w:rsidRPr="00AD11BE">
              <w:rPr>
                <w:rFonts w:ascii="Arial" w:hAnsi="Arial" w:cs="Arial"/>
                <w:sz w:val="18"/>
                <w:szCs w:val="18"/>
              </w:rPr>
              <w:t>0</w:t>
            </w:r>
          </w:p>
        </w:tc>
        <w:tc>
          <w:tcPr>
            <w:tcW w:w="0" w:type="auto"/>
            <w:hideMark/>
          </w:tcPr>
          <w:p w:rsidR="00AE5692" w:rsidRPr="00AD11BE" w:rsidRDefault="00AE5692" w:rsidP="00686456">
            <w:pPr>
              <w:spacing w:before="20" w:after="20"/>
              <w:jc w:val="right"/>
              <w:rPr>
                <w:sz w:val="18"/>
                <w:szCs w:val="18"/>
              </w:rPr>
            </w:pPr>
            <w:r w:rsidRPr="00AD11BE">
              <w:rPr>
                <w:rFonts w:ascii="Arial" w:hAnsi="Arial" w:cs="Arial"/>
                <w:sz w:val="18"/>
                <w:szCs w:val="18"/>
              </w:rPr>
              <w:t>0.0</w:t>
            </w:r>
          </w:p>
        </w:tc>
        <w:tc>
          <w:tcPr>
            <w:tcW w:w="0" w:type="auto"/>
            <w:hideMark/>
          </w:tcPr>
          <w:p w:rsidR="00AE5692" w:rsidRPr="00AD11BE" w:rsidRDefault="00AE5692" w:rsidP="00686456">
            <w:pPr>
              <w:spacing w:before="20" w:after="20"/>
              <w:jc w:val="right"/>
              <w:rPr>
                <w:sz w:val="18"/>
                <w:szCs w:val="18"/>
              </w:rPr>
            </w:pPr>
            <w:r w:rsidRPr="00AD11BE">
              <w:rPr>
                <w:rFonts w:ascii="Arial" w:hAnsi="Arial" w:cs="Arial"/>
                <w:sz w:val="18"/>
                <w:szCs w:val="18"/>
              </w:rPr>
              <w:t>0</w:t>
            </w:r>
          </w:p>
        </w:tc>
        <w:tc>
          <w:tcPr>
            <w:tcW w:w="0" w:type="auto"/>
            <w:hideMark/>
          </w:tcPr>
          <w:p w:rsidR="00AE5692" w:rsidRPr="00AD11BE" w:rsidRDefault="00AE5692" w:rsidP="00686456">
            <w:pPr>
              <w:spacing w:before="20" w:after="20"/>
              <w:jc w:val="right"/>
              <w:rPr>
                <w:sz w:val="18"/>
                <w:szCs w:val="18"/>
              </w:rPr>
            </w:pPr>
            <w:r w:rsidRPr="00AD11BE">
              <w:rPr>
                <w:rFonts w:ascii="Arial" w:hAnsi="Arial" w:cs="Arial"/>
                <w:sz w:val="18"/>
                <w:szCs w:val="18"/>
              </w:rPr>
              <w:t>0.0</w:t>
            </w:r>
          </w:p>
        </w:tc>
        <w:tc>
          <w:tcPr>
            <w:tcW w:w="0" w:type="auto"/>
            <w:hideMark/>
          </w:tcPr>
          <w:p w:rsidR="00AE5692" w:rsidRPr="00AD11BE" w:rsidRDefault="00AE5692" w:rsidP="00686456">
            <w:pPr>
              <w:spacing w:before="20" w:after="20"/>
              <w:jc w:val="right"/>
              <w:rPr>
                <w:sz w:val="18"/>
                <w:szCs w:val="18"/>
              </w:rPr>
            </w:pPr>
            <w:r w:rsidRPr="00AD11BE">
              <w:rPr>
                <w:rFonts w:ascii="Arial" w:hAnsi="Arial" w:cs="Arial"/>
                <w:sz w:val="18"/>
                <w:szCs w:val="18"/>
              </w:rPr>
              <w:t>0</w:t>
            </w:r>
          </w:p>
        </w:tc>
        <w:tc>
          <w:tcPr>
            <w:tcW w:w="0" w:type="auto"/>
            <w:hideMark/>
          </w:tcPr>
          <w:p w:rsidR="00AE5692" w:rsidRPr="00AD11BE" w:rsidRDefault="00AE5692" w:rsidP="00686456">
            <w:pPr>
              <w:spacing w:before="20" w:after="20"/>
              <w:jc w:val="right"/>
              <w:rPr>
                <w:sz w:val="18"/>
                <w:szCs w:val="18"/>
              </w:rPr>
            </w:pPr>
            <w:r w:rsidRPr="00AD11BE">
              <w:rPr>
                <w:rFonts w:ascii="Arial" w:hAnsi="Arial" w:cs="Arial"/>
                <w:sz w:val="18"/>
                <w:szCs w:val="18"/>
              </w:rPr>
              <w:t>0.0</w:t>
            </w:r>
          </w:p>
        </w:tc>
        <w:tc>
          <w:tcPr>
            <w:tcW w:w="0" w:type="auto"/>
            <w:hideMark/>
          </w:tcPr>
          <w:p w:rsidR="00AE5692" w:rsidRPr="00AD11BE" w:rsidRDefault="00AE5692" w:rsidP="00686456">
            <w:pPr>
              <w:spacing w:before="20" w:after="20"/>
              <w:jc w:val="right"/>
              <w:rPr>
                <w:sz w:val="18"/>
                <w:szCs w:val="18"/>
              </w:rPr>
            </w:pPr>
            <w:r w:rsidRPr="00AD11BE">
              <w:rPr>
                <w:rFonts w:ascii="Arial" w:hAnsi="Arial" w:cs="Arial"/>
                <w:sz w:val="18"/>
                <w:szCs w:val="18"/>
              </w:rPr>
              <w:t>0</w:t>
            </w:r>
          </w:p>
        </w:tc>
        <w:tc>
          <w:tcPr>
            <w:tcW w:w="0" w:type="auto"/>
            <w:hideMark/>
          </w:tcPr>
          <w:p w:rsidR="00AE5692" w:rsidRPr="00AD11BE" w:rsidRDefault="00AE5692" w:rsidP="00686456">
            <w:pPr>
              <w:spacing w:before="20" w:after="20"/>
              <w:jc w:val="right"/>
              <w:rPr>
                <w:sz w:val="18"/>
                <w:szCs w:val="18"/>
              </w:rPr>
            </w:pPr>
            <w:r w:rsidRPr="00AD11BE">
              <w:rPr>
                <w:rFonts w:ascii="Arial" w:hAnsi="Arial" w:cs="Arial"/>
                <w:sz w:val="18"/>
                <w:szCs w:val="18"/>
              </w:rPr>
              <w:t>0.0</w:t>
            </w:r>
          </w:p>
        </w:tc>
        <w:tc>
          <w:tcPr>
            <w:tcW w:w="0" w:type="auto"/>
            <w:hideMark/>
          </w:tcPr>
          <w:p w:rsidR="00AE5692" w:rsidRPr="00AD11BE" w:rsidRDefault="00AE5692" w:rsidP="00686456">
            <w:pPr>
              <w:spacing w:before="20" w:after="20"/>
              <w:jc w:val="right"/>
              <w:rPr>
                <w:sz w:val="18"/>
                <w:szCs w:val="18"/>
              </w:rPr>
            </w:pPr>
            <w:r w:rsidRPr="00AD11BE">
              <w:rPr>
                <w:rFonts w:ascii="Arial" w:hAnsi="Arial" w:cs="Arial"/>
                <w:sz w:val="18"/>
                <w:szCs w:val="18"/>
              </w:rPr>
              <w:t>0</w:t>
            </w:r>
          </w:p>
        </w:tc>
        <w:tc>
          <w:tcPr>
            <w:tcW w:w="0" w:type="auto"/>
            <w:hideMark/>
          </w:tcPr>
          <w:p w:rsidR="00AE5692" w:rsidRPr="00AD11BE" w:rsidRDefault="00AE5692" w:rsidP="00686456">
            <w:pPr>
              <w:spacing w:before="20" w:after="20"/>
              <w:jc w:val="right"/>
              <w:rPr>
                <w:sz w:val="18"/>
                <w:szCs w:val="18"/>
              </w:rPr>
            </w:pPr>
            <w:r w:rsidRPr="00AD11BE">
              <w:rPr>
                <w:rFonts w:ascii="Arial" w:hAnsi="Arial" w:cs="Arial"/>
                <w:sz w:val="18"/>
                <w:szCs w:val="18"/>
              </w:rPr>
              <w:t>0.0</w:t>
            </w:r>
          </w:p>
        </w:tc>
        <w:tc>
          <w:tcPr>
            <w:tcW w:w="0" w:type="auto"/>
            <w:hideMark/>
          </w:tcPr>
          <w:p w:rsidR="00AE5692" w:rsidRPr="00AD11BE" w:rsidRDefault="00AE5692" w:rsidP="00686456">
            <w:pPr>
              <w:spacing w:before="20" w:after="20"/>
              <w:jc w:val="right"/>
              <w:rPr>
                <w:sz w:val="18"/>
                <w:szCs w:val="18"/>
              </w:rPr>
            </w:pPr>
            <w:r w:rsidRPr="00AD11BE">
              <w:rPr>
                <w:rFonts w:ascii="Arial" w:hAnsi="Arial" w:cs="Arial"/>
                <w:sz w:val="18"/>
                <w:szCs w:val="18"/>
              </w:rPr>
              <w:t>0</w:t>
            </w:r>
          </w:p>
        </w:tc>
        <w:tc>
          <w:tcPr>
            <w:tcW w:w="1030" w:type="dxa"/>
            <w:hideMark/>
          </w:tcPr>
          <w:p w:rsidR="00AE5692" w:rsidRPr="00AD11BE" w:rsidRDefault="00AE5692" w:rsidP="00686456">
            <w:pPr>
              <w:spacing w:before="20" w:after="20"/>
              <w:jc w:val="right"/>
              <w:rPr>
                <w:sz w:val="18"/>
                <w:szCs w:val="18"/>
              </w:rPr>
            </w:pPr>
            <w:r w:rsidRPr="00AD11BE">
              <w:rPr>
                <w:rFonts w:ascii="Arial" w:hAnsi="Arial" w:cs="Arial"/>
                <w:sz w:val="18"/>
                <w:szCs w:val="18"/>
              </w:rPr>
              <w:t>0.0</w:t>
            </w:r>
          </w:p>
        </w:tc>
      </w:tr>
      <w:tr w:rsidR="00AE5692" w:rsidRPr="00AD11BE" w:rsidTr="00686456">
        <w:tc>
          <w:tcPr>
            <w:tcW w:w="0" w:type="auto"/>
            <w:hideMark/>
          </w:tcPr>
          <w:p w:rsidR="00AE5692" w:rsidRPr="00AD11BE" w:rsidRDefault="00AE5692" w:rsidP="00686456">
            <w:pPr>
              <w:spacing w:before="20" w:after="20"/>
              <w:rPr>
                <w:sz w:val="18"/>
                <w:szCs w:val="18"/>
              </w:rPr>
            </w:pPr>
            <w:r w:rsidRPr="00AD11BE">
              <w:rPr>
                <w:rFonts w:ascii="Arial" w:hAnsi="Arial" w:cs="Arial"/>
                <w:sz w:val="18"/>
                <w:szCs w:val="18"/>
              </w:rPr>
              <w:t>Refused, released for conversion (226)</w:t>
            </w:r>
          </w:p>
        </w:tc>
        <w:tc>
          <w:tcPr>
            <w:tcW w:w="0" w:type="auto"/>
            <w:hideMark/>
          </w:tcPr>
          <w:p w:rsidR="00AE5692" w:rsidRPr="00AD11BE" w:rsidRDefault="00AE5692" w:rsidP="00686456">
            <w:pPr>
              <w:spacing w:before="20" w:after="20"/>
              <w:jc w:val="right"/>
              <w:rPr>
                <w:sz w:val="18"/>
                <w:szCs w:val="18"/>
              </w:rPr>
            </w:pPr>
            <w:r w:rsidRPr="00AD11BE">
              <w:rPr>
                <w:rFonts w:ascii="Arial" w:hAnsi="Arial" w:cs="Arial"/>
                <w:sz w:val="18"/>
                <w:szCs w:val="18"/>
              </w:rPr>
              <w:t>0</w:t>
            </w:r>
          </w:p>
        </w:tc>
        <w:tc>
          <w:tcPr>
            <w:tcW w:w="0" w:type="auto"/>
            <w:hideMark/>
          </w:tcPr>
          <w:p w:rsidR="00AE5692" w:rsidRPr="00AD11BE" w:rsidRDefault="00AE5692" w:rsidP="00686456">
            <w:pPr>
              <w:spacing w:before="20" w:after="20"/>
              <w:jc w:val="right"/>
              <w:rPr>
                <w:sz w:val="18"/>
                <w:szCs w:val="18"/>
              </w:rPr>
            </w:pPr>
            <w:r w:rsidRPr="00AD11BE">
              <w:rPr>
                <w:rFonts w:ascii="Arial" w:hAnsi="Arial" w:cs="Arial"/>
                <w:sz w:val="18"/>
                <w:szCs w:val="18"/>
              </w:rPr>
              <w:t>0.0</w:t>
            </w:r>
          </w:p>
        </w:tc>
        <w:tc>
          <w:tcPr>
            <w:tcW w:w="0" w:type="auto"/>
            <w:hideMark/>
          </w:tcPr>
          <w:p w:rsidR="00AE5692" w:rsidRPr="00AD11BE" w:rsidRDefault="00AE5692" w:rsidP="00686456">
            <w:pPr>
              <w:spacing w:before="20" w:after="20"/>
              <w:jc w:val="right"/>
              <w:rPr>
                <w:sz w:val="18"/>
                <w:szCs w:val="18"/>
              </w:rPr>
            </w:pPr>
            <w:r w:rsidRPr="00AD11BE">
              <w:rPr>
                <w:rFonts w:ascii="Arial" w:hAnsi="Arial" w:cs="Arial"/>
                <w:sz w:val="18"/>
                <w:szCs w:val="18"/>
              </w:rPr>
              <w:t>0</w:t>
            </w:r>
          </w:p>
        </w:tc>
        <w:tc>
          <w:tcPr>
            <w:tcW w:w="0" w:type="auto"/>
            <w:hideMark/>
          </w:tcPr>
          <w:p w:rsidR="00AE5692" w:rsidRPr="00AD11BE" w:rsidRDefault="00AE5692" w:rsidP="00686456">
            <w:pPr>
              <w:spacing w:before="20" w:after="20"/>
              <w:jc w:val="right"/>
              <w:rPr>
                <w:sz w:val="18"/>
                <w:szCs w:val="18"/>
              </w:rPr>
            </w:pPr>
            <w:r w:rsidRPr="00AD11BE">
              <w:rPr>
                <w:rFonts w:ascii="Arial" w:hAnsi="Arial" w:cs="Arial"/>
                <w:sz w:val="18"/>
                <w:szCs w:val="18"/>
              </w:rPr>
              <w:t>0.0</w:t>
            </w:r>
          </w:p>
        </w:tc>
        <w:tc>
          <w:tcPr>
            <w:tcW w:w="0" w:type="auto"/>
            <w:hideMark/>
          </w:tcPr>
          <w:p w:rsidR="00AE5692" w:rsidRPr="00AD11BE" w:rsidRDefault="00AE5692" w:rsidP="00686456">
            <w:pPr>
              <w:spacing w:before="20" w:after="20"/>
              <w:jc w:val="right"/>
              <w:rPr>
                <w:sz w:val="18"/>
                <w:szCs w:val="18"/>
              </w:rPr>
            </w:pPr>
            <w:r w:rsidRPr="00AD11BE">
              <w:rPr>
                <w:rFonts w:ascii="Arial" w:hAnsi="Arial" w:cs="Arial"/>
                <w:sz w:val="18"/>
                <w:szCs w:val="18"/>
              </w:rPr>
              <w:t>0</w:t>
            </w:r>
          </w:p>
        </w:tc>
        <w:tc>
          <w:tcPr>
            <w:tcW w:w="0" w:type="auto"/>
            <w:hideMark/>
          </w:tcPr>
          <w:p w:rsidR="00AE5692" w:rsidRPr="00AD11BE" w:rsidRDefault="00AE5692" w:rsidP="00686456">
            <w:pPr>
              <w:spacing w:before="20" w:after="20"/>
              <w:jc w:val="right"/>
              <w:rPr>
                <w:sz w:val="18"/>
                <w:szCs w:val="18"/>
              </w:rPr>
            </w:pPr>
            <w:r w:rsidRPr="00AD11BE">
              <w:rPr>
                <w:rFonts w:ascii="Arial" w:hAnsi="Arial" w:cs="Arial"/>
                <w:sz w:val="18"/>
                <w:szCs w:val="18"/>
              </w:rPr>
              <w:t>0.0</w:t>
            </w:r>
          </w:p>
        </w:tc>
        <w:tc>
          <w:tcPr>
            <w:tcW w:w="0" w:type="auto"/>
            <w:hideMark/>
          </w:tcPr>
          <w:p w:rsidR="00AE5692" w:rsidRPr="00AD11BE" w:rsidRDefault="00AE5692" w:rsidP="00686456">
            <w:pPr>
              <w:spacing w:before="20" w:after="20"/>
              <w:jc w:val="right"/>
              <w:rPr>
                <w:sz w:val="18"/>
                <w:szCs w:val="18"/>
              </w:rPr>
            </w:pPr>
            <w:r w:rsidRPr="00AD11BE">
              <w:rPr>
                <w:rFonts w:ascii="Arial" w:hAnsi="Arial" w:cs="Arial"/>
                <w:sz w:val="18"/>
                <w:szCs w:val="18"/>
              </w:rPr>
              <w:t>0</w:t>
            </w:r>
          </w:p>
        </w:tc>
        <w:tc>
          <w:tcPr>
            <w:tcW w:w="0" w:type="auto"/>
            <w:hideMark/>
          </w:tcPr>
          <w:p w:rsidR="00AE5692" w:rsidRPr="00AD11BE" w:rsidRDefault="00AE5692" w:rsidP="00686456">
            <w:pPr>
              <w:spacing w:before="20" w:after="20"/>
              <w:jc w:val="right"/>
              <w:rPr>
                <w:sz w:val="18"/>
                <w:szCs w:val="18"/>
              </w:rPr>
            </w:pPr>
            <w:r w:rsidRPr="00AD11BE">
              <w:rPr>
                <w:rFonts w:ascii="Arial" w:hAnsi="Arial" w:cs="Arial"/>
                <w:sz w:val="18"/>
                <w:szCs w:val="18"/>
              </w:rPr>
              <w:t>0.0</w:t>
            </w:r>
          </w:p>
        </w:tc>
        <w:tc>
          <w:tcPr>
            <w:tcW w:w="0" w:type="auto"/>
            <w:hideMark/>
          </w:tcPr>
          <w:p w:rsidR="00AE5692" w:rsidRPr="00AD11BE" w:rsidRDefault="00AE5692" w:rsidP="00686456">
            <w:pPr>
              <w:spacing w:before="20" w:after="20"/>
              <w:jc w:val="right"/>
              <w:rPr>
                <w:sz w:val="18"/>
                <w:szCs w:val="18"/>
              </w:rPr>
            </w:pPr>
            <w:r w:rsidRPr="00AD11BE">
              <w:rPr>
                <w:rFonts w:ascii="Arial" w:hAnsi="Arial" w:cs="Arial"/>
                <w:sz w:val="18"/>
                <w:szCs w:val="18"/>
              </w:rPr>
              <w:t>0</w:t>
            </w:r>
          </w:p>
        </w:tc>
        <w:tc>
          <w:tcPr>
            <w:tcW w:w="0" w:type="auto"/>
            <w:hideMark/>
          </w:tcPr>
          <w:p w:rsidR="00AE5692" w:rsidRPr="00AD11BE" w:rsidRDefault="00AE5692" w:rsidP="00686456">
            <w:pPr>
              <w:spacing w:before="20" w:after="20"/>
              <w:jc w:val="right"/>
              <w:rPr>
                <w:sz w:val="18"/>
                <w:szCs w:val="18"/>
              </w:rPr>
            </w:pPr>
            <w:r w:rsidRPr="00AD11BE">
              <w:rPr>
                <w:rFonts w:ascii="Arial" w:hAnsi="Arial" w:cs="Arial"/>
                <w:sz w:val="18"/>
                <w:szCs w:val="18"/>
              </w:rPr>
              <w:t>0.0</w:t>
            </w:r>
          </w:p>
        </w:tc>
        <w:tc>
          <w:tcPr>
            <w:tcW w:w="0" w:type="auto"/>
            <w:hideMark/>
          </w:tcPr>
          <w:p w:rsidR="00AE5692" w:rsidRPr="00AD11BE" w:rsidRDefault="00AE5692" w:rsidP="00686456">
            <w:pPr>
              <w:spacing w:before="20" w:after="20"/>
              <w:jc w:val="right"/>
              <w:rPr>
                <w:sz w:val="18"/>
                <w:szCs w:val="18"/>
              </w:rPr>
            </w:pPr>
            <w:r w:rsidRPr="00AD11BE">
              <w:rPr>
                <w:rFonts w:ascii="Arial" w:hAnsi="Arial" w:cs="Arial"/>
                <w:sz w:val="18"/>
                <w:szCs w:val="18"/>
              </w:rPr>
              <w:t>0</w:t>
            </w:r>
          </w:p>
        </w:tc>
        <w:tc>
          <w:tcPr>
            <w:tcW w:w="1030" w:type="dxa"/>
            <w:hideMark/>
          </w:tcPr>
          <w:p w:rsidR="00AE5692" w:rsidRPr="00AD11BE" w:rsidRDefault="00AE5692" w:rsidP="00686456">
            <w:pPr>
              <w:spacing w:before="20" w:after="20"/>
              <w:jc w:val="right"/>
              <w:rPr>
                <w:sz w:val="18"/>
                <w:szCs w:val="18"/>
              </w:rPr>
            </w:pPr>
            <w:r w:rsidRPr="00AD11BE">
              <w:rPr>
                <w:rFonts w:ascii="Arial" w:hAnsi="Arial" w:cs="Arial"/>
                <w:sz w:val="18"/>
                <w:szCs w:val="18"/>
              </w:rPr>
              <w:t>0.0</w:t>
            </w:r>
          </w:p>
        </w:tc>
      </w:tr>
      <w:tr w:rsidR="00AE5692" w:rsidRPr="00AD11BE" w:rsidTr="00686456">
        <w:tc>
          <w:tcPr>
            <w:tcW w:w="0" w:type="auto"/>
            <w:hideMark/>
          </w:tcPr>
          <w:p w:rsidR="00AE5692" w:rsidRPr="00AD11BE" w:rsidRDefault="00AE5692" w:rsidP="00686456">
            <w:pPr>
              <w:spacing w:before="20" w:after="20"/>
              <w:rPr>
                <w:sz w:val="18"/>
                <w:szCs w:val="18"/>
              </w:rPr>
            </w:pPr>
            <w:r w:rsidRPr="00AD11BE">
              <w:rPr>
                <w:rFonts w:ascii="Arial" w:hAnsi="Arial" w:cs="Arial"/>
                <w:sz w:val="18"/>
                <w:szCs w:val="18"/>
              </w:rPr>
              <w:t>Refused, final (229)</w:t>
            </w:r>
          </w:p>
        </w:tc>
        <w:tc>
          <w:tcPr>
            <w:tcW w:w="0" w:type="auto"/>
            <w:hideMark/>
          </w:tcPr>
          <w:p w:rsidR="00AE5692" w:rsidRPr="00AD11BE" w:rsidRDefault="00AE5692" w:rsidP="00686456">
            <w:pPr>
              <w:spacing w:before="20" w:after="20"/>
              <w:jc w:val="right"/>
              <w:rPr>
                <w:sz w:val="18"/>
                <w:szCs w:val="18"/>
              </w:rPr>
            </w:pPr>
            <w:r w:rsidRPr="00AD11BE">
              <w:rPr>
                <w:rFonts w:ascii="Arial" w:hAnsi="Arial" w:cs="Arial"/>
                <w:sz w:val="18"/>
                <w:szCs w:val="18"/>
              </w:rPr>
              <w:t>0</w:t>
            </w:r>
          </w:p>
        </w:tc>
        <w:tc>
          <w:tcPr>
            <w:tcW w:w="0" w:type="auto"/>
            <w:hideMark/>
          </w:tcPr>
          <w:p w:rsidR="00AE5692" w:rsidRPr="00AD11BE" w:rsidRDefault="00AE5692" w:rsidP="00686456">
            <w:pPr>
              <w:spacing w:before="20" w:after="20"/>
              <w:jc w:val="right"/>
              <w:rPr>
                <w:sz w:val="18"/>
                <w:szCs w:val="18"/>
              </w:rPr>
            </w:pPr>
            <w:r w:rsidRPr="00AD11BE">
              <w:rPr>
                <w:rFonts w:ascii="Arial" w:hAnsi="Arial" w:cs="Arial"/>
                <w:sz w:val="18"/>
                <w:szCs w:val="18"/>
              </w:rPr>
              <w:t>0.0</w:t>
            </w:r>
          </w:p>
        </w:tc>
        <w:tc>
          <w:tcPr>
            <w:tcW w:w="0" w:type="auto"/>
            <w:hideMark/>
          </w:tcPr>
          <w:p w:rsidR="00AE5692" w:rsidRPr="00AD11BE" w:rsidRDefault="00AE5692" w:rsidP="00686456">
            <w:pPr>
              <w:spacing w:before="20" w:after="20"/>
              <w:jc w:val="right"/>
              <w:rPr>
                <w:sz w:val="18"/>
                <w:szCs w:val="18"/>
              </w:rPr>
            </w:pPr>
            <w:r w:rsidRPr="00AD11BE">
              <w:rPr>
                <w:rFonts w:ascii="Arial" w:hAnsi="Arial" w:cs="Arial"/>
                <w:sz w:val="18"/>
                <w:szCs w:val="18"/>
              </w:rPr>
              <w:t>0</w:t>
            </w:r>
          </w:p>
        </w:tc>
        <w:tc>
          <w:tcPr>
            <w:tcW w:w="0" w:type="auto"/>
            <w:hideMark/>
          </w:tcPr>
          <w:p w:rsidR="00AE5692" w:rsidRPr="00AD11BE" w:rsidRDefault="00AE5692" w:rsidP="00686456">
            <w:pPr>
              <w:spacing w:before="20" w:after="20"/>
              <w:jc w:val="right"/>
              <w:rPr>
                <w:sz w:val="18"/>
                <w:szCs w:val="18"/>
              </w:rPr>
            </w:pPr>
            <w:r w:rsidRPr="00AD11BE">
              <w:rPr>
                <w:rFonts w:ascii="Arial" w:hAnsi="Arial" w:cs="Arial"/>
                <w:sz w:val="18"/>
                <w:szCs w:val="18"/>
              </w:rPr>
              <w:t>0.0</w:t>
            </w:r>
          </w:p>
        </w:tc>
        <w:tc>
          <w:tcPr>
            <w:tcW w:w="0" w:type="auto"/>
            <w:hideMark/>
          </w:tcPr>
          <w:p w:rsidR="00AE5692" w:rsidRPr="00AD11BE" w:rsidRDefault="00AE5692" w:rsidP="00686456">
            <w:pPr>
              <w:spacing w:before="20" w:after="20"/>
              <w:jc w:val="right"/>
              <w:rPr>
                <w:sz w:val="18"/>
                <w:szCs w:val="18"/>
              </w:rPr>
            </w:pPr>
            <w:r w:rsidRPr="00AD11BE">
              <w:rPr>
                <w:rFonts w:ascii="Arial" w:hAnsi="Arial" w:cs="Arial"/>
                <w:sz w:val="18"/>
                <w:szCs w:val="18"/>
              </w:rPr>
              <w:t>0</w:t>
            </w:r>
          </w:p>
        </w:tc>
        <w:tc>
          <w:tcPr>
            <w:tcW w:w="0" w:type="auto"/>
            <w:hideMark/>
          </w:tcPr>
          <w:p w:rsidR="00AE5692" w:rsidRPr="00AD11BE" w:rsidRDefault="00AE5692" w:rsidP="00686456">
            <w:pPr>
              <w:spacing w:before="20" w:after="20"/>
              <w:jc w:val="right"/>
              <w:rPr>
                <w:sz w:val="18"/>
                <w:szCs w:val="18"/>
              </w:rPr>
            </w:pPr>
            <w:r w:rsidRPr="00AD11BE">
              <w:rPr>
                <w:rFonts w:ascii="Arial" w:hAnsi="Arial" w:cs="Arial"/>
                <w:sz w:val="18"/>
                <w:szCs w:val="18"/>
              </w:rPr>
              <w:t>0.0</w:t>
            </w:r>
          </w:p>
        </w:tc>
        <w:tc>
          <w:tcPr>
            <w:tcW w:w="0" w:type="auto"/>
            <w:hideMark/>
          </w:tcPr>
          <w:p w:rsidR="00AE5692" w:rsidRPr="00AD11BE" w:rsidRDefault="00AE5692" w:rsidP="00686456">
            <w:pPr>
              <w:spacing w:before="20" w:after="20"/>
              <w:jc w:val="right"/>
              <w:rPr>
                <w:sz w:val="18"/>
                <w:szCs w:val="18"/>
              </w:rPr>
            </w:pPr>
            <w:r w:rsidRPr="00AD11BE">
              <w:rPr>
                <w:rFonts w:ascii="Arial" w:hAnsi="Arial" w:cs="Arial"/>
                <w:sz w:val="18"/>
                <w:szCs w:val="18"/>
              </w:rPr>
              <w:t>0</w:t>
            </w:r>
          </w:p>
        </w:tc>
        <w:tc>
          <w:tcPr>
            <w:tcW w:w="0" w:type="auto"/>
            <w:hideMark/>
          </w:tcPr>
          <w:p w:rsidR="00AE5692" w:rsidRPr="00AD11BE" w:rsidRDefault="00AE5692" w:rsidP="00686456">
            <w:pPr>
              <w:spacing w:before="20" w:after="20"/>
              <w:jc w:val="right"/>
              <w:rPr>
                <w:sz w:val="18"/>
                <w:szCs w:val="18"/>
              </w:rPr>
            </w:pPr>
            <w:r w:rsidRPr="00AD11BE">
              <w:rPr>
                <w:rFonts w:ascii="Arial" w:hAnsi="Arial" w:cs="Arial"/>
                <w:sz w:val="18"/>
                <w:szCs w:val="18"/>
              </w:rPr>
              <w:t>0.0</w:t>
            </w:r>
          </w:p>
        </w:tc>
        <w:tc>
          <w:tcPr>
            <w:tcW w:w="0" w:type="auto"/>
            <w:hideMark/>
          </w:tcPr>
          <w:p w:rsidR="00AE5692" w:rsidRPr="00AD11BE" w:rsidRDefault="00AE5692" w:rsidP="00686456">
            <w:pPr>
              <w:spacing w:before="20" w:after="20"/>
              <w:jc w:val="right"/>
              <w:rPr>
                <w:sz w:val="18"/>
                <w:szCs w:val="18"/>
              </w:rPr>
            </w:pPr>
            <w:r w:rsidRPr="00AD11BE">
              <w:rPr>
                <w:rFonts w:ascii="Arial" w:hAnsi="Arial" w:cs="Arial"/>
                <w:sz w:val="18"/>
                <w:szCs w:val="18"/>
              </w:rPr>
              <w:t>0</w:t>
            </w:r>
          </w:p>
        </w:tc>
        <w:tc>
          <w:tcPr>
            <w:tcW w:w="0" w:type="auto"/>
            <w:hideMark/>
          </w:tcPr>
          <w:p w:rsidR="00AE5692" w:rsidRPr="00AD11BE" w:rsidRDefault="00AE5692" w:rsidP="00686456">
            <w:pPr>
              <w:spacing w:before="20" w:after="20"/>
              <w:jc w:val="right"/>
              <w:rPr>
                <w:sz w:val="18"/>
                <w:szCs w:val="18"/>
              </w:rPr>
            </w:pPr>
            <w:r w:rsidRPr="00AD11BE">
              <w:rPr>
                <w:rFonts w:ascii="Arial" w:hAnsi="Arial" w:cs="Arial"/>
                <w:sz w:val="18"/>
                <w:szCs w:val="18"/>
              </w:rPr>
              <w:t>0.0</w:t>
            </w:r>
          </w:p>
        </w:tc>
        <w:tc>
          <w:tcPr>
            <w:tcW w:w="0" w:type="auto"/>
            <w:hideMark/>
          </w:tcPr>
          <w:p w:rsidR="00AE5692" w:rsidRPr="00AD11BE" w:rsidRDefault="00AE5692" w:rsidP="00686456">
            <w:pPr>
              <w:spacing w:before="20" w:after="20"/>
              <w:jc w:val="right"/>
              <w:rPr>
                <w:sz w:val="18"/>
                <w:szCs w:val="18"/>
              </w:rPr>
            </w:pPr>
            <w:r w:rsidRPr="00AD11BE">
              <w:rPr>
                <w:rFonts w:ascii="Arial" w:hAnsi="Arial" w:cs="Arial"/>
                <w:sz w:val="18"/>
                <w:szCs w:val="18"/>
              </w:rPr>
              <w:t>0</w:t>
            </w:r>
          </w:p>
        </w:tc>
        <w:tc>
          <w:tcPr>
            <w:tcW w:w="1030" w:type="dxa"/>
            <w:hideMark/>
          </w:tcPr>
          <w:p w:rsidR="00AE5692" w:rsidRPr="00AD11BE" w:rsidRDefault="00AE5692" w:rsidP="00686456">
            <w:pPr>
              <w:spacing w:before="20" w:after="20"/>
              <w:jc w:val="right"/>
              <w:rPr>
                <w:sz w:val="18"/>
                <w:szCs w:val="18"/>
              </w:rPr>
            </w:pPr>
            <w:r w:rsidRPr="00AD11BE">
              <w:rPr>
                <w:rFonts w:ascii="Arial" w:hAnsi="Arial" w:cs="Arial"/>
                <w:sz w:val="18"/>
                <w:szCs w:val="18"/>
              </w:rPr>
              <w:t>0.0</w:t>
            </w:r>
          </w:p>
        </w:tc>
      </w:tr>
      <w:tr w:rsidR="00AE5692" w:rsidRPr="00AD11BE" w:rsidTr="00686456">
        <w:tc>
          <w:tcPr>
            <w:tcW w:w="0" w:type="auto"/>
            <w:hideMark/>
          </w:tcPr>
          <w:p w:rsidR="00AE5692" w:rsidRPr="00AD11BE" w:rsidRDefault="00AE5692" w:rsidP="00686456">
            <w:pPr>
              <w:rPr>
                <w:sz w:val="18"/>
                <w:szCs w:val="18"/>
              </w:rPr>
            </w:pPr>
            <w:r w:rsidRPr="00AD11BE">
              <w:rPr>
                <w:rFonts w:ascii="Arial" w:hAnsi="Arial" w:cs="Arial"/>
                <w:sz w:val="18"/>
                <w:szCs w:val="18"/>
              </w:rPr>
              <w:br/>
            </w:r>
            <w:r w:rsidRPr="00AD11BE">
              <w:rPr>
                <w:rFonts w:ascii="Arial" w:hAnsi="Arial" w:cs="Arial"/>
                <w:b/>
                <w:bCs/>
                <w:sz w:val="18"/>
                <w:szCs w:val="18"/>
              </w:rPr>
              <w:t>TELEPHONE FOOD REPORTING BY</w:t>
            </w:r>
            <w:r w:rsidRPr="00AD11BE">
              <w:rPr>
                <w:rFonts w:ascii="Arial" w:hAnsi="Arial" w:cs="Arial"/>
                <w:b/>
                <w:bCs/>
                <w:sz w:val="18"/>
                <w:szCs w:val="18"/>
              </w:rPr>
              <w:br/>
              <w:t>PRIMARY RESPONDENT</w:t>
            </w:r>
          </w:p>
        </w:tc>
        <w:tc>
          <w:tcPr>
            <w:tcW w:w="0" w:type="auto"/>
            <w:vAlign w:val="bottom"/>
            <w:hideMark/>
          </w:tcPr>
          <w:p w:rsidR="00AE5692" w:rsidRPr="002C65A2" w:rsidRDefault="00AE5692" w:rsidP="00686456">
            <w:pPr>
              <w:jc w:val="right"/>
              <w:rPr>
                <w:b/>
                <w:sz w:val="18"/>
                <w:szCs w:val="18"/>
              </w:rPr>
            </w:pPr>
          </w:p>
        </w:tc>
        <w:tc>
          <w:tcPr>
            <w:tcW w:w="0" w:type="auto"/>
            <w:vAlign w:val="bottom"/>
            <w:hideMark/>
          </w:tcPr>
          <w:p w:rsidR="00AE5692" w:rsidRPr="002C65A2" w:rsidRDefault="00AE5692" w:rsidP="00686456">
            <w:pPr>
              <w:jc w:val="right"/>
              <w:rPr>
                <w:b/>
                <w:sz w:val="18"/>
                <w:szCs w:val="18"/>
              </w:rPr>
            </w:pPr>
          </w:p>
        </w:tc>
        <w:tc>
          <w:tcPr>
            <w:tcW w:w="0" w:type="auto"/>
            <w:vAlign w:val="bottom"/>
            <w:hideMark/>
          </w:tcPr>
          <w:p w:rsidR="00AE5692" w:rsidRPr="002C65A2" w:rsidRDefault="00AE5692" w:rsidP="00686456">
            <w:pPr>
              <w:jc w:val="right"/>
              <w:rPr>
                <w:b/>
                <w:sz w:val="18"/>
                <w:szCs w:val="18"/>
              </w:rPr>
            </w:pPr>
          </w:p>
        </w:tc>
        <w:tc>
          <w:tcPr>
            <w:tcW w:w="0" w:type="auto"/>
            <w:vAlign w:val="bottom"/>
            <w:hideMark/>
          </w:tcPr>
          <w:p w:rsidR="00AE5692" w:rsidRPr="002C65A2" w:rsidRDefault="00AE5692" w:rsidP="00686456">
            <w:pPr>
              <w:jc w:val="right"/>
              <w:rPr>
                <w:b/>
                <w:sz w:val="18"/>
                <w:szCs w:val="18"/>
              </w:rPr>
            </w:pPr>
          </w:p>
        </w:tc>
        <w:tc>
          <w:tcPr>
            <w:tcW w:w="0" w:type="auto"/>
            <w:vAlign w:val="bottom"/>
            <w:hideMark/>
          </w:tcPr>
          <w:p w:rsidR="00AE5692" w:rsidRPr="002C65A2" w:rsidRDefault="00AE5692" w:rsidP="00686456">
            <w:pPr>
              <w:jc w:val="right"/>
              <w:rPr>
                <w:b/>
                <w:sz w:val="18"/>
                <w:szCs w:val="18"/>
              </w:rPr>
            </w:pPr>
          </w:p>
        </w:tc>
        <w:tc>
          <w:tcPr>
            <w:tcW w:w="0" w:type="auto"/>
            <w:vAlign w:val="bottom"/>
            <w:hideMark/>
          </w:tcPr>
          <w:p w:rsidR="00AE5692" w:rsidRPr="002C65A2" w:rsidRDefault="00AE5692" w:rsidP="00686456">
            <w:pPr>
              <w:jc w:val="right"/>
              <w:rPr>
                <w:b/>
                <w:sz w:val="18"/>
                <w:szCs w:val="18"/>
              </w:rPr>
            </w:pPr>
          </w:p>
        </w:tc>
        <w:tc>
          <w:tcPr>
            <w:tcW w:w="0" w:type="auto"/>
            <w:vAlign w:val="bottom"/>
            <w:hideMark/>
          </w:tcPr>
          <w:p w:rsidR="00AE5692" w:rsidRPr="002C65A2" w:rsidRDefault="00AE5692" w:rsidP="00686456">
            <w:pPr>
              <w:jc w:val="right"/>
              <w:rPr>
                <w:b/>
                <w:sz w:val="18"/>
                <w:szCs w:val="18"/>
              </w:rPr>
            </w:pPr>
          </w:p>
        </w:tc>
        <w:tc>
          <w:tcPr>
            <w:tcW w:w="0" w:type="auto"/>
            <w:vAlign w:val="bottom"/>
            <w:hideMark/>
          </w:tcPr>
          <w:p w:rsidR="00AE5692" w:rsidRPr="002C65A2" w:rsidRDefault="00AE5692" w:rsidP="00686456">
            <w:pPr>
              <w:jc w:val="right"/>
              <w:rPr>
                <w:b/>
                <w:sz w:val="18"/>
                <w:szCs w:val="18"/>
              </w:rPr>
            </w:pPr>
          </w:p>
        </w:tc>
        <w:tc>
          <w:tcPr>
            <w:tcW w:w="0" w:type="auto"/>
            <w:vAlign w:val="bottom"/>
            <w:hideMark/>
          </w:tcPr>
          <w:p w:rsidR="00AE5692" w:rsidRPr="002C65A2" w:rsidRDefault="00AE5692" w:rsidP="00686456">
            <w:pPr>
              <w:jc w:val="right"/>
              <w:rPr>
                <w:b/>
                <w:sz w:val="18"/>
                <w:szCs w:val="18"/>
              </w:rPr>
            </w:pPr>
          </w:p>
        </w:tc>
        <w:tc>
          <w:tcPr>
            <w:tcW w:w="0" w:type="auto"/>
            <w:vAlign w:val="bottom"/>
            <w:hideMark/>
          </w:tcPr>
          <w:p w:rsidR="00AE5692" w:rsidRPr="002C65A2" w:rsidRDefault="00AE5692" w:rsidP="00686456">
            <w:pPr>
              <w:jc w:val="right"/>
              <w:rPr>
                <w:b/>
                <w:sz w:val="18"/>
                <w:szCs w:val="18"/>
              </w:rPr>
            </w:pPr>
          </w:p>
        </w:tc>
        <w:tc>
          <w:tcPr>
            <w:tcW w:w="0" w:type="auto"/>
            <w:vAlign w:val="bottom"/>
            <w:hideMark/>
          </w:tcPr>
          <w:p w:rsidR="00AE5692" w:rsidRPr="002C65A2" w:rsidRDefault="00AE5692" w:rsidP="00686456">
            <w:pPr>
              <w:jc w:val="right"/>
              <w:rPr>
                <w:b/>
                <w:sz w:val="18"/>
                <w:szCs w:val="18"/>
              </w:rPr>
            </w:pPr>
          </w:p>
        </w:tc>
        <w:tc>
          <w:tcPr>
            <w:tcW w:w="1030" w:type="dxa"/>
            <w:vAlign w:val="bottom"/>
            <w:hideMark/>
          </w:tcPr>
          <w:p w:rsidR="00AE5692" w:rsidRPr="002C65A2" w:rsidRDefault="00AE5692" w:rsidP="00686456">
            <w:pPr>
              <w:jc w:val="right"/>
              <w:rPr>
                <w:b/>
                <w:sz w:val="18"/>
                <w:szCs w:val="18"/>
              </w:rPr>
            </w:pPr>
          </w:p>
        </w:tc>
      </w:tr>
      <w:tr w:rsidR="00AE5692" w:rsidRPr="00AD11BE" w:rsidTr="00686456">
        <w:tc>
          <w:tcPr>
            <w:tcW w:w="0" w:type="auto"/>
            <w:hideMark/>
          </w:tcPr>
          <w:p w:rsidR="00AE5692" w:rsidRPr="00AD11BE" w:rsidRDefault="00AE5692" w:rsidP="00686456">
            <w:pPr>
              <w:rPr>
                <w:rFonts w:ascii="Arial" w:hAnsi="Arial" w:cs="Arial"/>
                <w:sz w:val="18"/>
                <w:szCs w:val="18"/>
              </w:rPr>
            </w:pPr>
          </w:p>
        </w:tc>
        <w:tc>
          <w:tcPr>
            <w:tcW w:w="0" w:type="auto"/>
            <w:hideMark/>
          </w:tcPr>
          <w:p w:rsidR="00AE5692" w:rsidRPr="00AD11BE" w:rsidRDefault="00AE5692" w:rsidP="00686456">
            <w:pPr>
              <w:jc w:val="right"/>
              <w:rPr>
                <w:rFonts w:ascii="Arial" w:hAnsi="Arial" w:cs="Arial"/>
                <w:sz w:val="18"/>
                <w:szCs w:val="18"/>
              </w:rPr>
            </w:pPr>
          </w:p>
        </w:tc>
        <w:tc>
          <w:tcPr>
            <w:tcW w:w="0" w:type="auto"/>
            <w:hideMark/>
          </w:tcPr>
          <w:p w:rsidR="00AE5692" w:rsidRPr="00AD11BE" w:rsidRDefault="00AE5692" w:rsidP="00686456">
            <w:pPr>
              <w:jc w:val="right"/>
              <w:rPr>
                <w:rFonts w:ascii="Arial" w:hAnsi="Arial" w:cs="Arial"/>
                <w:sz w:val="18"/>
                <w:szCs w:val="18"/>
              </w:rPr>
            </w:pPr>
          </w:p>
        </w:tc>
        <w:tc>
          <w:tcPr>
            <w:tcW w:w="0" w:type="auto"/>
            <w:hideMark/>
          </w:tcPr>
          <w:p w:rsidR="00AE5692" w:rsidRPr="00AD11BE" w:rsidRDefault="00AE5692" w:rsidP="00686456">
            <w:pPr>
              <w:jc w:val="right"/>
              <w:rPr>
                <w:rFonts w:ascii="Arial" w:hAnsi="Arial" w:cs="Arial"/>
                <w:sz w:val="18"/>
                <w:szCs w:val="18"/>
              </w:rPr>
            </w:pPr>
          </w:p>
        </w:tc>
        <w:tc>
          <w:tcPr>
            <w:tcW w:w="0" w:type="auto"/>
            <w:hideMark/>
          </w:tcPr>
          <w:p w:rsidR="00AE5692" w:rsidRPr="00AD11BE" w:rsidRDefault="00AE5692" w:rsidP="00686456">
            <w:pPr>
              <w:jc w:val="right"/>
              <w:rPr>
                <w:rFonts w:ascii="Arial" w:hAnsi="Arial" w:cs="Arial"/>
                <w:sz w:val="18"/>
                <w:szCs w:val="18"/>
              </w:rPr>
            </w:pPr>
          </w:p>
        </w:tc>
        <w:tc>
          <w:tcPr>
            <w:tcW w:w="0" w:type="auto"/>
            <w:hideMark/>
          </w:tcPr>
          <w:p w:rsidR="00AE5692" w:rsidRPr="00AD11BE" w:rsidRDefault="00AE5692" w:rsidP="00686456">
            <w:pPr>
              <w:jc w:val="right"/>
              <w:rPr>
                <w:rFonts w:ascii="Arial" w:hAnsi="Arial" w:cs="Arial"/>
                <w:sz w:val="18"/>
                <w:szCs w:val="18"/>
              </w:rPr>
            </w:pPr>
          </w:p>
        </w:tc>
        <w:tc>
          <w:tcPr>
            <w:tcW w:w="0" w:type="auto"/>
            <w:hideMark/>
          </w:tcPr>
          <w:p w:rsidR="00AE5692" w:rsidRPr="00AD11BE" w:rsidRDefault="00AE5692" w:rsidP="00686456">
            <w:pPr>
              <w:jc w:val="right"/>
              <w:rPr>
                <w:rFonts w:ascii="Arial" w:hAnsi="Arial" w:cs="Arial"/>
                <w:sz w:val="18"/>
                <w:szCs w:val="18"/>
              </w:rPr>
            </w:pPr>
          </w:p>
        </w:tc>
        <w:tc>
          <w:tcPr>
            <w:tcW w:w="0" w:type="auto"/>
            <w:hideMark/>
          </w:tcPr>
          <w:p w:rsidR="00AE5692" w:rsidRPr="00AD11BE" w:rsidRDefault="00AE5692" w:rsidP="00686456">
            <w:pPr>
              <w:jc w:val="right"/>
              <w:rPr>
                <w:rFonts w:ascii="Arial" w:hAnsi="Arial" w:cs="Arial"/>
                <w:sz w:val="18"/>
                <w:szCs w:val="18"/>
              </w:rPr>
            </w:pPr>
          </w:p>
        </w:tc>
        <w:tc>
          <w:tcPr>
            <w:tcW w:w="0" w:type="auto"/>
            <w:hideMark/>
          </w:tcPr>
          <w:p w:rsidR="00AE5692" w:rsidRPr="00AD11BE" w:rsidRDefault="00AE5692" w:rsidP="00686456">
            <w:pPr>
              <w:jc w:val="right"/>
              <w:rPr>
                <w:rFonts w:ascii="Arial" w:hAnsi="Arial" w:cs="Arial"/>
                <w:sz w:val="18"/>
                <w:szCs w:val="18"/>
              </w:rPr>
            </w:pPr>
          </w:p>
        </w:tc>
        <w:tc>
          <w:tcPr>
            <w:tcW w:w="0" w:type="auto"/>
            <w:hideMark/>
          </w:tcPr>
          <w:p w:rsidR="00AE5692" w:rsidRPr="00AD11BE" w:rsidRDefault="00AE5692" w:rsidP="00686456">
            <w:pPr>
              <w:jc w:val="right"/>
              <w:rPr>
                <w:rFonts w:ascii="Arial" w:hAnsi="Arial" w:cs="Arial"/>
                <w:sz w:val="18"/>
                <w:szCs w:val="18"/>
              </w:rPr>
            </w:pPr>
          </w:p>
        </w:tc>
        <w:tc>
          <w:tcPr>
            <w:tcW w:w="0" w:type="auto"/>
            <w:hideMark/>
          </w:tcPr>
          <w:p w:rsidR="00AE5692" w:rsidRPr="00AD11BE" w:rsidRDefault="00AE5692" w:rsidP="00686456">
            <w:pPr>
              <w:jc w:val="right"/>
              <w:rPr>
                <w:rFonts w:ascii="Arial" w:hAnsi="Arial" w:cs="Arial"/>
                <w:sz w:val="18"/>
                <w:szCs w:val="18"/>
              </w:rPr>
            </w:pPr>
          </w:p>
        </w:tc>
        <w:tc>
          <w:tcPr>
            <w:tcW w:w="0" w:type="auto"/>
            <w:hideMark/>
          </w:tcPr>
          <w:p w:rsidR="00AE5692" w:rsidRPr="00AD11BE" w:rsidRDefault="00AE5692" w:rsidP="00686456">
            <w:pPr>
              <w:jc w:val="right"/>
              <w:rPr>
                <w:rFonts w:ascii="Arial" w:hAnsi="Arial" w:cs="Arial"/>
                <w:sz w:val="18"/>
                <w:szCs w:val="18"/>
              </w:rPr>
            </w:pPr>
          </w:p>
        </w:tc>
        <w:tc>
          <w:tcPr>
            <w:tcW w:w="1030" w:type="dxa"/>
            <w:hideMark/>
          </w:tcPr>
          <w:p w:rsidR="00AE5692" w:rsidRPr="00AD11BE" w:rsidRDefault="00AE5692" w:rsidP="00686456">
            <w:pPr>
              <w:jc w:val="right"/>
              <w:rPr>
                <w:rFonts w:ascii="Arial" w:hAnsi="Arial" w:cs="Arial"/>
                <w:sz w:val="18"/>
                <w:szCs w:val="18"/>
              </w:rPr>
            </w:pPr>
          </w:p>
        </w:tc>
      </w:tr>
      <w:tr w:rsidR="00AE5692" w:rsidRPr="00AD11BE" w:rsidTr="00686456">
        <w:tc>
          <w:tcPr>
            <w:tcW w:w="0" w:type="auto"/>
            <w:hideMark/>
          </w:tcPr>
          <w:p w:rsidR="00AE5692" w:rsidRPr="00AD11BE" w:rsidRDefault="00AE5692" w:rsidP="00686456">
            <w:pPr>
              <w:rPr>
                <w:rFonts w:ascii="Arial" w:hAnsi="Arial" w:cs="Arial"/>
                <w:sz w:val="18"/>
                <w:szCs w:val="18"/>
              </w:rPr>
            </w:pPr>
          </w:p>
        </w:tc>
        <w:tc>
          <w:tcPr>
            <w:tcW w:w="0" w:type="auto"/>
            <w:hideMark/>
          </w:tcPr>
          <w:p w:rsidR="00AE5692" w:rsidRPr="00AD11BE" w:rsidRDefault="00AE5692" w:rsidP="00686456">
            <w:pPr>
              <w:jc w:val="right"/>
              <w:rPr>
                <w:rFonts w:ascii="Arial" w:hAnsi="Arial" w:cs="Arial"/>
                <w:sz w:val="18"/>
                <w:szCs w:val="18"/>
              </w:rPr>
            </w:pPr>
          </w:p>
        </w:tc>
        <w:tc>
          <w:tcPr>
            <w:tcW w:w="0" w:type="auto"/>
            <w:hideMark/>
          </w:tcPr>
          <w:p w:rsidR="00AE5692" w:rsidRPr="00AD11BE" w:rsidRDefault="00AE5692" w:rsidP="00686456">
            <w:pPr>
              <w:jc w:val="right"/>
              <w:rPr>
                <w:rFonts w:ascii="Arial" w:hAnsi="Arial" w:cs="Arial"/>
                <w:sz w:val="18"/>
                <w:szCs w:val="18"/>
              </w:rPr>
            </w:pPr>
          </w:p>
        </w:tc>
        <w:tc>
          <w:tcPr>
            <w:tcW w:w="0" w:type="auto"/>
            <w:hideMark/>
          </w:tcPr>
          <w:p w:rsidR="00AE5692" w:rsidRPr="00AD11BE" w:rsidRDefault="00AE5692" w:rsidP="00686456">
            <w:pPr>
              <w:jc w:val="right"/>
              <w:rPr>
                <w:rFonts w:ascii="Arial" w:hAnsi="Arial" w:cs="Arial"/>
                <w:sz w:val="18"/>
                <w:szCs w:val="18"/>
              </w:rPr>
            </w:pPr>
          </w:p>
        </w:tc>
        <w:tc>
          <w:tcPr>
            <w:tcW w:w="0" w:type="auto"/>
            <w:hideMark/>
          </w:tcPr>
          <w:p w:rsidR="00AE5692" w:rsidRPr="00AD11BE" w:rsidRDefault="00AE5692" w:rsidP="00686456">
            <w:pPr>
              <w:jc w:val="right"/>
              <w:rPr>
                <w:rFonts w:ascii="Arial" w:hAnsi="Arial" w:cs="Arial"/>
                <w:sz w:val="18"/>
                <w:szCs w:val="18"/>
              </w:rPr>
            </w:pPr>
          </w:p>
        </w:tc>
        <w:tc>
          <w:tcPr>
            <w:tcW w:w="0" w:type="auto"/>
            <w:hideMark/>
          </w:tcPr>
          <w:p w:rsidR="00AE5692" w:rsidRPr="00AD11BE" w:rsidRDefault="00AE5692" w:rsidP="00686456">
            <w:pPr>
              <w:jc w:val="right"/>
              <w:rPr>
                <w:rFonts w:ascii="Arial" w:hAnsi="Arial" w:cs="Arial"/>
                <w:sz w:val="18"/>
                <w:szCs w:val="18"/>
              </w:rPr>
            </w:pPr>
          </w:p>
        </w:tc>
        <w:tc>
          <w:tcPr>
            <w:tcW w:w="0" w:type="auto"/>
            <w:hideMark/>
          </w:tcPr>
          <w:p w:rsidR="00AE5692" w:rsidRPr="00AD11BE" w:rsidRDefault="00AE5692" w:rsidP="00686456">
            <w:pPr>
              <w:jc w:val="right"/>
              <w:rPr>
                <w:rFonts w:ascii="Arial" w:hAnsi="Arial" w:cs="Arial"/>
                <w:sz w:val="18"/>
                <w:szCs w:val="18"/>
              </w:rPr>
            </w:pPr>
          </w:p>
        </w:tc>
        <w:tc>
          <w:tcPr>
            <w:tcW w:w="0" w:type="auto"/>
            <w:hideMark/>
          </w:tcPr>
          <w:p w:rsidR="00AE5692" w:rsidRPr="00AD11BE" w:rsidRDefault="00AE5692" w:rsidP="00686456">
            <w:pPr>
              <w:jc w:val="right"/>
              <w:rPr>
                <w:rFonts w:ascii="Arial" w:hAnsi="Arial" w:cs="Arial"/>
                <w:sz w:val="18"/>
                <w:szCs w:val="18"/>
              </w:rPr>
            </w:pPr>
          </w:p>
        </w:tc>
        <w:tc>
          <w:tcPr>
            <w:tcW w:w="0" w:type="auto"/>
            <w:hideMark/>
          </w:tcPr>
          <w:p w:rsidR="00AE5692" w:rsidRPr="00AD11BE" w:rsidRDefault="00AE5692" w:rsidP="00686456">
            <w:pPr>
              <w:jc w:val="right"/>
              <w:rPr>
                <w:rFonts w:ascii="Arial" w:hAnsi="Arial" w:cs="Arial"/>
                <w:sz w:val="18"/>
                <w:szCs w:val="18"/>
              </w:rPr>
            </w:pPr>
          </w:p>
        </w:tc>
        <w:tc>
          <w:tcPr>
            <w:tcW w:w="0" w:type="auto"/>
            <w:hideMark/>
          </w:tcPr>
          <w:p w:rsidR="00AE5692" w:rsidRPr="00AD11BE" w:rsidRDefault="00AE5692" w:rsidP="00686456">
            <w:pPr>
              <w:jc w:val="right"/>
              <w:rPr>
                <w:rFonts w:ascii="Arial" w:hAnsi="Arial" w:cs="Arial"/>
                <w:sz w:val="18"/>
                <w:szCs w:val="18"/>
              </w:rPr>
            </w:pPr>
          </w:p>
        </w:tc>
        <w:tc>
          <w:tcPr>
            <w:tcW w:w="0" w:type="auto"/>
            <w:hideMark/>
          </w:tcPr>
          <w:p w:rsidR="00AE5692" w:rsidRPr="00AD11BE" w:rsidRDefault="00AE5692" w:rsidP="00686456">
            <w:pPr>
              <w:jc w:val="right"/>
              <w:rPr>
                <w:rFonts w:ascii="Arial" w:hAnsi="Arial" w:cs="Arial"/>
                <w:sz w:val="18"/>
                <w:szCs w:val="18"/>
              </w:rPr>
            </w:pPr>
          </w:p>
        </w:tc>
        <w:tc>
          <w:tcPr>
            <w:tcW w:w="0" w:type="auto"/>
            <w:hideMark/>
          </w:tcPr>
          <w:p w:rsidR="00AE5692" w:rsidRPr="00AD11BE" w:rsidRDefault="00AE5692" w:rsidP="00686456">
            <w:pPr>
              <w:jc w:val="right"/>
              <w:rPr>
                <w:rFonts w:ascii="Arial" w:hAnsi="Arial" w:cs="Arial"/>
                <w:sz w:val="18"/>
                <w:szCs w:val="18"/>
              </w:rPr>
            </w:pPr>
          </w:p>
        </w:tc>
        <w:tc>
          <w:tcPr>
            <w:tcW w:w="1030" w:type="dxa"/>
            <w:hideMark/>
          </w:tcPr>
          <w:p w:rsidR="00AE5692" w:rsidRPr="00AD11BE" w:rsidRDefault="00AE5692" w:rsidP="00686456">
            <w:pPr>
              <w:jc w:val="right"/>
              <w:rPr>
                <w:rFonts w:ascii="Arial" w:hAnsi="Arial" w:cs="Arial"/>
                <w:sz w:val="18"/>
                <w:szCs w:val="18"/>
              </w:rPr>
            </w:pPr>
          </w:p>
        </w:tc>
      </w:tr>
      <w:tr w:rsidR="00AE5692" w:rsidRPr="00AD11BE" w:rsidTr="00686456">
        <w:tc>
          <w:tcPr>
            <w:tcW w:w="0" w:type="auto"/>
            <w:hideMark/>
          </w:tcPr>
          <w:p w:rsidR="00AE5692" w:rsidRPr="00AD11BE" w:rsidRDefault="00AE5692" w:rsidP="00686456">
            <w:pPr>
              <w:rPr>
                <w:sz w:val="18"/>
                <w:szCs w:val="18"/>
              </w:rPr>
            </w:pPr>
            <w:r w:rsidRPr="00AD11BE">
              <w:rPr>
                <w:rFonts w:ascii="Arial" w:hAnsi="Arial" w:cs="Arial"/>
                <w:sz w:val="18"/>
                <w:szCs w:val="18"/>
              </w:rPr>
              <w:br/>
            </w:r>
            <w:r w:rsidRPr="00AD11BE">
              <w:rPr>
                <w:rFonts w:ascii="Arial" w:hAnsi="Arial" w:cs="Arial"/>
                <w:b/>
                <w:bCs/>
                <w:sz w:val="18"/>
                <w:szCs w:val="18"/>
              </w:rPr>
              <w:t>HHs Completing Data Collection Week</w:t>
            </w:r>
          </w:p>
        </w:tc>
        <w:tc>
          <w:tcPr>
            <w:tcW w:w="0" w:type="auto"/>
            <w:vAlign w:val="bottom"/>
            <w:hideMark/>
          </w:tcPr>
          <w:p w:rsidR="00AE5692" w:rsidRPr="002C65A2" w:rsidRDefault="00AE5692" w:rsidP="00686456">
            <w:pPr>
              <w:jc w:val="right"/>
              <w:rPr>
                <w:b/>
                <w:sz w:val="18"/>
                <w:szCs w:val="18"/>
              </w:rPr>
            </w:pPr>
            <w:r w:rsidRPr="002C65A2">
              <w:rPr>
                <w:rFonts w:ascii="Arial" w:hAnsi="Arial" w:cs="Arial"/>
                <w:b/>
                <w:sz w:val="18"/>
                <w:szCs w:val="18"/>
              </w:rPr>
              <w:t>592</w:t>
            </w:r>
          </w:p>
        </w:tc>
        <w:tc>
          <w:tcPr>
            <w:tcW w:w="0" w:type="auto"/>
            <w:vAlign w:val="bottom"/>
            <w:hideMark/>
          </w:tcPr>
          <w:p w:rsidR="00AE5692" w:rsidRPr="002C65A2" w:rsidRDefault="00AE5692" w:rsidP="00686456">
            <w:pPr>
              <w:jc w:val="right"/>
              <w:rPr>
                <w:b/>
                <w:sz w:val="18"/>
                <w:szCs w:val="18"/>
              </w:rPr>
            </w:pPr>
            <w:r w:rsidRPr="002C65A2">
              <w:rPr>
                <w:rFonts w:ascii="Arial" w:hAnsi="Arial" w:cs="Arial"/>
                <w:b/>
                <w:sz w:val="18"/>
                <w:szCs w:val="18"/>
              </w:rPr>
              <w:t>100.0</w:t>
            </w:r>
          </w:p>
        </w:tc>
        <w:tc>
          <w:tcPr>
            <w:tcW w:w="0" w:type="auto"/>
            <w:vAlign w:val="bottom"/>
            <w:hideMark/>
          </w:tcPr>
          <w:p w:rsidR="00AE5692" w:rsidRPr="002C65A2" w:rsidRDefault="00AE5692" w:rsidP="00686456">
            <w:pPr>
              <w:jc w:val="right"/>
              <w:rPr>
                <w:b/>
                <w:sz w:val="18"/>
                <w:szCs w:val="18"/>
              </w:rPr>
            </w:pPr>
            <w:r w:rsidRPr="002C65A2">
              <w:rPr>
                <w:rFonts w:ascii="Arial" w:hAnsi="Arial" w:cs="Arial"/>
                <w:b/>
                <w:sz w:val="18"/>
                <w:szCs w:val="18"/>
              </w:rPr>
              <w:t>250</w:t>
            </w:r>
          </w:p>
        </w:tc>
        <w:tc>
          <w:tcPr>
            <w:tcW w:w="0" w:type="auto"/>
            <w:vAlign w:val="bottom"/>
            <w:hideMark/>
          </w:tcPr>
          <w:p w:rsidR="00AE5692" w:rsidRPr="002C65A2" w:rsidRDefault="00AE5692" w:rsidP="00686456">
            <w:pPr>
              <w:jc w:val="right"/>
              <w:rPr>
                <w:b/>
                <w:sz w:val="18"/>
                <w:szCs w:val="18"/>
              </w:rPr>
            </w:pPr>
            <w:r w:rsidRPr="002C65A2">
              <w:rPr>
                <w:rFonts w:ascii="Arial" w:hAnsi="Arial" w:cs="Arial"/>
                <w:b/>
                <w:sz w:val="18"/>
                <w:szCs w:val="18"/>
              </w:rPr>
              <w:t>100.0</w:t>
            </w:r>
          </w:p>
        </w:tc>
        <w:tc>
          <w:tcPr>
            <w:tcW w:w="0" w:type="auto"/>
            <w:vAlign w:val="bottom"/>
            <w:hideMark/>
          </w:tcPr>
          <w:p w:rsidR="00AE5692" w:rsidRPr="002C65A2" w:rsidRDefault="00AE5692" w:rsidP="00686456">
            <w:pPr>
              <w:jc w:val="right"/>
              <w:rPr>
                <w:b/>
                <w:sz w:val="18"/>
                <w:szCs w:val="18"/>
              </w:rPr>
            </w:pPr>
            <w:r w:rsidRPr="002C65A2">
              <w:rPr>
                <w:rFonts w:ascii="Arial" w:hAnsi="Arial" w:cs="Arial"/>
                <w:b/>
                <w:sz w:val="18"/>
                <w:szCs w:val="18"/>
              </w:rPr>
              <w:t>342</w:t>
            </w:r>
          </w:p>
        </w:tc>
        <w:tc>
          <w:tcPr>
            <w:tcW w:w="0" w:type="auto"/>
            <w:vAlign w:val="bottom"/>
            <w:hideMark/>
          </w:tcPr>
          <w:p w:rsidR="00AE5692" w:rsidRPr="002C65A2" w:rsidRDefault="00AE5692" w:rsidP="00686456">
            <w:pPr>
              <w:jc w:val="right"/>
              <w:rPr>
                <w:b/>
                <w:sz w:val="18"/>
                <w:szCs w:val="18"/>
              </w:rPr>
            </w:pPr>
            <w:r w:rsidRPr="002C65A2">
              <w:rPr>
                <w:rFonts w:ascii="Arial" w:hAnsi="Arial" w:cs="Arial"/>
                <w:b/>
                <w:sz w:val="18"/>
                <w:szCs w:val="18"/>
              </w:rPr>
              <w:t>100.0</w:t>
            </w:r>
          </w:p>
        </w:tc>
        <w:tc>
          <w:tcPr>
            <w:tcW w:w="0" w:type="auto"/>
            <w:vAlign w:val="bottom"/>
            <w:hideMark/>
          </w:tcPr>
          <w:p w:rsidR="00AE5692" w:rsidRPr="002C65A2" w:rsidRDefault="00AE5692" w:rsidP="00686456">
            <w:pPr>
              <w:jc w:val="right"/>
              <w:rPr>
                <w:b/>
                <w:sz w:val="18"/>
                <w:szCs w:val="18"/>
              </w:rPr>
            </w:pPr>
            <w:r w:rsidRPr="002C65A2">
              <w:rPr>
                <w:rFonts w:ascii="Arial" w:hAnsi="Arial" w:cs="Arial"/>
                <w:b/>
                <w:sz w:val="18"/>
                <w:szCs w:val="18"/>
              </w:rPr>
              <w:t>177</w:t>
            </w:r>
          </w:p>
        </w:tc>
        <w:tc>
          <w:tcPr>
            <w:tcW w:w="0" w:type="auto"/>
            <w:vAlign w:val="bottom"/>
            <w:hideMark/>
          </w:tcPr>
          <w:p w:rsidR="00AE5692" w:rsidRPr="002C65A2" w:rsidRDefault="00AE5692" w:rsidP="00686456">
            <w:pPr>
              <w:jc w:val="right"/>
              <w:rPr>
                <w:b/>
                <w:sz w:val="18"/>
                <w:szCs w:val="18"/>
              </w:rPr>
            </w:pPr>
            <w:r w:rsidRPr="002C65A2">
              <w:rPr>
                <w:rFonts w:ascii="Arial" w:hAnsi="Arial" w:cs="Arial"/>
                <w:b/>
                <w:sz w:val="18"/>
                <w:szCs w:val="18"/>
              </w:rPr>
              <w:t>100.0</w:t>
            </w:r>
          </w:p>
        </w:tc>
        <w:tc>
          <w:tcPr>
            <w:tcW w:w="0" w:type="auto"/>
            <w:vAlign w:val="bottom"/>
            <w:hideMark/>
          </w:tcPr>
          <w:p w:rsidR="00AE5692" w:rsidRPr="002C65A2" w:rsidRDefault="00AE5692" w:rsidP="00686456">
            <w:pPr>
              <w:jc w:val="right"/>
              <w:rPr>
                <w:b/>
                <w:sz w:val="18"/>
                <w:szCs w:val="18"/>
              </w:rPr>
            </w:pPr>
            <w:r w:rsidRPr="002C65A2">
              <w:rPr>
                <w:rFonts w:ascii="Arial" w:hAnsi="Arial" w:cs="Arial"/>
                <w:b/>
                <w:sz w:val="18"/>
                <w:szCs w:val="18"/>
              </w:rPr>
              <w:t>378</w:t>
            </w:r>
          </w:p>
        </w:tc>
        <w:tc>
          <w:tcPr>
            <w:tcW w:w="0" w:type="auto"/>
            <w:vAlign w:val="bottom"/>
            <w:hideMark/>
          </w:tcPr>
          <w:p w:rsidR="00AE5692" w:rsidRPr="002C65A2" w:rsidRDefault="00AE5692" w:rsidP="00686456">
            <w:pPr>
              <w:jc w:val="right"/>
              <w:rPr>
                <w:b/>
                <w:sz w:val="18"/>
                <w:szCs w:val="18"/>
              </w:rPr>
            </w:pPr>
            <w:r w:rsidRPr="002C65A2">
              <w:rPr>
                <w:rFonts w:ascii="Arial" w:hAnsi="Arial" w:cs="Arial"/>
                <w:b/>
                <w:sz w:val="18"/>
                <w:szCs w:val="18"/>
              </w:rPr>
              <w:t>100.0</w:t>
            </w:r>
          </w:p>
        </w:tc>
        <w:tc>
          <w:tcPr>
            <w:tcW w:w="0" w:type="auto"/>
            <w:vAlign w:val="bottom"/>
            <w:hideMark/>
          </w:tcPr>
          <w:p w:rsidR="00AE5692" w:rsidRPr="002C65A2" w:rsidRDefault="00AE5692" w:rsidP="00686456">
            <w:pPr>
              <w:jc w:val="right"/>
              <w:rPr>
                <w:b/>
                <w:sz w:val="18"/>
                <w:szCs w:val="18"/>
              </w:rPr>
            </w:pPr>
            <w:r w:rsidRPr="002C65A2">
              <w:rPr>
                <w:rFonts w:ascii="Arial" w:hAnsi="Arial" w:cs="Arial"/>
                <w:b/>
                <w:sz w:val="18"/>
                <w:szCs w:val="18"/>
              </w:rPr>
              <w:t>37</w:t>
            </w:r>
          </w:p>
        </w:tc>
        <w:tc>
          <w:tcPr>
            <w:tcW w:w="1030" w:type="dxa"/>
            <w:vAlign w:val="bottom"/>
            <w:hideMark/>
          </w:tcPr>
          <w:p w:rsidR="00AE5692" w:rsidRPr="002C65A2" w:rsidRDefault="00AE5692" w:rsidP="00686456">
            <w:pPr>
              <w:jc w:val="right"/>
              <w:rPr>
                <w:b/>
                <w:sz w:val="18"/>
                <w:szCs w:val="18"/>
              </w:rPr>
            </w:pPr>
            <w:r w:rsidRPr="002C65A2">
              <w:rPr>
                <w:rFonts w:ascii="Arial" w:hAnsi="Arial" w:cs="Arial"/>
                <w:b/>
                <w:sz w:val="18"/>
                <w:szCs w:val="18"/>
              </w:rPr>
              <w:t>100.0</w:t>
            </w:r>
          </w:p>
        </w:tc>
      </w:tr>
      <w:tr w:rsidR="00AE5692" w:rsidRPr="00AD11BE" w:rsidTr="00686456">
        <w:tc>
          <w:tcPr>
            <w:tcW w:w="0" w:type="auto"/>
            <w:hideMark/>
          </w:tcPr>
          <w:p w:rsidR="00AE5692" w:rsidRPr="00AD11BE" w:rsidRDefault="00AE5692" w:rsidP="00686456">
            <w:pPr>
              <w:rPr>
                <w:sz w:val="18"/>
                <w:szCs w:val="18"/>
              </w:rPr>
            </w:pPr>
            <w:r w:rsidRPr="00AD11BE">
              <w:rPr>
                <w:rFonts w:ascii="Arial" w:hAnsi="Arial" w:cs="Arial"/>
                <w:sz w:val="18"/>
                <w:szCs w:val="18"/>
              </w:rPr>
              <w:t>      No calls to SOC</w:t>
            </w:r>
          </w:p>
        </w:tc>
        <w:tc>
          <w:tcPr>
            <w:tcW w:w="0" w:type="auto"/>
            <w:hideMark/>
          </w:tcPr>
          <w:p w:rsidR="00AE5692" w:rsidRPr="00AD11BE" w:rsidRDefault="00AE5692" w:rsidP="00686456">
            <w:pPr>
              <w:jc w:val="right"/>
              <w:rPr>
                <w:sz w:val="18"/>
                <w:szCs w:val="18"/>
              </w:rPr>
            </w:pPr>
            <w:r w:rsidRPr="00AD11BE">
              <w:rPr>
                <w:rFonts w:ascii="Arial" w:hAnsi="Arial" w:cs="Arial"/>
                <w:sz w:val="18"/>
                <w:szCs w:val="18"/>
              </w:rPr>
              <w:t>4</w:t>
            </w:r>
          </w:p>
        </w:tc>
        <w:tc>
          <w:tcPr>
            <w:tcW w:w="0" w:type="auto"/>
            <w:hideMark/>
          </w:tcPr>
          <w:p w:rsidR="00AE5692" w:rsidRPr="00AD11BE" w:rsidRDefault="00AE5692" w:rsidP="00686456">
            <w:pPr>
              <w:jc w:val="right"/>
              <w:rPr>
                <w:sz w:val="18"/>
                <w:szCs w:val="18"/>
              </w:rPr>
            </w:pPr>
            <w:r w:rsidRPr="00AD11BE">
              <w:rPr>
                <w:rFonts w:ascii="Arial" w:hAnsi="Arial" w:cs="Arial"/>
                <w:sz w:val="18"/>
                <w:szCs w:val="18"/>
              </w:rPr>
              <w:t>0.7</w:t>
            </w:r>
          </w:p>
        </w:tc>
        <w:tc>
          <w:tcPr>
            <w:tcW w:w="0" w:type="auto"/>
            <w:hideMark/>
          </w:tcPr>
          <w:p w:rsidR="00AE5692" w:rsidRPr="00AD11BE" w:rsidRDefault="00AE5692" w:rsidP="00686456">
            <w:pPr>
              <w:jc w:val="right"/>
              <w:rPr>
                <w:sz w:val="18"/>
                <w:szCs w:val="18"/>
              </w:rPr>
            </w:pPr>
            <w:r w:rsidRPr="00AD11BE">
              <w:rPr>
                <w:rFonts w:ascii="Arial" w:hAnsi="Arial" w:cs="Arial"/>
                <w:sz w:val="18"/>
                <w:szCs w:val="18"/>
              </w:rPr>
              <w:t>3</w:t>
            </w:r>
          </w:p>
        </w:tc>
        <w:tc>
          <w:tcPr>
            <w:tcW w:w="0" w:type="auto"/>
            <w:hideMark/>
          </w:tcPr>
          <w:p w:rsidR="00AE5692" w:rsidRPr="00AD11BE" w:rsidRDefault="00AE5692" w:rsidP="00686456">
            <w:pPr>
              <w:jc w:val="right"/>
              <w:rPr>
                <w:sz w:val="18"/>
                <w:szCs w:val="18"/>
              </w:rPr>
            </w:pPr>
            <w:r w:rsidRPr="00AD11BE">
              <w:rPr>
                <w:rFonts w:ascii="Arial" w:hAnsi="Arial" w:cs="Arial"/>
                <w:sz w:val="18"/>
                <w:szCs w:val="18"/>
              </w:rPr>
              <w:t>1.2</w:t>
            </w:r>
          </w:p>
        </w:tc>
        <w:tc>
          <w:tcPr>
            <w:tcW w:w="0" w:type="auto"/>
            <w:hideMark/>
          </w:tcPr>
          <w:p w:rsidR="00AE5692" w:rsidRPr="00AD11BE" w:rsidRDefault="00AE5692" w:rsidP="00686456">
            <w:pPr>
              <w:jc w:val="right"/>
              <w:rPr>
                <w:sz w:val="18"/>
                <w:szCs w:val="18"/>
              </w:rPr>
            </w:pPr>
            <w:r w:rsidRPr="00AD11BE">
              <w:rPr>
                <w:rFonts w:ascii="Arial" w:hAnsi="Arial" w:cs="Arial"/>
                <w:sz w:val="18"/>
                <w:szCs w:val="18"/>
              </w:rPr>
              <w:t>1</w:t>
            </w:r>
          </w:p>
        </w:tc>
        <w:tc>
          <w:tcPr>
            <w:tcW w:w="0" w:type="auto"/>
            <w:hideMark/>
          </w:tcPr>
          <w:p w:rsidR="00AE5692" w:rsidRPr="00AD11BE" w:rsidRDefault="00AE5692" w:rsidP="00686456">
            <w:pPr>
              <w:jc w:val="right"/>
              <w:rPr>
                <w:sz w:val="18"/>
                <w:szCs w:val="18"/>
              </w:rPr>
            </w:pPr>
            <w:r w:rsidRPr="00AD11BE">
              <w:rPr>
                <w:rFonts w:ascii="Arial" w:hAnsi="Arial" w:cs="Arial"/>
                <w:sz w:val="18"/>
                <w:szCs w:val="18"/>
              </w:rPr>
              <w:t>0.3</w:t>
            </w:r>
          </w:p>
        </w:tc>
        <w:tc>
          <w:tcPr>
            <w:tcW w:w="0" w:type="auto"/>
            <w:hideMark/>
          </w:tcPr>
          <w:p w:rsidR="00AE5692" w:rsidRPr="00AD11BE" w:rsidRDefault="00AE5692" w:rsidP="00686456">
            <w:pPr>
              <w:jc w:val="right"/>
              <w:rPr>
                <w:sz w:val="18"/>
                <w:szCs w:val="18"/>
              </w:rPr>
            </w:pPr>
            <w:r w:rsidRPr="00AD11BE">
              <w:rPr>
                <w:rFonts w:ascii="Arial" w:hAnsi="Arial" w:cs="Arial"/>
                <w:sz w:val="18"/>
                <w:szCs w:val="18"/>
              </w:rPr>
              <w:t>1</w:t>
            </w:r>
          </w:p>
        </w:tc>
        <w:tc>
          <w:tcPr>
            <w:tcW w:w="0" w:type="auto"/>
            <w:hideMark/>
          </w:tcPr>
          <w:p w:rsidR="00AE5692" w:rsidRPr="00AD11BE" w:rsidRDefault="00AE5692" w:rsidP="00686456">
            <w:pPr>
              <w:jc w:val="right"/>
              <w:rPr>
                <w:sz w:val="18"/>
                <w:szCs w:val="18"/>
              </w:rPr>
            </w:pPr>
            <w:r w:rsidRPr="00AD11BE">
              <w:rPr>
                <w:rFonts w:ascii="Arial" w:hAnsi="Arial" w:cs="Arial"/>
                <w:sz w:val="18"/>
                <w:szCs w:val="18"/>
              </w:rPr>
              <w:t>0.6</w:t>
            </w:r>
          </w:p>
        </w:tc>
        <w:tc>
          <w:tcPr>
            <w:tcW w:w="0" w:type="auto"/>
            <w:hideMark/>
          </w:tcPr>
          <w:p w:rsidR="00AE5692" w:rsidRPr="00AD11BE" w:rsidRDefault="00AE5692" w:rsidP="00686456">
            <w:pPr>
              <w:jc w:val="right"/>
              <w:rPr>
                <w:sz w:val="18"/>
                <w:szCs w:val="18"/>
              </w:rPr>
            </w:pPr>
            <w:r w:rsidRPr="00AD11BE">
              <w:rPr>
                <w:rFonts w:ascii="Arial" w:hAnsi="Arial" w:cs="Arial"/>
                <w:sz w:val="18"/>
                <w:szCs w:val="18"/>
              </w:rPr>
              <w:t>3</w:t>
            </w:r>
          </w:p>
        </w:tc>
        <w:tc>
          <w:tcPr>
            <w:tcW w:w="0" w:type="auto"/>
            <w:hideMark/>
          </w:tcPr>
          <w:p w:rsidR="00AE5692" w:rsidRPr="00AD11BE" w:rsidRDefault="00AE5692" w:rsidP="00686456">
            <w:pPr>
              <w:jc w:val="right"/>
              <w:rPr>
                <w:sz w:val="18"/>
                <w:szCs w:val="18"/>
              </w:rPr>
            </w:pPr>
            <w:r w:rsidRPr="00AD11BE">
              <w:rPr>
                <w:rFonts w:ascii="Arial" w:hAnsi="Arial" w:cs="Arial"/>
                <w:sz w:val="18"/>
                <w:szCs w:val="18"/>
              </w:rPr>
              <w:t>0.8</w:t>
            </w:r>
          </w:p>
        </w:tc>
        <w:tc>
          <w:tcPr>
            <w:tcW w:w="0" w:type="auto"/>
            <w:hideMark/>
          </w:tcPr>
          <w:p w:rsidR="00AE5692" w:rsidRPr="00AD11BE" w:rsidRDefault="00AE5692" w:rsidP="00686456">
            <w:pPr>
              <w:jc w:val="right"/>
              <w:rPr>
                <w:sz w:val="18"/>
                <w:szCs w:val="18"/>
              </w:rPr>
            </w:pPr>
            <w:r w:rsidRPr="00AD11BE">
              <w:rPr>
                <w:rFonts w:ascii="Arial" w:hAnsi="Arial" w:cs="Arial"/>
                <w:sz w:val="18"/>
                <w:szCs w:val="18"/>
              </w:rPr>
              <w:t>0</w:t>
            </w:r>
          </w:p>
        </w:tc>
        <w:tc>
          <w:tcPr>
            <w:tcW w:w="1030" w:type="dxa"/>
            <w:hideMark/>
          </w:tcPr>
          <w:p w:rsidR="00AE5692" w:rsidRPr="00AD11BE" w:rsidRDefault="00AE5692" w:rsidP="00686456">
            <w:pPr>
              <w:jc w:val="right"/>
              <w:rPr>
                <w:sz w:val="18"/>
                <w:szCs w:val="18"/>
              </w:rPr>
            </w:pPr>
            <w:r w:rsidRPr="00AD11BE">
              <w:rPr>
                <w:rFonts w:ascii="Arial" w:hAnsi="Arial" w:cs="Arial"/>
                <w:sz w:val="18"/>
                <w:szCs w:val="18"/>
              </w:rPr>
              <w:t>0.0</w:t>
            </w:r>
          </w:p>
        </w:tc>
      </w:tr>
      <w:tr w:rsidR="00AE5692" w:rsidRPr="00AD11BE" w:rsidTr="00686456">
        <w:tc>
          <w:tcPr>
            <w:tcW w:w="0" w:type="auto"/>
            <w:hideMark/>
          </w:tcPr>
          <w:p w:rsidR="00AE5692" w:rsidRPr="00AD11BE" w:rsidRDefault="00AE5692" w:rsidP="00686456">
            <w:pPr>
              <w:rPr>
                <w:sz w:val="18"/>
                <w:szCs w:val="18"/>
              </w:rPr>
            </w:pPr>
            <w:r w:rsidRPr="00AD11BE">
              <w:rPr>
                <w:rFonts w:ascii="Arial" w:hAnsi="Arial" w:cs="Arial"/>
                <w:sz w:val="18"/>
                <w:szCs w:val="18"/>
              </w:rPr>
              <w:t>      Less than 4 days</w:t>
            </w:r>
          </w:p>
        </w:tc>
        <w:tc>
          <w:tcPr>
            <w:tcW w:w="0" w:type="auto"/>
            <w:hideMark/>
          </w:tcPr>
          <w:p w:rsidR="00AE5692" w:rsidRPr="00AD11BE" w:rsidRDefault="00AE5692" w:rsidP="00686456">
            <w:pPr>
              <w:jc w:val="right"/>
              <w:rPr>
                <w:sz w:val="18"/>
                <w:szCs w:val="18"/>
              </w:rPr>
            </w:pPr>
            <w:r w:rsidRPr="00AD11BE">
              <w:rPr>
                <w:rFonts w:ascii="Arial" w:hAnsi="Arial" w:cs="Arial"/>
                <w:sz w:val="18"/>
                <w:szCs w:val="18"/>
              </w:rPr>
              <w:t>118</w:t>
            </w:r>
          </w:p>
        </w:tc>
        <w:tc>
          <w:tcPr>
            <w:tcW w:w="0" w:type="auto"/>
            <w:hideMark/>
          </w:tcPr>
          <w:p w:rsidR="00AE5692" w:rsidRPr="00AD11BE" w:rsidRDefault="00AE5692" w:rsidP="00686456">
            <w:pPr>
              <w:jc w:val="right"/>
              <w:rPr>
                <w:sz w:val="18"/>
                <w:szCs w:val="18"/>
              </w:rPr>
            </w:pPr>
            <w:r w:rsidRPr="00AD11BE">
              <w:rPr>
                <w:rFonts w:ascii="Arial" w:hAnsi="Arial" w:cs="Arial"/>
                <w:sz w:val="18"/>
                <w:szCs w:val="18"/>
              </w:rPr>
              <w:t>19.9</w:t>
            </w:r>
          </w:p>
        </w:tc>
        <w:tc>
          <w:tcPr>
            <w:tcW w:w="0" w:type="auto"/>
            <w:hideMark/>
          </w:tcPr>
          <w:p w:rsidR="00AE5692" w:rsidRPr="00AD11BE" w:rsidRDefault="00AE5692" w:rsidP="00686456">
            <w:pPr>
              <w:jc w:val="right"/>
              <w:rPr>
                <w:sz w:val="18"/>
                <w:szCs w:val="18"/>
              </w:rPr>
            </w:pPr>
            <w:r w:rsidRPr="00AD11BE">
              <w:rPr>
                <w:rFonts w:ascii="Arial" w:hAnsi="Arial" w:cs="Arial"/>
                <w:sz w:val="18"/>
                <w:szCs w:val="18"/>
              </w:rPr>
              <w:t>61</w:t>
            </w:r>
          </w:p>
        </w:tc>
        <w:tc>
          <w:tcPr>
            <w:tcW w:w="0" w:type="auto"/>
            <w:hideMark/>
          </w:tcPr>
          <w:p w:rsidR="00AE5692" w:rsidRPr="00AD11BE" w:rsidRDefault="00AE5692" w:rsidP="00686456">
            <w:pPr>
              <w:jc w:val="right"/>
              <w:rPr>
                <w:sz w:val="18"/>
                <w:szCs w:val="18"/>
              </w:rPr>
            </w:pPr>
            <w:r w:rsidRPr="00AD11BE">
              <w:rPr>
                <w:rFonts w:ascii="Arial" w:hAnsi="Arial" w:cs="Arial"/>
                <w:sz w:val="18"/>
                <w:szCs w:val="18"/>
              </w:rPr>
              <w:t>24.4</w:t>
            </w:r>
          </w:p>
        </w:tc>
        <w:tc>
          <w:tcPr>
            <w:tcW w:w="0" w:type="auto"/>
            <w:hideMark/>
          </w:tcPr>
          <w:p w:rsidR="00AE5692" w:rsidRPr="00AD11BE" w:rsidRDefault="00AE5692" w:rsidP="00686456">
            <w:pPr>
              <w:jc w:val="right"/>
              <w:rPr>
                <w:sz w:val="18"/>
                <w:szCs w:val="18"/>
              </w:rPr>
            </w:pPr>
            <w:r w:rsidRPr="00AD11BE">
              <w:rPr>
                <w:rFonts w:ascii="Arial" w:hAnsi="Arial" w:cs="Arial"/>
                <w:sz w:val="18"/>
                <w:szCs w:val="18"/>
              </w:rPr>
              <w:t>57</w:t>
            </w:r>
          </w:p>
        </w:tc>
        <w:tc>
          <w:tcPr>
            <w:tcW w:w="0" w:type="auto"/>
            <w:hideMark/>
          </w:tcPr>
          <w:p w:rsidR="00AE5692" w:rsidRPr="00AD11BE" w:rsidRDefault="00AE5692" w:rsidP="00686456">
            <w:pPr>
              <w:jc w:val="right"/>
              <w:rPr>
                <w:sz w:val="18"/>
                <w:szCs w:val="18"/>
              </w:rPr>
            </w:pPr>
            <w:r w:rsidRPr="00AD11BE">
              <w:rPr>
                <w:rFonts w:ascii="Arial" w:hAnsi="Arial" w:cs="Arial"/>
                <w:sz w:val="18"/>
                <w:szCs w:val="18"/>
              </w:rPr>
              <w:t>16.7</w:t>
            </w:r>
          </w:p>
        </w:tc>
        <w:tc>
          <w:tcPr>
            <w:tcW w:w="0" w:type="auto"/>
            <w:hideMark/>
          </w:tcPr>
          <w:p w:rsidR="00AE5692" w:rsidRPr="00AD11BE" w:rsidRDefault="00AE5692" w:rsidP="00686456">
            <w:pPr>
              <w:jc w:val="right"/>
              <w:rPr>
                <w:sz w:val="18"/>
                <w:szCs w:val="18"/>
              </w:rPr>
            </w:pPr>
            <w:r w:rsidRPr="00AD11BE">
              <w:rPr>
                <w:rFonts w:ascii="Arial" w:hAnsi="Arial" w:cs="Arial"/>
                <w:sz w:val="18"/>
                <w:szCs w:val="18"/>
              </w:rPr>
              <w:t>28</w:t>
            </w:r>
          </w:p>
        </w:tc>
        <w:tc>
          <w:tcPr>
            <w:tcW w:w="0" w:type="auto"/>
            <w:hideMark/>
          </w:tcPr>
          <w:p w:rsidR="00AE5692" w:rsidRPr="00AD11BE" w:rsidRDefault="00AE5692" w:rsidP="00686456">
            <w:pPr>
              <w:jc w:val="right"/>
              <w:rPr>
                <w:sz w:val="18"/>
                <w:szCs w:val="18"/>
              </w:rPr>
            </w:pPr>
            <w:r w:rsidRPr="00AD11BE">
              <w:rPr>
                <w:rFonts w:ascii="Arial" w:hAnsi="Arial" w:cs="Arial"/>
                <w:sz w:val="18"/>
                <w:szCs w:val="18"/>
              </w:rPr>
              <w:t>15.8</w:t>
            </w:r>
          </w:p>
        </w:tc>
        <w:tc>
          <w:tcPr>
            <w:tcW w:w="0" w:type="auto"/>
            <w:hideMark/>
          </w:tcPr>
          <w:p w:rsidR="00AE5692" w:rsidRPr="00AD11BE" w:rsidRDefault="00AE5692" w:rsidP="00686456">
            <w:pPr>
              <w:jc w:val="right"/>
              <w:rPr>
                <w:sz w:val="18"/>
                <w:szCs w:val="18"/>
              </w:rPr>
            </w:pPr>
            <w:r w:rsidRPr="00AD11BE">
              <w:rPr>
                <w:rFonts w:ascii="Arial" w:hAnsi="Arial" w:cs="Arial"/>
                <w:sz w:val="18"/>
                <w:szCs w:val="18"/>
              </w:rPr>
              <w:t>85</w:t>
            </w:r>
          </w:p>
        </w:tc>
        <w:tc>
          <w:tcPr>
            <w:tcW w:w="0" w:type="auto"/>
            <w:hideMark/>
          </w:tcPr>
          <w:p w:rsidR="00AE5692" w:rsidRPr="00AD11BE" w:rsidRDefault="00AE5692" w:rsidP="00686456">
            <w:pPr>
              <w:jc w:val="right"/>
              <w:rPr>
                <w:sz w:val="18"/>
                <w:szCs w:val="18"/>
              </w:rPr>
            </w:pPr>
            <w:r w:rsidRPr="00AD11BE">
              <w:rPr>
                <w:rFonts w:ascii="Arial" w:hAnsi="Arial" w:cs="Arial"/>
                <w:sz w:val="18"/>
                <w:szCs w:val="18"/>
              </w:rPr>
              <w:t>22.5</w:t>
            </w:r>
          </w:p>
        </w:tc>
        <w:tc>
          <w:tcPr>
            <w:tcW w:w="0" w:type="auto"/>
            <w:hideMark/>
          </w:tcPr>
          <w:p w:rsidR="00AE5692" w:rsidRPr="00AD11BE" w:rsidRDefault="00AE5692" w:rsidP="00686456">
            <w:pPr>
              <w:jc w:val="right"/>
              <w:rPr>
                <w:sz w:val="18"/>
                <w:szCs w:val="18"/>
              </w:rPr>
            </w:pPr>
            <w:r w:rsidRPr="00AD11BE">
              <w:rPr>
                <w:rFonts w:ascii="Arial" w:hAnsi="Arial" w:cs="Arial"/>
                <w:sz w:val="18"/>
                <w:szCs w:val="18"/>
              </w:rPr>
              <w:t>5</w:t>
            </w:r>
          </w:p>
        </w:tc>
        <w:tc>
          <w:tcPr>
            <w:tcW w:w="1030" w:type="dxa"/>
            <w:hideMark/>
          </w:tcPr>
          <w:p w:rsidR="00AE5692" w:rsidRPr="00AD11BE" w:rsidRDefault="00AE5692" w:rsidP="00686456">
            <w:pPr>
              <w:jc w:val="right"/>
              <w:rPr>
                <w:sz w:val="18"/>
                <w:szCs w:val="18"/>
              </w:rPr>
            </w:pPr>
            <w:r w:rsidRPr="00AD11BE">
              <w:rPr>
                <w:rFonts w:ascii="Arial" w:hAnsi="Arial" w:cs="Arial"/>
                <w:sz w:val="18"/>
                <w:szCs w:val="18"/>
              </w:rPr>
              <w:t>13.5</w:t>
            </w:r>
          </w:p>
        </w:tc>
      </w:tr>
      <w:tr w:rsidR="00AE5692" w:rsidRPr="00AD11BE" w:rsidTr="00686456">
        <w:tc>
          <w:tcPr>
            <w:tcW w:w="0" w:type="auto"/>
            <w:hideMark/>
          </w:tcPr>
          <w:p w:rsidR="00AE5692" w:rsidRPr="00AD11BE" w:rsidRDefault="00AE5692" w:rsidP="00686456">
            <w:pPr>
              <w:rPr>
                <w:sz w:val="18"/>
                <w:szCs w:val="18"/>
              </w:rPr>
            </w:pPr>
            <w:r w:rsidRPr="00AD11BE">
              <w:rPr>
                <w:rFonts w:ascii="Arial" w:hAnsi="Arial" w:cs="Arial"/>
                <w:sz w:val="18"/>
                <w:szCs w:val="18"/>
              </w:rPr>
              <w:t>      4-6 days</w:t>
            </w:r>
          </w:p>
        </w:tc>
        <w:tc>
          <w:tcPr>
            <w:tcW w:w="0" w:type="auto"/>
            <w:hideMark/>
          </w:tcPr>
          <w:p w:rsidR="00AE5692" w:rsidRPr="00AD11BE" w:rsidRDefault="00AE5692" w:rsidP="00686456">
            <w:pPr>
              <w:jc w:val="right"/>
              <w:rPr>
                <w:sz w:val="18"/>
                <w:szCs w:val="18"/>
              </w:rPr>
            </w:pPr>
            <w:r w:rsidRPr="00AD11BE">
              <w:rPr>
                <w:rFonts w:ascii="Arial" w:hAnsi="Arial" w:cs="Arial"/>
                <w:sz w:val="18"/>
                <w:szCs w:val="18"/>
              </w:rPr>
              <w:t>181</w:t>
            </w:r>
          </w:p>
        </w:tc>
        <w:tc>
          <w:tcPr>
            <w:tcW w:w="0" w:type="auto"/>
            <w:hideMark/>
          </w:tcPr>
          <w:p w:rsidR="00AE5692" w:rsidRPr="00AD11BE" w:rsidRDefault="00AE5692" w:rsidP="00686456">
            <w:pPr>
              <w:jc w:val="right"/>
              <w:rPr>
                <w:sz w:val="18"/>
                <w:szCs w:val="18"/>
              </w:rPr>
            </w:pPr>
            <w:r w:rsidRPr="00AD11BE">
              <w:rPr>
                <w:rFonts w:ascii="Arial" w:hAnsi="Arial" w:cs="Arial"/>
                <w:sz w:val="18"/>
                <w:szCs w:val="18"/>
              </w:rPr>
              <w:t>30.6</w:t>
            </w:r>
          </w:p>
        </w:tc>
        <w:tc>
          <w:tcPr>
            <w:tcW w:w="0" w:type="auto"/>
            <w:hideMark/>
          </w:tcPr>
          <w:p w:rsidR="00AE5692" w:rsidRPr="00AD11BE" w:rsidRDefault="00AE5692" w:rsidP="00686456">
            <w:pPr>
              <w:jc w:val="right"/>
              <w:rPr>
                <w:sz w:val="18"/>
                <w:szCs w:val="18"/>
              </w:rPr>
            </w:pPr>
            <w:r w:rsidRPr="00AD11BE">
              <w:rPr>
                <w:rFonts w:ascii="Arial" w:hAnsi="Arial" w:cs="Arial"/>
                <w:sz w:val="18"/>
                <w:szCs w:val="18"/>
              </w:rPr>
              <w:t>66</w:t>
            </w:r>
          </w:p>
        </w:tc>
        <w:tc>
          <w:tcPr>
            <w:tcW w:w="0" w:type="auto"/>
            <w:hideMark/>
          </w:tcPr>
          <w:p w:rsidR="00AE5692" w:rsidRPr="00AD11BE" w:rsidRDefault="00AE5692" w:rsidP="00686456">
            <w:pPr>
              <w:jc w:val="right"/>
              <w:rPr>
                <w:sz w:val="18"/>
                <w:szCs w:val="18"/>
              </w:rPr>
            </w:pPr>
            <w:r w:rsidRPr="00AD11BE">
              <w:rPr>
                <w:rFonts w:ascii="Arial" w:hAnsi="Arial" w:cs="Arial"/>
                <w:sz w:val="18"/>
                <w:szCs w:val="18"/>
              </w:rPr>
              <w:t>26.4</w:t>
            </w:r>
          </w:p>
        </w:tc>
        <w:tc>
          <w:tcPr>
            <w:tcW w:w="0" w:type="auto"/>
            <w:hideMark/>
          </w:tcPr>
          <w:p w:rsidR="00AE5692" w:rsidRPr="00AD11BE" w:rsidRDefault="00AE5692" w:rsidP="00686456">
            <w:pPr>
              <w:jc w:val="right"/>
              <w:rPr>
                <w:sz w:val="18"/>
                <w:szCs w:val="18"/>
              </w:rPr>
            </w:pPr>
            <w:r w:rsidRPr="00AD11BE">
              <w:rPr>
                <w:rFonts w:ascii="Arial" w:hAnsi="Arial" w:cs="Arial"/>
                <w:sz w:val="18"/>
                <w:szCs w:val="18"/>
              </w:rPr>
              <w:t>115</w:t>
            </w:r>
          </w:p>
        </w:tc>
        <w:tc>
          <w:tcPr>
            <w:tcW w:w="0" w:type="auto"/>
            <w:hideMark/>
          </w:tcPr>
          <w:p w:rsidR="00AE5692" w:rsidRPr="00AD11BE" w:rsidRDefault="00AE5692" w:rsidP="00686456">
            <w:pPr>
              <w:jc w:val="right"/>
              <w:rPr>
                <w:sz w:val="18"/>
                <w:szCs w:val="18"/>
              </w:rPr>
            </w:pPr>
            <w:r w:rsidRPr="00AD11BE">
              <w:rPr>
                <w:rFonts w:ascii="Arial" w:hAnsi="Arial" w:cs="Arial"/>
                <w:sz w:val="18"/>
                <w:szCs w:val="18"/>
              </w:rPr>
              <w:t>33.6</w:t>
            </w:r>
          </w:p>
        </w:tc>
        <w:tc>
          <w:tcPr>
            <w:tcW w:w="0" w:type="auto"/>
            <w:hideMark/>
          </w:tcPr>
          <w:p w:rsidR="00AE5692" w:rsidRPr="00AD11BE" w:rsidRDefault="00AE5692" w:rsidP="00686456">
            <w:pPr>
              <w:jc w:val="right"/>
              <w:rPr>
                <w:sz w:val="18"/>
                <w:szCs w:val="18"/>
              </w:rPr>
            </w:pPr>
            <w:r w:rsidRPr="00AD11BE">
              <w:rPr>
                <w:rFonts w:ascii="Arial" w:hAnsi="Arial" w:cs="Arial"/>
                <w:sz w:val="18"/>
                <w:szCs w:val="18"/>
              </w:rPr>
              <w:t>53</w:t>
            </w:r>
          </w:p>
        </w:tc>
        <w:tc>
          <w:tcPr>
            <w:tcW w:w="0" w:type="auto"/>
            <w:hideMark/>
          </w:tcPr>
          <w:p w:rsidR="00AE5692" w:rsidRPr="00AD11BE" w:rsidRDefault="00AE5692" w:rsidP="00686456">
            <w:pPr>
              <w:jc w:val="right"/>
              <w:rPr>
                <w:sz w:val="18"/>
                <w:szCs w:val="18"/>
              </w:rPr>
            </w:pPr>
            <w:r w:rsidRPr="00AD11BE">
              <w:rPr>
                <w:rFonts w:ascii="Arial" w:hAnsi="Arial" w:cs="Arial"/>
                <w:sz w:val="18"/>
                <w:szCs w:val="18"/>
              </w:rPr>
              <w:t>29.9</w:t>
            </w:r>
          </w:p>
        </w:tc>
        <w:tc>
          <w:tcPr>
            <w:tcW w:w="0" w:type="auto"/>
            <w:hideMark/>
          </w:tcPr>
          <w:p w:rsidR="00AE5692" w:rsidRPr="00AD11BE" w:rsidRDefault="00AE5692" w:rsidP="00686456">
            <w:pPr>
              <w:jc w:val="right"/>
              <w:rPr>
                <w:sz w:val="18"/>
                <w:szCs w:val="18"/>
              </w:rPr>
            </w:pPr>
            <w:r w:rsidRPr="00AD11BE">
              <w:rPr>
                <w:rFonts w:ascii="Arial" w:hAnsi="Arial" w:cs="Arial"/>
                <w:sz w:val="18"/>
                <w:szCs w:val="18"/>
              </w:rPr>
              <w:t>111</w:t>
            </w:r>
          </w:p>
        </w:tc>
        <w:tc>
          <w:tcPr>
            <w:tcW w:w="0" w:type="auto"/>
            <w:hideMark/>
          </w:tcPr>
          <w:p w:rsidR="00AE5692" w:rsidRPr="00AD11BE" w:rsidRDefault="00AE5692" w:rsidP="00686456">
            <w:pPr>
              <w:jc w:val="right"/>
              <w:rPr>
                <w:sz w:val="18"/>
                <w:szCs w:val="18"/>
              </w:rPr>
            </w:pPr>
            <w:r w:rsidRPr="00AD11BE">
              <w:rPr>
                <w:rFonts w:ascii="Arial" w:hAnsi="Arial" w:cs="Arial"/>
                <w:sz w:val="18"/>
                <w:szCs w:val="18"/>
              </w:rPr>
              <w:t>29.4</w:t>
            </w:r>
          </w:p>
        </w:tc>
        <w:tc>
          <w:tcPr>
            <w:tcW w:w="0" w:type="auto"/>
            <w:hideMark/>
          </w:tcPr>
          <w:p w:rsidR="00AE5692" w:rsidRPr="00AD11BE" w:rsidRDefault="00AE5692" w:rsidP="00686456">
            <w:pPr>
              <w:jc w:val="right"/>
              <w:rPr>
                <w:sz w:val="18"/>
                <w:szCs w:val="18"/>
              </w:rPr>
            </w:pPr>
            <w:r w:rsidRPr="00AD11BE">
              <w:rPr>
                <w:rFonts w:ascii="Arial" w:hAnsi="Arial" w:cs="Arial"/>
                <w:sz w:val="18"/>
                <w:szCs w:val="18"/>
              </w:rPr>
              <w:t>17</w:t>
            </w:r>
          </w:p>
        </w:tc>
        <w:tc>
          <w:tcPr>
            <w:tcW w:w="1030" w:type="dxa"/>
            <w:hideMark/>
          </w:tcPr>
          <w:p w:rsidR="00AE5692" w:rsidRPr="00AD11BE" w:rsidRDefault="00AE5692" w:rsidP="00686456">
            <w:pPr>
              <w:jc w:val="right"/>
              <w:rPr>
                <w:sz w:val="18"/>
                <w:szCs w:val="18"/>
              </w:rPr>
            </w:pPr>
            <w:r w:rsidRPr="00AD11BE">
              <w:rPr>
                <w:rFonts w:ascii="Arial" w:hAnsi="Arial" w:cs="Arial"/>
                <w:sz w:val="18"/>
                <w:szCs w:val="18"/>
              </w:rPr>
              <w:t>46.0</w:t>
            </w:r>
          </w:p>
        </w:tc>
      </w:tr>
      <w:tr w:rsidR="00AE5692" w:rsidRPr="00AD11BE" w:rsidTr="00686456">
        <w:tc>
          <w:tcPr>
            <w:tcW w:w="0" w:type="auto"/>
            <w:hideMark/>
          </w:tcPr>
          <w:p w:rsidR="00AE5692" w:rsidRPr="00AD11BE" w:rsidRDefault="00AE5692" w:rsidP="00686456">
            <w:pPr>
              <w:rPr>
                <w:sz w:val="18"/>
                <w:szCs w:val="18"/>
              </w:rPr>
            </w:pPr>
            <w:r w:rsidRPr="00AD11BE">
              <w:rPr>
                <w:rFonts w:ascii="Arial" w:hAnsi="Arial" w:cs="Arial"/>
                <w:sz w:val="18"/>
                <w:szCs w:val="18"/>
              </w:rPr>
              <w:t>      7 days</w:t>
            </w:r>
          </w:p>
        </w:tc>
        <w:tc>
          <w:tcPr>
            <w:tcW w:w="0" w:type="auto"/>
            <w:hideMark/>
          </w:tcPr>
          <w:p w:rsidR="00AE5692" w:rsidRPr="00AD11BE" w:rsidRDefault="00AE5692" w:rsidP="00686456">
            <w:pPr>
              <w:jc w:val="right"/>
              <w:rPr>
                <w:sz w:val="18"/>
                <w:szCs w:val="18"/>
              </w:rPr>
            </w:pPr>
            <w:r w:rsidRPr="00AD11BE">
              <w:rPr>
                <w:rFonts w:ascii="Arial" w:hAnsi="Arial" w:cs="Arial"/>
                <w:sz w:val="18"/>
                <w:szCs w:val="18"/>
              </w:rPr>
              <w:t>289</w:t>
            </w:r>
          </w:p>
        </w:tc>
        <w:tc>
          <w:tcPr>
            <w:tcW w:w="0" w:type="auto"/>
            <w:hideMark/>
          </w:tcPr>
          <w:p w:rsidR="00AE5692" w:rsidRPr="00AD11BE" w:rsidRDefault="00AE5692" w:rsidP="00686456">
            <w:pPr>
              <w:jc w:val="right"/>
              <w:rPr>
                <w:sz w:val="18"/>
                <w:szCs w:val="18"/>
              </w:rPr>
            </w:pPr>
            <w:r w:rsidRPr="00AD11BE">
              <w:rPr>
                <w:rFonts w:ascii="Arial" w:hAnsi="Arial" w:cs="Arial"/>
                <w:sz w:val="18"/>
                <w:szCs w:val="18"/>
              </w:rPr>
              <w:t>48.8</w:t>
            </w:r>
          </w:p>
        </w:tc>
        <w:tc>
          <w:tcPr>
            <w:tcW w:w="0" w:type="auto"/>
            <w:hideMark/>
          </w:tcPr>
          <w:p w:rsidR="00AE5692" w:rsidRPr="00AD11BE" w:rsidRDefault="00AE5692" w:rsidP="00686456">
            <w:pPr>
              <w:jc w:val="right"/>
              <w:rPr>
                <w:sz w:val="18"/>
                <w:szCs w:val="18"/>
              </w:rPr>
            </w:pPr>
            <w:r w:rsidRPr="00AD11BE">
              <w:rPr>
                <w:rFonts w:ascii="Arial" w:hAnsi="Arial" w:cs="Arial"/>
                <w:sz w:val="18"/>
                <w:szCs w:val="18"/>
              </w:rPr>
              <w:t>120</w:t>
            </w:r>
          </w:p>
        </w:tc>
        <w:tc>
          <w:tcPr>
            <w:tcW w:w="0" w:type="auto"/>
            <w:hideMark/>
          </w:tcPr>
          <w:p w:rsidR="00AE5692" w:rsidRPr="00AD11BE" w:rsidRDefault="00AE5692" w:rsidP="00686456">
            <w:pPr>
              <w:jc w:val="right"/>
              <w:rPr>
                <w:sz w:val="18"/>
                <w:szCs w:val="18"/>
              </w:rPr>
            </w:pPr>
            <w:r w:rsidRPr="00AD11BE">
              <w:rPr>
                <w:rFonts w:ascii="Arial" w:hAnsi="Arial" w:cs="Arial"/>
                <w:sz w:val="18"/>
                <w:szCs w:val="18"/>
              </w:rPr>
              <w:t>48.0</w:t>
            </w:r>
          </w:p>
        </w:tc>
        <w:tc>
          <w:tcPr>
            <w:tcW w:w="0" w:type="auto"/>
            <w:hideMark/>
          </w:tcPr>
          <w:p w:rsidR="00AE5692" w:rsidRPr="00AD11BE" w:rsidRDefault="00AE5692" w:rsidP="00686456">
            <w:pPr>
              <w:jc w:val="right"/>
              <w:rPr>
                <w:sz w:val="18"/>
                <w:szCs w:val="18"/>
              </w:rPr>
            </w:pPr>
            <w:r w:rsidRPr="00AD11BE">
              <w:rPr>
                <w:rFonts w:ascii="Arial" w:hAnsi="Arial" w:cs="Arial"/>
                <w:sz w:val="18"/>
                <w:szCs w:val="18"/>
              </w:rPr>
              <w:t>169</w:t>
            </w:r>
          </w:p>
        </w:tc>
        <w:tc>
          <w:tcPr>
            <w:tcW w:w="0" w:type="auto"/>
            <w:hideMark/>
          </w:tcPr>
          <w:p w:rsidR="00AE5692" w:rsidRPr="00AD11BE" w:rsidRDefault="00AE5692" w:rsidP="00686456">
            <w:pPr>
              <w:jc w:val="right"/>
              <w:rPr>
                <w:sz w:val="18"/>
                <w:szCs w:val="18"/>
              </w:rPr>
            </w:pPr>
            <w:r w:rsidRPr="00AD11BE">
              <w:rPr>
                <w:rFonts w:ascii="Arial" w:hAnsi="Arial" w:cs="Arial"/>
                <w:sz w:val="18"/>
                <w:szCs w:val="18"/>
              </w:rPr>
              <w:t>49.4</w:t>
            </w:r>
          </w:p>
        </w:tc>
        <w:tc>
          <w:tcPr>
            <w:tcW w:w="0" w:type="auto"/>
            <w:hideMark/>
          </w:tcPr>
          <w:p w:rsidR="00AE5692" w:rsidRPr="00AD11BE" w:rsidRDefault="00AE5692" w:rsidP="00686456">
            <w:pPr>
              <w:jc w:val="right"/>
              <w:rPr>
                <w:sz w:val="18"/>
                <w:szCs w:val="18"/>
              </w:rPr>
            </w:pPr>
            <w:r w:rsidRPr="00AD11BE">
              <w:rPr>
                <w:rFonts w:ascii="Arial" w:hAnsi="Arial" w:cs="Arial"/>
                <w:sz w:val="18"/>
                <w:szCs w:val="18"/>
              </w:rPr>
              <w:t>95</w:t>
            </w:r>
          </w:p>
        </w:tc>
        <w:tc>
          <w:tcPr>
            <w:tcW w:w="0" w:type="auto"/>
            <w:hideMark/>
          </w:tcPr>
          <w:p w:rsidR="00AE5692" w:rsidRPr="00AD11BE" w:rsidRDefault="00AE5692" w:rsidP="00686456">
            <w:pPr>
              <w:jc w:val="right"/>
              <w:rPr>
                <w:sz w:val="18"/>
                <w:szCs w:val="18"/>
              </w:rPr>
            </w:pPr>
            <w:r w:rsidRPr="00AD11BE">
              <w:rPr>
                <w:rFonts w:ascii="Arial" w:hAnsi="Arial" w:cs="Arial"/>
                <w:sz w:val="18"/>
                <w:szCs w:val="18"/>
              </w:rPr>
              <w:t>53.7</w:t>
            </w:r>
          </w:p>
        </w:tc>
        <w:tc>
          <w:tcPr>
            <w:tcW w:w="0" w:type="auto"/>
            <w:hideMark/>
          </w:tcPr>
          <w:p w:rsidR="00AE5692" w:rsidRPr="00AD11BE" w:rsidRDefault="00AE5692" w:rsidP="00686456">
            <w:pPr>
              <w:jc w:val="right"/>
              <w:rPr>
                <w:sz w:val="18"/>
                <w:szCs w:val="18"/>
              </w:rPr>
            </w:pPr>
            <w:r w:rsidRPr="00AD11BE">
              <w:rPr>
                <w:rFonts w:ascii="Arial" w:hAnsi="Arial" w:cs="Arial"/>
                <w:sz w:val="18"/>
                <w:szCs w:val="18"/>
              </w:rPr>
              <w:t>179</w:t>
            </w:r>
          </w:p>
        </w:tc>
        <w:tc>
          <w:tcPr>
            <w:tcW w:w="0" w:type="auto"/>
            <w:hideMark/>
          </w:tcPr>
          <w:p w:rsidR="00AE5692" w:rsidRPr="00AD11BE" w:rsidRDefault="00AE5692" w:rsidP="00686456">
            <w:pPr>
              <w:jc w:val="right"/>
              <w:rPr>
                <w:sz w:val="18"/>
                <w:szCs w:val="18"/>
              </w:rPr>
            </w:pPr>
            <w:r w:rsidRPr="00AD11BE">
              <w:rPr>
                <w:rFonts w:ascii="Arial" w:hAnsi="Arial" w:cs="Arial"/>
                <w:sz w:val="18"/>
                <w:szCs w:val="18"/>
              </w:rPr>
              <w:t>47.4</w:t>
            </w:r>
          </w:p>
        </w:tc>
        <w:tc>
          <w:tcPr>
            <w:tcW w:w="0" w:type="auto"/>
            <w:hideMark/>
          </w:tcPr>
          <w:p w:rsidR="00AE5692" w:rsidRPr="00AD11BE" w:rsidRDefault="00AE5692" w:rsidP="00686456">
            <w:pPr>
              <w:jc w:val="right"/>
              <w:rPr>
                <w:sz w:val="18"/>
                <w:szCs w:val="18"/>
              </w:rPr>
            </w:pPr>
            <w:r w:rsidRPr="00AD11BE">
              <w:rPr>
                <w:rFonts w:ascii="Arial" w:hAnsi="Arial" w:cs="Arial"/>
                <w:sz w:val="18"/>
                <w:szCs w:val="18"/>
              </w:rPr>
              <w:t>15</w:t>
            </w:r>
          </w:p>
        </w:tc>
        <w:tc>
          <w:tcPr>
            <w:tcW w:w="1030" w:type="dxa"/>
            <w:hideMark/>
          </w:tcPr>
          <w:p w:rsidR="00AE5692" w:rsidRPr="00AD11BE" w:rsidRDefault="00AE5692" w:rsidP="00686456">
            <w:pPr>
              <w:jc w:val="right"/>
              <w:rPr>
                <w:sz w:val="18"/>
                <w:szCs w:val="18"/>
              </w:rPr>
            </w:pPr>
            <w:r w:rsidRPr="00AD11BE">
              <w:rPr>
                <w:rFonts w:ascii="Arial" w:hAnsi="Arial" w:cs="Arial"/>
                <w:sz w:val="18"/>
                <w:szCs w:val="18"/>
              </w:rPr>
              <w:t>40.5</w:t>
            </w:r>
          </w:p>
        </w:tc>
      </w:tr>
      <w:tr w:rsidR="00AE5692" w:rsidRPr="00AD11BE" w:rsidTr="00686456">
        <w:tc>
          <w:tcPr>
            <w:tcW w:w="13313" w:type="dxa"/>
            <w:gridSpan w:val="13"/>
            <w:hideMark/>
          </w:tcPr>
          <w:p w:rsidR="00AE5692" w:rsidRPr="00AD11BE" w:rsidRDefault="00AE5692" w:rsidP="00686456">
            <w:pPr>
              <w:spacing w:before="40"/>
              <w:rPr>
                <w:szCs w:val="20"/>
              </w:rPr>
            </w:pPr>
            <w:r w:rsidRPr="00AD11BE">
              <w:rPr>
                <w:szCs w:val="20"/>
              </w:rPr>
              <w:t>Note:  Percentages on highlighted rows are the percentage of total cases; percentages on non-highlighted rows are the percentage within the category</w:t>
            </w:r>
          </w:p>
        </w:tc>
      </w:tr>
    </w:tbl>
    <w:p w:rsidR="00AE5692" w:rsidRDefault="00AE5692"/>
    <w:sectPr w:rsidR="00AE5692" w:rsidSect="00AE5692">
      <w:pgSz w:w="15840" w:h="12240" w:orient="landscape"/>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5F54" w:rsidRDefault="00975F54" w:rsidP="00686456">
      <w:pPr>
        <w:spacing w:after="0" w:line="240" w:lineRule="auto"/>
      </w:pPr>
      <w:r>
        <w:separator/>
      </w:r>
    </w:p>
  </w:endnote>
  <w:endnote w:type="continuationSeparator" w:id="0">
    <w:p w:rsidR="00975F54" w:rsidRDefault="00975F54" w:rsidP="006864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Lucida Sans">
    <w:panose1 w:val="020B0602030504020204"/>
    <w:charset w:val="00"/>
    <w:family w:val="swiss"/>
    <w:pitch w:val="variable"/>
    <w:sig w:usb0="00000003" w:usb1="00000000" w:usb2="00000000" w:usb3="00000000" w:csb0="00000001" w:csb1="00000000"/>
  </w:font>
  <w:font w:name="Harlow Solid Italic">
    <w:panose1 w:val="04030604020F02020D02"/>
    <w:charset w:val="00"/>
    <w:family w:val="decorativ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0863891"/>
      <w:docPartObj>
        <w:docPartGallery w:val="Page Numbers (Bottom of Page)"/>
        <w:docPartUnique/>
      </w:docPartObj>
    </w:sdtPr>
    <w:sdtContent>
      <w:p w:rsidR="00A24502" w:rsidRDefault="00A24502">
        <w:pPr>
          <w:pStyle w:val="Footer"/>
          <w:jc w:val="center"/>
        </w:pPr>
        <w:fldSimple w:instr=" PAGE   \* MERGEFORMAT ">
          <w:r>
            <w:rPr>
              <w:noProof/>
            </w:rPr>
            <w:t>1</w:t>
          </w:r>
        </w:fldSimple>
      </w:p>
    </w:sdtContent>
  </w:sdt>
  <w:p w:rsidR="00A24502" w:rsidRDefault="00A2450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5F54" w:rsidRDefault="00975F54" w:rsidP="00686456">
      <w:pPr>
        <w:spacing w:after="0" w:line="240" w:lineRule="auto"/>
      </w:pPr>
      <w:r>
        <w:separator/>
      </w:r>
    </w:p>
  </w:footnote>
  <w:footnote w:type="continuationSeparator" w:id="0">
    <w:p w:rsidR="00975F54" w:rsidRDefault="00975F54" w:rsidP="00686456">
      <w:pPr>
        <w:spacing w:after="0" w:line="240" w:lineRule="auto"/>
      </w:pPr>
      <w:r>
        <w:continuationSeparator/>
      </w:r>
    </w:p>
  </w:footnote>
  <w:footnote w:id="1">
    <w:p w:rsidR="00975F54" w:rsidRDefault="00975F54">
      <w:pPr>
        <w:pStyle w:val="FootnoteText"/>
      </w:pPr>
      <w:r>
        <w:rPr>
          <w:rStyle w:val="FootnoteReference"/>
        </w:rPr>
        <w:footnoteRef/>
      </w:r>
      <w:r>
        <w:t xml:space="preserve">  Percentages in both tables represent column percentages only.  </w:t>
      </w:r>
      <w:r w:rsidRPr="002B66FC">
        <w:t>Percentages in bold type use Net Total (Table 1) or Total (Table 2) as the denominator.  All other percentages use the previous highlighted count as the denominator (e.g., the Untouched sample of 1,591 addresses represents 64.6% of all pending screeners, whereas pending screeners as a group represent 48.7% of the net released sample of 5,052 addresses.</w:t>
      </w:r>
    </w:p>
  </w:footnote>
  <w:footnote w:id="2">
    <w:p w:rsidR="00975F54" w:rsidRDefault="00975F54">
      <w:pPr>
        <w:pStyle w:val="FootnoteText"/>
      </w:pPr>
      <w:r>
        <w:rPr>
          <w:rStyle w:val="FootnoteReference"/>
        </w:rPr>
        <w:footnoteRef/>
      </w:r>
      <w:r>
        <w:t xml:space="preserve"> We are investigating cause of the small discrepancy between the 594 households reported as completing the final interview and the 592 households in the bottom section of the table.</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AE5692"/>
    <w:rsid w:val="000D58AD"/>
    <w:rsid w:val="00285934"/>
    <w:rsid w:val="0028596B"/>
    <w:rsid w:val="002B66FC"/>
    <w:rsid w:val="00380477"/>
    <w:rsid w:val="0040165B"/>
    <w:rsid w:val="004B2FAA"/>
    <w:rsid w:val="005133EA"/>
    <w:rsid w:val="00671F4D"/>
    <w:rsid w:val="0068471D"/>
    <w:rsid w:val="00686456"/>
    <w:rsid w:val="006A06E8"/>
    <w:rsid w:val="00727575"/>
    <w:rsid w:val="007C296B"/>
    <w:rsid w:val="007C3F91"/>
    <w:rsid w:val="008844D6"/>
    <w:rsid w:val="00975F54"/>
    <w:rsid w:val="00A24502"/>
    <w:rsid w:val="00AE5692"/>
    <w:rsid w:val="00DE2D0C"/>
    <w:rsid w:val="00F103F1"/>
    <w:rsid w:val="00FA20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7575"/>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MPRTableRed">
    <w:name w:val="SMPR_Table_Red"/>
    <w:basedOn w:val="TableNormal"/>
    <w:uiPriority w:val="99"/>
    <w:rsid w:val="00AE5692"/>
    <w:pPr>
      <w:spacing w:after="0" w:line="240" w:lineRule="auto"/>
    </w:pPr>
    <w:rPr>
      <w:rFonts w:ascii="Lucida Sans" w:eastAsia="Times New Roman" w:hAnsi="Lucida Sans" w:cs="Times New Roman"/>
      <w:sz w:val="20"/>
      <w:szCs w:val="24"/>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styleId="TableGrid">
    <w:name w:val="Table Grid"/>
    <w:basedOn w:val="TableNormal"/>
    <w:uiPriority w:val="59"/>
    <w:rsid w:val="0068471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68645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6456"/>
    <w:rPr>
      <w:sz w:val="20"/>
      <w:szCs w:val="20"/>
    </w:rPr>
  </w:style>
  <w:style w:type="character" w:styleId="FootnoteReference">
    <w:name w:val="footnote reference"/>
    <w:basedOn w:val="DefaultParagraphFont"/>
    <w:uiPriority w:val="99"/>
    <w:semiHidden/>
    <w:unhideWhenUsed/>
    <w:rsid w:val="00686456"/>
    <w:rPr>
      <w:vertAlign w:val="superscript"/>
    </w:rPr>
  </w:style>
  <w:style w:type="paragraph" w:styleId="Header">
    <w:name w:val="header"/>
    <w:basedOn w:val="Normal"/>
    <w:link w:val="HeaderChar"/>
    <w:uiPriority w:val="99"/>
    <w:semiHidden/>
    <w:unhideWhenUsed/>
    <w:rsid w:val="00A2450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24502"/>
  </w:style>
  <w:style w:type="paragraph" w:styleId="Footer">
    <w:name w:val="footer"/>
    <w:basedOn w:val="Normal"/>
    <w:link w:val="FooterChar"/>
    <w:uiPriority w:val="99"/>
    <w:unhideWhenUsed/>
    <w:rsid w:val="00A245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450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7363F3-29A9-4924-B14F-502AEA067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4</Pages>
  <Words>1211</Words>
  <Characters>6903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USDA-ERS</Company>
  <LinksUpToDate>false</LinksUpToDate>
  <CharactersWithSpaces>8098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JKIRLIN</dc:creator>
  <cp:keywords/>
  <dc:description/>
  <cp:lastModifiedBy>JKIRLIN</cp:lastModifiedBy>
  <cp:revision>6</cp:revision>
  <dcterms:created xsi:type="dcterms:W3CDTF">2012-06-08T16:54:00Z</dcterms:created>
  <dcterms:modified xsi:type="dcterms:W3CDTF">2012-06-08T17:44:00Z</dcterms:modified>
</cp:coreProperties>
</file>